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963" w:rsidRPr="00861963" w:rsidRDefault="00861963" w:rsidP="00861963">
      <w:pPr>
        <w:widowControl w:val="0"/>
        <w:kinsoku w:val="0"/>
        <w:overflowPunct w:val="0"/>
        <w:autoSpaceDE w:val="0"/>
        <w:autoSpaceDN w:val="0"/>
        <w:adjustRightInd w:val="0"/>
        <w:spacing w:before="1" w:after="0" w:line="240" w:lineRule="auto"/>
        <w:rPr>
          <w:rFonts w:ascii="Times New Roman" w:eastAsiaTheme="minorEastAsia" w:hAnsi="Times New Roman" w:cs="Times New Roman"/>
          <w:sz w:val="21"/>
          <w:szCs w:val="21"/>
          <w:lang w:eastAsia="en-AU"/>
        </w:rPr>
      </w:pPr>
    </w:p>
    <w:p w:rsidR="00861963" w:rsidRPr="00861963" w:rsidRDefault="00861963" w:rsidP="00861963">
      <w:pPr>
        <w:widowControl w:val="0"/>
        <w:kinsoku w:val="0"/>
        <w:overflowPunct w:val="0"/>
        <w:autoSpaceDE w:val="0"/>
        <w:autoSpaceDN w:val="0"/>
        <w:adjustRightInd w:val="0"/>
        <w:spacing w:before="100" w:after="0" w:line="240" w:lineRule="auto"/>
        <w:ind w:left="261"/>
        <w:rPr>
          <w:rFonts w:ascii="Arial Narrow" w:eastAsiaTheme="minorEastAsia" w:hAnsi="Arial Narrow" w:cs="Arial Narrow"/>
          <w:b/>
          <w:bCs/>
          <w:lang w:eastAsia="en-AU"/>
        </w:rPr>
      </w:pPr>
      <w:r w:rsidRPr="00861963">
        <w:rPr>
          <w:rFonts w:ascii="Arial Narrow" w:eastAsiaTheme="minorEastAsia" w:hAnsi="Arial Narrow" w:cs="Arial Narrow"/>
          <w:b/>
          <w:bCs/>
          <w:lang w:eastAsia="en-AU"/>
        </w:rPr>
        <w:t>INSTRUCTIONS</w:t>
      </w:r>
    </w:p>
    <w:p w:rsidR="00861963" w:rsidRPr="00861963" w:rsidRDefault="00861963" w:rsidP="00861963">
      <w:pPr>
        <w:widowControl w:val="0"/>
        <w:kinsoku w:val="0"/>
        <w:overflowPunct w:val="0"/>
        <w:autoSpaceDE w:val="0"/>
        <w:autoSpaceDN w:val="0"/>
        <w:adjustRightInd w:val="0"/>
        <w:spacing w:before="10" w:after="0" w:line="240" w:lineRule="auto"/>
        <w:rPr>
          <w:rFonts w:ascii="Arial Narrow" w:eastAsiaTheme="minorEastAsia" w:hAnsi="Arial Narrow" w:cs="Arial Narrow"/>
          <w:b/>
          <w:bCs/>
          <w:sz w:val="21"/>
          <w:szCs w:val="21"/>
          <w:lang w:eastAsia="en-AU"/>
        </w:rPr>
      </w:pPr>
    </w:p>
    <w:p w:rsidR="00861963" w:rsidRPr="00861963" w:rsidRDefault="00861963" w:rsidP="00861963">
      <w:pPr>
        <w:widowControl w:val="0"/>
        <w:kinsoku w:val="0"/>
        <w:overflowPunct w:val="0"/>
        <w:autoSpaceDE w:val="0"/>
        <w:autoSpaceDN w:val="0"/>
        <w:adjustRightInd w:val="0"/>
        <w:spacing w:after="0" w:line="240" w:lineRule="auto"/>
        <w:ind w:left="261"/>
        <w:rPr>
          <w:rFonts w:ascii="Arial Narrow" w:eastAsiaTheme="minorEastAsia" w:hAnsi="Arial Narrow" w:cs="Arial Narrow"/>
          <w:lang w:eastAsia="en-AU"/>
        </w:rPr>
      </w:pPr>
      <w:r w:rsidRPr="00861963">
        <w:rPr>
          <w:rFonts w:ascii="Arial Narrow" w:eastAsiaTheme="minorEastAsia" w:hAnsi="Arial Narrow" w:cs="Arial Narrow"/>
          <w:lang w:eastAsia="en-AU"/>
        </w:rPr>
        <w:t>All applicants must fully complete this form, attaching any supporting documentation as necessary.</w:t>
      </w:r>
    </w:p>
    <w:p w:rsidR="00861963" w:rsidRPr="00861963" w:rsidRDefault="00861963" w:rsidP="00861963">
      <w:pPr>
        <w:widowControl w:val="0"/>
        <w:kinsoku w:val="0"/>
        <w:overflowPunct w:val="0"/>
        <w:autoSpaceDE w:val="0"/>
        <w:autoSpaceDN w:val="0"/>
        <w:adjustRightInd w:val="0"/>
        <w:spacing w:after="0" w:line="240" w:lineRule="auto"/>
        <w:rPr>
          <w:rFonts w:ascii="Arial Narrow" w:eastAsiaTheme="minorEastAsia" w:hAnsi="Arial Narrow" w:cs="Arial Narrow"/>
          <w:lang w:eastAsia="en-AU"/>
        </w:rPr>
      </w:pPr>
    </w:p>
    <w:p w:rsidR="00861963" w:rsidRDefault="00861963" w:rsidP="00861963">
      <w:pPr>
        <w:widowControl w:val="0"/>
        <w:kinsoku w:val="0"/>
        <w:overflowPunct w:val="0"/>
        <w:autoSpaceDE w:val="0"/>
        <w:autoSpaceDN w:val="0"/>
        <w:adjustRightInd w:val="0"/>
        <w:spacing w:after="0" w:line="240" w:lineRule="auto"/>
        <w:ind w:left="261" w:right="343"/>
        <w:rPr>
          <w:rFonts w:ascii="Arial Narrow" w:eastAsiaTheme="minorEastAsia" w:hAnsi="Arial Narrow" w:cs="Arial Narrow"/>
          <w:lang w:eastAsia="en-AU"/>
        </w:rPr>
      </w:pPr>
      <w:r w:rsidRPr="00861963">
        <w:rPr>
          <w:rFonts w:ascii="Arial Narrow" w:eastAsiaTheme="minorEastAsia" w:hAnsi="Arial Narrow" w:cs="Arial Narrow"/>
          <w:lang w:eastAsia="en-AU"/>
        </w:rPr>
        <w:t xml:space="preserve">Applicants are required to </w:t>
      </w:r>
      <w:r w:rsidRPr="00861963">
        <w:rPr>
          <w:rFonts w:ascii="Arial Narrow" w:eastAsiaTheme="minorEastAsia" w:hAnsi="Arial Narrow" w:cs="Arial Narrow"/>
          <w:b/>
          <w:bCs/>
          <w:lang w:eastAsia="en-AU"/>
        </w:rPr>
        <w:t xml:space="preserve">sign the declaration </w:t>
      </w:r>
      <w:r w:rsidRPr="00861963">
        <w:rPr>
          <w:rFonts w:ascii="Arial Narrow" w:eastAsiaTheme="minorEastAsia" w:hAnsi="Arial Narrow" w:cs="Arial Narrow"/>
          <w:lang w:eastAsia="en-AU"/>
        </w:rPr>
        <w:t xml:space="preserve">at the end of this form regarding the accuracy of information and accepting </w:t>
      </w:r>
      <w:r w:rsidR="001F7F79">
        <w:rPr>
          <w:rFonts w:ascii="Arial Narrow" w:eastAsiaTheme="minorEastAsia" w:hAnsi="Arial Narrow" w:cs="Arial Narrow"/>
          <w:lang w:eastAsia="en-AU"/>
        </w:rPr>
        <w:t xml:space="preserve">the </w:t>
      </w:r>
      <w:r w:rsidR="001F7F79" w:rsidRPr="0057186B">
        <w:rPr>
          <w:rFonts w:ascii="Arial Narrow" w:eastAsiaTheme="minorEastAsia" w:hAnsi="Arial Narrow" w:cs="Arial Narrow"/>
          <w:iCs/>
          <w:lang w:eastAsia="en-AU"/>
        </w:rPr>
        <w:t>National prequalification Guidelines and</w:t>
      </w:r>
      <w:r w:rsidR="001F7F79">
        <w:rPr>
          <w:rFonts w:ascii="Arial Narrow" w:eastAsiaTheme="minorEastAsia" w:hAnsi="Arial Narrow" w:cs="Arial Narrow"/>
          <w:i/>
          <w:iCs/>
          <w:lang w:eastAsia="en-AU"/>
        </w:rPr>
        <w:t xml:space="preserve"> </w:t>
      </w:r>
      <w:r w:rsidRPr="00861963">
        <w:rPr>
          <w:rFonts w:ascii="Arial Narrow" w:eastAsiaTheme="minorEastAsia" w:hAnsi="Arial Narrow" w:cs="Arial Narrow"/>
          <w:lang w:eastAsia="en-AU"/>
        </w:rPr>
        <w:t>VicRoads Conditions of Prequalification.</w:t>
      </w:r>
    </w:p>
    <w:p w:rsidR="001B48A4" w:rsidRDefault="001B48A4" w:rsidP="00861963">
      <w:pPr>
        <w:widowControl w:val="0"/>
        <w:kinsoku w:val="0"/>
        <w:overflowPunct w:val="0"/>
        <w:autoSpaceDE w:val="0"/>
        <w:autoSpaceDN w:val="0"/>
        <w:adjustRightInd w:val="0"/>
        <w:spacing w:after="0" w:line="240" w:lineRule="auto"/>
        <w:ind w:left="261" w:right="343"/>
        <w:rPr>
          <w:rFonts w:ascii="Arial Narrow" w:eastAsiaTheme="minorEastAsia" w:hAnsi="Arial Narrow" w:cs="Arial Narrow"/>
          <w:lang w:eastAsia="en-AU"/>
        </w:rPr>
      </w:pPr>
    </w:p>
    <w:p w:rsidR="001B48A4" w:rsidRPr="00861963" w:rsidRDefault="001B48A4" w:rsidP="00861963">
      <w:pPr>
        <w:widowControl w:val="0"/>
        <w:kinsoku w:val="0"/>
        <w:overflowPunct w:val="0"/>
        <w:autoSpaceDE w:val="0"/>
        <w:autoSpaceDN w:val="0"/>
        <w:adjustRightInd w:val="0"/>
        <w:spacing w:after="0" w:line="240" w:lineRule="auto"/>
        <w:ind w:left="261" w:right="343"/>
        <w:rPr>
          <w:rFonts w:ascii="Arial Narrow" w:eastAsiaTheme="minorEastAsia" w:hAnsi="Arial Narrow" w:cs="Arial Narrow"/>
          <w:lang w:eastAsia="en-AU"/>
        </w:rPr>
      </w:pPr>
      <w:r w:rsidRPr="00861963">
        <w:rPr>
          <w:rFonts w:ascii="Arial Narrow" w:eastAsiaTheme="minorEastAsia" w:hAnsi="Arial Narrow" w:cs="Arial Narrow"/>
          <w:lang w:eastAsia="en-AU"/>
        </w:rPr>
        <w:t>All information provided will be treated as confidential in accordance with the</w:t>
      </w:r>
      <w:r w:rsidR="0057186B">
        <w:rPr>
          <w:rFonts w:ascii="Arial Narrow" w:eastAsiaTheme="minorEastAsia" w:hAnsi="Arial Narrow" w:cs="Arial Narrow"/>
          <w:lang w:eastAsia="en-AU"/>
        </w:rPr>
        <w:t xml:space="preserve"> </w:t>
      </w:r>
      <w:r w:rsidR="0057186B" w:rsidRPr="0057186B">
        <w:rPr>
          <w:rFonts w:ascii="Arial Narrow" w:eastAsiaTheme="minorEastAsia" w:hAnsi="Arial Narrow" w:cs="Arial Narrow"/>
          <w:b/>
          <w:iCs/>
          <w:lang w:eastAsia="en-AU"/>
        </w:rPr>
        <w:t>National prequalification Guidelines</w:t>
      </w:r>
      <w:r w:rsidRPr="00861963">
        <w:rPr>
          <w:rFonts w:ascii="Arial Narrow" w:eastAsiaTheme="minorEastAsia" w:hAnsi="Arial Narrow" w:cs="Arial Narrow"/>
          <w:lang w:eastAsia="en-AU"/>
        </w:rPr>
        <w:t xml:space="preserve"> </w:t>
      </w:r>
      <w:r w:rsidRPr="00861963">
        <w:rPr>
          <w:rFonts w:ascii="Arial Narrow" w:eastAsiaTheme="minorEastAsia" w:hAnsi="Arial Narrow" w:cs="Arial Narrow"/>
          <w:b/>
          <w:bCs/>
          <w:lang w:eastAsia="en-AU"/>
        </w:rPr>
        <w:t>VicRoads Conditions of Prequalification.</w:t>
      </w:r>
    </w:p>
    <w:p w:rsidR="00861963" w:rsidRPr="00861963" w:rsidRDefault="001B48A4" w:rsidP="00861963">
      <w:pPr>
        <w:widowControl w:val="0"/>
        <w:kinsoku w:val="0"/>
        <w:overflowPunct w:val="0"/>
        <w:autoSpaceDE w:val="0"/>
        <w:autoSpaceDN w:val="0"/>
        <w:adjustRightInd w:val="0"/>
        <w:spacing w:after="0" w:line="240" w:lineRule="auto"/>
        <w:rPr>
          <w:rFonts w:ascii="Arial Narrow" w:eastAsiaTheme="minorEastAsia" w:hAnsi="Arial Narrow" w:cs="Arial Narrow"/>
          <w:lang w:eastAsia="en-AU"/>
        </w:rPr>
      </w:pPr>
      <w:r>
        <w:rPr>
          <w:rFonts w:ascii="Arial Narrow" w:eastAsiaTheme="minorEastAsia" w:hAnsi="Arial Narrow" w:cs="Arial Narrow"/>
          <w:lang w:eastAsia="en-AU"/>
        </w:rPr>
        <w:tab/>
      </w:r>
    </w:p>
    <w:p w:rsidR="00861963" w:rsidRPr="00861963" w:rsidRDefault="00861963" w:rsidP="00861963">
      <w:pPr>
        <w:widowControl w:val="0"/>
        <w:kinsoku w:val="0"/>
        <w:overflowPunct w:val="0"/>
        <w:autoSpaceDE w:val="0"/>
        <w:autoSpaceDN w:val="0"/>
        <w:adjustRightInd w:val="0"/>
        <w:spacing w:before="11" w:after="0" w:line="240" w:lineRule="auto"/>
        <w:rPr>
          <w:rFonts w:ascii="Arial Narrow" w:eastAsiaTheme="minorEastAsia" w:hAnsi="Arial Narrow" w:cs="Arial Narrow"/>
          <w:sz w:val="21"/>
          <w:szCs w:val="21"/>
          <w:lang w:eastAsia="en-AU"/>
        </w:rPr>
      </w:pPr>
    </w:p>
    <w:p w:rsidR="00A73402" w:rsidRPr="00303AF7" w:rsidRDefault="00861963" w:rsidP="00861963">
      <w:pPr>
        <w:widowControl w:val="0"/>
        <w:tabs>
          <w:tab w:val="left" w:pos="1253"/>
        </w:tabs>
        <w:kinsoku w:val="0"/>
        <w:overflowPunct w:val="0"/>
        <w:autoSpaceDE w:val="0"/>
        <w:autoSpaceDN w:val="0"/>
        <w:adjustRightInd w:val="0"/>
        <w:spacing w:after="0" w:line="240" w:lineRule="auto"/>
        <w:ind w:left="261"/>
        <w:rPr>
          <w:rFonts w:ascii="Arial Narrow" w:eastAsiaTheme="minorEastAsia" w:hAnsi="Arial Narrow" w:cs="Arial Narrow"/>
          <w:i/>
          <w:lang w:eastAsia="en-AU"/>
        </w:rPr>
      </w:pPr>
      <w:r w:rsidRPr="00303AF7">
        <w:rPr>
          <w:rFonts w:ascii="Arial Narrow" w:eastAsiaTheme="minorEastAsia" w:hAnsi="Arial Narrow" w:cs="Arial Narrow"/>
          <w:i/>
          <w:sz w:val="24"/>
          <w:szCs w:val="24"/>
          <w:lang w:eastAsia="en-AU"/>
        </w:rPr>
        <w:t>VicRoads r</w:t>
      </w:r>
      <w:r w:rsidRPr="00303AF7">
        <w:rPr>
          <w:rFonts w:ascii="Arial Narrow" w:eastAsiaTheme="minorEastAsia" w:hAnsi="Arial Narrow" w:cs="Arial Narrow"/>
          <w:b/>
          <w:bCs/>
          <w:i/>
          <w:sz w:val="24"/>
          <w:szCs w:val="24"/>
          <w:lang w:eastAsia="en-AU"/>
        </w:rPr>
        <w:t xml:space="preserve">equires </w:t>
      </w:r>
      <w:r w:rsidR="00A73402" w:rsidRPr="00303AF7">
        <w:rPr>
          <w:rFonts w:ascii="Arial Narrow" w:eastAsiaTheme="minorEastAsia" w:hAnsi="Arial Narrow" w:cs="Arial Narrow"/>
          <w:bCs/>
          <w:i/>
          <w:sz w:val="24"/>
          <w:szCs w:val="24"/>
          <w:lang w:eastAsia="en-AU"/>
        </w:rPr>
        <w:t>the following to be provided with this application</w:t>
      </w:r>
      <w:r w:rsidR="00A73402" w:rsidRPr="00303AF7">
        <w:rPr>
          <w:rFonts w:ascii="Arial Narrow" w:eastAsiaTheme="minorEastAsia" w:hAnsi="Arial Narrow" w:cs="Arial Narrow"/>
          <w:i/>
          <w:lang w:eastAsia="en-AU"/>
        </w:rPr>
        <w:t>:</w:t>
      </w:r>
    </w:p>
    <w:p w:rsidR="00DB010F" w:rsidRDefault="00DB010F" w:rsidP="00A73402">
      <w:pPr>
        <w:pStyle w:val="ListParagraph"/>
        <w:widowControl w:val="0"/>
        <w:numPr>
          <w:ilvl w:val="0"/>
          <w:numId w:val="20"/>
        </w:numPr>
        <w:tabs>
          <w:tab w:val="left" w:pos="1253"/>
        </w:tabs>
        <w:kinsoku w:val="0"/>
        <w:overflowPunct w:val="0"/>
        <w:autoSpaceDE w:val="0"/>
        <w:autoSpaceDN w:val="0"/>
        <w:adjustRightInd w:val="0"/>
        <w:spacing w:after="0" w:line="240" w:lineRule="auto"/>
        <w:ind w:left="1418"/>
        <w:rPr>
          <w:rFonts w:ascii="Arial Narrow" w:eastAsiaTheme="minorEastAsia" w:hAnsi="Arial Narrow" w:cs="Arial Narrow"/>
          <w:lang w:eastAsia="en-AU"/>
        </w:rPr>
      </w:pPr>
      <w:r>
        <w:rPr>
          <w:rFonts w:ascii="Arial Narrow" w:eastAsiaTheme="minorEastAsia" w:hAnsi="Arial Narrow" w:cs="Arial Narrow"/>
          <w:lang w:eastAsia="en-AU"/>
        </w:rPr>
        <w:t>Copy of the Certificate of Prequalification and letter from the Assessing Authority;</w:t>
      </w:r>
    </w:p>
    <w:p w:rsidR="000D4587" w:rsidRPr="000D4587" w:rsidRDefault="00861963" w:rsidP="000D4587">
      <w:pPr>
        <w:pStyle w:val="ListParagraph"/>
        <w:widowControl w:val="0"/>
        <w:numPr>
          <w:ilvl w:val="0"/>
          <w:numId w:val="20"/>
        </w:numPr>
        <w:tabs>
          <w:tab w:val="left" w:pos="1253"/>
        </w:tabs>
        <w:kinsoku w:val="0"/>
        <w:overflowPunct w:val="0"/>
        <w:autoSpaceDE w:val="0"/>
        <w:autoSpaceDN w:val="0"/>
        <w:adjustRightInd w:val="0"/>
        <w:spacing w:after="0" w:line="240" w:lineRule="auto"/>
        <w:ind w:left="1418"/>
        <w:rPr>
          <w:rFonts w:ascii="Arial Narrow" w:eastAsiaTheme="minorEastAsia" w:hAnsi="Arial Narrow" w:cs="Arial Narrow"/>
          <w:lang w:eastAsia="en-AU"/>
        </w:rPr>
      </w:pPr>
      <w:r w:rsidRPr="00A73402">
        <w:rPr>
          <w:rFonts w:ascii="Arial Narrow" w:eastAsiaTheme="minorEastAsia" w:hAnsi="Arial Narrow" w:cs="Arial Narrow"/>
          <w:lang w:eastAsia="en-AU"/>
        </w:rPr>
        <w:t>copies of management system</w:t>
      </w:r>
      <w:r w:rsidR="00A73402" w:rsidRPr="00A73402">
        <w:rPr>
          <w:rFonts w:ascii="Arial Narrow" w:eastAsiaTheme="minorEastAsia" w:hAnsi="Arial Narrow" w:cs="Arial Narrow"/>
          <w:lang w:eastAsia="en-AU"/>
        </w:rPr>
        <w:t xml:space="preserve"> certificates</w:t>
      </w:r>
      <w:r w:rsidR="00BE38F1">
        <w:rPr>
          <w:rFonts w:ascii="Arial Narrow" w:eastAsiaTheme="minorEastAsia" w:hAnsi="Arial Narrow" w:cs="Arial Narrow"/>
          <w:lang w:eastAsia="en-AU"/>
        </w:rPr>
        <w:t xml:space="preserve"> </w:t>
      </w:r>
      <w:r w:rsidR="000D4587">
        <w:rPr>
          <w:rFonts w:ascii="Arial Narrow" w:eastAsiaTheme="minorEastAsia" w:hAnsi="Arial Narrow" w:cs="Arial Narrow"/>
          <w:lang w:eastAsia="en-AU"/>
        </w:rPr>
        <w:t xml:space="preserve">(Quality, OH&amp;S and Environmental) - </w:t>
      </w:r>
      <w:r w:rsidR="000D4587" w:rsidRPr="000D4587">
        <w:rPr>
          <w:rFonts w:ascii="Arial Narrow" w:hAnsi="Arial Narrow" w:cs="Arial"/>
        </w:rPr>
        <w:t>Scope of Certification</w:t>
      </w:r>
    </w:p>
    <w:p w:rsidR="00861963" w:rsidRDefault="000D4587" w:rsidP="000D4587">
      <w:pPr>
        <w:widowControl w:val="0"/>
        <w:tabs>
          <w:tab w:val="left" w:pos="1253"/>
        </w:tabs>
        <w:kinsoku w:val="0"/>
        <w:overflowPunct w:val="0"/>
        <w:autoSpaceDE w:val="0"/>
        <w:autoSpaceDN w:val="0"/>
        <w:adjustRightInd w:val="0"/>
        <w:spacing w:after="0" w:line="240" w:lineRule="auto"/>
        <w:ind w:left="1058"/>
        <w:rPr>
          <w:rFonts w:ascii="Arial Narrow" w:eastAsiaTheme="minorEastAsia" w:hAnsi="Arial Narrow" w:cs="Arial Narrow"/>
          <w:lang w:eastAsia="en-AU"/>
        </w:rPr>
      </w:pPr>
      <w:r>
        <w:rPr>
          <w:rFonts w:ascii="Arial Narrow" w:hAnsi="Arial Narrow" w:cs="Arial"/>
        </w:rPr>
        <w:t xml:space="preserve">   </w:t>
      </w:r>
      <w:r w:rsidRPr="000D4587">
        <w:rPr>
          <w:rFonts w:ascii="Arial Narrow" w:hAnsi="Arial Narrow" w:cs="Arial"/>
        </w:rPr>
        <w:t xml:space="preserve"> must cover the prequalification category(s) sought</w:t>
      </w:r>
      <w:r w:rsidR="00A73402" w:rsidRPr="000D4587">
        <w:rPr>
          <w:rFonts w:ascii="Arial Narrow" w:eastAsiaTheme="minorEastAsia" w:hAnsi="Arial Narrow" w:cs="Arial Narrow"/>
          <w:lang w:eastAsia="en-AU"/>
        </w:rPr>
        <w:t>;</w:t>
      </w:r>
    </w:p>
    <w:p w:rsidR="007E31D4" w:rsidRPr="007E31D4" w:rsidRDefault="007E31D4" w:rsidP="007E31D4">
      <w:pPr>
        <w:pStyle w:val="ListParagraph"/>
        <w:widowControl w:val="0"/>
        <w:numPr>
          <w:ilvl w:val="0"/>
          <w:numId w:val="37"/>
        </w:numPr>
        <w:tabs>
          <w:tab w:val="left" w:pos="1253"/>
        </w:tabs>
        <w:kinsoku w:val="0"/>
        <w:overflowPunct w:val="0"/>
        <w:autoSpaceDE w:val="0"/>
        <w:autoSpaceDN w:val="0"/>
        <w:adjustRightInd w:val="0"/>
        <w:spacing w:after="0" w:line="240" w:lineRule="auto"/>
        <w:ind w:left="1344" w:hanging="284"/>
        <w:rPr>
          <w:rFonts w:ascii="Arial Narrow" w:eastAsiaTheme="minorEastAsia" w:hAnsi="Arial Narrow" w:cs="Arial Narrow"/>
          <w:lang w:eastAsia="en-AU"/>
        </w:rPr>
      </w:pPr>
      <w:r>
        <w:rPr>
          <w:rFonts w:ascii="Arial Narrow" w:eastAsiaTheme="minorEastAsia" w:hAnsi="Arial Narrow" w:cs="Arial Narrow"/>
          <w:lang w:eastAsia="en-AU"/>
        </w:rPr>
        <w:t>Workcover certificate</w:t>
      </w:r>
    </w:p>
    <w:p w:rsidR="00DB010F" w:rsidRDefault="00DB010F" w:rsidP="00A73402">
      <w:pPr>
        <w:pStyle w:val="ListParagraph"/>
        <w:widowControl w:val="0"/>
        <w:numPr>
          <w:ilvl w:val="0"/>
          <w:numId w:val="20"/>
        </w:numPr>
        <w:tabs>
          <w:tab w:val="left" w:pos="1253"/>
        </w:tabs>
        <w:kinsoku w:val="0"/>
        <w:overflowPunct w:val="0"/>
        <w:autoSpaceDE w:val="0"/>
        <w:autoSpaceDN w:val="0"/>
        <w:adjustRightInd w:val="0"/>
        <w:spacing w:after="0" w:line="240" w:lineRule="auto"/>
        <w:ind w:left="1418"/>
        <w:rPr>
          <w:rFonts w:ascii="Arial Narrow" w:eastAsiaTheme="minorEastAsia" w:hAnsi="Arial Narrow" w:cs="Arial Narrow"/>
          <w:lang w:eastAsia="en-AU"/>
        </w:rPr>
      </w:pPr>
      <w:r>
        <w:rPr>
          <w:rFonts w:ascii="Arial Narrow" w:eastAsiaTheme="minorEastAsia" w:hAnsi="Arial Narrow" w:cs="Arial Narrow"/>
          <w:lang w:eastAsia="en-AU"/>
        </w:rPr>
        <w:t>Completed and signed Industrial Relations checklists and declaration</w:t>
      </w:r>
      <w:r w:rsidR="003E437F">
        <w:rPr>
          <w:rFonts w:ascii="Arial Narrow" w:eastAsiaTheme="minorEastAsia" w:hAnsi="Arial Narrow" w:cs="Arial Narrow"/>
          <w:lang w:eastAsia="en-AU"/>
        </w:rPr>
        <w:t xml:space="preserve"> (Appendix A)</w:t>
      </w:r>
      <w:r w:rsidR="001167A5">
        <w:rPr>
          <w:rFonts w:ascii="Arial Narrow" w:eastAsiaTheme="minorEastAsia" w:hAnsi="Arial Narrow" w:cs="Arial Narrow"/>
          <w:lang w:eastAsia="en-AU"/>
        </w:rPr>
        <w:t>;</w:t>
      </w:r>
    </w:p>
    <w:p w:rsidR="001167A5" w:rsidRDefault="001167A5" w:rsidP="00A73402">
      <w:pPr>
        <w:pStyle w:val="ListParagraph"/>
        <w:widowControl w:val="0"/>
        <w:numPr>
          <w:ilvl w:val="0"/>
          <w:numId w:val="20"/>
        </w:numPr>
        <w:tabs>
          <w:tab w:val="left" w:pos="1253"/>
        </w:tabs>
        <w:kinsoku w:val="0"/>
        <w:overflowPunct w:val="0"/>
        <w:autoSpaceDE w:val="0"/>
        <w:autoSpaceDN w:val="0"/>
        <w:adjustRightInd w:val="0"/>
        <w:spacing w:after="0" w:line="240" w:lineRule="auto"/>
        <w:ind w:left="1418"/>
        <w:rPr>
          <w:rFonts w:ascii="Arial Narrow" w:eastAsiaTheme="minorEastAsia" w:hAnsi="Arial Narrow" w:cs="Arial Narrow"/>
          <w:lang w:eastAsia="en-AU"/>
        </w:rPr>
      </w:pPr>
      <w:r>
        <w:rPr>
          <w:rFonts w:ascii="Arial Narrow" w:eastAsiaTheme="minorEastAsia" w:hAnsi="Arial Narrow" w:cs="Arial Narrow"/>
          <w:lang w:eastAsia="en-AU"/>
        </w:rPr>
        <w:t xml:space="preserve">Completed and </w:t>
      </w:r>
      <w:r w:rsidR="00B13520">
        <w:rPr>
          <w:rFonts w:ascii="Arial Narrow" w:eastAsiaTheme="minorEastAsia" w:hAnsi="Arial Narrow" w:cs="Arial Narrow"/>
          <w:lang w:eastAsia="en-AU"/>
        </w:rPr>
        <w:t>signed,</w:t>
      </w:r>
      <w:r>
        <w:rPr>
          <w:rFonts w:ascii="Arial Narrow" w:eastAsiaTheme="minorEastAsia" w:hAnsi="Arial Narrow" w:cs="Arial Narrow"/>
          <w:lang w:eastAsia="en-AU"/>
        </w:rPr>
        <w:t xml:space="preserve"> Supplier Code of Conduct.</w:t>
      </w:r>
    </w:p>
    <w:p w:rsidR="007B22DE" w:rsidRDefault="007B22DE" w:rsidP="007B22DE">
      <w:pPr>
        <w:widowControl w:val="0"/>
        <w:tabs>
          <w:tab w:val="left" w:pos="1253"/>
        </w:tabs>
        <w:kinsoku w:val="0"/>
        <w:overflowPunct w:val="0"/>
        <w:autoSpaceDE w:val="0"/>
        <w:autoSpaceDN w:val="0"/>
        <w:adjustRightInd w:val="0"/>
        <w:spacing w:after="0" w:line="240" w:lineRule="auto"/>
        <w:rPr>
          <w:rFonts w:ascii="Arial Narrow" w:eastAsiaTheme="minorEastAsia" w:hAnsi="Arial Narrow" w:cs="Arial Narrow"/>
          <w:lang w:eastAsia="en-AU"/>
        </w:rPr>
      </w:pPr>
    </w:p>
    <w:p w:rsidR="00861963" w:rsidRPr="00861963" w:rsidRDefault="00861963" w:rsidP="00861963">
      <w:pPr>
        <w:widowControl w:val="0"/>
        <w:kinsoku w:val="0"/>
        <w:overflowPunct w:val="0"/>
        <w:autoSpaceDE w:val="0"/>
        <w:autoSpaceDN w:val="0"/>
        <w:adjustRightInd w:val="0"/>
        <w:spacing w:after="0" w:line="240" w:lineRule="auto"/>
        <w:rPr>
          <w:rFonts w:ascii="Arial Narrow" w:eastAsiaTheme="minorEastAsia" w:hAnsi="Arial Narrow" w:cs="Arial Narrow"/>
          <w:b/>
          <w:bCs/>
          <w:sz w:val="24"/>
          <w:szCs w:val="24"/>
          <w:lang w:eastAsia="en-AU"/>
        </w:rPr>
      </w:pPr>
    </w:p>
    <w:p w:rsidR="007A4AD4" w:rsidRPr="001F7F79" w:rsidRDefault="001F7F79" w:rsidP="003E437F">
      <w:pPr>
        <w:tabs>
          <w:tab w:val="left" w:pos="6096"/>
        </w:tabs>
        <w:spacing w:after="0" w:line="240" w:lineRule="auto"/>
        <w:ind w:left="284"/>
        <w:rPr>
          <w:rFonts w:ascii="Arial" w:eastAsiaTheme="minorEastAsia" w:hAnsi="Arial" w:cs="Arial"/>
          <w:b/>
          <w:color w:val="000000"/>
          <w:szCs w:val="24"/>
          <w:lang w:eastAsia="en-AU"/>
        </w:rPr>
      </w:pPr>
      <w:r>
        <w:rPr>
          <w:b/>
        </w:rPr>
        <w:t>Please indicate t</w:t>
      </w:r>
      <w:r w:rsidR="007A4AD4" w:rsidRPr="001F7F79">
        <w:rPr>
          <w:b/>
        </w:rPr>
        <w:t xml:space="preserve">he technical categories and financial levels sought for VicRoads mutual recognition, </w:t>
      </w:r>
      <w:r>
        <w:rPr>
          <w:b/>
        </w:rPr>
        <w:t>as</w:t>
      </w:r>
      <w:r w:rsidR="007A4AD4" w:rsidRPr="001F7F79">
        <w:rPr>
          <w:b/>
        </w:rPr>
        <w:t xml:space="preserve"> </w:t>
      </w:r>
      <w:r>
        <w:rPr>
          <w:b/>
        </w:rPr>
        <w:t>shown</w:t>
      </w:r>
      <w:r w:rsidR="007A4AD4" w:rsidRPr="001F7F79">
        <w:rPr>
          <w:b/>
        </w:rPr>
        <w:t xml:space="preserve"> on the Certificate of Prequalification</w:t>
      </w:r>
      <w:r w:rsidRPr="001F7F79">
        <w:rPr>
          <w:b/>
        </w:rPr>
        <w:t>: -</w:t>
      </w:r>
    </w:p>
    <w:p w:rsidR="007A4AD4" w:rsidRDefault="007A4AD4" w:rsidP="001F7F79">
      <w:pPr>
        <w:spacing w:after="0" w:line="240" w:lineRule="auto"/>
        <w:ind w:left="284"/>
      </w:pPr>
    </w:p>
    <w:tbl>
      <w:tblPr>
        <w:tblStyle w:val="TableGrid"/>
        <w:tblW w:w="0" w:type="auto"/>
        <w:tblInd w:w="279" w:type="dxa"/>
        <w:tblLook w:val="04A0" w:firstRow="1" w:lastRow="0" w:firstColumn="1" w:lastColumn="0" w:noHBand="0" w:noVBand="1"/>
      </w:tblPr>
      <w:tblGrid>
        <w:gridCol w:w="1559"/>
        <w:gridCol w:w="1166"/>
        <w:gridCol w:w="1503"/>
        <w:gridCol w:w="1503"/>
        <w:gridCol w:w="1503"/>
        <w:gridCol w:w="1503"/>
      </w:tblGrid>
      <w:tr w:rsidR="007A4AD4" w:rsidTr="001F7F79">
        <w:tc>
          <w:tcPr>
            <w:tcW w:w="1559" w:type="dxa"/>
          </w:tcPr>
          <w:p w:rsidR="007A4AD4" w:rsidRDefault="007A4AD4" w:rsidP="001F7F79">
            <w:pPr>
              <w:ind w:left="176"/>
            </w:pPr>
            <w:r>
              <w:t>Road Category</w:t>
            </w:r>
          </w:p>
        </w:tc>
        <w:tc>
          <w:tcPr>
            <w:tcW w:w="1166" w:type="dxa"/>
            <w:vAlign w:val="center"/>
          </w:tcPr>
          <w:p w:rsidR="007A4AD4" w:rsidRDefault="00DB5F11" w:rsidP="000B6C04">
            <w:pPr>
              <w:jc w:val="center"/>
            </w:pPr>
            <w:sdt>
              <w:sdtPr>
                <w:id w:val="1138380777"/>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R1</w:t>
            </w:r>
          </w:p>
        </w:tc>
        <w:tc>
          <w:tcPr>
            <w:tcW w:w="1503" w:type="dxa"/>
            <w:vAlign w:val="center"/>
          </w:tcPr>
          <w:p w:rsidR="007A4AD4" w:rsidRDefault="00DB5F11" w:rsidP="000B6C04">
            <w:pPr>
              <w:jc w:val="center"/>
            </w:pPr>
            <w:sdt>
              <w:sdtPr>
                <w:id w:val="-161093708"/>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R2</w:t>
            </w:r>
          </w:p>
        </w:tc>
        <w:tc>
          <w:tcPr>
            <w:tcW w:w="1503" w:type="dxa"/>
            <w:vAlign w:val="center"/>
          </w:tcPr>
          <w:p w:rsidR="007A4AD4" w:rsidRDefault="00DB5F11" w:rsidP="000B6C04">
            <w:pPr>
              <w:jc w:val="center"/>
            </w:pPr>
            <w:sdt>
              <w:sdtPr>
                <w:id w:val="1053738809"/>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R3</w:t>
            </w:r>
          </w:p>
        </w:tc>
        <w:tc>
          <w:tcPr>
            <w:tcW w:w="1503" w:type="dxa"/>
            <w:vAlign w:val="center"/>
          </w:tcPr>
          <w:p w:rsidR="007A4AD4" w:rsidRDefault="00DB5F11" w:rsidP="000B6C04">
            <w:pPr>
              <w:jc w:val="center"/>
            </w:pPr>
            <w:sdt>
              <w:sdtPr>
                <w:id w:val="1087050020"/>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R4</w:t>
            </w:r>
          </w:p>
        </w:tc>
        <w:tc>
          <w:tcPr>
            <w:tcW w:w="1503" w:type="dxa"/>
            <w:vAlign w:val="center"/>
          </w:tcPr>
          <w:p w:rsidR="007A4AD4" w:rsidRDefault="00DB5F11" w:rsidP="000B6C04">
            <w:pPr>
              <w:jc w:val="center"/>
            </w:pPr>
            <w:sdt>
              <w:sdtPr>
                <w:id w:val="-326821727"/>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R5</w:t>
            </w:r>
          </w:p>
        </w:tc>
      </w:tr>
    </w:tbl>
    <w:p w:rsidR="007A4AD4" w:rsidRDefault="007A4AD4" w:rsidP="007A4AD4">
      <w:pPr>
        <w:spacing w:after="0" w:line="240" w:lineRule="auto"/>
      </w:pPr>
    </w:p>
    <w:tbl>
      <w:tblPr>
        <w:tblStyle w:val="TableGrid"/>
        <w:tblW w:w="0" w:type="auto"/>
        <w:tblInd w:w="279" w:type="dxa"/>
        <w:tblLook w:val="04A0" w:firstRow="1" w:lastRow="0" w:firstColumn="1" w:lastColumn="0" w:noHBand="0" w:noVBand="1"/>
      </w:tblPr>
      <w:tblGrid>
        <w:gridCol w:w="1524"/>
        <w:gridCol w:w="1169"/>
        <w:gridCol w:w="1559"/>
        <w:gridCol w:w="1418"/>
        <w:gridCol w:w="1559"/>
      </w:tblGrid>
      <w:tr w:rsidR="007A4AD4" w:rsidTr="003E437F">
        <w:tc>
          <w:tcPr>
            <w:tcW w:w="1524" w:type="dxa"/>
          </w:tcPr>
          <w:p w:rsidR="007A4AD4" w:rsidRDefault="007A4AD4" w:rsidP="000B6C04">
            <w:r>
              <w:t>Bridge Category</w:t>
            </w:r>
          </w:p>
        </w:tc>
        <w:tc>
          <w:tcPr>
            <w:tcW w:w="1169" w:type="dxa"/>
            <w:vAlign w:val="center"/>
          </w:tcPr>
          <w:p w:rsidR="007A4AD4" w:rsidRDefault="00DB5F11" w:rsidP="000B6C04">
            <w:pPr>
              <w:jc w:val="center"/>
            </w:pPr>
            <w:sdt>
              <w:sdtPr>
                <w:id w:val="574547190"/>
                <w14:checkbox>
                  <w14:checked w14:val="0"/>
                  <w14:checkedState w14:val="2612" w14:font="MS Gothic"/>
                  <w14:uncheckedState w14:val="2610" w14:font="MS Gothic"/>
                </w14:checkbox>
              </w:sdtPr>
              <w:sdtEndPr/>
              <w:sdtContent>
                <w:r w:rsidR="003E437F">
                  <w:rPr>
                    <w:rFonts w:ascii="MS Gothic" w:eastAsia="MS Gothic" w:hAnsi="MS Gothic" w:hint="eastAsia"/>
                  </w:rPr>
                  <w:t>☐</w:t>
                </w:r>
              </w:sdtContent>
            </w:sdt>
            <w:r w:rsidR="007A4AD4">
              <w:t>B1</w:t>
            </w:r>
          </w:p>
        </w:tc>
        <w:tc>
          <w:tcPr>
            <w:tcW w:w="1559" w:type="dxa"/>
            <w:vAlign w:val="center"/>
          </w:tcPr>
          <w:p w:rsidR="007A4AD4" w:rsidRDefault="00DB5F11" w:rsidP="000B6C04">
            <w:pPr>
              <w:jc w:val="center"/>
            </w:pPr>
            <w:sdt>
              <w:sdtPr>
                <w:id w:val="411051924"/>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B2</w:t>
            </w:r>
          </w:p>
        </w:tc>
        <w:tc>
          <w:tcPr>
            <w:tcW w:w="1418" w:type="dxa"/>
            <w:vAlign w:val="center"/>
          </w:tcPr>
          <w:p w:rsidR="007A4AD4" w:rsidRDefault="00DB5F11" w:rsidP="000B6C04">
            <w:pPr>
              <w:jc w:val="center"/>
            </w:pPr>
            <w:sdt>
              <w:sdtPr>
                <w:id w:val="-1550996730"/>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B3</w:t>
            </w:r>
          </w:p>
        </w:tc>
        <w:tc>
          <w:tcPr>
            <w:tcW w:w="1559" w:type="dxa"/>
            <w:vAlign w:val="center"/>
          </w:tcPr>
          <w:p w:rsidR="007A4AD4" w:rsidRDefault="00DB5F11" w:rsidP="000B6C04">
            <w:pPr>
              <w:jc w:val="center"/>
            </w:pPr>
            <w:sdt>
              <w:sdtPr>
                <w:id w:val="1985191527"/>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B4</w:t>
            </w:r>
          </w:p>
        </w:tc>
      </w:tr>
    </w:tbl>
    <w:p w:rsidR="007A4AD4" w:rsidRDefault="007A4AD4" w:rsidP="007A4AD4">
      <w:pPr>
        <w:spacing w:after="0" w:line="240" w:lineRule="auto"/>
      </w:pPr>
    </w:p>
    <w:tbl>
      <w:tblPr>
        <w:tblStyle w:val="TableGrid"/>
        <w:tblW w:w="0" w:type="auto"/>
        <w:tblInd w:w="279" w:type="dxa"/>
        <w:tblLook w:val="04A0" w:firstRow="1" w:lastRow="0" w:firstColumn="1" w:lastColumn="0" w:noHBand="0" w:noVBand="1"/>
      </w:tblPr>
      <w:tblGrid>
        <w:gridCol w:w="1004"/>
        <w:gridCol w:w="901"/>
        <w:gridCol w:w="901"/>
        <w:gridCol w:w="901"/>
        <w:gridCol w:w="902"/>
        <w:gridCol w:w="902"/>
        <w:gridCol w:w="902"/>
        <w:gridCol w:w="902"/>
        <w:gridCol w:w="902"/>
        <w:gridCol w:w="902"/>
      </w:tblGrid>
      <w:tr w:rsidR="007A4AD4" w:rsidTr="001F7F79">
        <w:tc>
          <w:tcPr>
            <w:tcW w:w="725" w:type="dxa"/>
          </w:tcPr>
          <w:p w:rsidR="007A4AD4" w:rsidRDefault="007A4AD4" w:rsidP="000B6C04">
            <w:r>
              <w:t>Financial Level</w:t>
            </w:r>
          </w:p>
        </w:tc>
        <w:tc>
          <w:tcPr>
            <w:tcW w:w="901" w:type="dxa"/>
            <w:vAlign w:val="center"/>
          </w:tcPr>
          <w:p w:rsidR="007A4AD4" w:rsidRDefault="00DB5F11" w:rsidP="000B6C04">
            <w:pPr>
              <w:jc w:val="center"/>
            </w:pPr>
            <w:sdt>
              <w:sdtPr>
                <w:id w:val="759644676"/>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F1</w:t>
            </w:r>
          </w:p>
        </w:tc>
        <w:tc>
          <w:tcPr>
            <w:tcW w:w="901" w:type="dxa"/>
            <w:vAlign w:val="center"/>
          </w:tcPr>
          <w:p w:rsidR="007A4AD4" w:rsidRDefault="00DB5F11" w:rsidP="000B6C04">
            <w:pPr>
              <w:jc w:val="center"/>
            </w:pPr>
            <w:sdt>
              <w:sdtPr>
                <w:id w:val="-112985954"/>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F2</w:t>
            </w:r>
          </w:p>
        </w:tc>
        <w:tc>
          <w:tcPr>
            <w:tcW w:w="901" w:type="dxa"/>
            <w:vAlign w:val="center"/>
          </w:tcPr>
          <w:p w:rsidR="007A4AD4" w:rsidRDefault="00DB5F11" w:rsidP="000B6C04">
            <w:pPr>
              <w:jc w:val="center"/>
            </w:pPr>
            <w:sdt>
              <w:sdtPr>
                <w:id w:val="1129593046"/>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F5</w:t>
            </w:r>
          </w:p>
        </w:tc>
        <w:tc>
          <w:tcPr>
            <w:tcW w:w="902" w:type="dxa"/>
            <w:vAlign w:val="center"/>
          </w:tcPr>
          <w:p w:rsidR="007A4AD4" w:rsidRDefault="00DB5F11" w:rsidP="000B6C04">
            <w:pPr>
              <w:jc w:val="center"/>
            </w:pPr>
            <w:sdt>
              <w:sdtPr>
                <w:id w:val="-860437906"/>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F10</w:t>
            </w:r>
          </w:p>
        </w:tc>
        <w:tc>
          <w:tcPr>
            <w:tcW w:w="902" w:type="dxa"/>
            <w:vAlign w:val="center"/>
          </w:tcPr>
          <w:p w:rsidR="007A4AD4" w:rsidRDefault="00DB5F11" w:rsidP="000B6C04">
            <w:pPr>
              <w:jc w:val="center"/>
            </w:pPr>
            <w:sdt>
              <w:sdtPr>
                <w:id w:val="1572235066"/>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F25</w:t>
            </w:r>
          </w:p>
        </w:tc>
        <w:tc>
          <w:tcPr>
            <w:tcW w:w="902" w:type="dxa"/>
            <w:vAlign w:val="center"/>
          </w:tcPr>
          <w:p w:rsidR="007A4AD4" w:rsidRDefault="00DB5F11" w:rsidP="000B6C04">
            <w:pPr>
              <w:jc w:val="center"/>
            </w:pPr>
            <w:sdt>
              <w:sdtPr>
                <w:id w:val="1729492846"/>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F50</w:t>
            </w:r>
          </w:p>
        </w:tc>
        <w:tc>
          <w:tcPr>
            <w:tcW w:w="902" w:type="dxa"/>
            <w:vAlign w:val="center"/>
          </w:tcPr>
          <w:p w:rsidR="007A4AD4" w:rsidRDefault="00DB5F11" w:rsidP="000B6C04">
            <w:pPr>
              <w:jc w:val="center"/>
            </w:pPr>
            <w:sdt>
              <w:sdtPr>
                <w:id w:val="-1479521794"/>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F100</w:t>
            </w:r>
          </w:p>
        </w:tc>
        <w:tc>
          <w:tcPr>
            <w:tcW w:w="902" w:type="dxa"/>
            <w:vAlign w:val="center"/>
          </w:tcPr>
          <w:p w:rsidR="007A4AD4" w:rsidRDefault="00DB5F11" w:rsidP="000B6C04">
            <w:pPr>
              <w:jc w:val="center"/>
            </w:pPr>
            <w:sdt>
              <w:sdtPr>
                <w:id w:val="-401518684"/>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F150</w:t>
            </w:r>
          </w:p>
        </w:tc>
        <w:tc>
          <w:tcPr>
            <w:tcW w:w="902" w:type="dxa"/>
            <w:vAlign w:val="center"/>
          </w:tcPr>
          <w:p w:rsidR="007A4AD4" w:rsidRDefault="00DB5F11" w:rsidP="000B6C04">
            <w:pPr>
              <w:jc w:val="center"/>
            </w:pPr>
            <w:sdt>
              <w:sdtPr>
                <w:id w:val="-1611508328"/>
                <w14:checkbox>
                  <w14:checked w14:val="0"/>
                  <w14:checkedState w14:val="2612" w14:font="MS Gothic"/>
                  <w14:uncheckedState w14:val="2610" w14:font="MS Gothic"/>
                </w14:checkbox>
              </w:sdtPr>
              <w:sdtEndPr/>
              <w:sdtContent>
                <w:r w:rsidR="007A4AD4">
                  <w:rPr>
                    <w:rFonts w:ascii="MS Gothic" w:eastAsia="MS Gothic" w:hAnsi="MS Gothic" w:hint="eastAsia"/>
                  </w:rPr>
                  <w:t>☐</w:t>
                </w:r>
              </w:sdtContent>
            </w:sdt>
            <w:r w:rsidR="007A4AD4">
              <w:t>F150+</w:t>
            </w:r>
          </w:p>
        </w:tc>
      </w:tr>
    </w:tbl>
    <w:p w:rsidR="003E437F" w:rsidRDefault="003E437F" w:rsidP="00861963">
      <w:pPr>
        <w:widowControl w:val="0"/>
        <w:kinsoku w:val="0"/>
        <w:overflowPunct w:val="0"/>
        <w:autoSpaceDE w:val="0"/>
        <w:autoSpaceDN w:val="0"/>
        <w:adjustRightInd w:val="0"/>
        <w:spacing w:after="0" w:line="482" w:lineRule="auto"/>
        <w:ind w:left="261" w:right="4226"/>
        <w:rPr>
          <w:rFonts w:ascii="Arial" w:eastAsiaTheme="minorEastAsia" w:hAnsi="Arial" w:cs="Arial"/>
          <w:color w:val="000000"/>
          <w:szCs w:val="24"/>
          <w:lang w:eastAsia="en-AU"/>
        </w:rPr>
      </w:pPr>
    </w:p>
    <w:p w:rsidR="003E437F" w:rsidRDefault="003E437F" w:rsidP="003E437F">
      <w:pPr>
        <w:widowControl w:val="0"/>
        <w:tabs>
          <w:tab w:val="left" w:pos="1253"/>
        </w:tabs>
        <w:kinsoku w:val="0"/>
        <w:overflowPunct w:val="0"/>
        <w:autoSpaceDE w:val="0"/>
        <w:autoSpaceDN w:val="0"/>
        <w:adjustRightInd w:val="0"/>
        <w:spacing w:after="0" w:line="240" w:lineRule="auto"/>
        <w:ind w:left="284"/>
        <w:rPr>
          <w:rFonts w:ascii="Arial Narrow" w:eastAsiaTheme="minorEastAsia" w:hAnsi="Arial Narrow" w:cs="Arial Narrow"/>
          <w:b/>
          <w:sz w:val="24"/>
          <w:szCs w:val="24"/>
          <w:lang w:eastAsia="en-AU"/>
        </w:rPr>
      </w:pPr>
    </w:p>
    <w:p w:rsidR="003E437F" w:rsidRPr="007B22DE" w:rsidRDefault="003E437F" w:rsidP="003E437F">
      <w:pPr>
        <w:widowControl w:val="0"/>
        <w:tabs>
          <w:tab w:val="left" w:pos="1253"/>
        </w:tabs>
        <w:kinsoku w:val="0"/>
        <w:overflowPunct w:val="0"/>
        <w:autoSpaceDE w:val="0"/>
        <w:autoSpaceDN w:val="0"/>
        <w:adjustRightInd w:val="0"/>
        <w:spacing w:after="0" w:line="240" w:lineRule="auto"/>
        <w:ind w:left="284"/>
        <w:rPr>
          <w:rFonts w:ascii="Arial Narrow" w:eastAsiaTheme="minorEastAsia" w:hAnsi="Arial Narrow" w:cs="Arial Narrow"/>
          <w:lang w:eastAsia="en-AU"/>
        </w:rPr>
      </w:pPr>
      <w:r w:rsidRPr="003E437F">
        <w:rPr>
          <w:rFonts w:ascii="Arial Narrow" w:eastAsiaTheme="minorEastAsia" w:hAnsi="Arial Narrow" w:cs="Arial Narrow"/>
          <w:b/>
          <w:sz w:val="28"/>
          <w:szCs w:val="28"/>
          <w:lang w:eastAsia="en-AU"/>
        </w:rPr>
        <w:t>NOTE:</w:t>
      </w:r>
      <w:r w:rsidRPr="007B22DE">
        <w:rPr>
          <w:rFonts w:ascii="Arial Narrow" w:eastAsiaTheme="minorEastAsia" w:hAnsi="Arial Narrow" w:cs="Arial Narrow"/>
          <w:b/>
          <w:lang w:eastAsia="en-AU"/>
        </w:rPr>
        <w:t xml:space="preserve"> </w:t>
      </w:r>
      <w:r>
        <w:rPr>
          <w:rFonts w:ascii="Arial Narrow" w:eastAsiaTheme="minorEastAsia" w:hAnsi="Arial Narrow" w:cs="Arial Narrow"/>
          <w:b/>
          <w:lang w:eastAsia="en-AU"/>
        </w:rPr>
        <w:t xml:space="preserve"> </w:t>
      </w:r>
      <w:r w:rsidRPr="007B22DE">
        <w:rPr>
          <w:rFonts w:ascii="Arial Narrow" w:eastAsiaTheme="minorEastAsia" w:hAnsi="Arial Narrow" w:cs="Arial Narrow"/>
          <w:lang w:eastAsia="en-AU"/>
        </w:rPr>
        <w:t>It is the responsibility of the company to:</w:t>
      </w:r>
    </w:p>
    <w:p w:rsidR="003E437F" w:rsidRPr="007B22DE" w:rsidRDefault="003E437F" w:rsidP="003E437F">
      <w:pPr>
        <w:widowControl w:val="0"/>
        <w:tabs>
          <w:tab w:val="left" w:pos="1253"/>
        </w:tabs>
        <w:kinsoku w:val="0"/>
        <w:overflowPunct w:val="0"/>
        <w:autoSpaceDE w:val="0"/>
        <w:autoSpaceDN w:val="0"/>
        <w:adjustRightInd w:val="0"/>
        <w:spacing w:after="0" w:line="240" w:lineRule="auto"/>
        <w:ind w:left="284"/>
        <w:rPr>
          <w:rFonts w:ascii="Arial Narrow" w:eastAsiaTheme="minorEastAsia" w:hAnsi="Arial Narrow" w:cs="Arial Narrow"/>
          <w:lang w:eastAsia="en-AU"/>
        </w:rPr>
      </w:pPr>
      <w:r w:rsidRPr="007B22DE">
        <w:rPr>
          <w:rFonts w:ascii="Arial Narrow" w:eastAsiaTheme="minorEastAsia" w:hAnsi="Arial Narrow" w:cs="Arial Narrow"/>
          <w:lang w:eastAsia="en-AU"/>
        </w:rPr>
        <w:tab/>
        <w:t>- notify of any changes to the company</w:t>
      </w:r>
      <w:r>
        <w:rPr>
          <w:rFonts w:ascii="Arial Narrow" w:eastAsiaTheme="minorEastAsia" w:hAnsi="Arial Narrow" w:cs="Arial Narrow"/>
          <w:lang w:eastAsia="en-AU"/>
        </w:rPr>
        <w:t xml:space="preserve"> details;</w:t>
      </w:r>
    </w:p>
    <w:p w:rsidR="003E437F" w:rsidRPr="007B22DE" w:rsidRDefault="003E437F" w:rsidP="003E437F">
      <w:pPr>
        <w:widowControl w:val="0"/>
        <w:tabs>
          <w:tab w:val="left" w:pos="1253"/>
        </w:tabs>
        <w:kinsoku w:val="0"/>
        <w:overflowPunct w:val="0"/>
        <w:autoSpaceDE w:val="0"/>
        <w:autoSpaceDN w:val="0"/>
        <w:adjustRightInd w:val="0"/>
        <w:spacing w:after="0" w:line="240" w:lineRule="auto"/>
        <w:ind w:left="284"/>
        <w:rPr>
          <w:rFonts w:ascii="Arial Narrow" w:eastAsiaTheme="minorEastAsia" w:hAnsi="Arial Narrow" w:cs="Arial Narrow"/>
          <w:lang w:eastAsia="en-AU"/>
        </w:rPr>
      </w:pPr>
      <w:r w:rsidRPr="007B22DE">
        <w:rPr>
          <w:rFonts w:ascii="Arial Narrow" w:eastAsiaTheme="minorEastAsia" w:hAnsi="Arial Narrow" w:cs="Arial Narrow"/>
          <w:lang w:eastAsia="en-AU"/>
        </w:rPr>
        <w:tab/>
        <w:t xml:space="preserve">- renew its prequalification </w:t>
      </w:r>
      <w:r>
        <w:rPr>
          <w:rFonts w:ascii="Arial Narrow" w:eastAsiaTheme="minorEastAsia" w:hAnsi="Arial Narrow" w:cs="Arial Narrow"/>
          <w:lang w:eastAsia="en-AU"/>
        </w:rPr>
        <w:t xml:space="preserve">with VicRoads </w:t>
      </w:r>
      <w:r w:rsidRPr="007B22DE">
        <w:rPr>
          <w:rFonts w:ascii="Arial Narrow" w:eastAsiaTheme="minorEastAsia" w:hAnsi="Arial Narrow" w:cs="Arial Narrow"/>
          <w:lang w:eastAsia="en-AU"/>
        </w:rPr>
        <w:t xml:space="preserve">once assessed by the relevant </w:t>
      </w:r>
      <w:r>
        <w:rPr>
          <w:rFonts w:ascii="Arial Narrow" w:eastAsiaTheme="minorEastAsia" w:hAnsi="Arial Narrow" w:cs="Arial Narrow"/>
          <w:lang w:eastAsia="en-AU"/>
        </w:rPr>
        <w:t>Assessing</w:t>
      </w:r>
      <w:r w:rsidRPr="007B22DE">
        <w:rPr>
          <w:rFonts w:ascii="Arial Narrow" w:eastAsiaTheme="minorEastAsia" w:hAnsi="Arial Narrow" w:cs="Arial Narrow"/>
          <w:lang w:eastAsia="en-AU"/>
        </w:rPr>
        <w:t xml:space="preserve"> Authority</w:t>
      </w:r>
      <w:r>
        <w:rPr>
          <w:rFonts w:ascii="Arial Narrow" w:eastAsiaTheme="minorEastAsia" w:hAnsi="Arial Narrow" w:cs="Arial Narrow"/>
          <w:lang w:eastAsia="en-AU"/>
        </w:rPr>
        <w:t>.</w:t>
      </w:r>
      <w:r w:rsidRPr="007B22DE">
        <w:rPr>
          <w:rFonts w:ascii="Arial Narrow" w:eastAsiaTheme="minorEastAsia" w:hAnsi="Arial Narrow" w:cs="Arial Narrow"/>
          <w:lang w:eastAsia="en-AU"/>
        </w:rPr>
        <w:t xml:space="preserve"> </w:t>
      </w:r>
    </w:p>
    <w:p w:rsidR="003E437F" w:rsidRPr="00861963" w:rsidRDefault="003E437F" w:rsidP="003E437F">
      <w:pPr>
        <w:widowControl w:val="0"/>
        <w:kinsoku w:val="0"/>
        <w:overflowPunct w:val="0"/>
        <w:autoSpaceDE w:val="0"/>
        <w:autoSpaceDN w:val="0"/>
        <w:adjustRightInd w:val="0"/>
        <w:spacing w:after="0" w:line="240" w:lineRule="auto"/>
        <w:rPr>
          <w:rFonts w:ascii="Arial Narrow" w:eastAsiaTheme="minorEastAsia" w:hAnsi="Arial Narrow" w:cs="Arial Narrow"/>
          <w:lang w:eastAsia="en-AU"/>
        </w:rPr>
      </w:pPr>
    </w:p>
    <w:p w:rsidR="003E437F" w:rsidRDefault="003E437F" w:rsidP="003E437F">
      <w:pPr>
        <w:rPr>
          <w:rFonts w:ascii="Arial" w:eastAsiaTheme="minorEastAsia" w:hAnsi="Arial" w:cs="Arial"/>
          <w:szCs w:val="24"/>
          <w:lang w:eastAsia="en-AU"/>
        </w:rPr>
      </w:pPr>
    </w:p>
    <w:p w:rsidR="003E437F" w:rsidRDefault="003E437F" w:rsidP="003E437F">
      <w:pPr>
        <w:widowControl w:val="0"/>
        <w:kinsoku w:val="0"/>
        <w:overflowPunct w:val="0"/>
        <w:autoSpaceDE w:val="0"/>
        <w:autoSpaceDN w:val="0"/>
        <w:adjustRightInd w:val="0"/>
        <w:spacing w:after="0" w:line="482" w:lineRule="auto"/>
        <w:ind w:left="261" w:right="2806"/>
        <w:rPr>
          <w:rFonts w:ascii="Times New Roman" w:eastAsiaTheme="minorEastAsia" w:hAnsi="Times New Roman" w:cs="Times New Roman"/>
          <w:color w:val="0000FF"/>
          <w:sz w:val="24"/>
          <w:szCs w:val="24"/>
          <w:lang w:eastAsia="en-AU"/>
        </w:rPr>
      </w:pPr>
      <w:r w:rsidRPr="003E437F">
        <w:rPr>
          <w:rFonts w:ascii="Arial Narrow" w:eastAsiaTheme="minorEastAsia" w:hAnsi="Arial Narrow" w:cs="Arial Narrow"/>
          <w:b/>
          <w:bCs/>
          <w:i/>
          <w:iCs/>
          <w:sz w:val="28"/>
          <w:szCs w:val="28"/>
          <w:lang w:eastAsia="en-AU"/>
        </w:rPr>
        <w:t>Please email the completed forms and attachments to :</w:t>
      </w:r>
      <w:r w:rsidRPr="00861963">
        <w:rPr>
          <w:rFonts w:ascii="Arial Narrow" w:eastAsiaTheme="minorEastAsia" w:hAnsi="Arial Narrow" w:cs="Arial Narrow"/>
          <w:b/>
          <w:bCs/>
          <w:i/>
          <w:iCs/>
          <w:lang w:eastAsia="en-AU"/>
        </w:rPr>
        <w:t xml:space="preserve"> </w:t>
      </w:r>
      <w:hyperlink r:id="rId7" w:history="1">
        <w:r w:rsidRPr="00861963">
          <w:rPr>
            <w:rFonts w:ascii="Times New Roman" w:eastAsiaTheme="minorEastAsia" w:hAnsi="Times New Roman" w:cs="Times New Roman"/>
            <w:color w:val="0000FF"/>
            <w:sz w:val="24"/>
            <w:szCs w:val="24"/>
            <w:u w:val="single"/>
            <w:lang w:eastAsia="en-AU"/>
          </w:rPr>
          <w:t>ProcurementServicesPr</w:t>
        </w:r>
      </w:hyperlink>
      <w:hyperlink r:id="rId8" w:history="1">
        <w:r w:rsidRPr="00861963">
          <w:rPr>
            <w:rFonts w:ascii="Times New Roman" w:eastAsiaTheme="minorEastAsia" w:hAnsi="Times New Roman" w:cs="Times New Roman"/>
            <w:color w:val="0000FF"/>
            <w:sz w:val="24"/>
            <w:szCs w:val="24"/>
            <w:u w:val="single"/>
            <w:lang w:eastAsia="en-AU"/>
          </w:rPr>
          <w:t>equal@roads.vic.gov.au</w:t>
        </w:r>
      </w:hyperlink>
      <w:r w:rsidRPr="00861963">
        <w:rPr>
          <w:rFonts w:ascii="Times New Roman" w:eastAsiaTheme="minorEastAsia" w:hAnsi="Times New Roman" w:cs="Times New Roman"/>
          <w:color w:val="0000FF"/>
          <w:sz w:val="24"/>
          <w:szCs w:val="24"/>
          <w:lang w:eastAsia="en-AU"/>
        </w:rPr>
        <w:t xml:space="preserve"> </w:t>
      </w:r>
    </w:p>
    <w:p w:rsidR="003E437F" w:rsidRDefault="003E437F" w:rsidP="003E437F">
      <w:pPr>
        <w:tabs>
          <w:tab w:val="left" w:pos="1476"/>
        </w:tabs>
        <w:ind w:left="284"/>
        <w:rPr>
          <w:rFonts w:ascii="Arial" w:eastAsiaTheme="minorEastAsia" w:hAnsi="Arial" w:cs="Arial"/>
          <w:szCs w:val="24"/>
          <w:lang w:eastAsia="en-AU"/>
        </w:rPr>
      </w:pPr>
      <w:r w:rsidRPr="004D2E5B">
        <w:rPr>
          <w:rFonts w:ascii="Arial" w:eastAsiaTheme="minorEastAsia" w:hAnsi="Arial" w:cs="Arial"/>
          <w:color w:val="000000"/>
          <w:szCs w:val="24"/>
          <w:lang w:eastAsia="en-AU"/>
        </w:rPr>
        <w:t>(maximum file size of 100Mb or zipped file)</w:t>
      </w:r>
    </w:p>
    <w:p w:rsidR="007A4AD4" w:rsidRPr="003E437F" w:rsidRDefault="003E437F" w:rsidP="003E437F">
      <w:pPr>
        <w:tabs>
          <w:tab w:val="left" w:pos="1476"/>
        </w:tabs>
        <w:rPr>
          <w:rFonts w:ascii="Arial" w:eastAsiaTheme="minorEastAsia" w:hAnsi="Arial" w:cs="Arial"/>
          <w:szCs w:val="24"/>
          <w:lang w:eastAsia="en-AU"/>
        </w:rPr>
        <w:sectPr w:rsidR="007A4AD4" w:rsidRPr="003E437F">
          <w:headerReference w:type="default" r:id="rId9"/>
          <w:footerReference w:type="default" r:id="rId10"/>
          <w:pgSz w:w="11910" w:h="16840"/>
          <w:pgMar w:top="1420" w:right="860" w:bottom="1060" w:left="1440" w:header="852" w:footer="860" w:gutter="0"/>
          <w:pgNumType w:start="1"/>
          <w:cols w:space="720"/>
          <w:noEndnote/>
        </w:sectPr>
      </w:pPr>
      <w:r>
        <w:rPr>
          <w:rFonts w:ascii="Arial" w:eastAsiaTheme="minorEastAsia" w:hAnsi="Arial" w:cs="Arial"/>
          <w:szCs w:val="24"/>
          <w:lang w:eastAsia="en-AU"/>
        </w:rPr>
        <w:tab/>
      </w:r>
    </w:p>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23"/>
          <w:szCs w:val="23"/>
          <w:lang w:eastAsia="en-AU"/>
        </w:rPr>
      </w:pPr>
    </w:p>
    <w:p w:rsidR="00861963" w:rsidRPr="00861963" w:rsidRDefault="00861963" w:rsidP="00861963">
      <w:pPr>
        <w:widowControl w:val="0"/>
        <w:kinsoku w:val="0"/>
        <w:overflowPunct w:val="0"/>
        <w:autoSpaceDE w:val="0"/>
        <w:autoSpaceDN w:val="0"/>
        <w:adjustRightInd w:val="0"/>
        <w:spacing w:before="100" w:after="0" w:line="240" w:lineRule="auto"/>
        <w:ind w:left="120"/>
        <w:outlineLvl w:val="0"/>
        <w:rPr>
          <w:rFonts w:ascii="Arial Narrow" w:eastAsiaTheme="minorEastAsia" w:hAnsi="Arial Narrow" w:cs="Arial Narrow"/>
          <w:b/>
          <w:bCs/>
          <w:sz w:val="24"/>
          <w:szCs w:val="24"/>
          <w:lang w:eastAsia="en-AU"/>
        </w:rPr>
      </w:pPr>
      <w:r w:rsidRPr="00861963">
        <w:rPr>
          <w:rFonts w:ascii="Arial Narrow" w:eastAsiaTheme="minorEastAsia" w:hAnsi="Arial Narrow" w:cs="Arial Narrow"/>
          <w:b/>
          <w:bCs/>
          <w:sz w:val="24"/>
          <w:szCs w:val="24"/>
          <w:lang w:eastAsia="en-AU"/>
        </w:rPr>
        <w:t>Organisation Details</w:t>
      </w:r>
    </w:p>
    <w:p w:rsidR="00861963" w:rsidRPr="00861963" w:rsidRDefault="00861963" w:rsidP="00861963">
      <w:pPr>
        <w:widowControl w:val="0"/>
        <w:tabs>
          <w:tab w:val="left" w:pos="2959"/>
          <w:tab w:val="left" w:pos="6574"/>
          <w:tab w:val="left" w:pos="8151"/>
        </w:tabs>
        <w:kinsoku w:val="0"/>
        <w:overflowPunct w:val="0"/>
        <w:autoSpaceDE w:val="0"/>
        <w:autoSpaceDN w:val="0"/>
        <w:adjustRightInd w:val="0"/>
        <w:spacing w:after="0" w:line="240" w:lineRule="auto"/>
        <w:ind w:left="120"/>
        <w:rPr>
          <w:rFonts w:ascii="Arial Narrow" w:eastAsiaTheme="minorEastAsia" w:hAnsi="Arial Narrow" w:cs="Arial Narrow"/>
          <w:b/>
          <w:bCs/>
          <w:sz w:val="24"/>
          <w:szCs w:val="24"/>
          <w:lang w:eastAsia="en-AU"/>
        </w:rPr>
      </w:pPr>
      <w:r w:rsidRPr="00861963">
        <w:rPr>
          <w:rFonts w:ascii="Arial Narrow" w:eastAsiaTheme="minorEastAsia" w:hAnsi="Arial Narrow" w:cs="Arial Narrow"/>
          <w:b/>
          <w:bCs/>
          <w:i/>
          <w:iCs/>
          <w:sz w:val="20"/>
          <w:szCs w:val="20"/>
          <w:lang w:eastAsia="en-AU"/>
        </w:rPr>
        <w:t>Please</w:t>
      </w:r>
      <w:r w:rsidR="001F7F79">
        <w:rPr>
          <w:rFonts w:ascii="Arial Narrow" w:eastAsiaTheme="minorEastAsia" w:hAnsi="Arial Narrow" w:cs="Arial Narrow"/>
          <w:b/>
          <w:bCs/>
          <w:i/>
          <w:iCs/>
          <w:sz w:val="20"/>
          <w:szCs w:val="20"/>
          <w:lang w:eastAsia="en-AU"/>
        </w:rPr>
        <w:t xml:space="preserve"> indicate</w:t>
      </w:r>
      <w:r w:rsidRPr="00861963">
        <w:rPr>
          <w:rFonts w:ascii="Arial Narrow" w:eastAsiaTheme="minorEastAsia" w:hAnsi="Arial Narrow" w:cs="Arial Narrow"/>
          <w:b/>
          <w:bCs/>
          <w:i/>
          <w:iCs/>
          <w:sz w:val="24"/>
          <w:szCs w:val="24"/>
          <w:lang w:eastAsia="en-AU"/>
        </w:rPr>
        <w:t xml:space="preserve">: </w:t>
      </w:r>
      <w:r w:rsidRPr="00861963">
        <w:rPr>
          <w:rFonts w:ascii="Arial Narrow" w:eastAsiaTheme="minorEastAsia" w:hAnsi="Arial Narrow" w:cs="Arial Narrow"/>
          <w:sz w:val="24"/>
          <w:szCs w:val="24"/>
          <w:lang w:eastAsia="en-AU"/>
        </w:rPr>
        <w:t>New</w:t>
      </w:r>
      <w:r w:rsidRPr="00861963">
        <w:rPr>
          <w:rFonts w:ascii="Arial Narrow" w:eastAsiaTheme="minorEastAsia" w:hAnsi="Arial Narrow" w:cs="Arial Narrow"/>
          <w:spacing w:val="-6"/>
          <w:sz w:val="24"/>
          <w:szCs w:val="24"/>
          <w:lang w:eastAsia="en-AU"/>
        </w:rPr>
        <w:t xml:space="preserve"> </w:t>
      </w:r>
      <w:r w:rsidRPr="00861963">
        <w:rPr>
          <w:rFonts w:ascii="Arial Narrow" w:eastAsiaTheme="minorEastAsia" w:hAnsi="Arial Narrow" w:cs="Arial Narrow"/>
          <w:sz w:val="24"/>
          <w:szCs w:val="24"/>
          <w:lang w:eastAsia="en-AU"/>
        </w:rPr>
        <w:t>Application</w:t>
      </w:r>
      <w:r w:rsidRPr="00861963">
        <w:rPr>
          <w:rFonts w:ascii="Arial Narrow" w:eastAsiaTheme="minorEastAsia" w:hAnsi="Arial Narrow" w:cs="Arial Narrow"/>
          <w:spacing w:val="-1"/>
          <w:sz w:val="24"/>
          <w:szCs w:val="24"/>
          <w:lang w:eastAsia="en-AU"/>
        </w:rPr>
        <w:t xml:space="preserve"> </w:t>
      </w:r>
      <w:sdt>
        <w:sdtPr>
          <w:rPr>
            <w:rFonts w:ascii="Arial Narrow" w:eastAsiaTheme="minorEastAsia" w:hAnsi="Arial Narrow" w:cs="Arial Narrow"/>
            <w:sz w:val="24"/>
            <w:szCs w:val="24"/>
            <w:lang w:eastAsia="en-AU"/>
          </w:rPr>
          <w:id w:val="236052496"/>
          <w14:checkbox>
            <w14:checked w14:val="0"/>
            <w14:checkedState w14:val="2612" w14:font="MS Gothic"/>
            <w14:uncheckedState w14:val="2610" w14:font="MS Gothic"/>
          </w14:checkbox>
        </w:sdtPr>
        <w:sdtEndPr/>
        <w:sdtContent>
          <w:r w:rsidR="001F7F79">
            <w:rPr>
              <w:rFonts w:ascii="MS Gothic" w:eastAsia="MS Gothic" w:hAnsi="MS Gothic" w:cs="Arial Narrow" w:hint="eastAsia"/>
              <w:sz w:val="24"/>
              <w:szCs w:val="24"/>
              <w:lang w:eastAsia="en-AU"/>
            </w:rPr>
            <w:t>☐</w:t>
          </w:r>
        </w:sdtContent>
      </w:sdt>
      <w:r w:rsidRPr="00861963">
        <w:rPr>
          <w:rFonts w:ascii="Arial Narrow" w:eastAsiaTheme="minorEastAsia" w:hAnsi="Arial Narrow" w:cs="Arial Narrow"/>
          <w:sz w:val="24"/>
          <w:szCs w:val="24"/>
          <w:lang w:eastAsia="en-AU"/>
        </w:rPr>
        <w:t xml:space="preserve"> </w:t>
      </w:r>
      <w:r w:rsidR="001F7F79">
        <w:rPr>
          <w:rFonts w:ascii="Arial Narrow" w:eastAsiaTheme="minorEastAsia" w:hAnsi="Arial Narrow" w:cs="Arial Narrow"/>
          <w:sz w:val="24"/>
          <w:szCs w:val="24"/>
          <w:lang w:eastAsia="en-AU"/>
        </w:rPr>
        <w:t xml:space="preserve">  </w:t>
      </w:r>
      <w:r w:rsidRPr="00861963">
        <w:rPr>
          <w:rFonts w:ascii="Arial Narrow" w:eastAsiaTheme="minorEastAsia" w:hAnsi="Arial Narrow" w:cs="Arial Narrow"/>
          <w:b/>
          <w:bCs/>
          <w:sz w:val="20"/>
          <w:szCs w:val="20"/>
          <w:lang w:eastAsia="en-AU"/>
        </w:rPr>
        <w:t xml:space="preserve">or  </w:t>
      </w:r>
      <w:r w:rsidR="001F7F79">
        <w:rPr>
          <w:rFonts w:ascii="Arial Narrow" w:eastAsiaTheme="minorEastAsia" w:hAnsi="Arial Narrow" w:cs="Arial Narrow"/>
          <w:b/>
          <w:bCs/>
          <w:sz w:val="20"/>
          <w:szCs w:val="20"/>
          <w:lang w:eastAsia="en-AU"/>
        </w:rPr>
        <w:t xml:space="preserve"> </w:t>
      </w:r>
      <w:r w:rsidRPr="00861963">
        <w:rPr>
          <w:rFonts w:ascii="Arial Narrow" w:eastAsiaTheme="minorEastAsia" w:hAnsi="Arial Narrow" w:cs="Arial Narrow"/>
          <w:sz w:val="24"/>
          <w:szCs w:val="24"/>
          <w:lang w:eastAsia="en-AU"/>
        </w:rPr>
        <w:t>Upgrading Existing</w:t>
      </w:r>
      <w:r w:rsidRPr="00861963">
        <w:rPr>
          <w:rFonts w:ascii="Arial Narrow" w:eastAsiaTheme="minorEastAsia" w:hAnsi="Arial Narrow" w:cs="Arial Narrow"/>
          <w:spacing w:val="52"/>
          <w:sz w:val="24"/>
          <w:szCs w:val="24"/>
          <w:lang w:eastAsia="en-AU"/>
        </w:rPr>
        <w:t xml:space="preserve"> </w:t>
      </w:r>
      <w:r w:rsidRPr="00861963">
        <w:rPr>
          <w:rFonts w:ascii="Arial Narrow" w:eastAsiaTheme="minorEastAsia" w:hAnsi="Arial Narrow" w:cs="Arial Narrow"/>
          <w:sz w:val="24"/>
          <w:szCs w:val="24"/>
          <w:lang w:eastAsia="en-AU"/>
        </w:rPr>
        <w:t>Application</w:t>
      </w:r>
      <w:r w:rsidRPr="00861963">
        <w:rPr>
          <w:rFonts w:ascii="Arial Narrow" w:eastAsiaTheme="minorEastAsia" w:hAnsi="Arial Narrow" w:cs="Arial Narrow"/>
          <w:spacing w:val="52"/>
          <w:sz w:val="24"/>
          <w:szCs w:val="24"/>
          <w:lang w:eastAsia="en-AU"/>
        </w:rPr>
        <w:t xml:space="preserve"> </w:t>
      </w:r>
      <w:sdt>
        <w:sdtPr>
          <w:rPr>
            <w:rFonts w:ascii="Arial Narrow" w:eastAsiaTheme="minorEastAsia" w:hAnsi="Arial Narrow" w:cs="Arial Narrow"/>
            <w:sz w:val="24"/>
            <w:szCs w:val="24"/>
            <w:lang w:eastAsia="en-AU"/>
          </w:rPr>
          <w:id w:val="744684060"/>
          <w14:checkbox>
            <w14:checked w14:val="0"/>
            <w14:checkedState w14:val="2612" w14:font="MS Gothic"/>
            <w14:uncheckedState w14:val="2610" w14:font="MS Gothic"/>
          </w14:checkbox>
        </w:sdtPr>
        <w:sdtEndPr/>
        <w:sdtContent>
          <w:r w:rsidR="001F7F79">
            <w:rPr>
              <w:rFonts w:ascii="MS Gothic" w:eastAsia="MS Gothic" w:hAnsi="MS Gothic" w:cs="Arial Narrow" w:hint="eastAsia"/>
              <w:sz w:val="24"/>
              <w:szCs w:val="24"/>
              <w:lang w:eastAsia="en-AU"/>
            </w:rPr>
            <w:t>☐</w:t>
          </w:r>
        </w:sdtContent>
      </w:sdt>
      <w:r w:rsidRPr="00861963">
        <w:rPr>
          <w:rFonts w:ascii="Arial Narrow" w:eastAsiaTheme="minorEastAsia" w:hAnsi="Arial Narrow" w:cs="Arial Narrow"/>
          <w:sz w:val="24"/>
          <w:szCs w:val="24"/>
          <w:lang w:eastAsia="en-AU"/>
        </w:rPr>
        <w:t xml:space="preserve"> </w:t>
      </w:r>
      <w:r w:rsidR="001F7F79">
        <w:rPr>
          <w:rFonts w:ascii="Arial Narrow" w:eastAsiaTheme="minorEastAsia" w:hAnsi="Arial Narrow" w:cs="Arial Narrow"/>
          <w:sz w:val="24"/>
          <w:szCs w:val="24"/>
          <w:lang w:eastAsia="en-AU"/>
        </w:rPr>
        <w:t xml:space="preserve">  </w:t>
      </w:r>
      <w:r w:rsidRPr="00861963">
        <w:rPr>
          <w:rFonts w:ascii="Arial Narrow" w:eastAsiaTheme="minorEastAsia" w:hAnsi="Arial Narrow" w:cs="Arial Narrow"/>
          <w:b/>
          <w:bCs/>
          <w:sz w:val="20"/>
          <w:szCs w:val="20"/>
          <w:lang w:eastAsia="en-AU"/>
        </w:rPr>
        <w:t xml:space="preserve">or </w:t>
      </w:r>
      <w:r w:rsidR="001F7F79">
        <w:rPr>
          <w:rFonts w:ascii="Arial Narrow" w:eastAsiaTheme="minorEastAsia" w:hAnsi="Arial Narrow" w:cs="Arial Narrow"/>
          <w:b/>
          <w:bCs/>
          <w:sz w:val="20"/>
          <w:szCs w:val="20"/>
          <w:lang w:eastAsia="en-AU"/>
        </w:rPr>
        <w:t xml:space="preserve"> </w:t>
      </w:r>
      <w:r w:rsidRPr="00861963">
        <w:rPr>
          <w:rFonts w:ascii="Arial Narrow" w:eastAsiaTheme="minorEastAsia" w:hAnsi="Arial Narrow" w:cs="Arial Narrow"/>
          <w:b/>
          <w:bCs/>
          <w:spacing w:val="41"/>
          <w:sz w:val="20"/>
          <w:szCs w:val="20"/>
          <w:lang w:eastAsia="en-AU"/>
        </w:rPr>
        <w:t xml:space="preserve"> </w:t>
      </w:r>
      <w:r w:rsidRPr="00861963">
        <w:rPr>
          <w:rFonts w:ascii="Arial Narrow" w:eastAsiaTheme="minorEastAsia" w:hAnsi="Arial Narrow" w:cs="Arial Narrow"/>
          <w:sz w:val="24"/>
          <w:szCs w:val="24"/>
          <w:lang w:eastAsia="en-AU"/>
        </w:rPr>
        <w:t xml:space="preserve">Renewal </w:t>
      </w:r>
      <w:sdt>
        <w:sdtPr>
          <w:rPr>
            <w:rFonts w:ascii="Arial Narrow" w:eastAsiaTheme="minorEastAsia" w:hAnsi="Arial Narrow" w:cs="Arial Narrow"/>
            <w:sz w:val="24"/>
            <w:szCs w:val="24"/>
            <w:lang w:eastAsia="en-AU"/>
          </w:rPr>
          <w:id w:val="2089502106"/>
          <w14:checkbox>
            <w14:checked w14:val="0"/>
            <w14:checkedState w14:val="2612" w14:font="MS Gothic"/>
            <w14:uncheckedState w14:val="2610" w14:font="MS Gothic"/>
          </w14:checkbox>
        </w:sdtPr>
        <w:sdtEndPr/>
        <w:sdtContent>
          <w:r w:rsidR="001F7F79">
            <w:rPr>
              <w:rFonts w:ascii="MS Gothic" w:eastAsia="MS Gothic" w:hAnsi="MS Gothic" w:cs="Arial Narrow" w:hint="eastAsia"/>
              <w:sz w:val="24"/>
              <w:szCs w:val="24"/>
              <w:lang w:eastAsia="en-AU"/>
            </w:rPr>
            <w:t>☐</w:t>
          </w:r>
        </w:sdtContent>
      </w:sdt>
      <w:r w:rsidRPr="00861963">
        <w:rPr>
          <w:rFonts w:ascii="Arial Narrow" w:eastAsiaTheme="minorEastAsia" w:hAnsi="Arial Narrow" w:cs="Arial Narrow"/>
          <w:sz w:val="24"/>
          <w:szCs w:val="24"/>
          <w:lang w:eastAsia="en-AU"/>
        </w:rPr>
        <w:tab/>
      </w:r>
    </w:p>
    <w:p w:rsidR="00861963" w:rsidRPr="00861963" w:rsidRDefault="00861963" w:rsidP="00861963">
      <w:pPr>
        <w:widowControl w:val="0"/>
        <w:kinsoku w:val="0"/>
        <w:overflowPunct w:val="0"/>
        <w:autoSpaceDE w:val="0"/>
        <w:autoSpaceDN w:val="0"/>
        <w:adjustRightInd w:val="0"/>
        <w:spacing w:before="11" w:after="0" w:line="240" w:lineRule="auto"/>
        <w:rPr>
          <w:rFonts w:ascii="Arial Narrow" w:eastAsiaTheme="minorEastAsia" w:hAnsi="Arial Narrow" w:cs="Arial Narrow"/>
          <w:b/>
          <w:bCs/>
          <w:sz w:val="23"/>
          <w:szCs w:val="23"/>
          <w:lang w:eastAsia="en-AU"/>
        </w:rPr>
      </w:pPr>
    </w:p>
    <w:tbl>
      <w:tblPr>
        <w:tblW w:w="0" w:type="auto"/>
        <w:tblInd w:w="125" w:type="dxa"/>
        <w:tblLayout w:type="fixed"/>
        <w:tblCellMar>
          <w:left w:w="0" w:type="dxa"/>
          <w:right w:w="0" w:type="dxa"/>
        </w:tblCellMar>
        <w:tblLook w:val="0000" w:firstRow="0" w:lastRow="0" w:firstColumn="0" w:lastColumn="0" w:noHBand="0" w:noVBand="0"/>
      </w:tblPr>
      <w:tblGrid>
        <w:gridCol w:w="5387"/>
        <w:gridCol w:w="3827"/>
      </w:tblGrid>
      <w:tr w:rsidR="00861963" w:rsidRPr="00861963" w:rsidTr="00B236D8">
        <w:trPr>
          <w:trHeight w:val="779"/>
        </w:trPr>
        <w:tc>
          <w:tcPr>
            <w:tcW w:w="5387"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before="1" w:after="0" w:line="240" w:lineRule="auto"/>
              <w:ind w:left="106"/>
              <w:rPr>
                <w:rFonts w:ascii="Arial Narrow" w:eastAsiaTheme="minorEastAsia" w:hAnsi="Arial Narrow" w:cs="Arial Narrow"/>
                <w:lang w:eastAsia="en-AU"/>
              </w:rPr>
            </w:pPr>
            <w:r w:rsidRPr="00861963">
              <w:rPr>
                <w:rFonts w:ascii="Arial Narrow" w:eastAsiaTheme="minorEastAsia" w:hAnsi="Arial Narrow" w:cs="Arial Narrow"/>
                <w:lang w:eastAsia="en-AU"/>
              </w:rPr>
              <w:t>Company Name:</w:t>
            </w:r>
          </w:p>
        </w:tc>
        <w:tc>
          <w:tcPr>
            <w:tcW w:w="3827"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before="1" w:after="0" w:line="240" w:lineRule="auto"/>
              <w:ind w:left="140"/>
              <w:rPr>
                <w:rFonts w:ascii="Arial Narrow" w:eastAsiaTheme="minorEastAsia" w:hAnsi="Arial Narrow" w:cs="Arial Narrow"/>
                <w:lang w:eastAsia="en-AU"/>
              </w:rPr>
            </w:pPr>
            <w:r w:rsidRPr="00861963">
              <w:rPr>
                <w:rFonts w:ascii="Arial Narrow" w:eastAsiaTheme="minorEastAsia" w:hAnsi="Arial Narrow" w:cs="Arial Narrow"/>
                <w:lang w:eastAsia="en-AU"/>
              </w:rPr>
              <w:t>Australian Company Number (ACN):</w:t>
            </w:r>
          </w:p>
        </w:tc>
      </w:tr>
      <w:tr w:rsidR="00861963" w:rsidRPr="00861963" w:rsidTr="00B236D8">
        <w:trPr>
          <w:trHeight w:val="778"/>
        </w:trPr>
        <w:tc>
          <w:tcPr>
            <w:tcW w:w="5387"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after="0" w:line="240" w:lineRule="auto"/>
              <w:ind w:left="106"/>
              <w:rPr>
                <w:rFonts w:ascii="Arial Narrow" w:eastAsiaTheme="minorEastAsia" w:hAnsi="Arial Narrow" w:cs="Arial Narrow"/>
                <w:lang w:eastAsia="en-AU"/>
              </w:rPr>
            </w:pPr>
            <w:r w:rsidRPr="00861963">
              <w:rPr>
                <w:rFonts w:ascii="Arial Narrow" w:eastAsiaTheme="minorEastAsia" w:hAnsi="Arial Narrow" w:cs="Arial Narrow"/>
                <w:lang w:eastAsia="en-AU"/>
              </w:rPr>
              <w:t>Business or Trading Name: (if applicable)</w:t>
            </w:r>
          </w:p>
        </w:tc>
        <w:tc>
          <w:tcPr>
            <w:tcW w:w="3827"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after="0" w:line="240" w:lineRule="auto"/>
              <w:ind w:left="140"/>
              <w:rPr>
                <w:rFonts w:ascii="Arial Narrow" w:eastAsiaTheme="minorEastAsia" w:hAnsi="Arial Narrow" w:cs="Arial Narrow"/>
                <w:lang w:eastAsia="en-AU"/>
              </w:rPr>
            </w:pPr>
            <w:r w:rsidRPr="00861963">
              <w:rPr>
                <w:rFonts w:ascii="Arial Narrow" w:eastAsiaTheme="minorEastAsia" w:hAnsi="Arial Narrow" w:cs="Arial Narrow"/>
                <w:lang w:eastAsia="en-AU"/>
              </w:rPr>
              <w:t>Australian Business Number (ABN):</w:t>
            </w:r>
          </w:p>
        </w:tc>
      </w:tr>
      <w:tr w:rsidR="00861963" w:rsidRPr="00861963" w:rsidTr="00B236D8">
        <w:trPr>
          <w:trHeight w:val="997"/>
        </w:trPr>
        <w:tc>
          <w:tcPr>
            <w:tcW w:w="5387"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before="1" w:after="0" w:line="240" w:lineRule="auto"/>
              <w:ind w:left="106" w:right="547"/>
              <w:rPr>
                <w:rFonts w:ascii="Arial Narrow" w:eastAsiaTheme="minorEastAsia" w:hAnsi="Arial Narrow" w:cs="Arial Narrow"/>
                <w:lang w:eastAsia="en-AU"/>
              </w:rPr>
            </w:pPr>
            <w:r w:rsidRPr="00861963">
              <w:rPr>
                <w:rFonts w:ascii="Arial Narrow" w:eastAsiaTheme="minorEastAsia" w:hAnsi="Arial Narrow" w:cs="Arial Narrow"/>
                <w:lang w:eastAsia="en-AU"/>
              </w:rPr>
              <w:t>State whether business is; an Individual, a Partnership or a Company:</w:t>
            </w:r>
          </w:p>
        </w:tc>
        <w:tc>
          <w:tcPr>
            <w:tcW w:w="3827"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before="1" w:after="0" w:line="352" w:lineRule="auto"/>
              <w:ind w:left="140" w:right="949"/>
              <w:rPr>
                <w:rFonts w:ascii="Arial Narrow" w:eastAsiaTheme="minorEastAsia" w:hAnsi="Arial Narrow" w:cs="Arial Narrow"/>
                <w:lang w:eastAsia="en-AU"/>
              </w:rPr>
            </w:pPr>
            <w:r w:rsidRPr="00861963">
              <w:rPr>
                <w:rFonts w:ascii="Arial Narrow" w:eastAsiaTheme="minorEastAsia" w:hAnsi="Arial Narrow" w:cs="Arial Narrow"/>
                <w:lang w:eastAsia="en-AU"/>
              </w:rPr>
              <w:t xml:space="preserve">Company Contact Information: Tel. </w:t>
            </w:r>
            <w:proofErr w:type="spellStart"/>
            <w:r w:rsidRPr="00861963">
              <w:rPr>
                <w:rFonts w:ascii="Arial Narrow" w:eastAsiaTheme="minorEastAsia" w:hAnsi="Arial Narrow" w:cs="Arial Narrow"/>
                <w:lang w:eastAsia="en-AU"/>
              </w:rPr>
              <w:t>N</w:t>
            </w:r>
            <w:r w:rsidRPr="00861963">
              <w:rPr>
                <w:rFonts w:ascii="Arial Narrow" w:eastAsiaTheme="minorEastAsia" w:hAnsi="Arial Narrow" w:cs="Arial Narrow"/>
                <w:position w:val="6"/>
                <w:sz w:val="14"/>
                <w:szCs w:val="14"/>
                <w:lang w:eastAsia="en-AU"/>
              </w:rPr>
              <w:t>o</w:t>
            </w:r>
            <w:proofErr w:type="spellEnd"/>
            <w:r w:rsidRPr="00861963">
              <w:rPr>
                <w:rFonts w:ascii="Arial Narrow" w:eastAsiaTheme="minorEastAsia" w:hAnsi="Arial Narrow" w:cs="Arial Narrow"/>
                <w:position w:val="6"/>
                <w:sz w:val="14"/>
                <w:szCs w:val="14"/>
                <w:lang w:eastAsia="en-AU"/>
              </w:rPr>
              <w:t xml:space="preserve">. </w:t>
            </w:r>
            <w:proofErr w:type="gramStart"/>
            <w:r w:rsidRPr="00861963">
              <w:rPr>
                <w:rFonts w:ascii="Arial Narrow" w:eastAsiaTheme="minorEastAsia" w:hAnsi="Arial Narrow" w:cs="Arial Narrow"/>
                <w:lang w:eastAsia="en-AU"/>
              </w:rPr>
              <w:t>( ...</w:t>
            </w:r>
            <w:proofErr w:type="gramEnd"/>
            <w:r w:rsidRPr="00861963">
              <w:rPr>
                <w:rFonts w:ascii="Arial Narrow" w:eastAsiaTheme="minorEastAsia" w:hAnsi="Arial Narrow" w:cs="Arial Narrow"/>
                <w:lang w:eastAsia="en-AU"/>
              </w:rPr>
              <w:t xml:space="preserve"> ) ……………………...</w:t>
            </w:r>
          </w:p>
        </w:tc>
      </w:tr>
      <w:tr w:rsidR="00861963" w:rsidRPr="00861963" w:rsidTr="00B236D8">
        <w:trPr>
          <w:trHeight w:val="539"/>
        </w:trPr>
        <w:tc>
          <w:tcPr>
            <w:tcW w:w="5387" w:type="dxa"/>
            <w:tcBorders>
              <w:top w:val="single" w:sz="4" w:space="0" w:color="000000"/>
              <w:left w:val="single" w:sz="4" w:space="0" w:color="000000"/>
              <w:bottom w:val="none" w:sz="6" w:space="0" w:color="auto"/>
              <w:right w:val="single" w:sz="4" w:space="0" w:color="000000"/>
            </w:tcBorders>
          </w:tcPr>
          <w:p w:rsidR="00861963" w:rsidRPr="00861963" w:rsidRDefault="00861963" w:rsidP="00861963">
            <w:pPr>
              <w:widowControl w:val="0"/>
              <w:kinsoku w:val="0"/>
              <w:overflowPunct w:val="0"/>
              <w:autoSpaceDE w:val="0"/>
              <w:autoSpaceDN w:val="0"/>
              <w:adjustRightInd w:val="0"/>
              <w:spacing w:before="159" w:after="0" w:line="240" w:lineRule="auto"/>
              <w:ind w:left="106"/>
              <w:rPr>
                <w:rFonts w:ascii="Arial Narrow" w:eastAsiaTheme="minorEastAsia" w:hAnsi="Arial Narrow" w:cs="Arial Narrow"/>
                <w:lang w:eastAsia="en-AU"/>
              </w:rPr>
            </w:pPr>
            <w:r w:rsidRPr="00861963">
              <w:rPr>
                <w:rFonts w:ascii="Arial Narrow" w:eastAsiaTheme="minorEastAsia" w:hAnsi="Arial Narrow" w:cs="Arial Narrow"/>
                <w:lang w:eastAsia="en-AU"/>
              </w:rPr>
              <w:t>Business Address:</w:t>
            </w:r>
          </w:p>
        </w:tc>
        <w:tc>
          <w:tcPr>
            <w:tcW w:w="3827" w:type="dxa"/>
            <w:tcBorders>
              <w:top w:val="single" w:sz="4" w:space="0" w:color="000000"/>
              <w:left w:val="single" w:sz="4" w:space="0" w:color="000000"/>
              <w:bottom w:val="none" w:sz="6" w:space="0" w:color="auto"/>
              <w:right w:val="single" w:sz="4" w:space="0" w:color="000000"/>
            </w:tcBorders>
          </w:tcPr>
          <w:p w:rsidR="00861963" w:rsidRPr="00861963" w:rsidRDefault="00861963" w:rsidP="00861963">
            <w:pPr>
              <w:widowControl w:val="0"/>
              <w:kinsoku w:val="0"/>
              <w:overflowPunct w:val="0"/>
              <w:autoSpaceDE w:val="0"/>
              <w:autoSpaceDN w:val="0"/>
              <w:adjustRightInd w:val="0"/>
              <w:spacing w:after="0" w:line="240" w:lineRule="auto"/>
              <w:ind w:left="139"/>
              <w:rPr>
                <w:rFonts w:ascii="Arial Narrow" w:eastAsiaTheme="minorEastAsia" w:hAnsi="Arial Narrow" w:cs="Arial Narrow"/>
                <w:lang w:eastAsia="en-AU"/>
              </w:rPr>
            </w:pPr>
            <w:r w:rsidRPr="00861963">
              <w:rPr>
                <w:rFonts w:ascii="Arial Narrow" w:eastAsiaTheme="minorEastAsia" w:hAnsi="Arial Narrow" w:cs="Arial Narrow"/>
                <w:lang w:eastAsia="en-AU"/>
              </w:rPr>
              <w:t>Company Contact Person:</w:t>
            </w:r>
          </w:p>
          <w:p w:rsidR="00861963" w:rsidRPr="00861963" w:rsidRDefault="00861963" w:rsidP="00861963">
            <w:pPr>
              <w:widowControl w:val="0"/>
              <w:kinsoku w:val="0"/>
              <w:overflowPunct w:val="0"/>
              <w:autoSpaceDE w:val="0"/>
              <w:autoSpaceDN w:val="0"/>
              <w:adjustRightInd w:val="0"/>
              <w:spacing w:before="1" w:after="0" w:line="240" w:lineRule="auto"/>
              <w:ind w:left="139"/>
              <w:rPr>
                <w:rFonts w:ascii="Arial Narrow" w:eastAsiaTheme="minorEastAsia" w:hAnsi="Arial Narrow" w:cs="Arial Narrow"/>
                <w:i/>
                <w:iCs/>
                <w:sz w:val="18"/>
                <w:szCs w:val="18"/>
                <w:lang w:eastAsia="en-AU"/>
              </w:rPr>
            </w:pPr>
            <w:r w:rsidRPr="00861963">
              <w:rPr>
                <w:rFonts w:ascii="Arial Narrow" w:eastAsiaTheme="minorEastAsia" w:hAnsi="Arial Narrow" w:cs="Arial Narrow"/>
                <w:lang w:eastAsia="en-AU"/>
              </w:rPr>
              <w:t xml:space="preserve">Title: </w:t>
            </w:r>
            <w:r w:rsidRPr="00861963">
              <w:rPr>
                <w:rFonts w:ascii="Arial Narrow" w:eastAsiaTheme="minorEastAsia" w:hAnsi="Arial Narrow" w:cs="Arial Narrow"/>
                <w:sz w:val="18"/>
                <w:szCs w:val="18"/>
                <w:lang w:eastAsia="en-AU"/>
              </w:rPr>
              <w:t xml:space="preserve">Mr, Mrs, Ms, Miss, Dr </w:t>
            </w:r>
            <w:r w:rsidRPr="00861963">
              <w:rPr>
                <w:rFonts w:ascii="Arial Narrow" w:eastAsiaTheme="minorEastAsia" w:hAnsi="Arial Narrow" w:cs="Arial Narrow"/>
                <w:i/>
                <w:iCs/>
                <w:sz w:val="18"/>
                <w:szCs w:val="18"/>
                <w:lang w:eastAsia="en-AU"/>
              </w:rPr>
              <w:t>(Please circle)</w:t>
            </w:r>
          </w:p>
        </w:tc>
      </w:tr>
      <w:tr w:rsidR="00861963" w:rsidRPr="00861963" w:rsidTr="00B236D8">
        <w:trPr>
          <w:trHeight w:val="397"/>
        </w:trPr>
        <w:tc>
          <w:tcPr>
            <w:tcW w:w="5387" w:type="dxa"/>
            <w:tcBorders>
              <w:top w:val="none" w:sz="6" w:space="0" w:color="auto"/>
              <w:left w:val="single" w:sz="4" w:space="0" w:color="000000"/>
              <w:bottom w:val="none" w:sz="6" w:space="0" w:color="auto"/>
              <w:right w:val="single" w:sz="4" w:space="0" w:color="000000"/>
            </w:tcBorders>
          </w:tcPr>
          <w:p w:rsidR="00861963" w:rsidRPr="00861963" w:rsidRDefault="00861963" w:rsidP="00861963">
            <w:pPr>
              <w:widowControl w:val="0"/>
              <w:kinsoku w:val="0"/>
              <w:overflowPunct w:val="0"/>
              <w:autoSpaceDE w:val="0"/>
              <w:autoSpaceDN w:val="0"/>
              <w:adjustRightInd w:val="0"/>
              <w:spacing w:before="33" w:after="0" w:line="240" w:lineRule="auto"/>
              <w:ind w:left="106"/>
              <w:rPr>
                <w:rFonts w:ascii="Arial Narrow" w:eastAsiaTheme="minorEastAsia" w:hAnsi="Arial Narrow" w:cs="Arial Narrow"/>
                <w:sz w:val="24"/>
                <w:szCs w:val="24"/>
                <w:lang w:eastAsia="en-AU"/>
              </w:rPr>
            </w:pPr>
            <w:r w:rsidRPr="00861963">
              <w:rPr>
                <w:rFonts w:ascii="Arial Narrow" w:eastAsiaTheme="minorEastAsia" w:hAnsi="Arial Narrow" w:cs="Arial Narrow"/>
                <w:sz w:val="24"/>
                <w:szCs w:val="24"/>
                <w:lang w:eastAsia="en-AU"/>
              </w:rPr>
              <w:t>……………………………………………………………………</w:t>
            </w:r>
          </w:p>
        </w:tc>
        <w:tc>
          <w:tcPr>
            <w:tcW w:w="3827" w:type="dxa"/>
            <w:tcBorders>
              <w:top w:val="none" w:sz="6" w:space="0" w:color="auto"/>
              <w:left w:val="single" w:sz="4" w:space="0" w:color="000000"/>
              <w:bottom w:val="none" w:sz="6" w:space="0" w:color="auto"/>
              <w:right w:val="single" w:sz="4" w:space="0" w:color="000000"/>
            </w:tcBorders>
          </w:tcPr>
          <w:p w:rsidR="00861963" w:rsidRPr="00861963" w:rsidRDefault="00861963" w:rsidP="00861963">
            <w:pPr>
              <w:widowControl w:val="0"/>
              <w:kinsoku w:val="0"/>
              <w:overflowPunct w:val="0"/>
              <w:autoSpaceDE w:val="0"/>
              <w:autoSpaceDN w:val="0"/>
              <w:adjustRightInd w:val="0"/>
              <w:spacing w:before="84" w:after="0" w:line="240" w:lineRule="auto"/>
              <w:ind w:left="140"/>
              <w:rPr>
                <w:rFonts w:ascii="Arial Narrow" w:eastAsiaTheme="minorEastAsia" w:hAnsi="Arial Narrow" w:cs="Arial Narrow"/>
                <w:lang w:eastAsia="en-AU"/>
              </w:rPr>
            </w:pPr>
            <w:proofErr w:type="gramStart"/>
            <w:r w:rsidRPr="00861963">
              <w:rPr>
                <w:rFonts w:ascii="Arial Narrow" w:eastAsiaTheme="minorEastAsia" w:hAnsi="Arial Narrow" w:cs="Arial Narrow"/>
                <w:lang w:eastAsia="en-AU"/>
              </w:rPr>
              <w:t>Name:…</w:t>
            </w:r>
            <w:proofErr w:type="gramEnd"/>
            <w:r w:rsidRPr="00861963">
              <w:rPr>
                <w:rFonts w:ascii="Arial Narrow" w:eastAsiaTheme="minorEastAsia" w:hAnsi="Arial Narrow" w:cs="Arial Narrow"/>
                <w:lang w:eastAsia="en-AU"/>
              </w:rPr>
              <w:t>……………………………………….</w:t>
            </w:r>
          </w:p>
        </w:tc>
      </w:tr>
      <w:tr w:rsidR="00861963" w:rsidRPr="00861963" w:rsidTr="00B236D8">
        <w:trPr>
          <w:trHeight w:val="390"/>
        </w:trPr>
        <w:tc>
          <w:tcPr>
            <w:tcW w:w="5387" w:type="dxa"/>
            <w:tcBorders>
              <w:top w:val="none" w:sz="6" w:space="0" w:color="auto"/>
              <w:left w:val="single" w:sz="4" w:space="0" w:color="000000"/>
              <w:bottom w:val="none" w:sz="6" w:space="0" w:color="auto"/>
              <w:right w:val="single" w:sz="4" w:space="0" w:color="000000"/>
            </w:tcBorders>
          </w:tcPr>
          <w:p w:rsidR="00861963" w:rsidRPr="00861963" w:rsidRDefault="00861963" w:rsidP="00861963">
            <w:pPr>
              <w:widowControl w:val="0"/>
              <w:kinsoku w:val="0"/>
              <w:overflowPunct w:val="0"/>
              <w:autoSpaceDE w:val="0"/>
              <w:autoSpaceDN w:val="0"/>
              <w:adjustRightInd w:val="0"/>
              <w:spacing w:before="71" w:after="0" w:line="240" w:lineRule="auto"/>
              <w:ind w:left="106"/>
              <w:rPr>
                <w:rFonts w:ascii="Arial Narrow" w:eastAsiaTheme="minorEastAsia" w:hAnsi="Arial Narrow" w:cs="Arial Narrow"/>
                <w:sz w:val="24"/>
                <w:szCs w:val="24"/>
                <w:lang w:eastAsia="en-AU"/>
              </w:rPr>
            </w:pPr>
            <w:r w:rsidRPr="00861963">
              <w:rPr>
                <w:rFonts w:ascii="Arial Narrow" w:eastAsiaTheme="minorEastAsia" w:hAnsi="Arial Narrow" w:cs="Arial Narrow"/>
                <w:sz w:val="24"/>
                <w:szCs w:val="24"/>
                <w:lang w:eastAsia="en-AU"/>
              </w:rPr>
              <w:t>…………………………………………………………………...</w:t>
            </w:r>
          </w:p>
        </w:tc>
        <w:tc>
          <w:tcPr>
            <w:tcW w:w="3827" w:type="dxa"/>
            <w:tcBorders>
              <w:top w:val="none" w:sz="6" w:space="0" w:color="auto"/>
              <w:left w:val="single" w:sz="4" w:space="0" w:color="000000"/>
              <w:bottom w:val="none" w:sz="6" w:space="0" w:color="auto"/>
              <w:right w:val="single" w:sz="4" w:space="0" w:color="000000"/>
            </w:tcBorders>
          </w:tcPr>
          <w:p w:rsidR="00861963" w:rsidRPr="00861963" w:rsidRDefault="00861963" w:rsidP="00861963">
            <w:pPr>
              <w:widowControl w:val="0"/>
              <w:kinsoku w:val="0"/>
              <w:overflowPunct w:val="0"/>
              <w:autoSpaceDE w:val="0"/>
              <w:autoSpaceDN w:val="0"/>
              <w:adjustRightInd w:val="0"/>
              <w:spacing w:before="59" w:after="0" w:line="240" w:lineRule="auto"/>
              <w:ind w:left="140"/>
              <w:rPr>
                <w:rFonts w:ascii="Arial Narrow" w:eastAsiaTheme="minorEastAsia" w:hAnsi="Arial Narrow" w:cs="Arial Narrow"/>
                <w:lang w:eastAsia="en-AU"/>
              </w:rPr>
            </w:pPr>
            <w:proofErr w:type="gramStart"/>
            <w:r w:rsidRPr="00861963">
              <w:rPr>
                <w:rFonts w:ascii="Arial Narrow" w:eastAsiaTheme="minorEastAsia" w:hAnsi="Arial Narrow" w:cs="Arial Narrow"/>
                <w:lang w:eastAsia="en-AU"/>
              </w:rPr>
              <w:t>Position:…</w:t>
            </w:r>
            <w:proofErr w:type="gramEnd"/>
            <w:r w:rsidRPr="00861963">
              <w:rPr>
                <w:rFonts w:ascii="Arial Narrow" w:eastAsiaTheme="minorEastAsia" w:hAnsi="Arial Narrow" w:cs="Arial Narrow"/>
                <w:lang w:eastAsia="en-AU"/>
              </w:rPr>
              <w:t>…………………………………….</w:t>
            </w:r>
          </w:p>
        </w:tc>
      </w:tr>
      <w:tr w:rsidR="00861963" w:rsidRPr="00861963" w:rsidTr="00B236D8">
        <w:trPr>
          <w:trHeight w:val="390"/>
        </w:trPr>
        <w:tc>
          <w:tcPr>
            <w:tcW w:w="5387" w:type="dxa"/>
            <w:tcBorders>
              <w:top w:val="none" w:sz="6" w:space="0" w:color="auto"/>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before="116" w:after="0" w:line="255" w:lineRule="exact"/>
              <w:ind w:left="106"/>
              <w:rPr>
                <w:rFonts w:ascii="Arial Narrow" w:eastAsiaTheme="minorEastAsia" w:hAnsi="Arial Narrow" w:cs="Arial Narrow"/>
                <w:sz w:val="24"/>
                <w:szCs w:val="24"/>
                <w:lang w:eastAsia="en-AU"/>
              </w:rPr>
            </w:pPr>
            <w:r w:rsidRPr="00861963">
              <w:rPr>
                <w:rFonts w:ascii="Arial Narrow" w:eastAsiaTheme="minorEastAsia" w:hAnsi="Arial Narrow" w:cs="Arial Narrow"/>
                <w:sz w:val="24"/>
                <w:szCs w:val="24"/>
                <w:lang w:eastAsia="en-AU"/>
              </w:rPr>
              <w:t>Postcode: ………</w:t>
            </w:r>
            <w:r w:rsidR="00A73402">
              <w:rPr>
                <w:rFonts w:ascii="Arial Narrow" w:eastAsiaTheme="minorEastAsia" w:hAnsi="Arial Narrow" w:cs="Arial Narrow"/>
                <w:sz w:val="24"/>
                <w:szCs w:val="24"/>
                <w:lang w:eastAsia="en-AU"/>
              </w:rPr>
              <w:t>.</w:t>
            </w:r>
          </w:p>
        </w:tc>
        <w:tc>
          <w:tcPr>
            <w:tcW w:w="3827" w:type="dxa"/>
            <w:tcBorders>
              <w:top w:val="none" w:sz="6" w:space="0" w:color="auto"/>
              <w:left w:val="single" w:sz="4" w:space="0" w:color="000000"/>
              <w:bottom w:val="single" w:sz="4" w:space="0" w:color="000000"/>
              <w:right w:val="single" w:sz="4" w:space="0" w:color="000000"/>
            </w:tcBorders>
          </w:tcPr>
          <w:p w:rsidR="00861963" w:rsidRDefault="00861963" w:rsidP="00861963">
            <w:pPr>
              <w:widowControl w:val="0"/>
              <w:kinsoku w:val="0"/>
              <w:overflowPunct w:val="0"/>
              <w:autoSpaceDE w:val="0"/>
              <w:autoSpaceDN w:val="0"/>
              <w:adjustRightInd w:val="0"/>
              <w:spacing w:before="42" w:after="0" w:line="240" w:lineRule="auto"/>
              <w:ind w:left="140"/>
              <w:rPr>
                <w:rFonts w:ascii="Arial Narrow" w:eastAsiaTheme="minorEastAsia" w:hAnsi="Arial Narrow" w:cs="Arial Narrow"/>
                <w:lang w:eastAsia="en-AU"/>
              </w:rPr>
            </w:pPr>
            <w:r w:rsidRPr="00861963">
              <w:rPr>
                <w:rFonts w:ascii="Arial Narrow" w:eastAsiaTheme="minorEastAsia" w:hAnsi="Arial Narrow" w:cs="Arial Narrow"/>
                <w:lang w:eastAsia="en-AU"/>
              </w:rPr>
              <w:t xml:space="preserve">Mobile </w:t>
            </w:r>
            <w:proofErr w:type="spellStart"/>
            <w:r w:rsidRPr="00861963">
              <w:rPr>
                <w:rFonts w:ascii="Arial Narrow" w:eastAsiaTheme="minorEastAsia" w:hAnsi="Arial Narrow" w:cs="Arial Narrow"/>
                <w:lang w:eastAsia="en-AU"/>
              </w:rPr>
              <w:t>N</w:t>
            </w:r>
            <w:r w:rsidRPr="00861963">
              <w:rPr>
                <w:rFonts w:ascii="Arial Narrow" w:eastAsiaTheme="minorEastAsia" w:hAnsi="Arial Narrow" w:cs="Arial Narrow"/>
                <w:position w:val="6"/>
                <w:sz w:val="14"/>
                <w:szCs w:val="14"/>
                <w:lang w:eastAsia="en-AU"/>
              </w:rPr>
              <w:t>o</w:t>
            </w:r>
            <w:proofErr w:type="spellEnd"/>
            <w:r w:rsidRPr="00861963">
              <w:rPr>
                <w:rFonts w:ascii="Arial Narrow" w:eastAsiaTheme="minorEastAsia" w:hAnsi="Arial Narrow" w:cs="Arial Narrow"/>
                <w:position w:val="6"/>
                <w:sz w:val="14"/>
                <w:szCs w:val="14"/>
                <w:lang w:eastAsia="en-AU"/>
              </w:rPr>
              <w:t xml:space="preserve">. </w:t>
            </w:r>
            <w:r w:rsidRPr="00861963">
              <w:rPr>
                <w:rFonts w:ascii="Arial Narrow" w:eastAsiaTheme="minorEastAsia" w:hAnsi="Arial Narrow" w:cs="Arial Narrow"/>
                <w:lang w:eastAsia="en-AU"/>
              </w:rPr>
              <w:t>……………………...…...</w:t>
            </w:r>
            <w:r w:rsidR="00A73402">
              <w:rPr>
                <w:rFonts w:ascii="Arial Narrow" w:eastAsiaTheme="minorEastAsia" w:hAnsi="Arial Narrow" w:cs="Arial Narrow"/>
                <w:lang w:eastAsia="en-AU"/>
              </w:rPr>
              <w:t>.............</w:t>
            </w:r>
          </w:p>
          <w:p w:rsidR="00A73402" w:rsidRDefault="00A73402" w:rsidP="00861963">
            <w:pPr>
              <w:widowControl w:val="0"/>
              <w:kinsoku w:val="0"/>
              <w:overflowPunct w:val="0"/>
              <w:autoSpaceDE w:val="0"/>
              <w:autoSpaceDN w:val="0"/>
              <w:adjustRightInd w:val="0"/>
              <w:spacing w:before="42" w:after="0" w:line="240" w:lineRule="auto"/>
              <w:ind w:left="140"/>
              <w:rPr>
                <w:rFonts w:ascii="Arial Narrow" w:eastAsiaTheme="minorEastAsia" w:hAnsi="Arial Narrow" w:cs="Arial Narrow"/>
                <w:lang w:eastAsia="en-AU"/>
              </w:rPr>
            </w:pPr>
            <w:r>
              <w:rPr>
                <w:rFonts w:ascii="Arial Narrow" w:eastAsiaTheme="minorEastAsia" w:hAnsi="Arial Narrow" w:cs="Arial Narrow"/>
                <w:lang w:eastAsia="en-AU"/>
              </w:rPr>
              <w:t>Email …………………………………………</w:t>
            </w:r>
          </w:p>
          <w:p w:rsidR="00A73402" w:rsidRPr="00861963" w:rsidRDefault="00A73402" w:rsidP="00861963">
            <w:pPr>
              <w:widowControl w:val="0"/>
              <w:kinsoku w:val="0"/>
              <w:overflowPunct w:val="0"/>
              <w:autoSpaceDE w:val="0"/>
              <w:autoSpaceDN w:val="0"/>
              <w:adjustRightInd w:val="0"/>
              <w:spacing w:before="42" w:after="0" w:line="240" w:lineRule="auto"/>
              <w:ind w:left="140"/>
              <w:rPr>
                <w:rFonts w:ascii="Arial Narrow" w:eastAsiaTheme="minorEastAsia" w:hAnsi="Arial Narrow" w:cs="Arial Narrow"/>
                <w:lang w:eastAsia="en-AU"/>
              </w:rPr>
            </w:pPr>
          </w:p>
        </w:tc>
      </w:tr>
      <w:tr w:rsidR="00861963" w:rsidRPr="00861963" w:rsidTr="00B236D8">
        <w:trPr>
          <w:trHeight w:val="1559"/>
        </w:trPr>
        <w:tc>
          <w:tcPr>
            <w:tcW w:w="5387"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before="1" w:after="0" w:line="240" w:lineRule="auto"/>
              <w:ind w:left="106"/>
              <w:rPr>
                <w:rFonts w:ascii="Arial Narrow" w:eastAsiaTheme="minorEastAsia" w:hAnsi="Arial Narrow" w:cs="Arial Narrow"/>
                <w:lang w:eastAsia="en-AU"/>
              </w:rPr>
            </w:pPr>
            <w:r w:rsidRPr="00861963">
              <w:rPr>
                <w:rFonts w:ascii="Arial Narrow" w:eastAsiaTheme="minorEastAsia" w:hAnsi="Arial Narrow" w:cs="Arial Narrow"/>
                <w:lang w:eastAsia="en-AU"/>
              </w:rPr>
              <w:t>Postal Address: (if different from above)</w:t>
            </w:r>
          </w:p>
          <w:p w:rsidR="00861963" w:rsidRPr="00861963" w:rsidRDefault="00861963" w:rsidP="00861963">
            <w:pPr>
              <w:widowControl w:val="0"/>
              <w:kinsoku w:val="0"/>
              <w:overflowPunct w:val="0"/>
              <w:autoSpaceDE w:val="0"/>
              <w:autoSpaceDN w:val="0"/>
              <w:adjustRightInd w:val="0"/>
              <w:spacing w:before="160" w:after="0" w:line="240" w:lineRule="auto"/>
              <w:ind w:left="106"/>
              <w:rPr>
                <w:rFonts w:ascii="Arial Narrow" w:eastAsiaTheme="minorEastAsia" w:hAnsi="Arial Narrow" w:cs="Arial Narrow"/>
                <w:sz w:val="24"/>
                <w:szCs w:val="24"/>
                <w:lang w:eastAsia="en-AU"/>
              </w:rPr>
            </w:pPr>
            <w:r w:rsidRPr="00861963">
              <w:rPr>
                <w:rFonts w:ascii="Arial Narrow" w:eastAsiaTheme="minorEastAsia" w:hAnsi="Arial Narrow" w:cs="Arial Narrow"/>
                <w:sz w:val="24"/>
                <w:szCs w:val="24"/>
                <w:lang w:eastAsia="en-AU"/>
              </w:rPr>
              <w:t>………………… ………………………………………………</w:t>
            </w:r>
          </w:p>
          <w:p w:rsidR="00861963" w:rsidRPr="00861963" w:rsidRDefault="00861963" w:rsidP="00861963">
            <w:pPr>
              <w:widowControl w:val="0"/>
              <w:kinsoku w:val="0"/>
              <w:overflowPunct w:val="0"/>
              <w:autoSpaceDE w:val="0"/>
              <w:autoSpaceDN w:val="0"/>
              <w:adjustRightInd w:val="0"/>
              <w:spacing w:before="160" w:after="0" w:line="255" w:lineRule="exact"/>
              <w:ind w:left="106"/>
              <w:rPr>
                <w:rFonts w:ascii="Arial Narrow" w:eastAsiaTheme="minorEastAsia" w:hAnsi="Arial Narrow" w:cs="Arial Narrow"/>
                <w:sz w:val="24"/>
                <w:szCs w:val="24"/>
                <w:lang w:eastAsia="en-AU"/>
              </w:rPr>
            </w:pPr>
            <w:r w:rsidRPr="00861963">
              <w:rPr>
                <w:rFonts w:ascii="Arial Narrow" w:eastAsiaTheme="minorEastAsia" w:hAnsi="Arial Narrow" w:cs="Arial Narrow"/>
                <w:lang w:eastAsia="en-AU"/>
              </w:rPr>
              <w:t xml:space="preserve">Postcode: </w:t>
            </w:r>
            <w:r w:rsidRPr="00861963">
              <w:rPr>
                <w:rFonts w:ascii="Arial Narrow" w:eastAsiaTheme="minorEastAsia" w:hAnsi="Arial Narrow" w:cs="Arial Narrow"/>
                <w:sz w:val="24"/>
                <w:szCs w:val="24"/>
                <w:lang w:eastAsia="en-AU"/>
              </w:rPr>
              <w:t>………</w:t>
            </w:r>
            <w:proofErr w:type="gramStart"/>
            <w:r w:rsidRPr="00861963">
              <w:rPr>
                <w:rFonts w:ascii="Arial Narrow" w:eastAsiaTheme="minorEastAsia" w:hAnsi="Arial Narrow" w:cs="Arial Narrow"/>
                <w:sz w:val="24"/>
                <w:szCs w:val="24"/>
                <w:lang w:eastAsia="en-AU"/>
              </w:rPr>
              <w:t>…</w:t>
            </w:r>
            <w:r w:rsidR="00A73402">
              <w:rPr>
                <w:rFonts w:ascii="Arial Narrow" w:eastAsiaTheme="minorEastAsia" w:hAnsi="Arial Narrow" w:cs="Arial Narrow"/>
                <w:sz w:val="24"/>
                <w:szCs w:val="24"/>
                <w:lang w:eastAsia="en-AU"/>
              </w:rPr>
              <w:t>..</w:t>
            </w:r>
            <w:proofErr w:type="gramEnd"/>
          </w:p>
        </w:tc>
        <w:tc>
          <w:tcPr>
            <w:tcW w:w="3827"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before="1" w:after="0" w:line="240" w:lineRule="auto"/>
              <w:ind w:left="139"/>
              <w:rPr>
                <w:rFonts w:ascii="Arial Narrow" w:eastAsiaTheme="minorEastAsia" w:hAnsi="Arial Narrow" w:cs="Arial Narrow"/>
                <w:lang w:eastAsia="en-AU"/>
              </w:rPr>
            </w:pPr>
            <w:r w:rsidRPr="00861963">
              <w:rPr>
                <w:rFonts w:ascii="Arial Narrow" w:eastAsiaTheme="minorEastAsia" w:hAnsi="Arial Narrow" w:cs="Arial Narrow"/>
                <w:lang w:eastAsia="en-AU"/>
              </w:rPr>
              <w:t>Email Address:(generic email)</w:t>
            </w:r>
          </w:p>
          <w:p w:rsidR="00861963" w:rsidRPr="00861963" w:rsidRDefault="00861963" w:rsidP="00861963">
            <w:pPr>
              <w:widowControl w:val="0"/>
              <w:kinsoku w:val="0"/>
              <w:overflowPunct w:val="0"/>
              <w:autoSpaceDE w:val="0"/>
              <w:autoSpaceDN w:val="0"/>
              <w:adjustRightInd w:val="0"/>
              <w:spacing w:before="119" w:after="0" w:line="240" w:lineRule="auto"/>
              <w:ind w:left="140"/>
              <w:rPr>
                <w:rFonts w:ascii="Arial Narrow" w:eastAsiaTheme="minorEastAsia" w:hAnsi="Arial Narrow" w:cs="Arial Narrow"/>
                <w:sz w:val="24"/>
                <w:szCs w:val="24"/>
                <w:lang w:eastAsia="en-AU"/>
              </w:rPr>
            </w:pPr>
            <w:r w:rsidRPr="00861963">
              <w:rPr>
                <w:rFonts w:ascii="Arial Narrow" w:eastAsiaTheme="minorEastAsia" w:hAnsi="Arial Narrow" w:cs="Arial Narrow"/>
                <w:sz w:val="24"/>
                <w:szCs w:val="24"/>
                <w:lang w:eastAsia="en-AU"/>
              </w:rPr>
              <w:t>……………….…………….………...……</w:t>
            </w:r>
          </w:p>
          <w:p w:rsidR="00861963" w:rsidRPr="00861963" w:rsidRDefault="00861963" w:rsidP="00861963">
            <w:pPr>
              <w:widowControl w:val="0"/>
              <w:kinsoku w:val="0"/>
              <w:overflowPunct w:val="0"/>
              <w:autoSpaceDE w:val="0"/>
              <w:autoSpaceDN w:val="0"/>
              <w:adjustRightInd w:val="0"/>
              <w:spacing w:before="120" w:after="0" w:line="240" w:lineRule="auto"/>
              <w:ind w:left="140"/>
              <w:rPr>
                <w:rFonts w:ascii="Arial Narrow" w:eastAsiaTheme="minorEastAsia" w:hAnsi="Arial Narrow" w:cs="Arial Narrow"/>
                <w:lang w:eastAsia="en-AU"/>
              </w:rPr>
            </w:pPr>
            <w:r w:rsidRPr="00861963">
              <w:rPr>
                <w:rFonts w:ascii="Arial Narrow" w:eastAsiaTheme="minorEastAsia" w:hAnsi="Arial Narrow" w:cs="Arial Narrow"/>
                <w:lang w:eastAsia="en-AU"/>
              </w:rPr>
              <w:t>Web Address:</w:t>
            </w:r>
          </w:p>
          <w:p w:rsidR="00861963" w:rsidRPr="00861963" w:rsidRDefault="00861963" w:rsidP="00861963">
            <w:pPr>
              <w:widowControl w:val="0"/>
              <w:kinsoku w:val="0"/>
              <w:overflowPunct w:val="0"/>
              <w:autoSpaceDE w:val="0"/>
              <w:autoSpaceDN w:val="0"/>
              <w:adjustRightInd w:val="0"/>
              <w:spacing w:before="120" w:after="0" w:line="240" w:lineRule="auto"/>
              <w:ind w:left="140"/>
              <w:rPr>
                <w:rFonts w:ascii="Arial Narrow" w:eastAsiaTheme="minorEastAsia" w:hAnsi="Arial Narrow" w:cs="Arial Narrow"/>
                <w:sz w:val="24"/>
                <w:szCs w:val="24"/>
                <w:lang w:eastAsia="en-AU"/>
              </w:rPr>
            </w:pPr>
            <w:r w:rsidRPr="00861963">
              <w:rPr>
                <w:rFonts w:ascii="Arial Narrow" w:eastAsiaTheme="minorEastAsia" w:hAnsi="Arial Narrow" w:cs="Arial Narrow"/>
                <w:sz w:val="24"/>
                <w:szCs w:val="24"/>
                <w:lang w:eastAsia="en-AU"/>
              </w:rPr>
              <w:t>……………………………………………..</w:t>
            </w:r>
          </w:p>
        </w:tc>
      </w:tr>
    </w:tbl>
    <w:p w:rsidR="00861963" w:rsidRPr="00861963" w:rsidRDefault="00861963" w:rsidP="00861963">
      <w:pPr>
        <w:widowControl w:val="0"/>
        <w:kinsoku w:val="0"/>
        <w:overflowPunct w:val="0"/>
        <w:autoSpaceDE w:val="0"/>
        <w:autoSpaceDN w:val="0"/>
        <w:adjustRightInd w:val="0"/>
        <w:spacing w:after="0" w:line="240" w:lineRule="auto"/>
        <w:rPr>
          <w:rFonts w:ascii="Arial Narrow" w:eastAsiaTheme="minorEastAsia" w:hAnsi="Arial Narrow" w:cs="Arial Narrow"/>
          <w:b/>
          <w:bCs/>
          <w:sz w:val="20"/>
          <w:szCs w:val="20"/>
          <w:lang w:eastAsia="en-AU"/>
        </w:rPr>
      </w:pPr>
    </w:p>
    <w:p w:rsidR="00861963" w:rsidRPr="00861963" w:rsidRDefault="00861963" w:rsidP="00861963">
      <w:pPr>
        <w:widowControl w:val="0"/>
        <w:kinsoku w:val="0"/>
        <w:overflowPunct w:val="0"/>
        <w:autoSpaceDE w:val="0"/>
        <w:autoSpaceDN w:val="0"/>
        <w:adjustRightInd w:val="0"/>
        <w:spacing w:before="7" w:after="0" w:line="240" w:lineRule="auto"/>
        <w:rPr>
          <w:rFonts w:ascii="Arial Narrow" w:eastAsiaTheme="minorEastAsia" w:hAnsi="Arial Narrow" w:cs="Arial Narrow"/>
          <w:b/>
          <w:bCs/>
          <w:sz w:val="20"/>
          <w:szCs w:val="20"/>
          <w:lang w:eastAsia="en-AU"/>
        </w:rPr>
      </w:pPr>
      <w:r w:rsidRPr="00861963">
        <w:rPr>
          <w:rFonts w:ascii="Arial Narrow" w:eastAsiaTheme="minorEastAsia" w:hAnsi="Arial Narrow" w:cs="Arial Narrow"/>
          <w:noProof/>
          <w:lang w:eastAsia="en-AU"/>
        </w:rPr>
        <mc:AlternateContent>
          <mc:Choice Requires="wps">
            <w:drawing>
              <wp:anchor distT="0" distB="0" distL="0" distR="0" simplePos="0" relativeHeight="251659264" behindDoc="0" locked="0" layoutInCell="0" allowOverlap="1">
                <wp:simplePos x="0" y="0"/>
                <wp:positionH relativeFrom="page">
                  <wp:posOffset>990600</wp:posOffset>
                </wp:positionH>
                <wp:positionV relativeFrom="paragraph">
                  <wp:posOffset>178435</wp:posOffset>
                </wp:positionV>
                <wp:extent cx="5850890" cy="167005"/>
                <wp:effectExtent l="9525" t="6350" r="6985" b="762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67005"/>
                        </a:xfrm>
                        <a:prstGeom prst="rect">
                          <a:avLst/>
                        </a:prstGeom>
                        <a:solidFill>
                          <a:srgbClr val="E6E6E6"/>
                        </a:solidFill>
                        <a:ln w="6095" cmpd="sng">
                          <a:solidFill>
                            <a:srgbClr val="000000"/>
                          </a:solidFill>
                          <a:miter lim="800000"/>
                          <a:headEnd/>
                          <a:tailEnd/>
                        </a:ln>
                      </wps:spPr>
                      <wps:txbx>
                        <w:txbxContent>
                          <w:p w:rsidR="000B6C04" w:rsidRDefault="000B6C04" w:rsidP="00861963">
                            <w:pPr>
                              <w:pStyle w:val="BodyText"/>
                              <w:kinsoku w:val="0"/>
                              <w:overflowPunct w:val="0"/>
                              <w:ind w:left="102"/>
                            </w:pPr>
                            <w:r>
                              <w:t>Provide details of current directors, company secretary or other senior managers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8pt;margin-top:14.05pt;width:460.7pt;height:13.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" o:allowincell="f" fillcolor="#e6e6e6" strokeweight=".16931mm">
                <v:textbox inset="0,0,0,0">
                  <w:txbxContent>
                    <w:p w:rsidR="000B6C04" w:rsidRDefault="000B6C04" w:rsidP="00861963">
                      <w:pPr>
                        <w:pStyle w:val="BodyText"/>
                        <w:kinsoku w:val="0"/>
                        <w:overflowPunct w:val="0"/>
                        <w:ind w:left="102"/>
                      </w:pPr>
                      <w:r>
                        <w:t>Provide details of current directors, company secretary or other senior managers</w:t>
                      </w:r>
                    </w:p>
                  </w:txbxContent>
                </v:textbox>
                <w10:wrap type="topAndBottom" anchorx="page"/>
              </v:shape>
            </w:pict>
          </mc:Fallback>
        </mc:AlternateContent>
      </w:r>
    </w:p>
    <w:p w:rsidR="00861963" w:rsidRPr="00861963" w:rsidRDefault="00861963" w:rsidP="00861963">
      <w:pPr>
        <w:widowControl w:val="0"/>
        <w:kinsoku w:val="0"/>
        <w:overflowPunct w:val="0"/>
        <w:autoSpaceDE w:val="0"/>
        <w:autoSpaceDN w:val="0"/>
        <w:adjustRightInd w:val="0"/>
        <w:spacing w:before="4" w:after="0" w:line="240" w:lineRule="auto"/>
        <w:rPr>
          <w:rFonts w:ascii="Arial Narrow" w:eastAsiaTheme="minorEastAsia" w:hAnsi="Arial Narrow" w:cs="Arial Narrow"/>
          <w:b/>
          <w:bCs/>
          <w:sz w:val="5"/>
          <w:szCs w:val="5"/>
          <w:lang w:eastAsia="en-AU"/>
        </w:rPr>
      </w:pPr>
    </w:p>
    <w:tbl>
      <w:tblPr>
        <w:tblW w:w="0" w:type="auto"/>
        <w:tblInd w:w="123" w:type="dxa"/>
        <w:tblLayout w:type="fixed"/>
        <w:tblCellMar>
          <w:left w:w="0" w:type="dxa"/>
          <w:right w:w="0" w:type="dxa"/>
        </w:tblCellMar>
        <w:tblLook w:val="0000" w:firstRow="0" w:lastRow="0" w:firstColumn="0" w:lastColumn="0" w:noHBand="0" w:noVBand="0"/>
      </w:tblPr>
      <w:tblGrid>
        <w:gridCol w:w="2497"/>
        <w:gridCol w:w="2495"/>
        <w:gridCol w:w="4222"/>
      </w:tblGrid>
      <w:tr w:rsidR="00861963" w:rsidRPr="00861963" w:rsidTr="00B236D8">
        <w:trPr>
          <w:trHeight w:val="285"/>
        </w:trPr>
        <w:tc>
          <w:tcPr>
            <w:tcW w:w="2497"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29" w:lineRule="exact"/>
              <w:ind w:left="478"/>
              <w:rPr>
                <w:rFonts w:ascii="Arial Narrow" w:eastAsiaTheme="minorEastAsia" w:hAnsi="Arial Narrow" w:cs="Arial Narrow"/>
                <w:sz w:val="20"/>
                <w:szCs w:val="20"/>
                <w:lang w:eastAsia="en-AU"/>
              </w:rPr>
            </w:pPr>
            <w:r w:rsidRPr="00861963">
              <w:rPr>
                <w:rFonts w:ascii="Arial Narrow" w:eastAsiaTheme="minorEastAsia" w:hAnsi="Arial Narrow" w:cs="Arial Narrow"/>
                <w:sz w:val="20"/>
                <w:szCs w:val="20"/>
                <w:lang w:eastAsia="en-AU"/>
              </w:rPr>
              <w:t>Persons Full Name</w:t>
            </w:r>
          </w:p>
        </w:tc>
        <w:tc>
          <w:tcPr>
            <w:tcW w:w="2495"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29" w:lineRule="exact"/>
              <w:ind w:left="692"/>
              <w:rPr>
                <w:rFonts w:ascii="Arial Narrow" w:eastAsiaTheme="minorEastAsia" w:hAnsi="Arial Narrow" w:cs="Arial Narrow"/>
                <w:sz w:val="20"/>
                <w:szCs w:val="20"/>
                <w:lang w:eastAsia="en-AU"/>
              </w:rPr>
            </w:pPr>
            <w:r w:rsidRPr="00861963">
              <w:rPr>
                <w:rFonts w:ascii="Arial Narrow" w:eastAsiaTheme="minorEastAsia" w:hAnsi="Arial Narrow" w:cs="Arial Narrow"/>
                <w:sz w:val="20"/>
                <w:szCs w:val="20"/>
                <w:lang w:eastAsia="en-AU"/>
              </w:rPr>
              <w:t>Position Held</w:t>
            </w:r>
          </w:p>
        </w:tc>
        <w:tc>
          <w:tcPr>
            <w:tcW w:w="4222"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29" w:lineRule="exact"/>
              <w:ind w:left="1719" w:right="1856"/>
              <w:jc w:val="center"/>
              <w:rPr>
                <w:rFonts w:ascii="Arial Narrow" w:eastAsiaTheme="minorEastAsia" w:hAnsi="Arial Narrow" w:cs="Arial Narrow"/>
                <w:sz w:val="20"/>
                <w:szCs w:val="20"/>
                <w:lang w:eastAsia="en-AU"/>
              </w:rPr>
            </w:pPr>
            <w:r w:rsidRPr="00861963">
              <w:rPr>
                <w:rFonts w:ascii="Arial Narrow" w:eastAsiaTheme="minorEastAsia" w:hAnsi="Arial Narrow" w:cs="Arial Narrow"/>
                <w:sz w:val="20"/>
                <w:szCs w:val="20"/>
                <w:lang w:eastAsia="en-AU"/>
              </w:rPr>
              <w:t>Address</w:t>
            </w:r>
          </w:p>
        </w:tc>
      </w:tr>
      <w:tr w:rsidR="00861963" w:rsidRPr="00861963" w:rsidTr="00B236D8">
        <w:trPr>
          <w:trHeight w:val="229"/>
        </w:trPr>
        <w:tc>
          <w:tcPr>
            <w:tcW w:w="2497"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c>
          <w:tcPr>
            <w:tcW w:w="2495"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c>
          <w:tcPr>
            <w:tcW w:w="4222"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r>
      <w:tr w:rsidR="00861963" w:rsidRPr="00861963" w:rsidTr="00B236D8">
        <w:trPr>
          <w:trHeight w:val="230"/>
        </w:trPr>
        <w:tc>
          <w:tcPr>
            <w:tcW w:w="2497"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c>
          <w:tcPr>
            <w:tcW w:w="2495"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c>
          <w:tcPr>
            <w:tcW w:w="4222"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r>
      <w:tr w:rsidR="00861963" w:rsidRPr="00861963" w:rsidTr="00B236D8">
        <w:trPr>
          <w:trHeight w:val="229"/>
        </w:trPr>
        <w:tc>
          <w:tcPr>
            <w:tcW w:w="2497"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c>
          <w:tcPr>
            <w:tcW w:w="2495"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c>
          <w:tcPr>
            <w:tcW w:w="4222"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r>
      <w:tr w:rsidR="00861963" w:rsidRPr="00861963" w:rsidTr="00B236D8">
        <w:trPr>
          <w:trHeight w:val="230"/>
        </w:trPr>
        <w:tc>
          <w:tcPr>
            <w:tcW w:w="2497"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c>
          <w:tcPr>
            <w:tcW w:w="2495"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c>
          <w:tcPr>
            <w:tcW w:w="4222"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r>
      <w:tr w:rsidR="00861963" w:rsidRPr="00861963" w:rsidTr="00B236D8">
        <w:trPr>
          <w:trHeight w:val="229"/>
        </w:trPr>
        <w:tc>
          <w:tcPr>
            <w:tcW w:w="2497"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c>
          <w:tcPr>
            <w:tcW w:w="2495"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c>
          <w:tcPr>
            <w:tcW w:w="4222"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r>
      <w:tr w:rsidR="00861963" w:rsidRPr="00861963" w:rsidTr="00B236D8">
        <w:trPr>
          <w:trHeight w:val="229"/>
        </w:trPr>
        <w:tc>
          <w:tcPr>
            <w:tcW w:w="2497"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c>
          <w:tcPr>
            <w:tcW w:w="2495"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c>
          <w:tcPr>
            <w:tcW w:w="4222"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6"/>
                <w:szCs w:val="16"/>
                <w:lang w:eastAsia="en-AU"/>
              </w:rPr>
            </w:pPr>
          </w:p>
        </w:tc>
      </w:tr>
    </w:tbl>
    <w:p w:rsidR="00861963" w:rsidRPr="00861963" w:rsidRDefault="00861963" w:rsidP="00861963">
      <w:pPr>
        <w:widowControl w:val="0"/>
        <w:kinsoku w:val="0"/>
        <w:overflowPunct w:val="0"/>
        <w:autoSpaceDE w:val="0"/>
        <w:autoSpaceDN w:val="0"/>
        <w:adjustRightInd w:val="0"/>
        <w:spacing w:after="0" w:line="240" w:lineRule="auto"/>
        <w:rPr>
          <w:rFonts w:ascii="Arial Narrow" w:eastAsiaTheme="minorEastAsia" w:hAnsi="Arial Narrow" w:cs="Arial Narrow"/>
          <w:b/>
          <w:bCs/>
          <w:sz w:val="20"/>
          <w:szCs w:val="20"/>
          <w:lang w:eastAsia="en-AU"/>
        </w:rPr>
      </w:pPr>
    </w:p>
    <w:p w:rsidR="00861963" w:rsidRPr="00861963" w:rsidRDefault="00861963" w:rsidP="00861963">
      <w:pPr>
        <w:widowControl w:val="0"/>
        <w:kinsoku w:val="0"/>
        <w:overflowPunct w:val="0"/>
        <w:autoSpaceDE w:val="0"/>
        <w:autoSpaceDN w:val="0"/>
        <w:adjustRightInd w:val="0"/>
        <w:spacing w:before="6" w:after="0" w:line="240" w:lineRule="auto"/>
        <w:rPr>
          <w:rFonts w:ascii="Arial Narrow" w:eastAsiaTheme="minorEastAsia" w:hAnsi="Arial Narrow" w:cs="Arial Narrow"/>
          <w:b/>
          <w:bCs/>
          <w:sz w:val="24"/>
          <w:szCs w:val="24"/>
          <w:lang w:eastAsia="en-AU"/>
        </w:rPr>
      </w:pPr>
      <w:r w:rsidRPr="00861963">
        <w:rPr>
          <w:rFonts w:ascii="Arial Narrow" w:eastAsiaTheme="minorEastAsia" w:hAnsi="Arial Narrow" w:cs="Arial Narrow"/>
          <w:noProof/>
          <w:lang w:eastAsia="en-AU"/>
        </w:rPr>
        <mc:AlternateContent>
          <mc:Choice Requires="wps">
            <w:drawing>
              <wp:anchor distT="0" distB="0" distL="0" distR="0" simplePos="0" relativeHeight="251660288" behindDoc="0" locked="0" layoutInCell="0" allowOverlap="1">
                <wp:simplePos x="0" y="0"/>
                <wp:positionH relativeFrom="page">
                  <wp:posOffset>990600</wp:posOffset>
                </wp:positionH>
                <wp:positionV relativeFrom="paragraph">
                  <wp:posOffset>207010</wp:posOffset>
                </wp:positionV>
                <wp:extent cx="5850890" cy="167640"/>
                <wp:effectExtent l="9525" t="6985" r="6985" b="63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167640"/>
                        </a:xfrm>
                        <a:prstGeom prst="rect">
                          <a:avLst/>
                        </a:prstGeom>
                        <a:solidFill>
                          <a:srgbClr val="E6E6E6"/>
                        </a:solidFill>
                        <a:ln w="6095" cmpd="sng">
                          <a:solidFill>
                            <a:srgbClr val="000000"/>
                          </a:solidFill>
                          <a:miter lim="800000"/>
                          <a:headEnd/>
                          <a:tailEnd/>
                        </a:ln>
                      </wps:spPr>
                      <wps:txbx>
                        <w:txbxContent>
                          <w:p w:rsidR="000B6C04" w:rsidRDefault="000B6C04" w:rsidP="00861963">
                            <w:pPr>
                              <w:pStyle w:val="BodyText"/>
                              <w:kinsoku w:val="0"/>
                              <w:overflowPunct w:val="0"/>
                              <w:spacing w:before="1"/>
                              <w:ind w:left="102"/>
                            </w:pPr>
                            <w:r>
                              <w:t>Provide names and addresses of all associated, subsidiary and holding companies, including trusts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8pt;margin-top:16.3pt;width:460.7pt;height:13.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" o:allowincell="f" fillcolor="#e6e6e6" strokeweight=".16931mm">
                <v:textbox inset="0,0,0,0">
                  <w:txbxContent>
                    <w:p w:rsidR="000B6C04" w:rsidRDefault="000B6C04" w:rsidP="00861963">
                      <w:pPr>
                        <w:pStyle w:val="BodyText"/>
                        <w:kinsoku w:val="0"/>
                        <w:overflowPunct w:val="0"/>
                        <w:spacing w:before="1"/>
                        <w:ind w:left="102"/>
                      </w:pPr>
                      <w:r>
                        <w:t>Provide names and addresses of all associated, subsidiary and holding companies, including trusts</w:t>
                      </w:r>
                    </w:p>
                  </w:txbxContent>
                </v:textbox>
                <w10:wrap type="topAndBottom" anchorx="page"/>
              </v:shape>
            </w:pict>
          </mc:Fallback>
        </mc:AlternateContent>
      </w:r>
    </w:p>
    <w:p w:rsidR="00861963" w:rsidRPr="00861963" w:rsidRDefault="00861963" w:rsidP="00861963">
      <w:pPr>
        <w:widowControl w:val="0"/>
        <w:kinsoku w:val="0"/>
        <w:overflowPunct w:val="0"/>
        <w:autoSpaceDE w:val="0"/>
        <w:autoSpaceDN w:val="0"/>
        <w:adjustRightInd w:val="0"/>
        <w:spacing w:before="4" w:after="0" w:line="240" w:lineRule="auto"/>
        <w:rPr>
          <w:rFonts w:ascii="Arial Narrow" w:eastAsiaTheme="minorEastAsia" w:hAnsi="Arial Narrow" w:cs="Arial Narrow"/>
          <w:b/>
          <w:bCs/>
          <w:sz w:val="5"/>
          <w:szCs w:val="5"/>
          <w:lang w:eastAsia="en-AU"/>
        </w:rPr>
      </w:pPr>
    </w:p>
    <w:tbl>
      <w:tblPr>
        <w:tblW w:w="0" w:type="auto"/>
        <w:tblInd w:w="123" w:type="dxa"/>
        <w:tblLayout w:type="fixed"/>
        <w:tblCellMar>
          <w:left w:w="0" w:type="dxa"/>
          <w:right w:w="0" w:type="dxa"/>
        </w:tblCellMar>
        <w:tblLook w:val="0000" w:firstRow="0" w:lastRow="0" w:firstColumn="0" w:lastColumn="0" w:noHBand="0" w:noVBand="0"/>
      </w:tblPr>
      <w:tblGrid>
        <w:gridCol w:w="4366"/>
        <w:gridCol w:w="4848"/>
      </w:tblGrid>
      <w:tr w:rsidR="00861963" w:rsidRPr="00861963" w:rsidTr="00B236D8">
        <w:trPr>
          <w:trHeight w:val="383"/>
        </w:trPr>
        <w:tc>
          <w:tcPr>
            <w:tcW w:w="4366"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29" w:lineRule="exact"/>
              <w:ind w:left="1250"/>
              <w:rPr>
                <w:rFonts w:ascii="Arial Narrow" w:eastAsiaTheme="minorEastAsia" w:hAnsi="Arial Narrow" w:cs="Arial Narrow"/>
                <w:sz w:val="20"/>
                <w:szCs w:val="20"/>
                <w:lang w:eastAsia="en-AU"/>
              </w:rPr>
            </w:pPr>
            <w:r w:rsidRPr="00861963">
              <w:rPr>
                <w:rFonts w:ascii="Arial Narrow" w:eastAsiaTheme="minorEastAsia" w:hAnsi="Arial Narrow" w:cs="Arial Narrow"/>
                <w:sz w:val="20"/>
                <w:szCs w:val="20"/>
                <w:lang w:eastAsia="en-AU"/>
              </w:rPr>
              <w:t>Business/Company Name</w:t>
            </w:r>
          </w:p>
        </w:tc>
        <w:tc>
          <w:tcPr>
            <w:tcW w:w="4848"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29" w:lineRule="exact"/>
              <w:ind w:left="2102" w:right="2098"/>
              <w:jc w:val="center"/>
              <w:rPr>
                <w:rFonts w:ascii="Arial Narrow" w:eastAsiaTheme="minorEastAsia" w:hAnsi="Arial Narrow" w:cs="Arial Narrow"/>
                <w:sz w:val="20"/>
                <w:szCs w:val="20"/>
                <w:lang w:eastAsia="en-AU"/>
              </w:rPr>
            </w:pPr>
            <w:r w:rsidRPr="00861963">
              <w:rPr>
                <w:rFonts w:ascii="Arial Narrow" w:eastAsiaTheme="minorEastAsia" w:hAnsi="Arial Narrow" w:cs="Arial Narrow"/>
                <w:sz w:val="20"/>
                <w:szCs w:val="20"/>
                <w:lang w:eastAsia="en-AU"/>
              </w:rPr>
              <w:t>Address</w:t>
            </w:r>
          </w:p>
        </w:tc>
      </w:tr>
      <w:tr w:rsidR="00861963" w:rsidRPr="00861963" w:rsidTr="00B236D8">
        <w:trPr>
          <w:trHeight w:val="265"/>
        </w:trPr>
        <w:tc>
          <w:tcPr>
            <w:tcW w:w="4366"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AU"/>
              </w:rPr>
            </w:pPr>
          </w:p>
        </w:tc>
        <w:tc>
          <w:tcPr>
            <w:tcW w:w="4848"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AU"/>
              </w:rPr>
            </w:pPr>
          </w:p>
        </w:tc>
      </w:tr>
      <w:tr w:rsidR="00861963" w:rsidRPr="00861963" w:rsidTr="00B236D8">
        <w:trPr>
          <w:trHeight w:val="265"/>
        </w:trPr>
        <w:tc>
          <w:tcPr>
            <w:tcW w:w="4366"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AU"/>
              </w:rPr>
            </w:pPr>
          </w:p>
        </w:tc>
        <w:tc>
          <w:tcPr>
            <w:tcW w:w="4848"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AU"/>
              </w:rPr>
            </w:pPr>
          </w:p>
        </w:tc>
      </w:tr>
      <w:tr w:rsidR="00861963" w:rsidRPr="00861963" w:rsidTr="00B236D8">
        <w:trPr>
          <w:trHeight w:val="265"/>
        </w:trPr>
        <w:tc>
          <w:tcPr>
            <w:tcW w:w="4366"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AU"/>
              </w:rPr>
            </w:pPr>
          </w:p>
        </w:tc>
        <w:tc>
          <w:tcPr>
            <w:tcW w:w="4848" w:type="dxa"/>
            <w:tcBorders>
              <w:top w:val="single" w:sz="2" w:space="0" w:color="000000"/>
              <w:left w:val="single" w:sz="2" w:space="0" w:color="000000"/>
              <w:bottom w:val="single" w:sz="2" w:space="0" w:color="000000"/>
              <w:right w:val="single" w:sz="2"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18"/>
                <w:szCs w:val="18"/>
                <w:lang w:eastAsia="en-AU"/>
              </w:rPr>
            </w:pPr>
          </w:p>
        </w:tc>
      </w:tr>
    </w:tbl>
    <w:p w:rsidR="00861963" w:rsidRPr="00861963" w:rsidRDefault="00861963" w:rsidP="00861963">
      <w:pPr>
        <w:widowControl w:val="0"/>
        <w:kinsoku w:val="0"/>
        <w:overflowPunct w:val="0"/>
        <w:autoSpaceDE w:val="0"/>
        <w:autoSpaceDN w:val="0"/>
        <w:adjustRightInd w:val="0"/>
        <w:spacing w:after="0" w:line="240" w:lineRule="auto"/>
        <w:rPr>
          <w:rFonts w:ascii="Arial Narrow" w:eastAsiaTheme="minorEastAsia" w:hAnsi="Arial Narrow" w:cs="Arial Narrow"/>
          <w:b/>
          <w:bCs/>
          <w:sz w:val="24"/>
          <w:szCs w:val="24"/>
          <w:lang w:eastAsia="en-AU"/>
        </w:rPr>
      </w:pPr>
    </w:p>
    <w:p w:rsidR="00861963" w:rsidRPr="00861963" w:rsidRDefault="00861963" w:rsidP="00861963">
      <w:pPr>
        <w:widowControl w:val="0"/>
        <w:kinsoku w:val="0"/>
        <w:overflowPunct w:val="0"/>
        <w:autoSpaceDE w:val="0"/>
        <w:autoSpaceDN w:val="0"/>
        <w:adjustRightInd w:val="0"/>
        <w:spacing w:before="1" w:after="0" w:line="240" w:lineRule="auto"/>
        <w:ind w:left="120"/>
        <w:rPr>
          <w:rFonts w:ascii="Arial Narrow" w:eastAsiaTheme="minorEastAsia" w:hAnsi="Arial Narrow" w:cs="Arial Narrow"/>
          <w:lang w:eastAsia="en-AU"/>
        </w:rPr>
      </w:pPr>
      <w:r w:rsidRPr="00861963">
        <w:rPr>
          <w:rFonts w:ascii="Arial Narrow" w:eastAsiaTheme="minorEastAsia" w:hAnsi="Arial Narrow" w:cs="Arial Narrow"/>
          <w:lang w:eastAsia="en-AU"/>
        </w:rPr>
        <w:t>How many years has the organisation operated:</w:t>
      </w:r>
    </w:p>
    <w:p w:rsidR="00861963" w:rsidRPr="00861963" w:rsidRDefault="00861963" w:rsidP="00861963">
      <w:pPr>
        <w:widowControl w:val="0"/>
        <w:kinsoku w:val="0"/>
        <w:overflowPunct w:val="0"/>
        <w:autoSpaceDE w:val="0"/>
        <w:autoSpaceDN w:val="0"/>
        <w:adjustRightInd w:val="0"/>
        <w:spacing w:after="0" w:line="240" w:lineRule="auto"/>
        <w:rPr>
          <w:rFonts w:ascii="Arial Narrow" w:eastAsiaTheme="minorEastAsia" w:hAnsi="Arial Narrow" w:cs="Arial Narrow"/>
          <w:lang w:eastAsia="en-AU"/>
        </w:rPr>
      </w:pPr>
    </w:p>
    <w:p w:rsidR="00861963" w:rsidRPr="00861963" w:rsidRDefault="00861963" w:rsidP="00861963">
      <w:pPr>
        <w:widowControl w:val="0"/>
        <w:numPr>
          <w:ilvl w:val="0"/>
          <w:numId w:val="14"/>
        </w:numPr>
        <w:tabs>
          <w:tab w:val="left" w:pos="817"/>
          <w:tab w:val="left" w:leader="dot" w:pos="4885"/>
        </w:tabs>
        <w:kinsoku w:val="0"/>
        <w:overflowPunct w:val="0"/>
        <w:autoSpaceDE w:val="0"/>
        <w:autoSpaceDN w:val="0"/>
        <w:adjustRightInd w:val="0"/>
        <w:spacing w:after="0" w:line="240" w:lineRule="auto"/>
        <w:ind w:hanging="270"/>
        <w:rPr>
          <w:rFonts w:ascii="Arial Narrow" w:eastAsiaTheme="minorEastAsia" w:hAnsi="Arial Narrow" w:cs="Arial Narrow"/>
          <w:lang w:eastAsia="en-AU"/>
        </w:rPr>
      </w:pPr>
      <w:r w:rsidRPr="00861963">
        <w:rPr>
          <w:rFonts w:ascii="Arial Narrow" w:eastAsiaTheme="minorEastAsia" w:hAnsi="Arial Narrow" w:cs="Arial Narrow"/>
          <w:lang w:eastAsia="en-AU"/>
        </w:rPr>
        <w:t>Under its present</w:t>
      </w:r>
      <w:r w:rsidRPr="00861963">
        <w:rPr>
          <w:rFonts w:ascii="Arial Narrow" w:eastAsiaTheme="minorEastAsia" w:hAnsi="Arial Narrow" w:cs="Arial Narrow"/>
          <w:spacing w:val="-9"/>
          <w:lang w:eastAsia="en-AU"/>
        </w:rPr>
        <w:t xml:space="preserve"> </w:t>
      </w:r>
      <w:r w:rsidRPr="00861963">
        <w:rPr>
          <w:rFonts w:ascii="Arial Narrow" w:eastAsiaTheme="minorEastAsia" w:hAnsi="Arial Narrow" w:cs="Arial Narrow"/>
          <w:lang w:eastAsia="en-AU"/>
        </w:rPr>
        <w:t>business</w:t>
      </w:r>
      <w:r w:rsidRPr="00861963">
        <w:rPr>
          <w:rFonts w:ascii="Arial Narrow" w:eastAsiaTheme="minorEastAsia" w:hAnsi="Arial Narrow" w:cs="Arial Narrow"/>
          <w:spacing w:val="-2"/>
          <w:lang w:eastAsia="en-AU"/>
        </w:rPr>
        <w:t xml:space="preserve"> </w:t>
      </w:r>
      <w:r w:rsidRPr="00861963">
        <w:rPr>
          <w:rFonts w:ascii="Arial Narrow" w:eastAsiaTheme="minorEastAsia" w:hAnsi="Arial Narrow" w:cs="Arial Narrow"/>
          <w:lang w:eastAsia="en-AU"/>
        </w:rPr>
        <w:t>name</w:t>
      </w:r>
      <w:r w:rsidRPr="00861963">
        <w:rPr>
          <w:rFonts w:ascii="Arial Narrow" w:eastAsiaTheme="minorEastAsia" w:hAnsi="Arial Narrow" w:cs="Arial Narrow"/>
          <w:lang w:eastAsia="en-AU"/>
        </w:rPr>
        <w:tab/>
        <w:t>years</w:t>
      </w:r>
    </w:p>
    <w:p w:rsidR="00861963" w:rsidRPr="00861963" w:rsidRDefault="00861963" w:rsidP="00861963">
      <w:pPr>
        <w:widowControl w:val="0"/>
        <w:kinsoku w:val="0"/>
        <w:overflowPunct w:val="0"/>
        <w:autoSpaceDE w:val="0"/>
        <w:autoSpaceDN w:val="0"/>
        <w:adjustRightInd w:val="0"/>
        <w:spacing w:before="10" w:after="0" w:line="240" w:lineRule="auto"/>
        <w:rPr>
          <w:rFonts w:ascii="Arial Narrow" w:eastAsiaTheme="minorEastAsia" w:hAnsi="Arial Narrow" w:cs="Arial Narrow"/>
          <w:sz w:val="21"/>
          <w:szCs w:val="21"/>
          <w:lang w:eastAsia="en-AU"/>
        </w:rPr>
      </w:pPr>
    </w:p>
    <w:p w:rsidR="00861963" w:rsidRPr="00861963" w:rsidRDefault="00861963" w:rsidP="00861963">
      <w:pPr>
        <w:widowControl w:val="0"/>
        <w:numPr>
          <w:ilvl w:val="0"/>
          <w:numId w:val="14"/>
        </w:numPr>
        <w:tabs>
          <w:tab w:val="left" w:pos="817"/>
          <w:tab w:val="left" w:leader="dot" w:pos="4927"/>
        </w:tabs>
        <w:kinsoku w:val="0"/>
        <w:overflowPunct w:val="0"/>
        <w:autoSpaceDE w:val="0"/>
        <w:autoSpaceDN w:val="0"/>
        <w:adjustRightInd w:val="0"/>
        <w:spacing w:after="0" w:line="240" w:lineRule="auto"/>
        <w:ind w:hanging="270"/>
        <w:rPr>
          <w:rFonts w:ascii="Arial Narrow" w:eastAsiaTheme="minorEastAsia" w:hAnsi="Arial Narrow" w:cs="Arial Narrow"/>
          <w:lang w:eastAsia="en-AU"/>
        </w:rPr>
      </w:pPr>
      <w:r w:rsidRPr="00861963">
        <w:rPr>
          <w:rFonts w:ascii="Arial Narrow" w:eastAsiaTheme="minorEastAsia" w:hAnsi="Arial Narrow" w:cs="Arial Narrow"/>
          <w:lang w:eastAsia="en-AU"/>
        </w:rPr>
        <w:t>Under a former</w:t>
      </w:r>
      <w:r w:rsidRPr="00861963">
        <w:rPr>
          <w:rFonts w:ascii="Arial Narrow" w:eastAsiaTheme="minorEastAsia" w:hAnsi="Arial Narrow" w:cs="Arial Narrow"/>
          <w:spacing w:val="-2"/>
          <w:lang w:eastAsia="en-AU"/>
        </w:rPr>
        <w:t xml:space="preserve"> </w:t>
      </w:r>
      <w:r w:rsidRPr="00861963">
        <w:rPr>
          <w:rFonts w:ascii="Arial Narrow" w:eastAsiaTheme="minorEastAsia" w:hAnsi="Arial Narrow" w:cs="Arial Narrow"/>
          <w:lang w:eastAsia="en-AU"/>
        </w:rPr>
        <w:t>business</w:t>
      </w:r>
      <w:r w:rsidRPr="00861963">
        <w:rPr>
          <w:rFonts w:ascii="Arial Narrow" w:eastAsiaTheme="minorEastAsia" w:hAnsi="Arial Narrow" w:cs="Arial Narrow"/>
          <w:spacing w:val="-1"/>
          <w:lang w:eastAsia="en-AU"/>
        </w:rPr>
        <w:t xml:space="preserve"> </w:t>
      </w:r>
      <w:r w:rsidRPr="00861963">
        <w:rPr>
          <w:rFonts w:ascii="Arial Narrow" w:eastAsiaTheme="minorEastAsia" w:hAnsi="Arial Narrow" w:cs="Arial Narrow"/>
          <w:lang w:eastAsia="en-AU"/>
        </w:rPr>
        <w:t>name</w:t>
      </w:r>
      <w:r w:rsidRPr="00861963">
        <w:rPr>
          <w:rFonts w:ascii="Arial Narrow" w:eastAsiaTheme="minorEastAsia" w:hAnsi="Arial Narrow" w:cs="Arial Narrow"/>
          <w:lang w:eastAsia="en-AU"/>
        </w:rPr>
        <w:tab/>
      </w:r>
      <w:proofErr w:type="gramStart"/>
      <w:r w:rsidRPr="00861963">
        <w:rPr>
          <w:rFonts w:ascii="Arial Narrow" w:eastAsiaTheme="minorEastAsia" w:hAnsi="Arial Narrow" w:cs="Arial Narrow"/>
          <w:lang w:eastAsia="en-AU"/>
        </w:rPr>
        <w:t>years</w:t>
      </w:r>
      <w:proofErr w:type="gramEnd"/>
    </w:p>
    <w:p w:rsidR="00861963" w:rsidRPr="00861963" w:rsidRDefault="00861963" w:rsidP="00861963">
      <w:pPr>
        <w:widowControl w:val="0"/>
        <w:kinsoku w:val="0"/>
        <w:overflowPunct w:val="0"/>
        <w:autoSpaceDE w:val="0"/>
        <w:autoSpaceDN w:val="0"/>
        <w:adjustRightInd w:val="0"/>
        <w:spacing w:before="1" w:after="0" w:line="240" w:lineRule="auto"/>
        <w:rPr>
          <w:rFonts w:ascii="Arial Narrow" w:eastAsiaTheme="minorEastAsia" w:hAnsi="Arial Narrow" w:cs="Arial Narrow"/>
          <w:lang w:eastAsia="en-AU"/>
        </w:rPr>
      </w:pPr>
    </w:p>
    <w:p w:rsidR="00861963" w:rsidRPr="00861963" w:rsidRDefault="00861963" w:rsidP="00861963">
      <w:pPr>
        <w:widowControl w:val="0"/>
        <w:tabs>
          <w:tab w:val="left" w:pos="2076"/>
        </w:tabs>
        <w:kinsoku w:val="0"/>
        <w:overflowPunct w:val="0"/>
        <w:autoSpaceDE w:val="0"/>
        <w:autoSpaceDN w:val="0"/>
        <w:adjustRightInd w:val="0"/>
        <w:spacing w:after="0" w:line="240" w:lineRule="auto"/>
        <w:ind w:left="120"/>
        <w:rPr>
          <w:rFonts w:ascii="Arial Narrow" w:eastAsiaTheme="minorEastAsia" w:hAnsi="Arial Narrow" w:cs="Arial Narrow"/>
          <w:lang w:eastAsia="en-AU"/>
        </w:rPr>
      </w:pPr>
      <w:r w:rsidRPr="00861963">
        <w:rPr>
          <w:rFonts w:ascii="Arial Narrow" w:eastAsiaTheme="minorEastAsia" w:hAnsi="Arial Narrow" w:cs="Arial Narrow"/>
          <w:lang w:eastAsia="en-AU"/>
        </w:rPr>
        <w:t>State</w:t>
      </w:r>
      <w:r w:rsidRPr="00861963">
        <w:rPr>
          <w:rFonts w:ascii="Arial Narrow" w:eastAsiaTheme="minorEastAsia" w:hAnsi="Arial Narrow" w:cs="Arial Narrow"/>
          <w:spacing w:val="-3"/>
          <w:lang w:eastAsia="en-AU"/>
        </w:rPr>
        <w:t xml:space="preserve"> </w:t>
      </w:r>
      <w:r w:rsidRPr="00861963">
        <w:rPr>
          <w:rFonts w:ascii="Arial Narrow" w:eastAsiaTheme="minorEastAsia" w:hAnsi="Arial Narrow" w:cs="Arial Narrow"/>
          <w:lang w:eastAsia="en-AU"/>
        </w:rPr>
        <w:t>former</w:t>
      </w:r>
      <w:r w:rsidRPr="00861963">
        <w:rPr>
          <w:rFonts w:ascii="Arial Narrow" w:eastAsiaTheme="minorEastAsia" w:hAnsi="Arial Narrow" w:cs="Arial Narrow"/>
          <w:spacing w:val="-1"/>
          <w:lang w:eastAsia="en-AU"/>
        </w:rPr>
        <w:t xml:space="preserve"> </w:t>
      </w:r>
      <w:r w:rsidRPr="00861963">
        <w:rPr>
          <w:rFonts w:ascii="Arial Narrow" w:eastAsiaTheme="minorEastAsia" w:hAnsi="Arial Narrow" w:cs="Arial Narrow"/>
          <w:lang w:eastAsia="en-AU"/>
        </w:rPr>
        <w:t>name(s):</w:t>
      </w:r>
      <w:r w:rsidRPr="00861963">
        <w:rPr>
          <w:rFonts w:ascii="Arial Narrow" w:eastAsiaTheme="minorEastAsia" w:hAnsi="Arial Narrow" w:cs="Arial Narrow"/>
          <w:lang w:eastAsia="en-AU"/>
        </w:rPr>
        <w:tab/>
        <w:t>…………………………………………………………………………………………………………</w:t>
      </w:r>
    </w:p>
    <w:p w:rsidR="00861963" w:rsidRPr="00861963" w:rsidRDefault="00861963" w:rsidP="00861963">
      <w:pPr>
        <w:widowControl w:val="0"/>
        <w:tabs>
          <w:tab w:val="left" w:pos="2076"/>
        </w:tabs>
        <w:kinsoku w:val="0"/>
        <w:overflowPunct w:val="0"/>
        <w:autoSpaceDE w:val="0"/>
        <w:autoSpaceDN w:val="0"/>
        <w:adjustRightInd w:val="0"/>
        <w:spacing w:after="0" w:line="240" w:lineRule="auto"/>
        <w:ind w:left="120"/>
        <w:rPr>
          <w:rFonts w:ascii="Arial Narrow" w:eastAsiaTheme="minorEastAsia" w:hAnsi="Arial Narrow" w:cs="Arial Narrow"/>
          <w:lang w:eastAsia="en-AU"/>
        </w:rPr>
        <w:sectPr w:rsidR="00861963" w:rsidRPr="00861963">
          <w:pgSz w:w="11910" w:h="16840"/>
          <w:pgMar w:top="1420" w:right="860" w:bottom="1060" w:left="1440" w:header="852" w:footer="860" w:gutter="0"/>
          <w:cols w:space="720"/>
          <w:noEndnote/>
        </w:sectPr>
      </w:pPr>
    </w:p>
    <w:p w:rsidR="00861963" w:rsidRPr="00861963" w:rsidRDefault="00861963" w:rsidP="00C07219">
      <w:pPr>
        <w:widowControl w:val="0"/>
        <w:kinsoku w:val="0"/>
        <w:overflowPunct w:val="0"/>
        <w:autoSpaceDE w:val="0"/>
        <w:autoSpaceDN w:val="0"/>
        <w:adjustRightInd w:val="0"/>
        <w:spacing w:before="7" w:after="0" w:line="240" w:lineRule="auto"/>
        <w:rPr>
          <w:rFonts w:ascii="Arial Narrow" w:eastAsiaTheme="minorEastAsia" w:hAnsi="Arial Narrow" w:cs="Arial Narrow"/>
          <w:sz w:val="5"/>
          <w:szCs w:val="5"/>
          <w:lang w:eastAsia="en-AU"/>
        </w:rPr>
      </w:pPr>
      <w:r w:rsidRPr="00861963">
        <w:rPr>
          <w:rFonts w:ascii="Arial Narrow" w:eastAsiaTheme="minorEastAsia" w:hAnsi="Arial Narrow" w:cs="Arial Narrow"/>
          <w:noProof/>
          <w:lang w:eastAsia="en-AU"/>
        </w:rPr>
        <mc:AlternateContent>
          <mc:Choice Requires="wps">
            <w:drawing>
              <wp:anchor distT="0" distB="0" distL="0" distR="0" simplePos="0" relativeHeight="251661312" behindDoc="0" locked="0" layoutInCell="0" allowOverlap="1">
                <wp:simplePos x="0" y="0"/>
                <wp:positionH relativeFrom="page">
                  <wp:posOffset>990600</wp:posOffset>
                </wp:positionH>
                <wp:positionV relativeFrom="paragraph">
                  <wp:posOffset>163830</wp:posOffset>
                </wp:positionV>
                <wp:extent cx="5850890" cy="327025"/>
                <wp:effectExtent l="9525" t="5715" r="6985" b="1016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327025"/>
                        </a:xfrm>
                        <a:prstGeom prst="rect">
                          <a:avLst/>
                        </a:prstGeom>
                        <a:solidFill>
                          <a:srgbClr val="E6E6E6"/>
                        </a:solidFill>
                        <a:ln w="6095" cmpd="sng">
                          <a:solidFill>
                            <a:srgbClr val="000000"/>
                          </a:solidFill>
                          <a:miter lim="800000"/>
                          <a:headEnd/>
                          <a:tailEnd/>
                        </a:ln>
                      </wps:spPr>
                      <wps:txbx>
                        <w:txbxContent>
                          <w:p w:rsidR="000B6C04" w:rsidRDefault="000B6C04" w:rsidP="00861963">
                            <w:pPr>
                              <w:pStyle w:val="BodyText"/>
                              <w:kinsoku w:val="0"/>
                              <w:overflowPunct w:val="0"/>
                              <w:ind w:left="102" w:right="116"/>
                            </w:pPr>
                            <w:r>
                              <w:t>Provide names and addresses of all businesses or companies in which the applicant/organisation has a financial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8pt;margin-top:12.9pt;width:460.7pt;height:25.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" o:allowincell="f" fillcolor="#e6e6e6" strokeweight=".16931mm">
                <v:textbox inset="0,0,0,0">
                  <w:txbxContent>
                    <w:p w:rsidR="000B6C04" w:rsidRDefault="000B6C04" w:rsidP="00861963">
                      <w:pPr>
                        <w:pStyle w:val="BodyText"/>
                        <w:kinsoku w:val="0"/>
                        <w:overflowPunct w:val="0"/>
                        <w:ind w:left="102" w:right="116"/>
                      </w:pPr>
                      <w:r>
                        <w:t>Provide names and addresses of all businesses or companies in which the applicant/organisation has a financial interest:</w:t>
                      </w:r>
                    </w:p>
                  </w:txbxContent>
                </v:textbox>
                <w10:wrap type="topAndBottom" anchorx="page"/>
              </v:shape>
            </w:pict>
          </mc:Fallback>
        </mc:AlternateContent>
      </w:r>
    </w:p>
    <w:tbl>
      <w:tblPr>
        <w:tblW w:w="9214" w:type="dxa"/>
        <w:tblInd w:w="125" w:type="dxa"/>
        <w:tblLayout w:type="fixed"/>
        <w:tblCellMar>
          <w:left w:w="0" w:type="dxa"/>
          <w:right w:w="0" w:type="dxa"/>
        </w:tblCellMar>
        <w:tblLook w:val="0000" w:firstRow="0" w:lastRow="0" w:firstColumn="0" w:lastColumn="0" w:noHBand="0" w:noVBand="0"/>
      </w:tblPr>
      <w:tblGrid>
        <w:gridCol w:w="4366"/>
        <w:gridCol w:w="4848"/>
      </w:tblGrid>
      <w:tr w:rsidR="00861963" w:rsidRPr="00861963" w:rsidTr="003B3151">
        <w:trPr>
          <w:trHeight w:val="288"/>
        </w:trPr>
        <w:tc>
          <w:tcPr>
            <w:tcW w:w="4366"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before="59" w:after="0" w:line="209" w:lineRule="exact"/>
              <w:ind w:left="1250"/>
              <w:rPr>
                <w:rFonts w:ascii="Arial Narrow" w:eastAsiaTheme="minorEastAsia" w:hAnsi="Arial Narrow" w:cs="Arial Narrow"/>
                <w:sz w:val="20"/>
                <w:szCs w:val="20"/>
                <w:lang w:eastAsia="en-AU"/>
              </w:rPr>
            </w:pPr>
            <w:r w:rsidRPr="00861963">
              <w:rPr>
                <w:rFonts w:ascii="Arial Narrow" w:eastAsiaTheme="minorEastAsia" w:hAnsi="Arial Narrow" w:cs="Arial Narrow"/>
                <w:sz w:val="20"/>
                <w:szCs w:val="20"/>
                <w:lang w:eastAsia="en-AU"/>
              </w:rPr>
              <w:t>Business/Company Name</w:t>
            </w:r>
          </w:p>
        </w:tc>
        <w:tc>
          <w:tcPr>
            <w:tcW w:w="4848"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before="59" w:after="0" w:line="209" w:lineRule="exact"/>
              <w:ind w:left="1774" w:right="1765"/>
              <w:jc w:val="center"/>
              <w:rPr>
                <w:rFonts w:ascii="Arial Narrow" w:eastAsiaTheme="minorEastAsia" w:hAnsi="Arial Narrow" w:cs="Arial Narrow"/>
                <w:sz w:val="20"/>
                <w:szCs w:val="20"/>
                <w:lang w:eastAsia="en-AU"/>
              </w:rPr>
            </w:pPr>
            <w:r w:rsidRPr="00861963">
              <w:rPr>
                <w:rFonts w:ascii="Arial Narrow" w:eastAsiaTheme="minorEastAsia" w:hAnsi="Arial Narrow" w:cs="Arial Narrow"/>
                <w:sz w:val="20"/>
                <w:szCs w:val="20"/>
                <w:lang w:eastAsia="en-AU"/>
              </w:rPr>
              <w:t>Nature of interest</w:t>
            </w:r>
          </w:p>
        </w:tc>
      </w:tr>
      <w:tr w:rsidR="00861963" w:rsidRPr="00861963" w:rsidTr="003B3151">
        <w:trPr>
          <w:trHeight w:val="293"/>
        </w:trPr>
        <w:tc>
          <w:tcPr>
            <w:tcW w:w="4366"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n-AU"/>
              </w:rPr>
            </w:pPr>
          </w:p>
        </w:tc>
        <w:tc>
          <w:tcPr>
            <w:tcW w:w="4848"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n-AU"/>
              </w:rPr>
            </w:pPr>
          </w:p>
        </w:tc>
      </w:tr>
      <w:tr w:rsidR="00861963" w:rsidRPr="00861963" w:rsidTr="003B3151">
        <w:trPr>
          <w:trHeight w:val="290"/>
        </w:trPr>
        <w:tc>
          <w:tcPr>
            <w:tcW w:w="4366"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n-AU"/>
              </w:rPr>
            </w:pPr>
          </w:p>
        </w:tc>
        <w:tc>
          <w:tcPr>
            <w:tcW w:w="4848"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n-AU"/>
              </w:rPr>
            </w:pPr>
          </w:p>
        </w:tc>
      </w:tr>
      <w:tr w:rsidR="00861963" w:rsidRPr="00861963" w:rsidTr="003B3151">
        <w:trPr>
          <w:trHeight w:val="290"/>
        </w:trPr>
        <w:tc>
          <w:tcPr>
            <w:tcW w:w="4366"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n-AU"/>
              </w:rPr>
            </w:pPr>
          </w:p>
        </w:tc>
        <w:tc>
          <w:tcPr>
            <w:tcW w:w="4848" w:type="dxa"/>
            <w:tcBorders>
              <w:top w:val="single" w:sz="4" w:space="0" w:color="000000"/>
              <w:left w:val="single" w:sz="4" w:space="0" w:color="000000"/>
              <w:bottom w:val="single" w:sz="4"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n-AU"/>
              </w:rPr>
            </w:pPr>
          </w:p>
        </w:tc>
      </w:tr>
    </w:tbl>
    <w:p w:rsidR="00861963" w:rsidRPr="00861963" w:rsidRDefault="00861963" w:rsidP="00861963">
      <w:pPr>
        <w:widowControl w:val="0"/>
        <w:kinsoku w:val="0"/>
        <w:overflowPunct w:val="0"/>
        <w:autoSpaceDE w:val="0"/>
        <w:autoSpaceDN w:val="0"/>
        <w:adjustRightInd w:val="0"/>
        <w:spacing w:after="0" w:line="240" w:lineRule="auto"/>
        <w:rPr>
          <w:rFonts w:ascii="Arial Narrow" w:eastAsiaTheme="minorEastAsia" w:hAnsi="Arial Narrow" w:cs="Arial Narrow"/>
          <w:sz w:val="20"/>
          <w:szCs w:val="20"/>
          <w:lang w:eastAsia="en-AU"/>
        </w:rPr>
      </w:pPr>
    </w:p>
    <w:p w:rsidR="00861963" w:rsidRPr="00861963" w:rsidRDefault="00861963" w:rsidP="00861963">
      <w:pPr>
        <w:widowControl w:val="0"/>
        <w:kinsoku w:val="0"/>
        <w:overflowPunct w:val="0"/>
        <w:autoSpaceDE w:val="0"/>
        <w:autoSpaceDN w:val="0"/>
        <w:adjustRightInd w:val="0"/>
        <w:spacing w:before="5" w:after="0" w:line="240" w:lineRule="auto"/>
        <w:rPr>
          <w:rFonts w:ascii="Arial Narrow" w:eastAsiaTheme="minorEastAsia" w:hAnsi="Arial Narrow" w:cs="Arial Narrow"/>
          <w:sz w:val="24"/>
          <w:szCs w:val="24"/>
          <w:lang w:eastAsia="en-AU"/>
        </w:rPr>
      </w:pPr>
    </w:p>
    <w:p w:rsidR="00861963" w:rsidRPr="00861963" w:rsidRDefault="00861963" w:rsidP="00861963">
      <w:pPr>
        <w:widowControl w:val="0"/>
        <w:kinsoku w:val="0"/>
        <w:overflowPunct w:val="0"/>
        <w:autoSpaceDE w:val="0"/>
        <w:autoSpaceDN w:val="0"/>
        <w:adjustRightInd w:val="0"/>
        <w:spacing w:before="100" w:after="0" w:line="240" w:lineRule="auto"/>
        <w:ind w:left="120"/>
        <w:outlineLvl w:val="0"/>
        <w:rPr>
          <w:rFonts w:ascii="Arial Narrow" w:eastAsiaTheme="minorEastAsia" w:hAnsi="Arial Narrow" w:cs="Arial Narrow"/>
          <w:b/>
          <w:bCs/>
          <w:sz w:val="24"/>
          <w:szCs w:val="24"/>
          <w:lang w:eastAsia="en-AU"/>
        </w:rPr>
      </w:pPr>
      <w:r w:rsidRPr="00861963">
        <w:rPr>
          <w:rFonts w:ascii="Arial Narrow" w:eastAsiaTheme="minorEastAsia" w:hAnsi="Arial Narrow" w:cs="Arial Narrow"/>
          <w:b/>
          <w:bCs/>
          <w:sz w:val="24"/>
          <w:szCs w:val="24"/>
          <w:lang w:eastAsia="en-AU"/>
        </w:rPr>
        <w:t>Work Cover Insurance</w:t>
      </w:r>
    </w:p>
    <w:p w:rsidR="00861963" w:rsidRPr="00861963" w:rsidRDefault="00861963" w:rsidP="00861963">
      <w:pPr>
        <w:widowControl w:val="0"/>
        <w:kinsoku w:val="0"/>
        <w:overflowPunct w:val="0"/>
        <w:autoSpaceDE w:val="0"/>
        <w:autoSpaceDN w:val="0"/>
        <w:adjustRightInd w:val="0"/>
        <w:spacing w:before="3" w:after="0" w:line="240" w:lineRule="auto"/>
        <w:rPr>
          <w:rFonts w:ascii="Arial Narrow" w:eastAsiaTheme="minorEastAsia" w:hAnsi="Arial Narrow" w:cs="Arial Narrow"/>
          <w:b/>
          <w:bCs/>
          <w:sz w:val="27"/>
          <w:szCs w:val="27"/>
          <w:lang w:eastAsia="en-AU"/>
        </w:rPr>
      </w:pPr>
    </w:p>
    <w:p w:rsidR="00861963" w:rsidRPr="00861963" w:rsidRDefault="00861963" w:rsidP="00861963">
      <w:pPr>
        <w:widowControl w:val="0"/>
        <w:kinsoku w:val="0"/>
        <w:overflowPunct w:val="0"/>
        <w:autoSpaceDE w:val="0"/>
        <w:autoSpaceDN w:val="0"/>
        <w:adjustRightInd w:val="0"/>
        <w:spacing w:before="1" w:after="0" w:line="240" w:lineRule="auto"/>
        <w:ind w:left="120" w:right="410"/>
        <w:jc w:val="both"/>
        <w:rPr>
          <w:rFonts w:ascii="Arial Narrow" w:eastAsiaTheme="minorEastAsia" w:hAnsi="Arial Narrow" w:cs="Arial Narrow"/>
          <w:lang w:eastAsia="en-AU"/>
        </w:rPr>
      </w:pPr>
      <w:r w:rsidRPr="00861963">
        <w:rPr>
          <w:rFonts w:ascii="Arial Narrow" w:eastAsiaTheme="minorEastAsia" w:hAnsi="Arial Narrow" w:cs="Arial Narrow"/>
          <w:lang w:eastAsia="en-AU"/>
        </w:rPr>
        <w:t xml:space="preserve">Contractors/Consultants that are applying for VicRoads prequalification and/or engaged by </w:t>
      </w:r>
      <w:r w:rsidR="00F53392" w:rsidRPr="00861963">
        <w:rPr>
          <w:rFonts w:ascii="Arial Narrow" w:eastAsiaTheme="minorEastAsia" w:hAnsi="Arial Narrow" w:cs="Arial Narrow"/>
          <w:lang w:eastAsia="en-AU"/>
        </w:rPr>
        <w:t>VicRoads on</w:t>
      </w:r>
      <w:r w:rsidRPr="00861963">
        <w:rPr>
          <w:rFonts w:ascii="Arial Narrow" w:eastAsiaTheme="minorEastAsia" w:hAnsi="Arial Narrow" w:cs="Arial Narrow"/>
          <w:lang w:eastAsia="en-AU"/>
        </w:rPr>
        <w:t xml:space="preserve"> contracts must provide evidence that the company is registered as an employer for Workcover Insurance to cover its liability under the Workplace Injury Rehabilitation and Compensation Act 2013 (and</w:t>
      </w:r>
      <w:r w:rsidRPr="00861963">
        <w:rPr>
          <w:rFonts w:ascii="Arial Narrow" w:eastAsiaTheme="minorEastAsia" w:hAnsi="Arial Narrow" w:cs="Arial Narrow"/>
          <w:spacing w:val="-8"/>
          <w:lang w:eastAsia="en-AU"/>
        </w:rPr>
        <w:t xml:space="preserve"> </w:t>
      </w:r>
      <w:r w:rsidRPr="00861963">
        <w:rPr>
          <w:rFonts w:ascii="Arial Narrow" w:eastAsiaTheme="minorEastAsia" w:hAnsi="Arial Narrow" w:cs="Arial Narrow"/>
          <w:lang w:eastAsia="en-AU"/>
        </w:rPr>
        <w:t>amendments).</w:t>
      </w:r>
    </w:p>
    <w:p w:rsidR="00861963" w:rsidRPr="00861963" w:rsidRDefault="00861963" w:rsidP="00861963">
      <w:pPr>
        <w:widowControl w:val="0"/>
        <w:kinsoku w:val="0"/>
        <w:overflowPunct w:val="0"/>
        <w:autoSpaceDE w:val="0"/>
        <w:autoSpaceDN w:val="0"/>
        <w:adjustRightInd w:val="0"/>
        <w:spacing w:before="5" w:after="0" w:line="240" w:lineRule="auto"/>
        <w:rPr>
          <w:rFonts w:ascii="Arial Narrow" w:eastAsiaTheme="minorEastAsia" w:hAnsi="Arial Narrow" w:cs="Arial Narrow"/>
          <w:sz w:val="32"/>
          <w:szCs w:val="32"/>
          <w:lang w:eastAsia="en-AU"/>
        </w:rPr>
      </w:pPr>
    </w:p>
    <w:p w:rsidR="00861963" w:rsidRPr="00861963" w:rsidRDefault="00861963" w:rsidP="00861963">
      <w:pPr>
        <w:widowControl w:val="0"/>
        <w:kinsoku w:val="0"/>
        <w:overflowPunct w:val="0"/>
        <w:autoSpaceDE w:val="0"/>
        <w:autoSpaceDN w:val="0"/>
        <w:adjustRightInd w:val="0"/>
        <w:spacing w:before="1" w:after="0" w:line="252" w:lineRule="exact"/>
        <w:ind w:left="119"/>
        <w:jc w:val="both"/>
        <w:rPr>
          <w:rFonts w:ascii="Arial Narrow" w:eastAsiaTheme="minorEastAsia" w:hAnsi="Arial Narrow" w:cs="Arial Narrow"/>
          <w:lang w:eastAsia="en-AU"/>
        </w:rPr>
      </w:pPr>
      <w:r w:rsidRPr="00861963">
        <w:rPr>
          <w:rFonts w:ascii="Arial Narrow" w:eastAsiaTheme="minorEastAsia" w:hAnsi="Arial Narrow" w:cs="Arial Narrow"/>
          <w:lang w:eastAsia="en-AU"/>
        </w:rPr>
        <w:t>WorkCover Employer Registration Number(s) &amp; expiry date(s):</w:t>
      </w:r>
    </w:p>
    <w:p w:rsidR="00A73402" w:rsidRDefault="00A73402" w:rsidP="00861963">
      <w:pPr>
        <w:widowControl w:val="0"/>
        <w:kinsoku w:val="0"/>
        <w:overflowPunct w:val="0"/>
        <w:autoSpaceDE w:val="0"/>
        <w:autoSpaceDN w:val="0"/>
        <w:adjustRightInd w:val="0"/>
        <w:spacing w:after="0" w:line="252" w:lineRule="exact"/>
        <w:ind w:left="119"/>
        <w:jc w:val="both"/>
        <w:rPr>
          <w:rFonts w:ascii="Arial Narrow" w:eastAsiaTheme="minorEastAsia" w:hAnsi="Arial Narrow" w:cs="Arial Narrow"/>
          <w:lang w:eastAsia="en-AU"/>
        </w:rPr>
      </w:pPr>
    </w:p>
    <w:p w:rsidR="00861963" w:rsidRPr="00861963" w:rsidRDefault="00861963" w:rsidP="00861963">
      <w:pPr>
        <w:widowControl w:val="0"/>
        <w:kinsoku w:val="0"/>
        <w:overflowPunct w:val="0"/>
        <w:autoSpaceDE w:val="0"/>
        <w:autoSpaceDN w:val="0"/>
        <w:adjustRightInd w:val="0"/>
        <w:spacing w:after="0" w:line="252" w:lineRule="exact"/>
        <w:ind w:left="119"/>
        <w:jc w:val="both"/>
        <w:rPr>
          <w:rFonts w:ascii="Arial Narrow" w:eastAsiaTheme="minorEastAsia" w:hAnsi="Arial Narrow" w:cs="Arial Narrow"/>
          <w:lang w:eastAsia="en-AU"/>
        </w:rPr>
      </w:pPr>
      <w:r w:rsidRPr="00861963">
        <w:rPr>
          <w:rFonts w:ascii="Arial Narrow" w:eastAsiaTheme="minorEastAsia" w:hAnsi="Arial Narrow" w:cs="Arial Narrow"/>
          <w:lang w:eastAsia="en-AU"/>
        </w:rPr>
        <w:t>……………………………………….……………………………………</w:t>
      </w:r>
    </w:p>
    <w:p w:rsidR="00861963" w:rsidRPr="00861963" w:rsidRDefault="00861963" w:rsidP="00861963">
      <w:pPr>
        <w:widowControl w:val="0"/>
        <w:kinsoku w:val="0"/>
        <w:overflowPunct w:val="0"/>
        <w:autoSpaceDE w:val="0"/>
        <w:autoSpaceDN w:val="0"/>
        <w:adjustRightInd w:val="0"/>
        <w:spacing w:before="2" w:after="0" w:line="240" w:lineRule="auto"/>
        <w:rPr>
          <w:rFonts w:ascii="Arial Narrow" w:eastAsiaTheme="minorEastAsia" w:hAnsi="Arial Narrow" w:cs="Arial Narrow"/>
          <w:sz w:val="27"/>
          <w:szCs w:val="27"/>
          <w:lang w:eastAsia="en-AU"/>
        </w:rPr>
      </w:pPr>
    </w:p>
    <w:p w:rsidR="00861963" w:rsidRPr="00861963" w:rsidRDefault="00861963" w:rsidP="00861963">
      <w:pPr>
        <w:widowControl w:val="0"/>
        <w:kinsoku w:val="0"/>
        <w:overflowPunct w:val="0"/>
        <w:autoSpaceDE w:val="0"/>
        <w:autoSpaceDN w:val="0"/>
        <w:adjustRightInd w:val="0"/>
        <w:spacing w:after="0" w:line="240" w:lineRule="auto"/>
        <w:ind w:left="119"/>
        <w:rPr>
          <w:rFonts w:ascii="Arial Narrow" w:eastAsiaTheme="minorEastAsia" w:hAnsi="Arial Narrow" w:cs="Arial Narrow"/>
          <w:lang w:eastAsia="en-AU"/>
        </w:rPr>
      </w:pPr>
      <w:r w:rsidRPr="00861963">
        <w:rPr>
          <w:rFonts w:ascii="Arial Narrow" w:eastAsiaTheme="minorEastAsia" w:hAnsi="Arial Narrow" w:cs="Arial Narrow"/>
          <w:lang w:eastAsia="en-AU"/>
        </w:rPr>
        <w:t>Relevant details if self-insured</w:t>
      </w:r>
    </w:p>
    <w:p w:rsidR="00861963" w:rsidRPr="00861963" w:rsidRDefault="00861963" w:rsidP="00861963">
      <w:pPr>
        <w:widowControl w:val="0"/>
        <w:kinsoku w:val="0"/>
        <w:overflowPunct w:val="0"/>
        <w:autoSpaceDE w:val="0"/>
        <w:autoSpaceDN w:val="0"/>
        <w:adjustRightInd w:val="0"/>
        <w:spacing w:before="11" w:after="0" w:line="240" w:lineRule="auto"/>
        <w:rPr>
          <w:rFonts w:ascii="Arial Narrow" w:eastAsiaTheme="minorEastAsia" w:hAnsi="Arial Narrow" w:cs="Arial Narrow"/>
          <w:sz w:val="21"/>
          <w:szCs w:val="21"/>
          <w:lang w:eastAsia="en-AU"/>
        </w:rPr>
      </w:pPr>
    </w:p>
    <w:p w:rsidR="00861963" w:rsidRPr="00861963" w:rsidRDefault="00861963" w:rsidP="00861963">
      <w:pPr>
        <w:widowControl w:val="0"/>
        <w:kinsoku w:val="0"/>
        <w:overflowPunct w:val="0"/>
        <w:autoSpaceDE w:val="0"/>
        <w:autoSpaceDN w:val="0"/>
        <w:adjustRightInd w:val="0"/>
        <w:spacing w:after="0" w:line="240" w:lineRule="auto"/>
        <w:ind w:left="119"/>
        <w:jc w:val="both"/>
        <w:rPr>
          <w:rFonts w:ascii="Arial Narrow" w:eastAsiaTheme="minorEastAsia" w:hAnsi="Arial Narrow" w:cs="Arial Narrow"/>
          <w:lang w:eastAsia="en-AU"/>
        </w:rPr>
      </w:pPr>
      <w:r w:rsidRPr="00861963">
        <w:rPr>
          <w:rFonts w:ascii="Arial Narrow" w:eastAsiaTheme="minorEastAsia" w:hAnsi="Arial Narrow" w:cs="Arial Narrow"/>
          <w:lang w:eastAsia="en-AU"/>
        </w:rPr>
        <w:t>…………………………………………………………………………………………………………………………………</w:t>
      </w:r>
    </w:p>
    <w:p w:rsidR="00DB010F" w:rsidRDefault="00DB010F"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n-AU"/>
        </w:rPr>
      </w:pPr>
    </w:p>
    <w:p w:rsidR="00DB010F" w:rsidRPr="00861963" w:rsidRDefault="00DB010F"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20"/>
          <w:szCs w:val="20"/>
          <w:lang w:eastAsia="en-AU"/>
        </w:rPr>
      </w:pPr>
    </w:p>
    <w:p w:rsidR="00861963" w:rsidRPr="00861963" w:rsidRDefault="00861963" w:rsidP="00861963">
      <w:pPr>
        <w:widowControl w:val="0"/>
        <w:kinsoku w:val="0"/>
        <w:overflowPunct w:val="0"/>
        <w:autoSpaceDE w:val="0"/>
        <w:autoSpaceDN w:val="0"/>
        <w:adjustRightInd w:val="0"/>
        <w:spacing w:before="8" w:after="0" w:line="240" w:lineRule="auto"/>
        <w:rPr>
          <w:rFonts w:ascii="Times New Roman" w:eastAsiaTheme="minorEastAsia" w:hAnsi="Times New Roman" w:cs="Times New Roman"/>
          <w:sz w:val="11"/>
          <w:szCs w:val="11"/>
          <w:lang w:eastAsia="en-AU"/>
        </w:rPr>
      </w:pPr>
    </w:p>
    <w:tbl>
      <w:tblPr>
        <w:tblW w:w="0" w:type="auto"/>
        <w:tblInd w:w="270" w:type="dxa"/>
        <w:tblLayout w:type="fixed"/>
        <w:tblCellMar>
          <w:left w:w="0" w:type="dxa"/>
          <w:right w:w="0" w:type="dxa"/>
        </w:tblCellMar>
        <w:tblLook w:val="0000" w:firstRow="0" w:lastRow="0" w:firstColumn="0" w:lastColumn="0" w:noHBand="0" w:noVBand="0"/>
      </w:tblPr>
      <w:tblGrid>
        <w:gridCol w:w="9214"/>
      </w:tblGrid>
      <w:tr w:rsidR="00861963" w:rsidRPr="00861963" w:rsidTr="00B236D8">
        <w:trPr>
          <w:trHeight w:val="550"/>
        </w:trPr>
        <w:tc>
          <w:tcPr>
            <w:tcW w:w="9214" w:type="dxa"/>
            <w:tcBorders>
              <w:top w:val="single" w:sz="6" w:space="0" w:color="000000"/>
              <w:left w:val="single" w:sz="6" w:space="0" w:color="000000"/>
              <w:bottom w:val="single" w:sz="6" w:space="0" w:color="000000"/>
              <w:right w:val="single" w:sz="6" w:space="0" w:color="000000"/>
            </w:tcBorders>
            <w:shd w:val="clear" w:color="auto" w:fill="CCCCCC"/>
          </w:tcPr>
          <w:p w:rsidR="00861963" w:rsidRPr="00861963" w:rsidRDefault="00861963" w:rsidP="00861963">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23"/>
                <w:szCs w:val="23"/>
                <w:lang w:eastAsia="en-AU"/>
              </w:rPr>
            </w:pPr>
          </w:p>
          <w:p w:rsidR="00861963" w:rsidRPr="00861963" w:rsidRDefault="00861963" w:rsidP="00861963">
            <w:pPr>
              <w:widowControl w:val="0"/>
              <w:kinsoku w:val="0"/>
              <w:overflowPunct w:val="0"/>
              <w:autoSpaceDE w:val="0"/>
              <w:autoSpaceDN w:val="0"/>
              <w:adjustRightInd w:val="0"/>
              <w:spacing w:after="0" w:line="255" w:lineRule="exact"/>
              <w:ind w:left="141"/>
              <w:rPr>
                <w:rFonts w:ascii="Arial Narrow" w:eastAsiaTheme="minorEastAsia" w:hAnsi="Arial Narrow" w:cs="Arial Narrow"/>
                <w:b/>
                <w:bCs/>
                <w:sz w:val="24"/>
                <w:szCs w:val="24"/>
                <w:lang w:eastAsia="en-AU"/>
              </w:rPr>
            </w:pPr>
            <w:r w:rsidRPr="00861963">
              <w:rPr>
                <w:rFonts w:ascii="Arial Narrow" w:eastAsiaTheme="minorEastAsia" w:hAnsi="Arial Narrow" w:cs="Arial Narrow"/>
                <w:b/>
                <w:bCs/>
                <w:sz w:val="24"/>
                <w:szCs w:val="24"/>
                <w:lang w:eastAsia="en-AU"/>
              </w:rPr>
              <w:t>Publication of Information</w:t>
            </w:r>
          </w:p>
        </w:tc>
      </w:tr>
      <w:tr w:rsidR="00861963" w:rsidRPr="00861963" w:rsidTr="00B236D8">
        <w:trPr>
          <w:trHeight w:val="1872"/>
        </w:trPr>
        <w:tc>
          <w:tcPr>
            <w:tcW w:w="9214" w:type="dxa"/>
            <w:tcBorders>
              <w:top w:val="single" w:sz="6" w:space="0" w:color="000000"/>
              <w:left w:val="single" w:sz="4" w:space="0" w:color="000000"/>
              <w:bottom w:val="single" w:sz="24" w:space="0" w:color="000000"/>
              <w:right w:val="single" w:sz="6" w:space="0" w:color="000000"/>
            </w:tcBorders>
          </w:tcPr>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lang w:eastAsia="en-AU"/>
              </w:rPr>
            </w:pPr>
          </w:p>
          <w:p w:rsidR="00861963" w:rsidRPr="00861963" w:rsidRDefault="00861963" w:rsidP="00861963">
            <w:pPr>
              <w:widowControl w:val="0"/>
              <w:kinsoku w:val="0"/>
              <w:overflowPunct w:val="0"/>
              <w:autoSpaceDE w:val="0"/>
              <w:autoSpaceDN w:val="0"/>
              <w:adjustRightInd w:val="0"/>
              <w:spacing w:after="0" w:line="240" w:lineRule="auto"/>
              <w:ind w:left="108"/>
              <w:rPr>
                <w:rFonts w:ascii="Arial Narrow" w:eastAsiaTheme="minorEastAsia" w:hAnsi="Arial Narrow" w:cs="Arial Narrow"/>
                <w:lang w:eastAsia="en-AU"/>
              </w:rPr>
            </w:pPr>
            <w:r w:rsidRPr="00861963">
              <w:rPr>
                <w:rFonts w:ascii="Arial Narrow" w:eastAsiaTheme="minorEastAsia" w:hAnsi="Arial Narrow" w:cs="Arial Narrow"/>
                <w:lang w:eastAsia="en-AU"/>
              </w:rPr>
              <w:t>I acknowledge that it is a Condition of Prequalification that details of my company / business name and prequalification category details will be published in the following</w:t>
            </w:r>
            <w:r w:rsidRPr="00861963">
              <w:rPr>
                <w:rFonts w:ascii="Arial Narrow" w:eastAsiaTheme="minorEastAsia" w:hAnsi="Arial Narrow" w:cs="Arial Narrow"/>
                <w:spacing w:val="-10"/>
                <w:lang w:eastAsia="en-AU"/>
              </w:rPr>
              <w:t xml:space="preserve"> </w:t>
            </w:r>
            <w:r w:rsidRPr="00861963">
              <w:rPr>
                <w:rFonts w:ascii="Arial Narrow" w:eastAsiaTheme="minorEastAsia" w:hAnsi="Arial Narrow" w:cs="Arial Narrow"/>
                <w:lang w:eastAsia="en-AU"/>
              </w:rPr>
              <w:t>locations:</w:t>
            </w:r>
          </w:p>
          <w:p w:rsidR="00861963" w:rsidRDefault="00861963" w:rsidP="00861963">
            <w:pPr>
              <w:widowControl w:val="0"/>
              <w:numPr>
                <w:ilvl w:val="0"/>
                <w:numId w:val="13"/>
              </w:numPr>
              <w:tabs>
                <w:tab w:val="left" w:pos="677"/>
              </w:tabs>
              <w:kinsoku w:val="0"/>
              <w:overflowPunct w:val="0"/>
              <w:autoSpaceDE w:val="0"/>
              <w:autoSpaceDN w:val="0"/>
              <w:adjustRightInd w:val="0"/>
              <w:spacing w:before="120" w:after="0" w:line="240" w:lineRule="auto"/>
              <w:ind w:hanging="567"/>
              <w:rPr>
                <w:rFonts w:ascii="Arial Narrow" w:eastAsiaTheme="minorEastAsia" w:hAnsi="Arial Narrow" w:cs="Arial Narrow"/>
                <w:lang w:eastAsia="en-AU"/>
              </w:rPr>
            </w:pPr>
            <w:r w:rsidRPr="00861963">
              <w:rPr>
                <w:rFonts w:ascii="Arial Narrow" w:eastAsiaTheme="minorEastAsia" w:hAnsi="Arial Narrow" w:cs="Arial Narrow"/>
                <w:lang w:eastAsia="en-AU"/>
              </w:rPr>
              <w:t>VicRoads Internet website, which is available to the</w:t>
            </w:r>
            <w:r w:rsidRPr="00861963">
              <w:rPr>
                <w:rFonts w:ascii="Arial Narrow" w:eastAsiaTheme="minorEastAsia" w:hAnsi="Arial Narrow" w:cs="Arial Narrow"/>
                <w:spacing w:val="-31"/>
                <w:lang w:eastAsia="en-AU"/>
              </w:rPr>
              <w:t xml:space="preserve"> </w:t>
            </w:r>
            <w:r w:rsidRPr="00861963">
              <w:rPr>
                <w:rFonts w:ascii="Arial Narrow" w:eastAsiaTheme="minorEastAsia" w:hAnsi="Arial Narrow" w:cs="Arial Narrow"/>
                <w:lang w:eastAsia="en-AU"/>
              </w:rPr>
              <w:t>public</w:t>
            </w:r>
          </w:p>
          <w:p w:rsidR="007A4AD4" w:rsidRPr="00861963" w:rsidRDefault="007A4AD4" w:rsidP="00861963">
            <w:pPr>
              <w:widowControl w:val="0"/>
              <w:numPr>
                <w:ilvl w:val="0"/>
                <w:numId w:val="13"/>
              </w:numPr>
              <w:tabs>
                <w:tab w:val="left" w:pos="677"/>
              </w:tabs>
              <w:kinsoku w:val="0"/>
              <w:overflowPunct w:val="0"/>
              <w:autoSpaceDE w:val="0"/>
              <w:autoSpaceDN w:val="0"/>
              <w:adjustRightInd w:val="0"/>
              <w:spacing w:before="120" w:after="0" w:line="240" w:lineRule="auto"/>
              <w:ind w:hanging="567"/>
              <w:rPr>
                <w:rFonts w:ascii="Arial Narrow" w:eastAsiaTheme="minorEastAsia" w:hAnsi="Arial Narrow" w:cs="Arial Narrow"/>
                <w:lang w:eastAsia="en-AU"/>
              </w:rPr>
            </w:pPr>
            <w:r>
              <w:rPr>
                <w:rFonts w:ascii="Arial Narrow" w:eastAsiaTheme="minorEastAsia" w:hAnsi="Arial Narrow" w:cs="Arial Narrow"/>
                <w:lang w:eastAsia="en-AU"/>
              </w:rPr>
              <w:t xml:space="preserve">Austroads website, </w:t>
            </w:r>
            <w:r w:rsidRPr="00861963">
              <w:rPr>
                <w:rFonts w:ascii="Arial Narrow" w:eastAsiaTheme="minorEastAsia" w:hAnsi="Arial Narrow" w:cs="Arial Narrow"/>
                <w:lang w:eastAsia="en-AU"/>
              </w:rPr>
              <w:t>which is available to the</w:t>
            </w:r>
            <w:r w:rsidRPr="00861963">
              <w:rPr>
                <w:rFonts w:ascii="Arial Narrow" w:eastAsiaTheme="minorEastAsia" w:hAnsi="Arial Narrow" w:cs="Arial Narrow"/>
                <w:spacing w:val="-31"/>
                <w:lang w:eastAsia="en-AU"/>
              </w:rPr>
              <w:t xml:space="preserve"> </w:t>
            </w:r>
            <w:r w:rsidRPr="00861963">
              <w:rPr>
                <w:rFonts w:ascii="Arial Narrow" w:eastAsiaTheme="minorEastAsia" w:hAnsi="Arial Narrow" w:cs="Arial Narrow"/>
                <w:lang w:eastAsia="en-AU"/>
              </w:rPr>
              <w:t>public</w:t>
            </w:r>
          </w:p>
          <w:p w:rsidR="00861963" w:rsidRPr="00861963" w:rsidRDefault="00861963" w:rsidP="00861963">
            <w:pPr>
              <w:widowControl w:val="0"/>
              <w:numPr>
                <w:ilvl w:val="0"/>
                <w:numId w:val="13"/>
              </w:numPr>
              <w:tabs>
                <w:tab w:val="left" w:pos="677"/>
              </w:tabs>
              <w:kinsoku w:val="0"/>
              <w:overflowPunct w:val="0"/>
              <w:autoSpaceDE w:val="0"/>
              <w:autoSpaceDN w:val="0"/>
              <w:adjustRightInd w:val="0"/>
              <w:spacing w:before="180" w:after="0" w:line="240" w:lineRule="auto"/>
              <w:ind w:right="93" w:hanging="567"/>
              <w:rPr>
                <w:rFonts w:ascii="Arial Narrow" w:eastAsiaTheme="minorEastAsia" w:hAnsi="Arial Narrow" w:cs="Arial Narrow"/>
                <w:lang w:eastAsia="en-AU"/>
              </w:rPr>
            </w:pPr>
            <w:r w:rsidRPr="00861963">
              <w:rPr>
                <w:rFonts w:ascii="Arial Narrow" w:eastAsiaTheme="minorEastAsia" w:hAnsi="Arial Narrow" w:cs="Arial Narrow"/>
                <w:lang w:eastAsia="en-AU"/>
              </w:rPr>
              <w:t xml:space="preserve">VicRoads Prequalification Register, which will provide other interested Victorian </w:t>
            </w:r>
            <w:proofErr w:type="gramStart"/>
            <w:r w:rsidRPr="00861963">
              <w:rPr>
                <w:rFonts w:ascii="Arial Narrow" w:eastAsiaTheme="minorEastAsia" w:hAnsi="Arial Narrow" w:cs="Arial Narrow"/>
                <w:lang w:eastAsia="en-AU"/>
              </w:rPr>
              <w:t>Government  departments</w:t>
            </w:r>
            <w:proofErr w:type="gramEnd"/>
            <w:r w:rsidRPr="00861963">
              <w:rPr>
                <w:rFonts w:ascii="Arial Narrow" w:eastAsiaTheme="minorEastAsia" w:hAnsi="Arial Narrow" w:cs="Arial Narrow"/>
                <w:lang w:eastAsia="en-AU"/>
              </w:rPr>
              <w:t xml:space="preserve"> with access to prequalification</w:t>
            </w:r>
            <w:r w:rsidRPr="00861963">
              <w:rPr>
                <w:rFonts w:ascii="Arial Narrow" w:eastAsiaTheme="minorEastAsia" w:hAnsi="Arial Narrow" w:cs="Arial Narrow"/>
                <w:spacing w:val="-2"/>
                <w:lang w:eastAsia="en-AU"/>
              </w:rPr>
              <w:t xml:space="preserve"> </w:t>
            </w:r>
            <w:r w:rsidRPr="00861963">
              <w:rPr>
                <w:rFonts w:ascii="Arial Narrow" w:eastAsiaTheme="minorEastAsia" w:hAnsi="Arial Narrow" w:cs="Arial Narrow"/>
                <w:lang w:eastAsia="en-AU"/>
              </w:rPr>
              <w:t>details</w:t>
            </w:r>
          </w:p>
        </w:tc>
      </w:tr>
      <w:tr w:rsidR="00861963" w:rsidRPr="00861963" w:rsidTr="00B236D8">
        <w:trPr>
          <w:trHeight w:val="521"/>
        </w:trPr>
        <w:tc>
          <w:tcPr>
            <w:tcW w:w="9214" w:type="dxa"/>
            <w:tcBorders>
              <w:top w:val="single" w:sz="24" w:space="0" w:color="000000"/>
              <w:left w:val="single" w:sz="4" w:space="0" w:color="000000"/>
              <w:bottom w:val="none" w:sz="6" w:space="0" w:color="auto"/>
              <w:right w:val="single" w:sz="4" w:space="0" w:color="000000"/>
            </w:tcBorders>
            <w:shd w:val="clear" w:color="auto" w:fill="C0C0C0"/>
          </w:tcPr>
          <w:p w:rsidR="00861963" w:rsidRPr="00861963" w:rsidRDefault="00861963" w:rsidP="00861963">
            <w:pPr>
              <w:widowControl w:val="0"/>
              <w:kinsoku w:val="0"/>
              <w:overflowPunct w:val="0"/>
              <w:autoSpaceDE w:val="0"/>
              <w:autoSpaceDN w:val="0"/>
              <w:adjustRightInd w:val="0"/>
              <w:spacing w:before="5" w:after="0" w:line="240" w:lineRule="auto"/>
              <w:rPr>
                <w:rFonts w:ascii="Times New Roman" w:eastAsiaTheme="minorEastAsia" w:hAnsi="Times New Roman" w:cs="Times New Roman"/>
                <w:sz w:val="23"/>
                <w:szCs w:val="23"/>
                <w:lang w:eastAsia="en-AU"/>
              </w:rPr>
            </w:pPr>
          </w:p>
          <w:p w:rsidR="00861963" w:rsidRPr="00861963" w:rsidRDefault="00861963" w:rsidP="00861963">
            <w:pPr>
              <w:widowControl w:val="0"/>
              <w:kinsoku w:val="0"/>
              <w:overflowPunct w:val="0"/>
              <w:autoSpaceDE w:val="0"/>
              <w:autoSpaceDN w:val="0"/>
              <w:adjustRightInd w:val="0"/>
              <w:spacing w:after="0" w:line="232" w:lineRule="exact"/>
              <w:ind w:left="108"/>
              <w:rPr>
                <w:rFonts w:ascii="Arial Narrow" w:eastAsiaTheme="minorEastAsia" w:hAnsi="Arial Narrow" w:cs="Arial Narrow"/>
                <w:b/>
                <w:bCs/>
                <w:lang w:eastAsia="en-AU"/>
              </w:rPr>
            </w:pPr>
            <w:r w:rsidRPr="00861963">
              <w:rPr>
                <w:rFonts w:ascii="Arial Narrow" w:eastAsiaTheme="minorEastAsia" w:hAnsi="Arial Narrow" w:cs="Arial Narrow"/>
                <w:b/>
                <w:bCs/>
                <w:lang w:eastAsia="en-AU"/>
              </w:rPr>
              <w:t xml:space="preserve">Name of contact person who will be </w:t>
            </w:r>
            <w:proofErr w:type="gramStart"/>
            <w:r w:rsidRPr="00861963">
              <w:rPr>
                <w:rFonts w:ascii="Arial Narrow" w:eastAsiaTheme="minorEastAsia" w:hAnsi="Arial Narrow" w:cs="Arial Narrow"/>
                <w:b/>
                <w:bCs/>
                <w:lang w:eastAsia="en-AU"/>
              </w:rPr>
              <w:t>in a position</w:t>
            </w:r>
            <w:proofErr w:type="gramEnd"/>
            <w:r w:rsidRPr="00861963">
              <w:rPr>
                <w:rFonts w:ascii="Arial Narrow" w:eastAsiaTheme="minorEastAsia" w:hAnsi="Arial Narrow" w:cs="Arial Narrow"/>
                <w:b/>
                <w:bCs/>
                <w:lang w:eastAsia="en-AU"/>
              </w:rPr>
              <w:t xml:space="preserve"> to answer queries about this application</w:t>
            </w:r>
          </w:p>
        </w:tc>
      </w:tr>
      <w:tr w:rsidR="00861963" w:rsidRPr="00861963" w:rsidTr="00B236D8">
        <w:trPr>
          <w:trHeight w:val="1121"/>
        </w:trPr>
        <w:tc>
          <w:tcPr>
            <w:tcW w:w="9214" w:type="dxa"/>
            <w:tcBorders>
              <w:top w:val="none" w:sz="6" w:space="0" w:color="auto"/>
              <w:left w:val="single" w:sz="4" w:space="0" w:color="000000"/>
              <w:bottom w:val="single" w:sz="18"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before="184" w:after="0" w:line="240" w:lineRule="auto"/>
              <w:ind w:left="108"/>
              <w:rPr>
                <w:rFonts w:ascii="Arial Narrow" w:eastAsiaTheme="minorEastAsia" w:hAnsi="Arial Narrow" w:cs="Arial Narrow"/>
                <w:lang w:eastAsia="en-AU"/>
              </w:rPr>
            </w:pPr>
            <w:r w:rsidRPr="00861963">
              <w:rPr>
                <w:rFonts w:ascii="Arial Narrow" w:eastAsiaTheme="minorEastAsia" w:hAnsi="Arial Narrow" w:cs="Arial Narrow"/>
                <w:lang w:eastAsia="en-AU"/>
              </w:rPr>
              <w:t>Name:</w:t>
            </w:r>
            <w:r w:rsidRPr="00861963">
              <w:rPr>
                <w:rFonts w:ascii="Arial Narrow" w:eastAsiaTheme="minorEastAsia" w:hAnsi="Arial Narrow" w:cs="Arial Narrow"/>
                <w:spacing w:val="47"/>
                <w:lang w:eastAsia="en-AU"/>
              </w:rPr>
              <w:t xml:space="preserve"> </w:t>
            </w:r>
            <w:r w:rsidRPr="00861963">
              <w:rPr>
                <w:rFonts w:ascii="Arial Narrow" w:eastAsiaTheme="minorEastAsia" w:hAnsi="Arial Narrow" w:cs="Arial Narrow"/>
                <w:lang w:eastAsia="en-AU"/>
              </w:rPr>
              <w:t>……………………………………………….……………………………………………….…………………….</w:t>
            </w:r>
          </w:p>
          <w:p w:rsidR="00861963" w:rsidRPr="00861963" w:rsidRDefault="00861963" w:rsidP="00861963">
            <w:pPr>
              <w:widowControl w:val="0"/>
              <w:kinsoku w:val="0"/>
              <w:overflowPunct w:val="0"/>
              <w:autoSpaceDE w:val="0"/>
              <w:autoSpaceDN w:val="0"/>
              <w:adjustRightInd w:val="0"/>
              <w:spacing w:before="183" w:after="0" w:line="240" w:lineRule="auto"/>
              <w:ind w:left="108"/>
              <w:rPr>
                <w:rFonts w:ascii="Arial Narrow" w:eastAsiaTheme="minorEastAsia" w:hAnsi="Arial Narrow" w:cs="Arial Narrow"/>
                <w:lang w:eastAsia="en-AU"/>
              </w:rPr>
            </w:pPr>
            <w:r w:rsidRPr="00861963">
              <w:rPr>
                <w:rFonts w:ascii="Arial Narrow" w:eastAsiaTheme="minorEastAsia" w:hAnsi="Arial Narrow" w:cs="Arial Narrow"/>
                <w:lang w:eastAsia="en-AU"/>
              </w:rPr>
              <w:t>Position: ………………………….…………………….…………………</w:t>
            </w:r>
            <w:proofErr w:type="gramStart"/>
            <w:r w:rsidRPr="00861963">
              <w:rPr>
                <w:rFonts w:ascii="Arial Narrow" w:eastAsiaTheme="minorEastAsia" w:hAnsi="Arial Narrow" w:cs="Arial Narrow"/>
                <w:lang w:eastAsia="en-AU"/>
              </w:rPr>
              <w:t>…..</w:t>
            </w:r>
            <w:proofErr w:type="gramEnd"/>
            <w:r w:rsidRPr="00861963">
              <w:rPr>
                <w:rFonts w:ascii="Arial Narrow" w:eastAsiaTheme="minorEastAsia" w:hAnsi="Arial Narrow" w:cs="Arial Narrow"/>
                <w:lang w:eastAsia="en-AU"/>
              </w:rPr>
              <w:t>Contact Phone No.</w:t>
            </w:r>
            <w:r w:rsidRPr="00861963">
              <w:rPr>
                <w:rFonts w:ascii="Arial Narrow" w:eastAsiaTheme="minorEastAsia" w:hAnsi="Arial Narrow" w:cs="Arial Narrow"/>
                <w:spacing w:val="-16"/>
                <w:lang w:eastAsia="en-AU"/>
              </w:rPr>
              <w:t xml:space="preserve"> </w:t>
            </w:r>
            <w:r w:rsidRPr="00861963">
              <w:rPr>
                <w:rFonts w:ascii="Arial Narrow" w:eastAsiaTheme="minorEastAsia" w:hAnsi="Arial Narrow" w:cs="Arial Narrow"/>
                <w:lang w:eastAsia="en-AU"/>
              </w:rPr>
              <w:t>…………………….</w:t>
            </w:r>
          </w:p>
        </w:tc>
      </w:tr>
      <w:tr w:rsidR="00861963" w:rsidRPr="00861963" w:rsidTr="00B236D8">
        <w:trPr>
          <w:trHeight w:val="543"/>
        </w:trPr>
        <w:tc>
          <w:tcPr>
            <w:tcW w:w="9214" w:type="dxa"/>
            <w:tcBorders>
              <w:top w:val="single" w:sz="18" w:space="0" w:color="000000"/>
              <w:left w:val="single" w:sz="4" w:space="0" w:color="000000"/>
              <w:bottom w:val="single" w:sz="4" w:space="0" w:color="000000"/>
              <w:right w:val="single" w:sz="4" w:space="0" w:color="000000"/>
            </w:tcBorders>
            <w:shd w:val="clear" w:color="auto" w:fill="C0C0C0"/>
          </w:tcPr>
          <w:p w:rsidR="00861963" w:rsidRPr="00861963" w:rsidRDefault="00861963" w:rsidP="00861963">
            <w:pPr>
              <w:widowControl w:val="0"/>
              <w:kinsoku w:val="0"/>
              <w:overflowPunct w:val="0"/>
              <w:autoSpaceDE w:val="0"/>
              <w:autoSpaceDN w:val="0"/>
              <w:adjustRightInd w:val="0"/>
              <w:spacing w:before="6" w:after="0" w:line="240" w:lineRule="auto"/>
              <w:rPr>
                <w:rFonts w:ascii="Times New Roman" w:eastAsiaTheme="minorEastAsia" w:hAnsi="Times New Roman" w:cs="Times New Roman"/>
                <w:sz w:val="23"/>
                <w:szCs w:val="23"/>
                <w:lang w:eastAsia="en-AU"/>
              </w:rPr>
            </w:pPr>
          </w:p>
          <w:p w:rsidR="00861963" w:rsidRPr="00861963" w:rsidRDefault="00861963" w:rsidP="00861963">
            <w:pPr>
              <w:widowControl w:val="0"/>
              <w:kinsoku w:val="0"/>
              <w:overflowPunct w:val="0"/>
              <w:autoSpaceDE w:val="0"/>
              <w:autoSpaceDN w:val="0"/>
              <w:adjustRightInd w:val="0"/>
              <w:spacing w:after="0" w:line="252" w:lineRule="exact"/>
              <w:ind w:left="108"/>
              <w:rPr>
                <w:rFonts w:ascii="Arial Narrow" w:eastAsiaTheme="minorEastAsia" w:hAnsi="Arial Narrow" w:cs="Arial Narrow"/>
                <w:lang w:eastAsia="en-AU"/>
              </w:rPr>
            </w:pPr>
            <w:r w:rsidRPr="00861963">
              <w:rPr>
                <w:rFonts w:ascii="Arial Narrow" w:eastAsiaTheme="minorEastAsia" w:hAnsi="Arial Narrow" w:cs="Arial Narrow"/>
                <w:b/>
                <w:bCs/>
                <w:lang w:eastAsia="en-AU"/>
              </w:rPr>
              <w:t xml:space="preserve">DECLARATION </w:t>
            </w:r>
            <w:r w:rsidRPr="00861963">
              <w:rPr>
                <w:rFonts w:ascii="Arial Narrow" w:eastAsiaTheme="minorEastAsia" w:hAnsi="Arial Narrow" w:cs="Arial Narrow"/>
                <w:lang w:eastAsia="en-AU"/>
              </w:rPr>
              <w:t>(to be made by a Director / Partner or other authorised person representing the applicant)</w:t>
            </w:r>
          </w:p>
        </w:tc>
      </w:tr>
      <w:tr w:rsidR="00861963" w:rsidRPr="00861963" w:rsidTr="00B236D8">
        <w:trPr>
          <w:trHeight w:val="2789"/>
        </w:trPr>
        <w:tc>
          <w:tcPr>
            <w:tcW w:w="9214" w:type="dxa"/>
            <w:tcBorders>
              <w:top w:val="single" w:sz="4" w:space="0" w:color="000000"/>
              <w:left w:val="single" w:sz="4" w:space="0" w:color="000000"/>
              <w:bottom w:val="single" w:sz="6" w:space="0" w:color="000000"/>
              <w:right w:val="single" w:sz="4" w:space="0" w:color="000000"/>
            </w:tcBorders>
          </w:tcPr>
          <w:p w:rsidR="00861963" w:rsidRPr="00861963" w:rsidRDefault="00861963" w:rsidP="00861963">
            <w:pPr>
              <w:widowControl w:val="0"/>
              <w:kinsoku w:val="0"/>
              <w:overflowPunct w:val="0"/>
              <w:autoSpaceDE w:val="0"/>
              <w:autoSpaceDN w:val="0"/>
              <w:adjustRightInd w:val="0"/>
              <w:spacing w:before="119" w:after="0" w:line="240" w:lineRule="auto"/>
              <w:ind w:left="108" w:right="99"/>
              <w:rPr>
                <w:rFonts w:ascii="Arial Narrow" w:eastAsiaTheme="minorEastAsia" w:hAnsi="Arial Narrow" w:cs="Arial Narrow"/>
                <w:lang w:eastAsia="en-AU"/>
              </w:rPr>
            </w:pPr>
            <w:r w:rsidRPr="00861963">
              <w:rPr>
                <w:rFonts w:ascii="Arial Narrow" w:eastAsiaTheme="minorEastAsia" w:hAnsi="Arial Narrow" w:cs="Arial Narrow"/>
                <w:lang w:eastAsia="en-AU"/>
              </w:rPr>
              <w:t xml:space="preserve">I accept the </w:t>
            </w:r>
            <w:r w:rsidR="007A4AD4">
              <w:rPr>
                <w:rFonts w:ascii="Arial Narrow" w:eastAsiaTheme="minorEastAsia" w:hAnsi="Arial Narrow" w:cs="Arial Narrow"/>
                <w:i/>
                <w:iCs/>
                <w:lang w:eastAsia="en-AU"/>
              </w:rPr>
              <w:t>National prequalification Guidelines</w:t>
            </w:r>
            <w:r w:rsidRPr="00861963">
              <w:rPr>
                <w:rFonts w:ascii="Arial Narrow" w:eastAsiaTheme="minorEastAsia" w:hAnsi="Arial Narrow" w:cs="Arial Narrow"/>
                <w:i/>
                <w:iCs/>
                <w:lang w:eastAsia="en-AU"/>
              </w:rPr>
              <w:t xml:space="preserve"> </w:t>
            </w:r>
            <w:r w:rsidR="007A4AD4">
              <w:rPr>
                <w:rFonts w:ascii="Arial Narrow" w:eastAsiaTheme="minorEastAsia" w:hAnsi="Arial Narrow" w:cs="Arial Narrow"/>
                <w:i/>
                <w:iCs/>
                <w:lang w:eastAsia="en-AU"/>
              </w:rPr>
              <w:t xml:space="preserve">and </w:t>
            </w:r>
            <w:r w:rsidR="007A4AD4" w:rsidRPr="00861963">
              <w:rPr>
                <w:rFonts w:ascii="Arial Narrow" w:eastAsiaTheme="minorEastAsia" w:hAnsi="Arial Narrow" w:cs="Arial Narrow"/>
                <w:i/>
                <w:iCs/>
                <w:lang w:eastAsia="en-AU"/>
              </w:rPr>
              <w:t>VicRoads Conditions of Prequalification</w:t>
            </w:r>
            <w:r w:rsidR="007A4AD4">
              <w:rPr>
                <w:rFonts w:ascii="Arial Narrow" w:eastAsiaTheme="minorEastAsia" w:hAnsi="Arial Narrow" w:cs="Arial Narrow"/>
                <w:i/>
                <w:iCs/>
                <w:lang w:eastAsia="en-AU"/>
              </w:rPr>
              <w:t xml:space="preserve"> </w:t>
            </w:r>
            <w:r w:rsidRPr="00861963">
              <w:rPr>
                <w:rFonts w:ascii="Arial Narrow" w:eastAsiaTheme="minorEastAsia" w:hAnsi="Arial Narrow" w:cs="Arial Narrow"/>
                <w:lang w:eastAsia="en-AU"/>
              </w:rPr>
              <w:t xml:space="preserve">and declare that the </w:t>
            </w:r>
            <w:proofErr w:type="gramStart"/>
            <w:r w:rsidRPr="00861963">
              <w:rPr>
                <w:rFonts w:ascii="Arial Narrow" w:eastAsiaTheme="minorEastAsia" w:hAnsi="Arial Narrow" w:cs="Arial Narrow"/>
                <w:lang w:eastAsia="en-AU"/>
              </w:rPr>
              <w:t>particulars shown</w:t>
            </w:r>
            <w:proofErr w:type="gramEnd"/>
            <w:r w:rsidRPr="00861963">
              <w:rPr>
                <w:rFonts w:ascii="Arial Narrow" w:eastAsiaTheme="minorEastAsia" w:hAnsi="Arial Narrow" w:cs="Arial Narrow"/>
                <w:lang w:eastAsia="en-AU"/>
              </w:rPr>
              <w:t xml:space="preserve"> herein </w:t>
            </w:r>
            <w:r w:rsidR="007A4AD4">
              <w:rPr>
                <w:rFonts w:ascii="Arial Narrow" w:eastAsiaTheme="minorEastAsia" w:hAnsi="Arial Narrow" w:cs="Arial Narrow"/>
                <w:lang w:eastAsia="en-AU"/>
              </w:rPr>
              <w:t>are</w:t>
            </w:r>
            <w:r w:rsidRPr="00861963">
              <w:rPr>
                <w:rFonts w:ascii="Arial Narrow" w:eastAsiaTheme="minorEastAsia" w:hAnsi="Arial Narrow" w:cs="Arial Narrow"/>
                <w:lang w:eastAsia="en-AU"/>
              </w:rPr>
              <w:t xml:space="preserve"> true and correct</w:t>
            </w:r>
            <w:r w:rsidR="007A4AD4">
              <w:rPr>
                <w:rFonts w:ascii="Arial Narrow" w:eastAsiaTheme="minorEastAsia" w:hAnsi="Arial Narrow" w:cs="Arial Narrow"/>
                <w:lang w:eastAsia="en-AU"/>
              </w:rPr>
              <w:t>.</w:t>
            </w:r>
          </w:p>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en-AU"/>
              </w:rPr>
            </w:pPr>
          </w:p>
          <w:p w:rsidR="00861963" w:rsidRPr="00861963" w:rsidRDefault="00861963" w:rsidP="00861963">
            <w:pPr>
              <w:widowControl w:val="0"/>
              <w:kinsoku w:val="0"/>
              <w:overflowPunct w:val="0"/>
              <w:autoSpaceDE w:val="0"/>
              <w:autoSpaceDN w:val="0"/>
              <w:adjustRightInd w:val="0"/>
              <w:spacing w:before="9" w:after="0" w:line="240" w:lineRule="auto"/>
              <w:rPr>
                <w:rFonts w:ascii="Times New Roman" w:eastAsiaTheme="minorEastAsia" w:hAnsi="Times New Roman" w:cs="Times New Roman"/>
                <w:sz w:val="18"/>
                <w:szCs w:val="18"/>
                <w:lang w:eastAsia="en-AU"/>
              </w:rPr>
            </w:pPr>
          </w:p>
          <w:p w:rsidR="00861963" w:rsidRPr="00861963" w:rsidRDefault="00861963" w:rsidP="00861963">
            <w:pPr>
              <w:widowControl w:val="0"/>
              <w:kinsoku w:val="0"/>
              <w:overflowPunct w:val="0"/>
              <w:autoSpaceDE w:val="0"/>
              <w:autoSpaceDN w:val="0"/>
              <w:adjustRightInd w:val="0"/>
              <w:spacing w:after="0" w:line="240" w:lineRule="auto"/>
              <w:ind w:left="108"/>
              <w:rPr>
                <w:rFonts w:ascii="Arial Narrow" w:eastAsiaTheme="minorEastAsia" w:hAnsi="Arial Narrow" w:cs="Arial Narrow"/>
                <w:lang w:eastAsia="en-AU"/>
              </w:rPr>
            </w:pPr>
            <w:r w:rsidRPr="00861963">
              <w:rPr>
                <w:rFonts w:ascii="Arial Narrow" w:eastAsiaTheme="minorEastAsia" w:hAnsi="Arial Narrow" w:cs="Arial Narrow"/>
                <w:lang w:eastAsia="en-AU"/>
              </w:rPr>
              <w:t>Signed: ……………………………………………………………………</w:t>
            </w:r>
            <w:proofErr w:type="gramStart"/>
            <w:r w:rsidRPr="00861963">
              <w:rPr>
                <w:rFonts w:ascii="Arial Narrow" w:eastAsiaTheme="minorEastAsia" w:hAnsi="Arial Narrow" w:cs="Arial Narrow"/>
                <w:lang w:eastAsia="en-AU"/>
              </w:rPr>
              <w:t>…..</w:t>
            </w:r>
            <w:proofErr w:type="gramEnd"/>
            <w:r w:rsidRPr="00861963">
              <w:rPr>
                <w:rFonts w:ascii="Arial Narrow" w:eastAsiaTheme="minorEastAsia" w:hAnsi="Arial Narrow" w:cs="Arial Narrow"/>
                <w:lang w:eastAsia="en-AU"/>
              </w:rPr>
              <w:t xml:space="preserve"> Date: ………………………………….</w:t>
            </w:r>
          </w:p>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en-AU"/>
              </w:rPr>
            </w:pPr>
          </w:p>
          <w:p w:rsidR="00861963" w:rsidRPr="00861963" w:rsidRDefault="00861963" w:rsidP="00861963">
            <w:pPr>
              <w:widowControl w:val="0"/>
              <w:kinsoku w:val="0"/>
              <w:overflowPunct w:val="0"/>
              <w:autoSpaceDE w:val="0"/>
              <w:autoSpaceDN w:val="0"/>
              <w:adjustRightInd w:val="0"/>
              <w:spacing w:before="10" w:after="0" w:line="240" w:lineRule="auto"/>
              <w:rPr>
                <w:rFonts w:ascii="Times New Roman" w:eastAsiaTheme="minorEastAsia" w:hAnsi="Times New Roman" w:cs="Times New Roman"/>
                <w:sz w:val="18"/>
                <w:szCs w:val="18"/>
                <w:lang w:eastAsia="en-AU"/>
              </w:rPr>
            </w:pPr>
          </w:p>
          <w:p w:rsidR="00861963" w:rsidRPr="00861963" w:rsidRDefault="00861963" w:rsidP="00861963">
            <w:pPr>
              <w:widowControl w:val="0"/>
              <w:kinsoku w:val="0"/>
              <w:overflowPunct w:val="0"/>
              <w:autoSpaceDE w:val="0"/>
              <w:autoSpaceDN w:val="0"/>
              <w:adjustRightInd w:val="0"/>
              <w:spacing w:after="0" w:line="240" w:lineRule="auto"/>
              <w:ind w:left="108"/>
              <w:rPr>
                <w:rFonts w:ascii="Arial Narrow" w:eastAsiaTheme="minorEastAsia" w:hAnsi="Arial Narrow" w:cs="Arial Narrow"/>
                <w:lang w:eastAsia="en-AU"/>
              </w:rPr>
            </w:pPr>
            <w:r w:rsidRPr="00861963">
              <w:rPr>
                <w:rFonts w:ascii="Arial Narrow" w:eastAsiaTheme="minorEastAsia" w:hAnsi="Arial Narrow" w:cs="Arial Narrow"/>
                <w:lang w:eastAsia="en-AU"/>
              </w:rPr>
              <w:t>Print Name: ………….……………………………….……………………….</w:t>
            </w:r>
          </w:p>
          <w:p w:rsidR="00861963" w:rsidRPr="00861963" w:rsidRDefault="00861963" w:rsidP="00861963">
            <w:pPr>
              <w:widowControl w:val="0"/>
              <w:kinsoku w:val="0"/>
              <w:overflowPunct w:val="0"/>
              <w:autoSpaceDE w:val="0"/>
              <w:autoSpaceDN w:val="0"/>
              <w:adjustRightInd w:val="0"/>
              <w:spacing w:after="0" w:line="240" w:lineRule="auto"/>
              <w:rPr>
                <w:rFonts w:ascii="Times New Roman" w:eastAsiaTheme="minorEastAsia" w:hAnsi="Times New Roman" w:cs="Times New Roman"/>
                <w:sz w:val="24"/>
                <w:szCs w:val="24"/>
                <w:lang w:eastAsia="en-AU"/>
              </w:rPr>
            </w:pPr>
          </w:p>
          <w:p w:rsidR="00861963" w:rsidRPr="00861963" w:rsidRDefault="00861963" w:rsidP="00861963">
            <w:pPr>
              <w:widowControl w:val="0"/>
              <w:kinsoku w:val="0"/>
              <w:overflowPunct w:val="0"/>
              <w:autoSpaceDE w:val="0"/>
              <w:autoSpaceDN w:val="0"/>
              <w:adjustRightInd w:val="0"/>
              <w:spacing w:before="147" w:after="0" w:line="233" w:lineRule="exact"/>
              <w:ind w:left="108"/>
              <w:rPr>
                <w:rFonts w:ascii="Arial Narrow" w:eastAsiaTheme="minorEastAsia" w:hAnsi="Arial Narrow" w:cs="Arial Narrow"/>
                <w:lang w:eastAsia="en-AU"/>
              </w:rPr>
            </w:pPr>
            <w:r w:rsidRPr="00861963">
              <w:rPr>
                <w:rFonts w:ascii="Arial Narrow" w:eastAsiaTheme="minorEastAsia" w:hAnsi="Arial Narrow" w:cs="Arial Narrow"/>
                <w:lang w:eastAsia="en-AU"/>
              </w:rPr>
              <w:t>Position: ………………………….…………………….…………………</w:t>
            </w:r>
            <w:proofErr w:type="gramStart"/>
            <w:r w:rsidRPr="00861963">
              <w:rPr>
                <w:rFonts w:ascii="Arial Narrow" w:eastAsiaTheme="minorEastAsia" w:hAnsi="Arial Narrow" w:cs="Arial Narrow"/>
                <w:lang w:eastAsia="en-AU"/>
              </w:rPr>
              <w:t>…..</w:t>
            </w:r>
            <w:proofErr w:type="gramEnd"/>
          </w:p>
        </w:tc>
      </w:tr>
    </w:tbl>
    <w:p w:rsidR="00861963" w:rsidRDefault="00861963"/>
    <w:p w:rsidR="00DB010F" w:rsidRDefault="00DB010F" w:rsidP="00DB010F">
      <w:pPr>
        <w:spacing w:before="160" w:after="100" w:line="276" w:lineRule="auto"/>
        <w:jc w:val="center"/>
        <w:rPr>
          <w:rFonts w:ascii="Arial" w:eastAsia="Times New Roman" w:hAnsi="Arial" w:cs="Arial"/>
          <w:b/>
          <w:color w:val="000000" w:themeColor="text1"/>
          <w:spacing w:val="2"/>
          <w:sz w:val="32"/>
          <w:szCs w:val="32"/>
          <w:u w:val="single"/>
          <w:lang w:eastAsia="en-AU"/>
        </w:rPr>
      </w:pPr>
      <w:r w:rsidRPr="00DB010F">
        <w:rPr>
          <w:rFonts w:ascii="Arial" w:eastAsia="Times New Roman" w:hAnsi="Arial" w:cs="Arial"/>
          <w:b/>
          <w:color w:val="000000" w:themeColor="text1"/>
          <w:spacing w:val="2"/>
          <w:sz w:val="32"/>
          <w:szCs w:val="32"/>
          <w:u w:val="single"/>
          <w:lang w:eastAsia="en-AU"/>
        </w:rPr>
        <w:t>Appendix A</w:t>
      </w:r>
    </w:p>
    <w:p w:rsidR="00DB010F" w:rsidRPr="00DB010F" w:rsidRDefault="00DB010F" w:rsidP="00DB010F">
      <w:pPr>
        <w:spacing w:before="160" w:after="100" w:line="276" w:lineRule="auto"/>
        <w:jc w:val="center"/>
        <w:rPr>
          <w:rFonts w:ascii="Arial" w:eastAsia="Times New Roman" w:hAnsi="Arial" w:cs="Arial"/>
          <w:b/>
          <w:color w:val="000000" w:themeColor="text1"/>
          <w:spacing w:val="2"/>
          <w:sz w:val="32"/>
          <w:szCs w:val="32"/>
          <w:u w:val="single"/>
          <w:lang w:eastAsia="en-AU"/>
        </w:rPr>
      </w:pPr>
    </w:p>
    <w:p w:rsidR="009E0246" w:rsidRPr="009E0246" w:rsidRDefault="009E0246" w:rsidP="009E0246">
      <w:pPr>
        <w:spacing w:before="160" w:after="100" w:line="276" w:lineRule="auto"/>
        <w:rPr>
          <w:rFonts w:ascii="Arial" w:eastAsia="Times New Roman" w:hAnsi="Arial" w:cs="Arial"/>
          <w:b/>
          <w:color w:val="0063A6"/>
          <w:spacing w:val="2"/>
          <w:sz w:val="32"/>
          <w:szCs w:val="32"/>
          <w:lang w:eastAsia="en-AU"/>
        </w:rPr>
      </w:pPr>
      <w:r w:rsidRPr="009E0246">
        <w:rPr>
          <w:rFonts w:ascii="Arial" w:eastAsia="Times New Roman" w:hAnsi="Arial" w:cs="Arial"/>
          <w:b/>
          <w:color w:val="0063A6"/>
          <w:spacing w:val="2"/>
          <w:sz w:val="32"/>
          <w:szCs w:val="32"/>
          <w:lang w:eastAsia="en-AU"/>
        </w:rPr>
        <w:t>Detailed Guidance on Industrial Relations Management Criteria</w:t>
      </w:r>
    </w:p>
    <w:p w:rsidR="009E0246" w:rsidRPr="009E0246" w:rsidRDefault="009E0246" w:rsidP="009E0246">
      <w:pPr>
        <w:spacing w:before="160" w:after="100" w:line="276" w:lineRule="auto"/>
        <w:rPr>
          <w:rFonts w:ascii="Arial" w:eastAsia="Times New Roman" w:hAnsi="Arial" w:cs="Arial"/>
          <w:b/>
          <w:color w:val="0063A6"/>
          <w:spacing w:val="2"/>
          <w:sz w:val="32"/>
          <w:szCs w:val="32"/>
          <w:lang w:eastAsia="en-AU"/>
        </w:rPr>
      </w:pPr>
      <w:r w:rsidRPr="009E0246">
        <w:rPr>
          <w:rFonts w:ascii="Arial" w:eastAsia="Times New Roman" w:hAnsi="Arial" w:cs="Arial"/>
          <w:b/>
          <w:color w:val="0063A6"/>
          <w:spacing w:val="2"/>
          <w:sz w:val="32"/>
          <w:szCs w:val="32"/>
          <w:lang w:eastAsia="en-AU"/>
        </w:rPr>
        <w:t>Mandatory evaluation criteria for industrial relations management</w:t>
      </w:r>
    </w:p>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 xml:space="preserve">The Ministerial Directions for Public Construction Procurement in Victoria at </w:t>
      </w:r>
      <w:hyperlink r:id="rId11" w:history="1">
        <w:r w:rsidRPr="009E0246">
          <w:rPr>
            <w:rFonts w:ascii="Arial" w:eastAsia="Times New Roman" w:hAnsi="Arial" w:cs="Arial"/>
            <w:color w:val="0563C1"/>
            <w:spacing w:val="2"/>
            <w:u w:val="single"/>
            <w:lang w:eastAsia="en-AU"/>
          </w:rPr>
          <w:t>Evaluation criteria (Direction 3.7)</w:t>
        </w:r>
      </w:hyperlink>
      <w:r w:rsidRPr="009E0246">
        <w:rPr>
          <w:rFonts w:ascii="Arial" w:eastAsia="Times New Roman" w:hAnsi="Arial" w:cs="Arial"/>
          <w:spacing w:val="2"/>
          <w:lang w:eastAsia="en-AU"/>
        </w:rPr>
        <w:t xml:space="preserve"> establish that mandatory evaluation criteria for industrial relations management must be used when assessing tender submissions for public construction when:</w:t>
      </w:r>
    </w:p>
    <w:p w:rsidR="009E0246" w:rsidRPr="009E0246" w:rsidRDefault="009E0246" w:rsidP="009E0246">
      <w:pPr>
        <w:numPr>
          <w:ilvl w:val="0"/>
          <w:numId w:val="12"/>
        </w:numPr>
        <w:spacing w:before="160" w:after="100" w:line="276" w:lineRule="auto"/>
        <w:contextualSpacing/>
        <w:rPr>
          <w:rFonts w:ascii="Arial" w:eastAsia="Times New Roman" w:hAnsi="Arial" w:cs="Arial"/>
          <w:spacing w:val="2"/>
          <w:lang w:eastAsia="en-AU"/>
        </w:rPr>
      </w:pPr>
      <w:r w:rsidRPr="009E0246">
        <w:rPr>
          <w:rFonts w:ascii="Arial" w:eastAsia="Times New Roman" w:hAnsi="Arial" w:cs="Arial"/>
          <w:spacing w:val="2"/>
          <w:lang w:eastAsia="en-AU"/>
        </w:rPr>
        <w:t>where the procurement includes supply of Works and the value of the Works (or Works component) exceeds $500,000 (inclusive of GST).</w:t>
      </w:r>
    </w:p>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 xml:space="preserve">The evaluation criteria are available at </w:t>
      </w:r>
      <w:hyperlink r:id="rId12" w:history="1">
        <w:r w:rsidRPr="009E0246">
          <w:rPr>
            <w:rFonts w:ascii="Arial" w:eastAsia="Times New Roman" w:hAnsi="Arial" w:cs="Arial"/>
            <w:color w:val="0563C1"/>
            <w:spacing w:val="2"/>
            <w:u w:val="single"/>
            <w:lang w:eastAsia="en-AU"/>
          </w:rPr>
          <w:t>Mandatory evaluation criteria for industrial relations management (Attachment 2 to Instruction 3.7)</w:t>
        </w:r>
      </w:hyperlink>
      <w:r w:rsidRPr="009E0246">
        <w:rPr>
          <w:rFonts w:ascii="Arial" w:eastAsia="Times New Roman" w:hAnsi="Arial" w:cs="Arial"/>
          <w:spacing w:val="2"/>
          <w:lang w:eastAsia="en-AU"/>
        </w:rPr>
        <w:t>. The criteria are also listed in this guide.</w:t>
      </w:r>
    </w:p>
    <w:p w:rsidR="009E0246" w:rsidRPr="009E0246" w:rsidRDefault="009E0246" w:rsidP="009E0246">
      <w:pPr>
        <w:spacing w:before="160" w:after="100" w:line="276" w:lineRule="auto"/>
        <w:rPr>
          <w:rFonts w:ascii="Arial" w:eastAsia="Times New Roman" w:hAnsi="Arial" w:cs="Arial"/>
          <w:spacing w:val="2"/>
          <w:lang w:eastAsia="en-AU"/>
        </w:rPr>
      </w:pPr>
    </w:p>
    <w:p w:rsidR="009E0246" w:rsidRPr="009E0246" w:rsidRDefault="009E0246" w:rsidP="009E0246">
      <w:pPr>
        <w:spacing w:before="160" w:after="100" w:line="276" w:lineRule="auto"/>
        <w:rPr>
          <w:rFonts w:ascii="Arial" w:eastAsia="Times New Roman" w:hAnsi="Arial" w:cs="Arial"/>
          <w:b/>
          <w:color w:val="0063A6"/>
          <w:spacing w:val="2"/>
          <w:sz w:val="32"/>
          <w:szCs w:val="32"/>
          <w:lang w:eastAsia="en-AU"/>
        </w:rPr>
      </w:pPr>
      <w:r w:rsidRPr="009E0246">
        <w:rPr>
          <w:rFonts w:ascii="Arial" w:eastAsia="Times New Roman" w:hAnsi="Arial" w:cs="Arial"/>
          <w:b/>
          <w:color w:val="0063A6"/>
          <w:spacing w:val="2"/>
          <w:sz w:val="32"/>
          <w:szCs w:val="32"/>
          <w:lang w:eastAsia="en-AU"/>
        </w:rPr>
        <w:t>About this Guide</w:t>
      </w:r>
    </w:p>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This guide provides further guidance on the mandatory evaluation criteria for industrial relations management.</w:t>
      </w:r>
    </w:p>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This Guide contains the following parts: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7173"/>
        <w:gridCol w:w="905"/>
      </w:tblGrid>
      <w:tr w:rsidR="009E0246" w:rsidRPr="009E0246" w:rsidTr="00B236D8">
        <w:tc>
          <w:tcPr>
            <w:tcW w:w="959" w:type="dxa"/>
          </w:tcPr>
          <w:p w:rsidR="009E0246" w:rsidRPr="009E0246" w:rsidRDefault="009E0246" w:rsidP="009E0246">
            <w:pPr>
              <w:spacing w:before="160" w:after="100" w:line="276" w:lineRule="auto"/>
              <w:rPr>
                <w:rFonts w:ascii="Arial" w:eastAsia="Times New Roman" w:hAnsi="Arial" w:cs="Arial"/>
                <w:b/>
                <w:spacing w:val="2"/>
                <w:lang w:eastAsia="en-AU"/>
              </w:rPr>
            </w:pPr>
            <w:r w:rsidRPr="009E0246">
              <w:rPr>
                <w:rFonts w:ascii="Arial" w:eastAsia="Times New Roman" w:hAnsi="Arial" w:cs="Arial"/>
                <w:b/>
                <w:spacing w:val="2"/>
                <w:lang w:eastAsia="en-AU"/>
              </w:rPr>
              <w:t>Part</w:t>
            </w:r>
          </w:p>
        </w:tc>
        <w:tc>
          <w:tcPr>
            <w:tcW w:w="7371" w:type="dxa"/>
          </w:tcPr>
          <w:p w:rsidR="009E0246" w:rsidRPr="009E0246" w:rsidRDefault="009E0246" w:rsidP="009E0246">
            <w:pPr>
              <w:spacing w:before="160" w:after="100" w:line="276" w:lineRule="auto"/>
              <w:rPr>
                <w:rFonts w:ascii="Arial" w:eastAsia="Times New Roman" w:hAnsi="Arial" w:cs="Arial"/>
                <w:b/>
                <w:spacing w:val="2"/>
                <w:lang w:eastAsia="en-AU"/>
              </w:rPr>
            </w:pPr>
            <w:r w:rsidRPr="009E0246">
              <w:rPr>
                <w:rFonts w:ascii="Arial" w:eastAsia="Times New Roman" w:hAnsi="Arial" w:cs="Arial"/>
                <w:b/>
                <w:spacing w:val="2"/>
                <w:lang w:eastAsia="en-AU"/>
              </w:rPr>
              <w:t>Contains</w:t>
            </w:r>
          </w:p>
        </w:tc>
        <w:tc>
          <w:tcPr>
            <w:tcW w:w="912" w:type="dxa"/>
          </w:tcPr>
          <w:p w:rsidR="009E0246" w:rsidRPr="009E0246" w:rsidRDefault="009E0246" w:rsidP="009E0246">
            <w:pPr>
              <w:spacing w:before="160" w:after="100" w:line="276" w:lineRule="auto"/>
              <w:rPr>
                <w:rFonts w:ascii="Arial" w:eastAsia="Times New Roman" w:hAnsi="Arial" w:cs="Arial"/>
                <w:b/>
                <w:spacing w:val="2"/>
                <w:lang w:eastAsia="en-AU"/>
              </w:rPr>
            </w:pPr>
            <w:r w:rsidRPr="009E0246">
              <w:rPr>
                <w:rFonts w:ascii="Arial" w:eastAsia="Times New Roman" w:hAnsi="Arial" w:cs="Arial"/>
                <w:b/>
                <w:spacing w:val="2"/>
                <w:lang w:eastAsia="en-AU"/>
              </w:rPr>
              <w:t>Page</w:t>
            </w:r>
          </w:p>
        </w:tc>
      </w:tr>
      <w:tr w:rsidR="009E0246" w:rsidRPr="009E0246" w:rsidTr="00B236D8">
        <w:tc>
          <w:tcPr>
            <w:tcW w:w="959" w:type="dxa"/>
          </w:tcPr>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1</w:t>
            </w:r>
          </w:p>
        </w:tc>
        <w:tc>
          <w:tcPr>
            <w:tcW w:w="7371" w:type="dxa"/>
          </w:tcPr>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Context</w:t>
            </w:r>
          </w:p>
        </w:tc>
        <w:tc>
          <w:tcPr>
            <w:tcW w:w="912" w:type="dxa"/>
          </w:tcPr>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2</w:t>
            </w:r>
          </w:p>
        </w:tc>
      </w:tr>
      <w:tr w:rsidR="009E0246" w:rsidRPr="009E0246" w:rsidTr="00B236D8">
        <w:tc>
          <w:tcPr>
            <w:tcW w:w="959" w:type="dxa"/>
          </w:tcPr>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2</w:t>
            </w:r>
          </w:p>
        </w:tc>
        <w:tc>
          <w:tcPr>
            <w:tcW w:w="7371" w:type="dxa"/>
          </w:tcPr>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What does a Tender participant</w:t>
            </w:r>
            <w:r w:rsidRPr="009E0246">
              <w:rPr>
                <w:rFonts w:ascii="Arial" w:eastAsia="Times New Roman" w:hAnsi="Arial" w:cs="Arial"/>
                <w:color w:val="FF0000"/>
                <w:spacing w:val="2"/>
                <w:lang w:eastAsia="en-AU"/>
              </w:rPr>
              <w:t>**</w:t>
            </w:r>
            <w:r w:rsidRPr="009E0246">
              <w:rPr>
                <w:rFonts w:ascii="Arial" w:eastAsia="Times New Roman" w:hAnsi="Arial" w:cs="Arial"/>
                <w:spacing w:val="2"/>
                <w:lang w:eastAsia="en-AU"/>
              </w:rPr>
              <w:t xml:space="preserve"> need to have / provide to satisfy the Industrial Relations Management Criteria</w:t>
            </w:r>
          </w:p>
        </w:tc>
        <w:tc>
          <w:tcPr>
            <w:tcW w:w="912" w:type="dxa"/>
          </w:tcPr>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2</w:t>
            </w:r>
          </w:p>
        </w:tc>
      </w:tr>
      <w:tr w:rsidR="009E0246" w:rsidRPr="009E0246" w:rsidTr="00B236D8">
        <w:tc>
          <w:tcPr>
            <w:tcW w:w="959" w:type="dxa"/>
          </w:tcPr>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3</w:t>
            </w:r>
          </w:p>
        </w:tc>
        <w:tc>
          <w:tcPr>
            <w:tcW w:w="7371" w:type="dxa"/>
          </w:tcPr>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Industrial Relations Management Criteria</w:t>
            </w:r>
          </w:p>
        </w:tc>
        <w:tc>
          <w:tcPr>
            <w:tcW w:w="912" w:type="dxa"/>
          </w:tcPr>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3</w:t>
            </w:r>
          </w:p>
        </w:tc>
      </w:tr>
      <w:tr w:rsidR="009E0246" w:rsidRPr="009E0246" w:rsidTr="00B236D8">
        <w:tc>
          <w:tcPr>
            <w:tcW w:w="8330" w:type="dxa"/>
            <w:gridSpan w:val="2"/>
          </w:tcPr>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Schedule 1: Industrial Relations Management Criteria Self-Assessment Checklist</w:t>
            </w:r>
          </w:p>
        </w:tc>
        <w:tc>
          <w:tcPr>
            <w:tcW w:w="912" w:type="dxa"/>
          </w:tcPr>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6</w:t>
            </w:r>
          </w:p>
        </w:tc>
      </w:tr>
      <w:tr w:rsidR="009E0246" w:rsidRPr="009E0246" w:rsidTr="00B236D8">
        <w:tc>
          <w:tcPr>
            <w:tcW w:w="8330" w:type="dxa"/>
            <w:gridSpan w:val="2"/>
          </w:tcPr>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 xml:space="preserve">Schedule 2: Declaration of Compliance with Industrial Relations Management Criteria  </w:t>
            </w:r>
          </w:p>
        </w:tc>
        <w:tc>
          <w:tcPr>
            <w:tcW w:w="912" w:type="dxa"/>
          </w:tcPr>
          <w:p w:rsidR="009E0246" w:rsidRPr="009E0246" w:rsidRDefault="009E0246" w:rsidP="009E0246">
            <w:pPr>
              <w:spacing w:before="160" w:after="100" w:line="276" w:lineRule="auto"/>
              <w:rPr>
                <w:rFonts w:ascii="Arial" w:eastAsia="Times New Roman" w:hAnsi="Arial" w:cs="Arial"/>
                <w:spacing w:val="2"/>
                <w:lang w:eastAsia="en-AU"/>
              </w:rPr>
            </w:pPr>
            <w:r w:rsidRPr="009E0246">
              <w:rPr>
                <w:rFonts w:ascii="Arial" w:eastAsia="Times New Roman" w:hAnsi="Arial" w:cs="Arial"/>
                <w:spacing w:val="2"/>
                <w:lang w:eastAsia="en-AU"/>
              </w:rPr>
              <w:t>10</w:t>
            </w:r>
          </w:p>
        </w:tc>
      </w:tr>
    </w:tbl>
    <w:p w:rsidR="009E0246" w:rsidRPr="009E0246" w:rsidRDefault="009E0246" w:rsidP="009E0246">
      <w:pPr>
        <w:spacing w:before="160" w:after="100" w:line="276" w:lineRule="auto"/>
        <w:rPr>
          <w:rFonts w:ascii="Arial" w:eastAsia="Times New Roman" w:hAnsi="Arial" w:cs="Arial"/>
          <w:spacing w:val="2"/>
          <w:sz w:val="20"/>
          <w:szCs w:val="20"/>
          <w:lang w:eastAsia="en-AU"/>
        </w:rPr>
      </w:pPr>
    </w:p>
    <w:p w:rsidR="009E0246" w:rsidRPr="009E0246" w:rsidRDefault="009E0246" w:rsidP="009E0246">
      <w:pPr>
        <w:tabs>
          <w:tab w:val="center" w:pos="4513"/>
          <w:tab w:val="right" w:pos="9026"/>
        </w:tabs>
        <w:spacing w:after="0" w:line="240" w:lineRule="auto"/>
        <w:rPr>
          <w:rFonts w:ascii="Arial" w:eastAsia="Times New Roman" w:hAnsi="Arial" w:cs="Arial"/>
          <w:b/>
          <w:color w:val="3F3F3F"/>
          <w:spacing w:val="2"/>
          <w:sz w:val="20"/>
          <w:szCs w:val="20"/>
          <w:lang w:eastAsia="en-AU"/>
        </w:rPr>
      </w:pPr>
      <w:r w:rsidRPr="009E0246">
        <w:rPr>
          <w:rFonts w:ascii="Arial" w:eastAsia="Times New Roman" w:hAnsi="Arial" w:cs="Arial"/>
          <w:color w:val="FF0000"/>
          <w:spacing w:val="2"/>
          <w:lang w:eastAsia="en-AU"/>
        </w:rPr>
        <w:t>*</w:t>
      </w:r>
      <w:proofErr w:type="gramStart"/>
      <w:r w:rsidRPr="009E0246">
        <w:rPr>
          <w:rFonts w:ascii="Arial" w:eastAsia="Times New Roman" w:hAnsi="Arial" w:cs="Arial"/>
          <w:color w:val="FF0000"/>
          <w:spacing w:val="2"/>
          <w:lang w:eastAsia="en-AU"/>
        </w:rPr>
        <w:t>*</w:t>
      </w:r>
      <w:r w:rsidRPr="009E0246">
        <w:rPr>
          <w:rFonts w:ascii="Arial" w:eastAsia="Times New Roman" w:hAnsi="Arial" w:cs="Arial"/>
          <w:b/>
          <w:color w:val="3F3F3F"/>
          <w:spacing w:val="2"/>
          <w:sz w:val="20"/>
          <w:szCs w:val="20"/>
          <w:lang w:eastAsia="en-AU"/>
        </w:rPr>
        <w:t xml:space="preserve">  Also</w:t>
      </w:r>
      <w:proofErr w:type="gramEnd"/>
      <w:r w:rsidRPr="009E0246">
        <w:rPr>
          <w:rFonts w:ascii="Arial" w:eastAsia="Times New Roman" w:hAnsi="Arial" w:cs="Arial"/>
          <w:b/>
          <w:color w:val="3F3F3F"/>
          <w:spacing w:val="2"/>
          <w:sz w:val="20"/>
          <w:szCs w:val="20"/>
          <w:lang w:eastAsia="en-AU"/>
        </w:rPr>
        <w:t xml:space="preserve"> refers to existing prequalified suppliers and applicants for prequalification.</w:t>
      </w:r>
    </w:p>
    <w:p w:rsidR="009E0246" w:rsidRPr="009E0246" w:rsidRDefault="009E0246" w:rsidP="009E0246">
      <w:pPr>
        <w:spacing w:before="160" w:after="100" w:line="276" w:lineRule="auto"/>
        <w:ind w:firstLine="142"/>
        <w:rPr>
          <w:rFonts w:ascii="Arial" w:eastAsia="Times New Roman" w:hAnsi="Arial" w:cs="Arial"/>
          <w:spacing w:val="2"/>
          <w:sz w:val="20"/>
          <w:szCs w:val="20"/>
          <w:lang w:eastAsia="en-AU"/>
        </w:rPr>
      </w:pPr>
    </w:p>
    <w:p w:rsidR="009E0246" w:rsidRPr="009E0246" w:rsidRDefault="009E0246" w:rsidP="009E0246">
      <w:pPr>
        <w:spacing w:before="160" w:after="100" w:line="276" w:lineRule="auto"/>
        <w:rPr>
          <w:rFonts w:ascii="Arial" w:eastAsia="Times New Roman" w:hAnsi="Arial" w:cs="Arial"/>
          <w:spacing w:val="2"/>
          <w:sz w:val="20"/>
          <w:szCs w:val="20"/>
          <w:lang w:eastAsia="en-AU"/>
        </w:rPr>
      </w:pPr>
    </w:p>
    <w:p w:rsidR="009E0246" w:rsidRPr="009E0246" w:rsidRDefault="009E0246" w:rsidP="009E0246">
      <w:pPr>
        <w:spacing w:before="160" w:after="100" w:line="276" w:lineRule="auto"/>
        <w:rPr>
          <w:rFonts w:ascii="Arial" w:eastAsia="Times New Roman" w:hAnsi="Arial" w:cs="Arial"/>
          <w:spacing w:val="2"/>
          <w:sz w:val="20"/>
          <w:szCs w:val="20"/>
          <w:lang w:eastAsia="en-AU"/>
        </w:rPr>
        <w:sectPr w:rsidR="009E0246" w:rsidRPr="009E0246" w:rsidSect="003B3151">
          <w:headerReference w:type="default" r:id="rId13"/>
          <w:footerReference w:type="even" r:id="rId14"/>
          <w:footerReference w:type="default" r:id="rId15"/>
          <w:footerReference w:type="first" r:id="rId16"/>
          <w:pgSz w:w="11906" w:h="16838"/>
          <w:pgMar w:top="709" w:right="1440" w:bottom="1440" w:left="1440" w:header="708" w:footer="708" w:gutter="0"/>
          <w:cols w:space="708"/>
          <w:titlePg/>
          <w:docGrid w:linePitch="360"/>
        </w:sectPr>
      </w:pPr>
    </w:p>
    <w:p w:rsidR="009E0246" w:rsidRPr="009E0246" w:rsidRDefault="009E0246" w:rsidP="009E0246">
      <w:pPr>
        <w:spacing w:before="160" w:after="100" w:line="276" w:lineRule="auto"/>
        <w:rPr>
          <w:rFonts w:ascii="Arial" w:eastAsia="Times New Roman" w:hAnsi="Arial" w:cs="Arial"/>
          <w:b/>
          <w:color w:val="0063A6"/>
          <w:spacing w:val="2"/>
          <w:sz w:val="32"/>
          <w:szCs w:val="32"/>
          <w:lang w:eastAsia="en-AU"/>
        </w:rPr>
      </w:pPr>
      <w:r w:rsidRPr="009E0246">
        <w:rPr>
          <w:rFonts w:ascii="Arial" w:eastAsia="Times New Roman" w:hAnsi="Arial" w:cs="Arial"/>
          <w:b/>
          <w:color w:val="0063A6"/>
          <w:spacing w:val="2"/>
          <w:sz w:val="32"/>
          <w:szCs w:val="32"/>
          <w:lang w:eastAsia="en-AU"/>
        </w:rPr>
        <w:t>Guidance on Industrial Relations Management Criteria</w:t>
      </w:r>
    </w:p>
    <w:p w:rsidR="009E0246" w:rsidRPr="009E0246" w:rsidRDefault="009E0246" w:rsidP="009E0246">
      <w:pPr>
        <w:numPr>
          <w:ilvl w:val="0"/>
          <w:numId w:val="10"/>
        </w:numPr>
        <w:spacing w:before="160" w:after="100" w:line="276" w:lineRule="auto"/>
        <w:ind w:hanging="720"/>
        <w:contextualSpacing/>
        <w:rPr>
          <w:rFonts w:ascii="Arial" w:eastAsia="Times New Roman" w:hAnsi="Arial" w:cs="Arial"/>
          <w:b/>
          <w:color w:val="0063A6"/>
          <w:spacing w:val="2"/>
          <w:sz w:val="28"/>
          <w:szCs w:val="28"/>
          <w:lang w:eastAsia="en-AU"/>
        </w:rPr>
      </w:pPr>
      <w:r w:rsidRPr="009E0246">
        <w:rPr>
          <w:rFonts w:ascii="Arial" w:eastAsia="Times New Roman" w:hAnsi="Arial" w:cs="Arial"/>
          <w:b/>
          <w:color w:val="0063A6"/>
          <w:spacing w:val="2"/>
          <w:sz w:val="28"/>
          <w:szCs w:val="28"/>
          <w:lang w:eastAsia="en-AU"/>
        </w:rPr>
        <w:t>Context</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 xml:space="preserve">All Victorian employers and employees including the public sector are covered by the national industrial relations system established by the </w:t>
      </w:r>
      <w:r w:rsidRPr="009E0246">
        <w:rPr>
          <w:rFonts w:ascii="Arial" w:eastAsia="Times New Roman" w:hAnsi="Arial" w:cs="Arial"/>
          <w:b/>
          <w:spacing w:val="2"/>
          <w:lang w:eastAsia="en-AU"/>
        </w:rPr>
        <w:t>Fair Work Act 2009 (</w:t>
      </w:r>
      <w:proofErr w:type="spellStart"/>
      <w:r w:rsidRPr="009E0246">
        <w:rPr>
          <w:rFonts w:ascii="Arial" w:eastAsia="Times New Roman" w:hAnsi="Arial" w:cs="Arial"/>
          <w:b/>
          <w:spacing w:val="2"/>
          <w:lang w:eastAsia="en-AU"/>
        </w:rPr>
        <w:t>Cth</w:t>
      </w:r>
      <w:proofErr w:type="spellEnd"/>
      <w:r w:rsidRPr="009E0246">
        <w:rPr>
          <w:rFonts w:ascii="Arial" w:eastAsia="Times New Roman" w:hAnsi="Arial" w:cs="Arial"/>
          <w:b/>
          <w:spacing w:val="2"/>
          <w:lang w:eastAsia="en-AU"/>
        </w:rPr>
        <w:t>)</w:t>
      </w:r>
      <w:r w:rsidRPr="009E0246">
        <w:rPr>
          <w:rFonts w:ascii="Arial" w:eastAsia="Times New Roman" w:hAnsi="Arial" w:cs="Arial"/>
          <w:spacing w:val="2"/>
          <w:lang w:eastAsia="en-AU"/>
        </w:rPr>
        <w:t>. The Victorian Government supports the role of the Fair Work Commission as the national industrial and workplace relations tribunal to carry out a range of functions including:</w:t>
      </w:r>
    </w:p>
    <w:p w:rsidR="009E0246" w:rsidRPr="009E0246" w:rsidRDefault="009E0246" w:rsidP="009E0246">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providing a safety net of minimum conditions, including minimum wages in awards;</w:t>
      </w:r>
    </w:p>
    <w:p w:rsidR="009E0246" w:rsidRPr="009E0246" w:rsidRDefault="009E0246" w:rsidP="009E0246">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facilitating good faith bargaining and the making of enterprise agreements;</w:t>
      </w:r>
    </w:p>
    <w:p w:rsidR="009E0246" w:rsidRPr="009E0246" w:rsidRDefault="009E0246" w:rsidP="009E0246">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granting remedies for unfair dismissal;</w:t>
      </w:r>
    </w:p>
    <w:p w:rsidR="009E0246" w:rsidRPr="009E0246" w:rsidRDefault="009E0246" w:rsidP="009E0246">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regulating the taking of industrial action;</w:t>
      </w:r>
    </w:p>
    <w:p w:rsidR="009E0246" w:rsidRPr="009E0246" w:rsidRDefault="009E0246" w:rsidP="009E0246">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resolving a range of collective and individual workplace disputes through conciliation, mediation and in some cases arbitration; and</w:t>
      </w:r>
    </w:p>
    <w:p w:rsidR="009E0246" w:rsidRPr="009E0246" w:rsidRDefault="009E0246" w:rsidP="009E0246">
      <w:pPr>
        <w:spacing w:after="120" w:line="276" w:lineRule="auto"/>
        <w:ind w:left="720" w:hanging="360"/>
        <w:rPr>
          <w:rFonts w:ascii="Arial" w:eastAsia="MS Mincho" w:hAnsi="Arial" w:cs="Arial"/>
          <w:spacing w:val="-4"/>
          <w:lang w:eastAsia="en-AU"/>
        </w:rPr>
      </w:pPr>
      <w:r w:rsidRPr="009E0246">
        <w:rPr>
          <w:rFonts w:ascii="Arial" w:eastAsia="MS Mincho" w:hAnsi="Arial" w:cs="Arial"/>
          <w:spacing w:val="-4"/>
          <w:lang w:eastAsia="en-AU"/>
        </w:rPr>
        <w:t>functions in connection with workplace determinations, equal remuneration, transfer of business, general workplace protections and right of entry.</w:t>
      </w:r>
    </w:p>
    <w:p w:rsidR="009E0246" w:rsidRPr="009E0246" w:rsidRDefault="009E0246" w:rsidP="009E0246">
      <w:pPr>
        <w:spacing w:after="120" w:line="276" w:lineRule="auto"/>
        <w:ind w:left="720" w:hanging="720"/>
        <w:rPr>
          <w:rFonts w:ascii="Arial" w:eastAsia="MS Mincho" w:hAnsi="Arial" w:cs="Arial"/>
          <w:spacing w:val="-4"/>
          <w:lang w:eastAsia="en-AU"/>
        </w:rPr>
      </w:pPr>
    </w:p>
    <w:p w:rsidR="009E0246" w:rsidRPr="009E0246" w:rsidRDefault="009E0246" w:rsidP="009E0246">
      <w:pPr>
        <w:numPr>
          <w:ilvl w:val="0"/>
          <w:numId w:val="10"/>
        </w:numPr>
        <w:spacing w:before="160" w:after="100" w:line="276" w:lineRule="auto"/>
        <w:ind w:hanging="720"/>
        <w:contextualSpacing/>
        <w:rPr>
          <w:rFonts w:ascii="Arial" w:eastAsia="Times New Roman" w:hAnsi="Arial" w:cs="Arial"/>
          <w:b/>
          <w:color w:val="0063A6"/>
          <w:spacing w:val="2"/>
          <w:sz w:val="28"/>
          <w:szCs w:val="28"/>
          <w:lang w:eastAsia="en-AU"/>
        </w:rPr>
      </w:pPr>
      <w:r w:rsidRPr="009E0246">
        <w:rPr>
          <w:rFonts w:ascii="Arial" w:eastAsia="Times New Roman" w:hAnsi="Arial" w:cs="Arial"/>
          <w:b/>
          <w:color w:val="0063A6"/>
          <w:spacing w:val="2"/>
          <w:sz w:val="28"/>
          <w:szCs w:val="28"/>
          <w:lang w:eastAsia="en-AU"/>
        </w:rPr>
        <w:t>What does a Tender participant need to have / provide to satisfy the Industrial Relations Management Criteria?</w:t>
      </w:r>
    </w:p>
    <w:tbl>
      <w:tblPr>
        <w:tblStyle w:val="ListTable4-Accent11"/>
        <w:tblpPr w:leftFromText="180" w:rightFromText="180" w:vertAnchor="text" w:horzAnchor="margin" w:tblpXSpec="center" w:tblpY="103"/>
        <w:tblW w:w="9242" w:type="dxa"/>
        <w:tblLook w:val="04A0" w:firstRow="1" w:lastRow="0" w:firstColumn="1" w:lastColumn="0" w:noHBand="0" w:noVBand="1"/>
      </w:tblPr>
      <w:tblGrid>
        <w:gridCol w:w="2050"/>
        <w:gridCol w:w="1486"/>
        <w:gridCol w:w="1481"/>
        <w:gridCol w:w="1481"/>
        <w:gridCol w:w="1295"/>
        <w:gridCol w:w="1449"/>
      </w:tblGrid>
      <w:tr w:rsidR="009E0246" w:rsidRPr="009E0246" w:rsidTr="009E0246">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2050" w:type="dxa"/>
            <w:vAlign w:val="center"/>
          </w:tcPr>
          <w:p w:rsidR="009E0246" w:rsidRPr="009E0246" w:rsidRDefault="009E0246" w:rsidP="009E0246">
            <w:pPr>
              <w:spacing w:before="160" w:after="100"/>
              <w:jc w:val="center"/>
              <w:rPr>
                <w:rFonts w:ascii="Arial" w:eastAsia="Times New Roman" w:hAnsi="Arial" w:cs="Arial"/>
                <w:spacing w:val="2"/>
                <w:sz w:val="20"/>
                <w:szCs w:val="20"/>
                <w:lang w:eastAsia="en-AU"/>
              </w:rPr>
            </w:pPr>
          </w:p>
        </w:tc>
        <w:tc>
          <w:tcPr>
            <w:tcW w:w="1486" w:type="dxa"/>
            <w:vAlign w:val="center"/>
          </w:tcPr>
          <w:p w:rsidR="009E0246" w:rsidRPr="009E0246" w:rsidRDefault="009E0246" w:rsidP="009E0246">
            <w:pPr>
              <w:spacing w:before="160" w:after="10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When applying for pre-qualification</w:t>
            </w:r>
          </w:p>
        </w:tc>
        <w:tc>
          <w:tcPr>
            <w:tcW w:w="1481" w:type="dxa"/>
            <w:vAlign w:val="center"/>
          </w:tcPr>
          <w:p w:rsidR="009E0246" w:rsidRPr="009E0246" w:rsidRDefault="009E0246" w:rsidP="009E0246">
            <w:pPr>
              <w:spacing w:before="160" w:after="10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When prequalified supplier submitting a tender</w:t>
            </w:r>
          </w:p>
        </w:tc>
        <w:tc>
          <w:tcPr>
            <w:tcW w:w="1481" w:type="dxa"/>
            <w:vAlign w:val="center"/>
          </w:tcPr>
          <w:p w:rsidR="009E0246" w:rsidRPr="009E0246" w:rsidRDefault="009E0246" w:rsidP="009E0246">
            <w:pPr>
              <w:spacing w:before="160" w:after="10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When non-prequalified supplier submitting tender</w:t>
            </w:r>
          </w:p>
        </w:tc>
        <w:tc>
          <w:tcPr>
            <w:tcW w:w="1295" w:type="dxa"/>
            <w:vAlign w:val="center"/>
          </w:tcPr>
          <w:p w:rsidR="009E0246" w:rsidRPr="009E0246" w:rsidRDefault="009E0246" w:rsidP="009E0246">
            <w:pPr>
              <w:spacing w:before="160" w:after="10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Have in place or required to provide</w:t>
            </w:r>
          </w:p>
        </w:tc>
        <w:tc>
          <w:tcPr>
            <w:tcW w:w="1449" w:type="dxa"/>
            <w:vAlign w:val="center"/>
          </w:tcPr>
          <w:p w:rsidR="009E0246" w:rsidRPr="009E0246" w:rsidRDefault="009E0246" w:rsidP="009E0246">
            <w:pPr>
              <w:spacing w:before="160" w:after="10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Reference</w:t>
            </w:r>
          </w:p>
        </w:tc>
      </w:tr>
      <w:tr w:rsidR="009E0246" w:rsidRPr="009E0246" w:rsidTr="009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vAlign w:val="center"/>
          </w:tcPr>
          <w:p w:rsidR="009E0246" w:rsidRPr="009E0246" w:rsidRDefault="009E0246" w:rsidP="009E0246">
            <w:pPr>
              <w:numPr>
                <w:ilvl w:val="0"/>
                <w:numId w:val="11"/>
              </w:numPr>
              <w:spacing w:before="160" w:after="10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Industrial Relations Policy</w:t>
            </w:r>
          </w:p>
        </w:tc>
        <w:tc>
          <w:tcPr>
            <w:tcW w:w="1486" w:type="dxa"/>
            <w:vAlign w:val="center"/>
          </w:tcPr>
          <w:p w:rsidR="009E0246" w:rsidRPr="009E0246" w:rsidRDefault="009E0246" w:rsidP="009E0246">
            <w:pPr>
              <w:spacing w:before="160" w:after="1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2"/>
                <w:szCs w:val="32"/>
                <w:lang w:eastAsia="en-AU"/>
              </w:rPr>
            </w:pPr>
            <w:r w:rsidRPr="009E0246">
              <w:rPr>
                <w:rFonts w:ascii="Arial" w:eastAsia="Times New Roman" w:hAnsi="Arial" w:cs="Arial"/>
                <w:spacing w:val="2"/>
                <w:sz w:val="32"/>
                <w:szCs w:val="32"/>
                <w:lang w:eastAsia="en-AU"/>
              </w:rPr>
              <w:sym w:font="Wingdings" w:char="F0FC"/>
            </w:r>
          </w:p>
        </w:tc>
        <w:tc>
          <w:tcPr>
            <w:tcW w:w="1481" w:type="dxa"/>
            <w:vAlign w:val="center"/>
          </w:tcPr>
          <w:p w:rsidR="009E0246" w:rsidRPr="009E0246" w:rsidRDefault="009E0246" w:rsidP="009E0246">
            <w:pPr>
              <w:spacing w:before="160" w:after="1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2"/>
                <w:szCs w:val="32"/>
                <w:lang w:eastAsia="en-AU"/>
              </w:rPr>
            </w:pPr>
          </w:p>
        </w:tc>
        <w:tc>
          <w:tcPr>
            <w:tcW w:w="1481" w:type="dxa"/>
            <w:vAlign w:val="center"/>
          </w:tcPr>
          <w:p w:rsidR="009E0246" w:rsidRPr="009E0246" w:rsidRDefault="009E0246" w:rsidP="009E0246">
            <w:pPr>
              <w:spacing w:before="160" w:after="1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2"/>
                <w:szCs w:val="32"/>
                <w:lang w:eastAsia="en-AU"/>
              </w:rPr>
            </w:pPr>
            <w:r w:rsidRPr="009E0246">
              <w:rPr>
                <w:rFonts w:ascii="Arial" w:eastAsia="Times New Roman" w:hAnsi="Arial" w:cs="Arial"/>
                <w:spacing w:val="2"/>
                <w:sz w:val="32"/>
                <w:szCs w:val="32"/>
                <w:lang w:eastAsia="en-AU"/>
              </w:rPr>
              <w:sym w:font="Wingdings" w:char="F0FC"/>
            </w:r>
          </w:p>
        </w:tc>
        <w:tc>
          <w:tcPr>
            <w:tcW w:w="1295" w:type="dxa"/>
            <w:vAlign w:val="center"/>
          </w:tcPr>
          <w:p w:rsidR="009E0246" w:rsidRPr="009E0246" w:rsidRDefault="009E0246" w:rsidP="009E0246">
            <w:pPr>
              <w:spacing w:before="160" w:after="1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Have in place</w:t>
            </w:r>
          </w:p>
        </w:tc>
        <w:tc>
          <w:tcPr>
            <w:tcW w:w="1449" w:type="dxa"/>
            <w:vAlign w:val="center"/>
          </w:tcPr>
          <w:p w:rsidR="009E0246" w:rsidRPr="009E0246" w:rsidRDefault="009E0246" w:rsidP="009E0246">
            <w:pPr>
              <w:spacing w:before="160" w:after="1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Checklist section A</w:t>
            </w:r>
          </w:p>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2050" w:type="dxa"/>
            <w:vAlign w:val="center"/>
          </w:tcPr>
          <w:p w:rsidR="009E0246" w:rsidRPr="009E0246" w:rsidRDefault="009E0246" w:rsidP="009E0246">
            <w:pPr>
              <w:numPr>
                <w:ilvl w:val="0"/>
                <w:numId w:val="11"/>
              </w:numPr>
              <w:spacing w:before="160" w:after="10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 xml:space="preserve">Industrial Relations Plan </w:t>
            </w:r>
          </w:p>
        </w:tc>
        <w:tc>
          <w:tcPr>
            <w:tcW w:w="1486" w:type="dxa"/>
            <w:vAlign w:val="center"/>
          </w:tcPr>
          <w:p w:rsidR="009E0246" w:rsidRPr="009E0246" w:rsidRDefault="009E0246" w:rsidP="009E0246">
            <w:pPr>
              <w:spacing w:before="160" w:after="1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2"/>
                <w:szCs w:val="32"/>
                <w:lang w:eastAsia="en-AU"/>
              </w:rPr>
            </w:pPr>
          </w:p>
        </w:tc>
        <w:tc>
          <w:tcPr>
            <w:tcW w:w="1481" w:type="dxa"/>
            <w:vAlign w:val="center"/>
          </w:tcPr>
          <w:p w:rsidR="009E0246" w:rsidRPr="009E0246" w:rsidRDefault="009E0246" w:rsidP="009E0246">
            <w:pPr>
              <w:spacing w:before="160" w:after="1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2"/>
                <w:szCs w:val="32"/>
                <w:lang w:eastAsia="en-AU"/>
              </w:rPr>
            </w:pPr>
            <w:r w:rsidRPr="009E0246">
              <w:rPr>
                <w:rFonts w:ascii="Arial" w:eastAsia="Times New Roman" w:hAnsi="Arial" w:cs="Arial"/>
                <w:spacing w:val="2"/>
                <w:sz w:val="32"/>
                <w:szCs w:val="32"/>
                <w:lang w:eastAsia="en-AU"/>
              </w:rPr>
              <w:sym w:font="Wingdings" w:char="F0FC"/>
            </w:r>
          </w:p>
        </w:tc>
        <w:tc>
          <w:tcPr>
            <w:tcW w:w="1481" w:type="dxa"/>
            <w:vAlign w:val="center"/>
          </w:tcPr>
          <w:p w:rsidR="009E0246" w:rsidRPr="009E0246" w:rsidRDefault="009E0246" w:rsidP="009E0246">
            <w:pPr>
              <w:spacing w:before="160" w:after="1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2"/>
                <w:szCs w:val="32"/>
                <w:lang w:eastAsia="en-AU"/>
              </w:rPr>
            </w:pPr>
            <w:r w:rsidRPr="009E0246">
              <w:rPr>
                <w:rFonts w:ascii="Arial" w:eastAsia="Times New Roman" w:hAnsi="Arial" w:cs="Arial"/>
                <w:spacing w:val="2"/>
                <w:sz w:val="32"/>
                <w:szCs w:val="32"/>
                <w:lang w:eastAsia="en-AU"/>
              </w:rPr>
              <w:sym w:font="Wingdings" w:char="F0FC"/>
            </w:r>
          </w:p>
        </w:tc>
        <w:tc>
          <w:tcPr>
            <w:tcW w:w="1295" w:type="dxa"/>
            <w:vAlign w:val="center"/>
          </w:tcPr>
          <w:p w:rsidR="009E0246" w:rsidRPr="009E0246" w:rsidRDefault="009E0246" w:rsidP="009E0246">
            <w:pPr>
              <w:spacing w:before="160" w:after="1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Have in place</w:t>
            </w:r>
          </w:p>
        </w:tc>
        <w:tc>
          <w:tcPr>
            <w:tcW w:w="1449" w:type="dxa"/>
            <w:vAlign w:val="center"/>
          </w:tcPr>
          <w:p w:rsidR="009E0246" w:rsidRPr="009E0246" w:rsidRDefault="009E0246" w:rsidP="009E0246">
            <w:pPr>
              <w:spacing w:before="160" w:after="1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Checklist sections B, E</w:t>
            </w:r>
          </w:p>
        </w:tc>
      </w:tr>
      <w:tr w:rsidR="009E0246" w:rsidRPr="009E0246" w:rsidTr="009E02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0" w:type="dxa"/>
            <w:vAlign w:val="center"/>
          </w:tcPr>
          <w:p w:rsidR="009E0246" w:rsidRPr="009E0246" w:rsidRDefault="009E0246" w:rsidP="009E0246">
            <w:pPr>
              <w:numPr>
                <w:ilvl w:val="0"/>
                <w:numId w:val="11"/>
              </w:numPr>
              <w:spacing w:before="160" w:after="10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Industrial Relations Self-Assessment Checklist</w:t>
            </w:r>
          </w:p>
        </w:tc>
        <w:tc>
          <w:tcPr>
            <w:tcW w:w="1486" w:type="dxa"/>
            <w:vAlign w:val="center"/>
          </w:tcPr>
          <w:p w:rsidR="009E0246" w:rsidRPr="009E0246" w:rsidRDefault="009E0246" w:rsidP="009E0246">
            <w:pPr>
              <w:spacing w:before="160" w:after="1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2"/>
                <w:szCs w:val="32"/>
                <w:lang w:eastAsia="en-AU"/>
              </w:rPr>
            </w:pPr>
            <w:r w:rsidRPr="009E0246">
              <w:rPr>
                <w:rFonts w:ascii="Arial" w:eastAsia="Times New Roman" w:hAnsi="Arial" w:cs="Arial"/>
                <w:spacing w:val="2"/>
                <w:sz w:val="32"/>
                <w:szCs w:val="32"/>
                <w:lang w:eastAsia="en-AU"/>
              </w:rPr>
              <w:sym w:font="Wingdings" w:char="F0FC"/>
            </w:r>
          </w:p>
        </w:tc>
        <w:tc>
          <w:tcPr>
            <w:tcW w:w="1481" w:type="dxa"/>
            <w:vAlign w:val="center"/>
          </w:tcPr>
          <w:p w:rsidR="009E0246" w:rsidRPr="009E0246" w:rsidRDefault="009E0246" w:rsidP="009E0246">
            <w:pPr>
              <w:spacing w:before="160" w:after="1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2"/>
                <w:szCs w:val="32"/>
                <w:lang w:eastAsia="en-AU"/>
              </w:rPr>
            </w:pPr>
          </w:p>
        </w:tc>
        <w:tc>
          <w:tcPr>
            <w:tcW w:w="1481" w:type="dxa"/>
            <w:vAlign w:val="center"/>
          </w:tcPr>
          <w:p w:rsidR="009E0246" w:rsidRPr="009E0246" w:rsidRDefault="009E0246" w:rsidP="009E0246">
            <w:pPr>
              <w:spacing w:before="160" w:after="10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2"/>
                <w:szCs w:val="32"/>
                <w:lang w:eastAsia="en-AU"/>
              </w:rPr>
            </w:pPr>
            <w:r w:rsidRPr="009E0246">
              <w:rPr>
                <w:rFonts w:ascii="Arial" w:eastAsia="Times New Roman" w:hAnsi="Arial" w:cs="Arial"/>
                <w:spacing w:val="2"/>
                <w:sz w:val="32"/>
                <w:szCs w:val="32"/>
                <w:lang w:eastAsia="en-AU"/>
              </w:rPr>
              <w:sym w:font="Wingdings" w:char="F0FC"/>
            </w:r>
          </w:p>
        </w:tc>
        <w:tc>
          <w:tcPr>
            <w:tcW w:w="1295" w:type="dxa"/>
            <w:vAlign w:val="center"/>
          </w:tcPr>
          <w:p w:rsidR="009E0246" w:rsidRPr="009E0246" w:rsidRDefault="009E0246" w:rsidP="009E0246">
            <w:pPr>
              <w:spacing w:before="160" w:after="1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Provide to Agency</w:t>
            </w:r>
          </w:p>
        </w:tc>
        <w:tc>
          <w:tcPr>
            <w:tcW w:w="1449" w:type="dxa"/>
            <w:vAlign w:val="center"/>
          </w:tcPr>
          <w:p w:rsidR="009E0246" w:rsidRPr="009E0246" w:rsidRDefault="009E0246" w:rsidP="009E0246">
            <w:pPr>
              <w:spacing w:before="160" w:after="10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Schedule 1</w:t>
            </w:r>
          </w:p>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2050" w:type="dxa"/>
            <w:vAlign w:val="center"/>
          </w:tcPr>
          <w:p w:rsidR="009E0246" w:rsidRPr="009E0246" w:rsidRDefault="009E0246" w:rsidP="009E0246">
            <w:pPr>
              <w:numPr>
                <w:ilvl w:val="0"/>
                <w:numId w:val="11"/>
              </w:numPr>
              <w:spacing w:before="160" w:after="10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Declaration of Compliance with the Industrial Relations Management Criteria</w:t>
            </w:r>
          </w:p>
        </w:tc>
        <w:tc>
          <w:tcPr>
            <w:tcW w:w="1486" w:type="dxa"/>
            <w:vAlign w:val="center"/>
          </w:tcPr>
          <w:p w:rsidR="009E0246" w:rsidRPr="009E0246" w:rsidRDefault="009E0246" w:rsidP="009E0246">
            <w:pPr>
              <w:spacing w:before="160" w:after="1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2"/>
                <w:szCs w:val="32"/>
                <w:lang w:eastAsia="en-AU"/>
              </w:rPr>
            </w:pPr>
            <w:r w:rsidRPr="009E0246">
              <w:rPr>
                <w:rFonts w:ascii="Arial" w:eastAsia="Times New Roman" w:hAnsi="Arial" w:cs="Arial"/>
                <w:spacing w:val="2"/>
                <w:sz w:val="32"/>
                <w:szCs w:val="32"/>
                <w:lang w:eastAsia="en-AU"/>
              </w:rPr>
              <w:sym w:font="Wingdings" w:char="F0FC"/>
            </w:r>
          </w:p>
        </w:tc>
        <w:tc>
          <w:tcPr>
            <w:tcW w:w="1481" w:type="dxa"/>
            <w:vAlign w:val="center"/>
          </w:tcPr>
          <w:p w:rsidR="009E0246" w:rsidRPr="009E0246" w:rsidRDefault="009E0246" w:rsidP="009E0246">
            <w:pPr>
              <w:spacing w:before="160" w:after="1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2"/>
                <w:szCs w:val="32"/>
                <w:lang w:eastAsia="en-AU"/>
              </w:rPr>
            </w:pPr>
          </w:p>
        </w:tc>
        <w:tc>
          <w:tcPr>
            <w:tcW w:w="1481" w:type="dxa"/>
            <w:vAlign w:val="center"/>
          </w:tcPr>
          <w:p w:rsidR="009E0246" w:rsidRPr="009E0246" w:rsidRDefault="009E0246" w:rsidP="009E0246">
            <w:pPr>
              <w:spacing w:before="160" w:after="10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2"/>
                <w:szCs w:val="32"/>
                <w:lang w:eastAsia="en-AU"/>
              </w:rPr>
            </w:pPr>
            <w:r w:rsidRPr="009E0246">
              <w:rPr>
                <w:rFonts w:ascii="Arial" w:eastAsia="Times New Roman" w:hAnsi="Arial" w:cs="Arial"/>
                <w:spacing w:val="2"/>
                <w:sz w:val="32"/>
                <w:szCs w:val="32"/>
                <w:lang w:eastAsia="en-AU"/>
              </w:rPr>
              <w:sym w:font="Wingdings" w:char="F0FC"/>
            </w:r>
          </w:p>
        </w:tc>
        <w:tc>
          <w:tcPr>
            <w:tcW w:w="1295" w:type="dxa"/>
            <w:vAlign w:val="center"/>
          </w:tcPr>
          <w:p w:rsidR="009E0246" w:rsidRPr="009E0246" w:rsidRDefault="009E0246" w:rsidP="009E0246">
            <w:pPr>
              <w:spacing w:before="160" w:after="1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 xml:space="preserve">Provide to Agency </w:t>
            </w:r>
          </w:p>
        </w:tc>
        <w:tc>
          <w:tcPr>
            <w:tcW w:w="1449" w:type="dxa"/>
            <w:vAlign w:val="center"/>
          </w:tcPr>
          <w:p w:rsidR="009E0246" w:rsidRPr="009E0246" w:rsidRDefault="009E0246" w:rsidP="009E0246">
            <w:pPr>
              <w:spacing w:before="160" w:after="10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eastAsia="en-AU"/>
              </w:rPr>
            </w:pPr>
            <w:r w:rsidRPr="009E0246">
              <w:rPr>
                <w:rFonts w:ascii="Arial" w:eastAsia="Times New Roman" w:hAnsi="Arial" w:cs="Arial"/>
                <w:spacing w:val="2"/>
                <w:sz w:val="20"/>
                <w:szCs w:val="20"/>
                <w:lang w:eastAsia="en-AU"/>
              </w:rPr>
              <w:t>Schedule 2</w:t>
            </w:r>
          </w:p>
        </w:tc>
      </w:tr>
    </w:tbl>
    <w:p w:rsidR="009E0246" w:rsidRPr="009E0246" w:rsidRDefault="009E0246" w:rsidP="009E0246">
      <w:pPr>
        <w:spacing w:after="120" w:line="240" w:lineRule="auto"/>
        <w:rPr>
          <w:rFonts w:ascii="Arial" w:eastAsia="Times New Roman" w:hAnsi="Arial" w:cs="Arial"/>
          <w:spacing w:val="2"/>
          <w:lang w:eastAsia="en-AU"/>
        </w:rPr>
      </w:pPr>
    </w:p>
    <w:p w:rsidR="00861963" w:rsidRDefault="00861963">
      <w:pPr>
        <w:rPr>
          <w:rFonts w:ascii="Arial" w:eastAsia="Times New Roman" w:hAnsi="Arial" w:cs="Arial"/>
          <w:spacing w:val="2"/>
          <w:lang w:eastAsia="en-AU"/>
        </w:rPr>
      </w:pPr>
      <w:r>
        <w:rPr>
          <w:rFonts w:ascii="Arial" w:eastAsia="Times New Roman" w:hAnsi="Arial" w:cs="Arial"/>
          <w:spacing w:val="2"/>
          <w:lang w:eastAsia="en-AU"/>
        </w:rPr>
        <w:br w:type="page"/>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 xml:space="preserve">The purpose of the Industrial Relations Self-Assessment Checklist (the </w:t>
      </w:r>
      <w:r w:rsidRPr="009E0246">
        <w:rPr>
          <w:rFonts w:ascii="Arial" w:eastAsia="Times New Roman" w:hAnsi="Arial" w:cs="Arial"/>
          <w:b/>
          <w:spacing w:val="2"/>
          <w:lang w:eastAsia="en-AU"/>
        </w:rPr>
        <w:t>Checklist</w:t>
      </w:r>
      <w:r w:rsidRPr="009E0246">
        <w:rPr>
          <w:rFonts w:ascii="Arial" w:eastAsia="Times New Roman" w:hAnsi="Arial" w:cs="Arial"/>
          <w:spacing w:val="2"/>
          <w:lang w:eastAsia="en-AU"/>
        </w:rPr>
        <w:t xml:space="preserve">) (Schedule 1, below) and Declaration of Compliance with the Industrial Relations Management Criteria (the </w:t>
      </w:r>
      <w:r w:rsidRPr="009E0246">
        <w:rPr>
          <w:rFonts w:ascii="Arial" w:eastAsia="Times New Roman" w:hAnsi="Arial" w:cs="Arial"/>
          <w:b/>
          <w:spacing w:val="2"/>
          <w:lang w:eastAsia="en-AU"/>
        </w:rPr>
        <w:t>Declaration</w:t>
      </w:r>
      <w:r w:rsidRPr="009E0246">
        <w:rPr>
          <w:rFonts w:ascii="Arial" w:eastAsia="Times New Roman" w:hAnsi="Arial" w:cs="Arial"/>
          <w:spacing w:val="2"/>
          <w:lang w:eastAsia="en-AU"/>
        </w:rPr>
        <w:t>) (Schedule 2, below) is to assist Victorian Government departments and public bodies establish confidence in the industrial relations management practices of tender participants who seek to undertake work for the Victorian Government.</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The tender participant’s compliance with the Industrial Relations Management Criteria may be subject to further assessment by the relevant department or public body. Documentary evidence to substantiate the tender participant’s assessment may be required.</w:t>
      </w:r>
    </w:p>
    <w:p w:rsidR="009E0246" w:rsidRPr="009E0246" w:rsidRDefault="009E0246" w:rsidP="009E0246">
      <w:pPr>
        <w:numPr>
          <w:ilvl w:val="0"/>
          <w:numId w:val="10"/>
        </w:numPr>
        <w:spacing w:before="240" w:after="100" w:line="276" w:lineRule="auto"/>
        <w:ind w:hanging="720"/>
        <w:contextualSpacing/>
        <w:rPr>
          <w:rFonts w:ascii="Arial" w:eastAsia="Times New Roman" w:hAnsi="Arial" w:cs="Arial"/>
          <w:b/>
          <w:color w:val="0063A6"/>
          <w:spacing w:val="2"/>
          <w:sz w:val="28"/>
          <w:szCs w:val="28"/>
          <w:lang w:eastAsia="en-AU"/>
        </w:rPr>
      </w:pPr>
      <w:r w:rsidRPr="009E0246">
        <w:rPr>
          <w:rFonts w:ascii="Arial" w:eastAsia="Times New Roman" w:hAnsi="Arial" w:cs="Arial"/>
          <w:b/>
          <w:color w:val="0063A6"/>
          <w:spacing w:val="2"/>
          <w:sz w:val="28"/>
          <w:szCs w:val="28"/>
          <w:lang w:eastAsia="en-AU"/>
        </w:rPr>
        <w:t>Industrial Relations Management Criteria</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To enable completion of the Checklist and Declaration, and to satisfy the Industrial Relations Management Criteria, a tender participant must have in place the following:</w:t>
      </w:r>
    </w:p>
    <w:p w:rsidR="009E0246" w:rsidRPr="009E0246" w:rsidRDefault="009E0246" w:rsidP="009E0246">
      <w:pPr>
        <w:numPr>
          <w:ilvl w:val="0"/>
          <w:numId w:val="9"/>
        </w:numPr>
        <w:spacing w:before="160"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an Industrial Relations Policy Statement;</w:t>
      </w:r>
    </w:p>
    <w:p w:rsidR="009E0246" w:rsidRPr="009E0246" w:rsidRDefault="009E0246" w:rsidP="009E0246">
      <w:pPr>
        <w:numPr>
          <w:ilvl w:val="0"/>
          <w:numId w:val="9"/>
        </w:numPr>
        <w:spacing w:before="160"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an Industrial Relations Plan (to be developed for each project) which outlines;</w:t>
      </w:r>
    </w:p>
    <w:p w:rsidR="009E0246" w:rsidRPr="009E0246" w:rsidRDefault="009E0246" w:rsidP="009E0246">
      <w:pPr>
        <w:numPr>
          <w:ilvl w:val="1"/>
          <w:numId w:val="9"/>
        </w:numPr>
        <w:spacing w:before="160"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proposed approach to managing workplace relations risks;</w:t>
      </w:r>
    </w:p>
    <w:p w:rsidR="009E0246" w:rsidRPr="009E0246" w:rsidRDefault="009E0246" w:rsidP="009E0246">
      <w:pPr>
        <w:numPr>
          <w:ilvl w:val="1"/>
          <w:numId w:val="9"/>
        </w:numPr>
        <w:spacing w:before="160"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proposed approach to compliance with legal obligations;</w:t>
      </w:r>
    </w:p>
    <w:p w:rsidR="009E0246" w:rsidRPr="009E0246" w:rsidRDefault="009E0246" w:rsidP="009E0246">
      <w:pPr>
        <w:numPr>
          <w:ilvl w:val="1"/>
          <w:numId w:val="9"/>
        </w:numPr>
        <w:spacing w:before="160"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proposed approach to the management of employee’s entitlements; and</w:t>
      </w:r>
    </w:p>
    <w:p w:rsidR="009E0246" w:rsidRPr="009E0246" w:rsidRDefault="009E0246" w:rsidP="009E0246">
      <w:pPr>
        <w:numPr>
          <w:ilvl w:val="1"/>
          <w:numId w:val="9"/>
        </w:numPr>
        <w:spacing w:before="160"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proposed approach to managing subcontractors.</w:t>
      </w:r>
    </w:p>
    <w:p w:rsidR="009E0246" w:rsidRPr="009E0246" w:rsidRDefault="009E0246" w:rsidP="009E0246">
      <w:pPr>
        <w:numPr>
          <w:ilvl w:val="0"/>
          <w:numId w:val="9"/>
        </w:numPr>
        <w:spacing w:before="160"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a declaration stating compliance with the Industrial Relations Management Criteria including obligations under Commonwealth and State legislation relating to wages and conditions of employment (see 3.2.2 below).</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The Victorian Government encourages industry to adopt a proactive approach to the management of industrial relations at the enterprise level, and to integrate industrial relations management activity into project planning and management.</w:t>
      </w:r>
    </w:p>
    <w:p w:rsidR="009E0246" w:rsidRPr="009E0246" w:rsidRDefault="009E0246" w:rsidP="009E0246">
      <w:pPr>
        <w:keepNext/>
        <w:spacing w:before="320" w:after="100" w:line="276" w:lineRule="auto"/>
        <w:rPr>
          <w:rFonts w:ascii="Arial" w:eastAsia="Times New Roman" w:hAnsi="Arial" w:cs="Arial"/>
          <w:b/>
          <w:color w:val="0063A6"/>
          <w:spacing w:val="2"/>
          <w:sz w:val="24"/>
          <w:szCs w:val="24"/>
          <w:lang w:eastAsia="en-AU"/>
        </w:rPr>
      </w:pPr>
      <w:r w:rsidRPr="009E0246">
        <w:rPr>
          <w:rFonts w:ascii="Arial" w:eastAsia="Times New Roman" w:hAnsi="Arial" w:cs="Arial"/>
          <w:b/>
          <w:color w:val="0063A6"/>
          <w:spacing w:val="2"/>
          <w:sz w:val="24"/>
          <w:szCs w:val="24"/>
          <w:lang w:eastAsia="en-AU"/>
        </w:rPr>
        <w:t>3.1</w:t>
      </w:r>
      <w:r w:rsidRPr="009E0246">
        <w:rPr>
          <w:rFonts w:ascii="Arial" w:eastAsia="Times New Roman" w:hAnsi="Arial" w:cs="Arial"/>
          <w:b/>
          <w:color w:val="0063A6"/>
          <w:spacing w:val="2"/>
          <w:sz w:val="24"/>
          <w:szCs w:val="24"/>
          <w:lang w:eastAsia="en-AU"/>
        </w:rPr>
        <w:tab/>
        <w:t>Industrial Relations Policy Statement</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Tender participants must have an Industrial Relations Policy statement that details:</w:t>
      </w:r>
    </w:p>
    <w:p w:rsidR="009E0246" w:rsidRPr="00861963" w:rsidRDefault="009E0246" w:rsidP="00861963">
      <w:pPr>
        <w:pStyle w:val="ListParagraph"/>
        <w:numPr>
          <w:ilvl w:val="0"/>
          <w:numId w:val="1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organisational structure for each project identifying the senior personnel, their responsibilities and the reporting lines;</w:t>
      </w:r>
    </w:p>
    <w:p w:rsidR="009E0246" w:rsidRPr="00861963" w:rsidRDefault="009E0246" w:rsidP="00861963">
      <w:pPr>
        <w:pStyle w:val="ListParagraph"/>
        <w:numPr>
          <w:ilvl w:val="0"/>
          <w:numId w:val="1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contact details of the people responsible for managing workplace relations matters;</w:t>
      </w:r>
    </w:p>
    <w:p w:rsidR="009E0246" w:rsidRPr="00861963" w:rsidRDefault="009E0246" w:rsidP="00861963">
      <w:pPr>
        <w:pStyle w:val="ListParagraph"/>
        <w:numPr>
          <w:ilvl w:val="0"/>
          <w:numId w:val="1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process for consulting and communicating with the workforce, including strategies to communicate with and manage the relationship with employees, subcontractors, construction unions and representatives of building associations;</w:t>
      </w:r>
    </w:p>
    <w:p w:rsidR="009E0246" w:rsidRPr="00861963" w:rsidRDefault="009E0246" w:rsidP="00861963">
      <w:pPr>
        <w:pStyle w:val="ListParagraph"/>
        <w:numPr>
          <w:ilvl w:val="0"/>
          <w:numId w:val="1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disputes resolution and grievance procedure;</w:t>
      </w:r>
    </w:p>
    <w:p w:rsidR="009E0246" w:rsidRPr="00861963" w:rsidRDefault="009E0246" w:rsidP="00861963">
      <w:pPr>
        <w:pStyle w:val="ListParagraph"/>
        <w:numPr>
          <w:ilvl w:val="0"/>
          <w:numId w:val="15"/>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the process for managing subcontractor compliance with legal obligations.</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The policy should be signed by the most senior person within the organisation, for example the Chief Executive Officer, Directors, or Partners (as appropriate) to demonstrate commitment at the most senior levels of the organisation.</w:t>
      </w:r>
    </w:p>
    <w:p w:rsidR="009E0246" w:rsidRPr="009E0246" w:rsidRDefault="009E0246" w:rsidP="009E0246">
      <w:pPr>
        <w:keepNext/>
        <w:spacing w:before="320" w:after="100" w:line="276" w:lineRule="auto"/>
        <w:rPr>
          <w:rFonts w:ascii="Arial" w:eastAsia="Times New Roman" w:hAnsi="Arial" w:cs="Arial"/>
          <w:b/>
          <w:color w:val="0063A6"/>
          <w:spacing w:val="2"/>
          <w:sz w:val="24"/>
          <w:szCs w:val="24"/>
          <w:lang w:eastAsia="en-AU"/>
        </w:rPr>
      </w:pPr>
      <w:r w:rsidRPr="009E0246">
        <w:rPr>
          <w:rFonts w:ascii="Arial" w:eastAsia="Times New Roman" w:hAnsi="Arial" w:cs="Arial"/>
          <w:b/>
          <w:color w:val="0063A6"/>
          <w:spacing w:val="2"/>
          <w:sz w:val="24"/>
          <w:szCs w:val="24"/>
          <w:lang w:eastAsia="en-AU"/>
        </w:rPr>
        <w:t>3.2</w:t>
      </w:r>
      <w:r w:rsidRPr="009E0246">
        <w:rPr>
          <w:rFonts w:ascii="Arial" w:eastAsia="Times New Roman" w:hAnsi="Arial" w:cs="Arial"/>
          <w:b/>
          <w:color w:val="0063A6"/>
          <w:spacing w:val="2"/>
          <w:sz w:val="24"/>
          <w:szCs w:val="24"/>
          <w:lang w:eastAsia="en-AU"/>
        </w:rPr>
        <w:tab/>
        <w:t>Industrial Relations Plan</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The objective of the Plan is to ensure each project is delivered on time and on budget, while reducing the likelihood of workplace relations issues.</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 xml:space="preserve">Tender participants are required to develop Industrial Relations Plans (the </w:t>
      </w:r>
      <w:r w:rsidRPr="009E0246">
        <w:rPr>
          <w:rFonts w:ascii="Arial" w:eastAsia="Times New Roman" w:hAnsi="Arial" w:cs="Arial"/>
          <w:b/>
          <w:spacing w:val="2"/>
          <w:lang w:eastAsia="en-AU"/>
        </w:rPr>
        <w:t>Plan</w:t>
      </w:r>
      <w:r w:rsidRPr="009E0246">
        <w:rPr>
          <w:rFonts w:ascii="Arial" w:eastAsia="Times New Roman" w:hAnsi="Arial" w:cs="Arial"/>
          <w:spacing w:val="2"/>
          <w:lang w:eastAsia="en-AU"/>
        </w:rPr>
        <w:t>) for each project that:</w:t>
      </w:r>
    </w:p>
    <w:p w:rsidR="009E0246" w:rsidRPr="00861963" w:rsidRDefault="009E0246" w:rsidP="00861963">
      <w:pPr>
        <w:pStyle w:val="ListParagraph"/>
        <w:numPr>
          <w:ilvl w:val="0"/>
          <w:numId w:val="16"/>
        </w:numPr>
        <w:spacing w:after="120" w:line="276" w:lineRule="auto"/>
        <w:rPr>
          <w:rFonts w:ascii="Arial" w:eastAsia="MS Mincho" w:hAnsi="Arial" w:cs="Arial"/>
          <w:spacing w:val="-4"/>
          <w:lang w:val="en-US"/>
        </w:rPr>
      </w:pPr>
      <w:r w:rsidRPr="00861963">
        <w:rPr>
          <w:rFonts w:ascii="Arial" w:eastAsia="MS Mincho" w:hAnsi="Arial" w:cs="Arial"/>
          <w:spacing w:val="-4"/>
          <w:lang w:val="en-US"/>
        </w:rPr>
        <w:t xml:space="preserve">assesses the </w:t>
      </w:r>
      <w:bookmarkStart w:id="2" w:name="_Hlk502833424"/>
      <w:r w:rsidRPr="00861963">
        <w:rPr>
          <w:rFonts w:ascii="Arial" w:eastAsia="MS Mincho" w:hAnsi="Arial" w:cs="Arial"/>
          <w:spacing w:val="-4"/>
          <w:lang w:val="en-US"/>
        </w:rPr>
        <w:t>workplace relations risks specific to that project</w:t>
      </w:r>
      <w:bookmarkEnd w:id="2"/>
      <w:r w:rsidRPr="00861963">
        <w:rPr>
          <w:rFonts w:ascii="Arial" w:eastAsia="MS Mincho" w:hAnsi="Arial" w:cs="Arial"/>
          <w:spacing w:val="-4"/>
          <w:lang w:val="en-US"/>
        </w:rPr>
        <w:t>;</w:t>
      </w:r>
    </w:p>
    <w:p w:rsidR="009E0246" w:rsidRPr="00861963" w:rsidRDefault="009E0246" w:rsidP="00861963">
      <w:pPr>
        <w:pStyle w:val="ListParagraph"/>
        <w:numPr>
          <w:ilvl w:val="0"/>
          <w:numId w:val="16"/>
        </w:numPr>
        <w:spacing w:after="120" w:line="276" w:lineRule="auto"/>
        <w:rPr>
          <w:rFonts w:ascii="Arial" w:eastAsia="MS Mincho" w:hAnsi="Arial" w:cs="Arial"/>
          <w:spacing w:val="-4"/>
          <w:lang w:val="en-US"/>
        </w:rPr>
      </w:pPr>
      <w:r w:rsidRPr="00861963">
        <w:rPr>
          <w:rFonts w:ascii="Arial" w:eastAsia="MS Mincho" w:hAnsi="Arial" w:cs="Arial"/>
          <w:spacing w:val="-4"/>
          <w:lang w:val="en-US"/>
        </w:rPr>
        <w:t xml:space="preserve">outlines approaches tailored to manage those specific risks; and  </w:t>
      </w:r>
    </w:p>
    <w:p w:rsidR="009E0246" w:rsidRPr="00861963" w:rsidRDefault="009E0246" w:rsidP="00861963">
      <w:pPr>
        <w:pStyle w:val="ListParagraph"/>
        <w:numPr>
          <w:ilvl w:val="0"/>
          <w:numId w:val="16"/>
        </w:numPr>
        <w:spacing w:after="120" w:line="276" w:lineRule="auto"/>
        <w:rPr>
          <w:rFonts w:ascii="Arial" w:eastAsia="MS Mincho" w:hAnsi="Arial" w:cs="Arial"/>
          <w:spacing w:val="-4"/>
          <w:lang w:val="en-US"/>
        </w:rPr>
      </w:pPr>
      <w:r w:rsidRPr="00861963">
        <w:rPr>
          <w:rFonts w:ascii="Arial" w:eastAsia="MS Mincho" w:hAnsi="Arial" w:cs="Arial"/>
          <w:spacing w:val="-4"/>
          <w:lang w:val="en-US"/>
        </w:rPr>
        <w:t>outline a contingency plan to respond to unforeseen risks.</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The Plan must identify industrial relations issues that are relevant to your organisations and actions that will be taken in the event of the following types of incidents:</w:t>
      </w:r>
    </w:p>
    <w:p w:rsidR="009E0246" w:rsidRPr="00861963" w:rsidRDefault="009E0246" w:rsidP="00861963">
      <w:pPr>
        <w:pStyle w:val="ListParagraph"/>
        <w:numPr>
          <w:ilvl w:val="0"/>
          <w:numId w:val="17"/>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grievance disputes;</w:t>
      </w:r>
    </w:p>
    <w:p w:rsidR="009E0246" w:rsidRPr="00861963" w:rsidRDefault="009E0246" w:rsidP="00861963">
      <w:pPr>
        <w:pStyle w:val="ListParagraph"/>
        <w:numPr>
          <w:ilvl w:val="0"/>
          <w:numId w:val="17"/>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inclement weather;</w:t>
      </w:r>
    </w:p>
    <w:p w:rsidR="009E0246" w:rsidRPr="00861963" w:rsidRDefault="009E0246" w:rsidP="00861963">
      <w:pPr>
        <w:pStyle w:val="ListParagraph"/>
        <w:numPr>
          <w:ilvl w:val="0"/>
          <w:numId w:val="17"/>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site issues including site allowances, amenities, clothing and tools;</w:t>
      </w:r>
    </w:p>
    <w:p w:rsidR="009E0246" w:rsidRPr="00861963" w:rsidRDefault="009E0246" w:rsidP="00861963">
      <w:pPr>
        <w:pStyle w:val="ListParagraph"/>
        <w:numPr>
          <w:ilvl w:val="0"/>
          <w:numId w:val="17"/>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potential or actual industrial action; and</w:t>
      </w:r>
    </w:p>
    <w:p w:rsidR="009E0246" w:rsidRPr="00861963" w:rsidRDefault="009E0246" w:rsidP="00861963">
      <w:pPr>
        <w:pStyle w:val="ListParagraph"/>
        <w:numPr>
          <w:ilvl w:val="0"/>
          <w:numId w:val="17"/>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unforeseen risks.</w:t>
      </w:r>
    </w:p>
    <w:p w:rsidR="009E0246" w:rsidRPr="009E0246" w:rsidRDefault="009E0246" w:rsidP="009E0246">
      <w:pPr>
        <w:keepNext/>
        <w:spacing w:before="320" w:after="100" w:line="276" w:lineRule="auto"/>
        <w:rPr>
          <w:rFonts w:ascii="Arial" w:eastAsia="Times New Roman" w:hAnsi="Arial" w:cs="Arial"/>
          <w:b/>
          <w:color w:val="0063A6"/>
          <w:spacing w:val="2"/>
          <w:sz w:val="24"/>
          <w:szCs w:val="24"/>
          <w:lang w:eastAsia="en-AU"/>
        </w:rPr>
      </w:pPr>
      <w:r w:rsidRPr="009E0246">
        <w:rPr>
          <w:rFonts w:ascii="Arial" w:eastAsia="Times New Roman" w:hAnsi="Arial" w:cs="Arial"/>
          <w:b/>
          <w:color w:val="0063A6"/>
          <w:spacing w:val="2"/>
          <w:sz w:val="24"/>
          <w:szCs w:val="24"/>
          <w:lang w:eastAsia="en-AU"/>
        </w:rPr>
        <w:t>3.2.1</w:t>
      </w:r>
      <w:r w:rsidRPr="009E0246">
        <w:rPr>
          <w:rFonts w:ascii="Arial" w:eastAsia="Times New Roman" w:hAnsi="Arial" w:cs="Arial"/>
          <w:b/>
          <w:color w:val="0063A6"/>
          <w:spacing w:val="2"/>
          <w:sz w:val="24"/>
          <w:szCs w:val="24"/>
          <w:lang w:eastAsia="en-AU"/>
        </w:rPr>
        <w:tab/>
        <w:t>Compliance with legal obligations</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Tender participants are required to identify and comply with their legal obligations under relevant Commonwealth and State legislation, and industrial instruments including:</w:t>
      </w:r>
    </w:p>
    <w:p w:rsidR="009E0246" w:rsidRPr="00861963" w:rsidRDefault="009E0246" w:rsidP="00861963">
      <w:pPr>
        <w:pStyle w:val="ListParagraph"/>
        <w:numPr>
          <w:ilvl w:val="0"/>
          <w:numId w:val="18"/>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Commonwealth workplace relations legislation;</w:t>
      </w:r>
    </w:p>
    <w:p w:rsidR="009E0246" w:rsidRPr="00861963" w:rsidRDefault="009E0246" w:rsidP="00861963">
      <w:pPr>
        <w:pStyle w:val="ListParagraph"/>
        <w:numPr>
          <w:ilvl w:val="0"/>
          <w:numId w:val="18"/>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applicable enterprise agreements and modern awards;</w:t>
      </w:r>
    </w:p>
    <w:p w:rsidR="009E0246" w:rsidRPr="00861963" w:rsidRDefault="009E0246" w:rsidP="00861963">
      <w:pPr>
        <w:pStyle w:val="ListParagraph"/>
        <w:numPr>
          <w:ilvl w:val="0"/>
          <w:numId w:val="18"/>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applicable project agreements;</w:t>
      </w:r>
    </w:p>
    <w:p w:rsidR="009E0246" w:rsidRPr="00861963" w:rsidRDefault="009E0246" w:rsidP="00861963">
      <w:pPr>
        <w:pStyle w:val="ListParagraph"/>
        <w:numPr>
          <w:ilvl w:val="0"/>
          <w:numId w:val="18"/>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Victorian long service leave legislation;</w:t>
      </w:r>
    </w:p>
    <w:p w:rsidR="009E0246" w:rsidRPr="00861963" w:rsidRDefault="009E0246" w:rsidP="00861963">
      <w:pPr>
        <w:pStyle w:val="ListParagraph"/>
        <w:numPr>
          <w:ilvl w:val="0"/>
          <w:numId w:val="18"/>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Victorian occupational health and safety legislation;</w:t>
      </w:r>
    </w:p>
    <w:p w:rsidR="009E0246" w:rsidRPr="00861963" w:rsidRDefault="009E0246" w:rsidP="00861963">
      <w:pPr>
        <w:pStyle w:val="ListParagraph"/>
        <w:numPr>
          <w:ilvl w:val="0"/>
          <w:numId w:val="18"/>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Victorian workers compensation legislation;</w:t>
      </w:r>
    </w:p>
    <w:p w:rsidR="009E0246" w:rsidRPr="00861963" w:rsidRDefault="009E0246" w:rsidP="00861963">
      <w:pPr>
        <w:pStyle w:val="ListParagraph"/>
        <w:numPr>
          <w:ilvl w:val="0"/>
          <w:numId w:val="18"/>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Victorian and Commonwealth equal opportunity, anti-discrimination and charter of human rights and responsibilities legislation; and</w:t>
      </w:r>
    </w:p>
    <w:p w:rsidR="009E0246" w:rsidRPr="00861963" w:rsidRDefault="009E0246" w:rsidP="00861963">
      <w:pPr>
        <w:pStyle w:val="ListParagraph"/>
        <w:numPr>
          <w:ilvl w:val="0"/>
          <w:numId w:val="18"/>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legislation relating to the operation of superannuation.</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Tender participants must have in place policies and procedures to ensure compliance with legal obligations, this may be a statement in the Plan. They will also be required to sign a declaration of compliance with the Industrial Relations Management Criteria, which includes ensuring compliance with their legal obligations.</w:t>
      </w:r>
    </w:p>
    <w:p w:rsidR="009E0246" w:rsidRPr="009E0246" w:rsidRDefault="009E0246" w:rsidP="009E0246">
      <w:pPr>
        <w:rPr>
          <w:rFonts w:ascii="Arial" w:eastAsia="Times New Roman" w:hAnsi="Arial" w:cs="Arial"/>
          <w:spacing w:val="2"/>
          <w:lang w:eastAsia="en-AU"/>
        </w:rPr>
      </w:pPr>
      <w:r w:rsidRPr="009E0246">
        <w:rPr>
          <w:rFonts w:ascii="Arial" w:eastAsia="Times New Roman" w:hAnsi="Arial" w:cs="Arial"/>
          <w:spacing w:val="2"/>
          <w:lang w:eastAsia="en-AU"/>
        </w:rPr>
        <w:br w:type="page"/>
      </w:r>
    </w:p>
    <w:p w:rsidR="009E0246" w:rsidRPr="009E0246" w:rsidRDefault="009E0246" w:rsidP="009E0246">
      <w:pPr>
        <w:keepNext/>
        <w:spacing w:before="320" w:after="100" w:line="276" w:lineRule="auto"/>
        <w:rPr>
          <w:rFonts w:ascii="Arial" w:eastAsia="Times New Roman" w:hAnsi="Arial" w:cs="Arial"/>
          <w:b/>
          <w:color w:val="0063A6"/>
          <w:spacing w:val="2"/>
          <w:sz w:val="24"/>
          <w:szCs w:val="24"/>
          <w:lang w:eastAsia="en-AU"/>
        </w:rPr>
      </w:pPr>
      <w:r w:rsidRPr="009E0246">
        <w:rPr>
          <w:rFonts w:ascii="Arial" w:eastAsia="Times New Roman" w:hAnsi="Arial" w:cs="Arial"/>
          <w:b/>
          <w:color w:val="0063A6"/>
          <w:spacing w:val="2"/>
          <w:sz w:val="24"/>
          <w:szCs w:val="24"/>
          <w:lang w:eastAsia="en-AU"/>
        </w:rPr>
        <w:t>3.2.2</w:t>
      </w:r>
      <w:r w:rsidRPr="009E0246">
        <w:rPr>
          <w:rFonts w:ascii="Arial" w:eastAsia="Times New Roman" w:hAnsi="Arial" w:cs="Arial"/>
          <w:b/>
          <w:color w:val="0063A6"/>
          <w:spacing w:val="2"/>
          <w:sz w:val="24"/>
          <w:szCs w:val="24"/>
          <w:lang w:eastAsia="en-AU"/>
        </w:rPr>
        <w:tab/>
        <w:t>Management of Employee Entitlements</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Tender participants are required to provide employees with at least their minimum entitlements for wages and conditions of employment as specified in the relevant modern award, enterprise agreement or employment contract.</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 xml:space="preserve">Tender participants are required to provide a signed declaration that states compliance </w:t>
      </w:r>
      <w:bookmarkStart w:id="3" w:name="_Hlk502848774"/>
      <w:r w:rsidRPr="009E0246">
        <w:rPr>
          <w:rFonts w:ascii="Arial" w:eastAsia="Times New Roman" w:hAnsi="Arial" w:cs="Arial"/>
          <w:spacing w:val="2"/>
          <w:lang w:eastAsia="en-AU"/>
        </w:rPr>
        <w:t>in the past 24-month period with obligations under Commonwealth and State legislation relating to wages and conditions of employment</w:t>
      </w:r>
      <w:bookmarkEnd w:id="3"/>
      <w:r w:rsidRPr="009E0246">
        <w:rPr>
          <w:rFonts w:ascii="Arial" w:eastAsia="Times New Roman" w:hAnsi="Arial" w:cs="Arial"/>
          <w:spacing w:val="2"/>
          <w:lang w:eastAsia="en-AU"/>
        </w:rPr>
        <w:t>.</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Tender participants may be required to provide documentary evidence relating to the payment of lawful payment including:</w:t>
      </w:r>
    </w:p>
    <w:p w:rsidR="009E0246" w:rsidRPr="00861963" w:rsidRDefault="009E0246" w:rsidP="00861963">
      <w:pPr>
        <w:pStyle w:val="ListParagraph"/>
        <w:numPr>
          <w:ilvl w:val="0"/>
          <w:numId w:val="19"/>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minimum wages such as penalty rates, overtime and casual rates;</w:t>
      </w:r>
    </w:p>
    <w:p w:rsidR="009E0246" w:rsidRPr="00861963" w:rsidRDefault="009E0246" w:rsidP="00861963">
      <w:pPr>
        <w:pStyle w:val="ListParagraph"/>
        <w:numPr>
          <w:ilvl w:val="0"/>
          <w:numId w:val="19"/>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allowances;</w:t>
      </w:r>
    </w:p>
    <w:p w:rsidR="009E0246" w:rsidRPr="00861963" w:rsidRDefault="009E0246" w:rsidP="00861963">
      <w:pPr>
        <w:pStyle w:val="ListParagraph"/>
        <w:numPr>
          <w:ilvl w:val="0"/>
          <w:numId w:val="19"/>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annual leave;</w:t>
      </w:r>
    </w:p>
    <w:p w:rsidR="009E0246" w:rsidRPr="00861963" w:rsidRDefault="009E0246" w:rsidP="00861963">
      <w:pPr>
        <w:pStyle w:val="ListParagraph"/>
        <w:numPr>
          <w:ilvl w:val="0"/>
          <w:numId w:val="19"/>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 xml:space="preserve">long service leave (for example registration with the relevant scheme such as </w:t>
      </w:r>
      <w:proofErr w:type="spellStart"/>
      <w:r w:rsidRPr="00861963">
        <w:rPr>
          <w:rFonts w:ascii="Arial" w:eastAsia="MS Mincho" w:hAnsi="Arial" w:cs="Arial"/>
          <w:spacing w:val="-4"/>
          <w:lang w:eastAsia="en-AU"/>
        </w:rPr>
        <w:t>CoINVEST</w:t>
      </w:r>
      <w:proofErr w:type="spellEnd"/>
      <w:r w:rsidRPr="00861963">
        <w:rPr>
          <w:rFonts w:ascii="Arial" w:eastAsia="MS Mincho" w:hAnsi="Arial" w:cs="Arial"/>
          <w:spacing w:val="-4"/>
          <w:lang w:eastAsia="en-AU"/>
        </w:rPr>
        <w:t>);</w:t>
      </w:r>
    </w:p>
    <w:p w:rsidR="009E0246" w:rsidRPr="00861963" w:rsidRDefault="009E0246" w:rsidP="00861963">
      <w:pPr>
        <w:pStyle w:val="ListParagraph"/>
        <w:numPr>
          <w:ilvl w:val="0"/>
          <w:numId w:val="19"/>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 xml:space="preserve">superannuation (for example registration with the relevant scheme such as Cbus); </w:t>
      </w:r>
    </w:p>
    <w:p w:rsidR="009E0246" w:rsidRPr="00861963" w:rsidRDefault="009E0246" w:rsidP="00861963">
      <w:pPr>
        <w:pStyle w:val="ListParagraph"/>
        <w:numPr>
          <w:ilvl w:val="0"/>
          <w:numId w:val="19"/>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workers compensation insurance; and</w:t>
      </w:r>
    </w:p>
    <w:p w:rsidR="009E0246" w:rsidRPr="00861963" w:rsidRDefault="009E0246" w:rsidP="00861963">
      <w:pPr>
        <w:pStyle w:val="ListParagraph"/>
        <w:numPr>
          <w:ilvl w:val="0"/>
          <w:numId w:val="19"/>
        </w:numPr>
        <w:spacing w:after="120" w:line="276" w:lineRule="auto"/>
        <w:rPr>
          <w:rFonts w:ascii="Arial" w:eastAsia="MS Mincho" w:hAnsi="Arial" w:cs="Arial"/>
          <w:spacing w:val="-4"/>
          <w:lang w:eastAsia="en-AU"/>
        </w:rPr>
      </w:pPr>
      <w:r w:rsidRPr="00861963">
        <w:rPr>
          <w:rFonts w:ascii="Arial" w:eastAsia="MS Mincho" w:hAnsi="Arial" w:cs="Arial"/>
          <w:spacing w:val="-4"/>
          <w:lang w:eastAsia="en-AU"/>
        </w:rPr>
        <w:t xml:space="preserve">other lawful payments where they are specified in a modern award or enterprise agreement (for example payments made to redundancy funds including </w:t>
      </w:r>
      <w:proofErr w:type="spellStart"/>
      <w:r w:rsidRPr="00861963">
        <w:rPr>
          <w:rFonts w:ascii="Arial" w:eastAsia="MS Mincho" w:hAnsi="Arial" w:cs="Arial"/>
          <w:spacing w:val="-4"/>
          <w:lang w:eastAsia="en-AU"/>
        </w:rPr>
        <w:t>Incolink</w:t>
      </w:r>
      <w:proofErr w:type="spellEnd"/>
      <w:r w:rsidRPr="00861963">
        <w:rPr>
          <w:rFonts w:ascii="Arial" w:eastAsia="MS Mincho" w:hAnsi="Arial" w:cs="Arial"/>
          <w:spacing w:val="-4"/>
          <w:lang w:eastAsia="en-AU"/>
        </w:rPr>
        <w:t>).</w:t>
      </w:r>
    </w:p>
    <w:p w:rsidR="009E0246" w:rsidRPr="009E0246" w:rsidRDefault="009E0246" w:rsidP="009E0246">
      <w:pPr>
        <w:spacing w:after="120" w:line="276" w:lineRule="auto"/>
        <w:rPr>
          <w:rFonts w:ascii="Arial" w:eastAsia="Times New Roman" w:hAnsi="Arial" w:cs="Arial"/>
          <w:spacing w:val="2"/>
          <w:lang w:eastAsia="en-AU"/>
        </w:rPr>
      </w:pPr>
      <w:bookmarkStart w:id="4" w:name="_Hlk502848097"/>
      <w:r w:rsidRPr="009E0246">
        <w:rPr>
          <w:rFonts w:ascii="Arial" w:eastAsia="Times New Roman" w:hAnsi="Arial" w:cs="Arial"/>
          <w:spacing w:val="2"/>
          <w:lang w:eastAsia="en-AU"/>
        </w:rPr>
        <w:t>Where an organisation has implemented remedial measures to address non-compliance with their legal obligations, evidence must be provided to demonstrate the strategies put in place to rectify the relevant problem and ensure compliance in the future with lawful requirements.</w:t>
      </w:r>
    </w:p>
    <w:bookmarkEnd w:id="4"/>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The proposed approach to the management of employee’s entitlements may be specified in the Plan.</w:t>
      </w:r>
    </w:p>
    <w:p w:rsidR="009E0246" w:rsidRPr="009E0246" w:rsidRDefault="009E0246" w:rsidP="009E0246">
      <w:pPr>
        <w:keepNext/>
        <w:spacing w:before="320" w:after="100" w:line="276" w:lineRule="auto"/>
        <w:rPr>
          <w:rFonts w:ascii="Arial" w:eastAsia="Times New Roman" w:hAnsi="Arial" w:cs="Arial"/>
          <w:b/>
          <w:color w:val="0063A6"/>
          <w:spacing w:val="2"/>
          <w:sz w:val="24"/>
          <w:szCs w:val="24"/>
          <w:lang w:eastAsia="en-AU"/>
        </w:rPr>
      </w:pPr>
      <w:r w:rsidRPr="009E0246">
        <w:rPr>
          <w:rFonts w:ascii="Arial" w:eastAsia="Times New Roman" w:hAnsi="Arial" w:cs="Arial"/>
          <w:b/>
          <w:color w:val="0063A6"/>
          <w:spacing w:val="2"/>
          <w:sz w:val="24"/>
          <w:szCs w:val="24"/>
          <w:lang w:eastAsia="en-AU"/>
        </w:rPr>
        <w:t>3.2.3</w:t>
      </w:r>
      <w:r w:rsidRPr="009E0246">
        <w:rPr>
          <w:rFonts w:ascii="Arial" w:eastAsia="Times New Roman" w:hAnsi="Arial" w:cs="Arial"/>
          <w:b/>
          <w:color w:val="0063A6"/>
          <w:spacing w:val="2"/>
          <w:sz w:val="24"/>
          <w:szCs w:val="24"/>
          <w:lang w:eastAsia="en-AU"/>
        </w:rPr>
        <w:tab/>
        <w:t>Management of subcontractors</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Tender participants are required to have in place policies and procedures that detail the approach that will be taken to the selection, engagement and management of subcontractors. The policies must also detail the strategies that will be put in place to ensure subcontractors comply with their legal obligations.</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 xml:space="preserve">Departments and public bodies may require tender participants to demonstrate that the subcontractors they engage comply with their legal obligations. One way to meet this requirement could be to require subcontractors to provide documentation </w:t>
      </w:r>
      <w:proofErr w:type="gramStart"/>
      <w:r w:rsidRPr="009E0246">
        <w:rPr>
          <w:rFonts w:ascii="Arial" w:eastAsia="Times New Roman" w:hAnsi="Arial" w:cs="Arial"/>
          <w:spacing w:val="2"/>
          <w:lang w:eastAsia="en-AU"/>
        </w:rPr>
        <w:t>similar to</w:t>
      </w:r>
      <w:proofErr w:type="gramEnd"/>
      <w:r w:rsidRPr="009E0246">
        <w:rPr>
          <w:rFonts w:ascii="Arial" w:eastAsia="Times New Roman" w:hAnsi="Arial" w:cs="Arial"/>
          <w:spacing w:val="2"/>
          <w:lang w:eastAsia="en-AU"/>
        </w:rPr>
        <w:t xml:space="preserve"> the Checklist and Declaration detailed below in Schedules 1 and 2.</w:t>
      </w:r>
    </w:p>
    <w:p w:rsidR="009E0246" w:rsidRPr="009E0246" w:rsidRDefault="009E0246" w:rsidP="009E0246">
      <w:pPr>
        <w:spacing w:after="120" w:line="276" w:lineRule="auto"/>
        <w:rPr>
          <w:rFonts w:ascii="Arial" w:eastAsia="Times New Roman" w:hAnsi="Arial" w:cs="Arial"/>
          <w:spacing w:val="2"/>
          <w:lang w:eastAsia="en-AU"/>
        </w:rPr>
      </w:pPr>
      <w:r w:rsidRPr="009E0246">
        <w:rPr>
          <w:rFonts w:ascii="Arial" w:eastAsia="Times New Roman" w:hAnsi="Arial" w:cs="Arial"/>
          <w:spacing w:val="2"/>
          <w:lang w:eastAsia="en-AU"/>
        </w:rPr>
        <w:t>The proposed approach to managing subcontractors may be specified in the Plan.</w:t>
      </w:r>
    </w:p>
    <w:p w:rsidR="009E0246" w:rsidRPr="009E0246" w:rsidRDefault="009E0246" w:rsidP="009E0246">
      <w:pPr>
        <w:spacing w:before="160" w:after="100" w:line="276" w:lineRule="auto"/>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br w:type="page"/>
      </w:r>
    </w:p>
    <w:p w:rsidR="009E0246" w:rsidRPr="009E0246" w:rsidRDefault="009E0246" w:rsidP="009E0246">
      <w:pPr>
        <w:rPr>
          <w:rFonts w:ascii="Arial" w:eastAsia="Times New Roman" w:hAnsi="Arial" w:cs="Arial"/>
          <w:spacing w:val="2"/>
          <w:sz w:val="28"/>
          <w:szCs w:val="28"/>
          <w:lang w:eastAsia="en-AU"/>
        </w:rPr>
      </w:pPr>
      <w:bookmarkStart w:id="5" w:name="_Toc471985010"/>
      <w:bookmarkStart w:id="6" w:name="_Toc471985012"/>
      <w:r w:rsidRPr="009E0246">
        <w:rPr>
          <w:rFonts w:ascii="Arial" w:eastAsia="Times New Roman" w:hAnsi="Arial" w:cs="Arial"/>
          <w:b/>
          <w:color w:val="0063A6"/>
          <w:spacing w:val="2"/>
          <w:sz w:val="28"/>
          <w:szCs w:val="28"/>
          <w:lang w:eastAsia="en-AU"/>
        </w:rPr>
        <w:t>Schedule 1: Industrial Relations Management Criteria Self-Assessment Checklist</w:t>
      </w:r>
      <w:bookmarkEnd w:id="5"/>
    </w:p>
    <w:tbl>
      <w:tblPr>
        <w:tblStyle w:val="PlainTable21"/>
        <w:tblW w:w="5000" w:type="pct"/>
        <w:tblLook w:val="04A0" w:firstRow="1" w:lastRow="0" w:firstColumn="1" w:lastColumn="0" w:noHBand="0" w:noVBand="1"/>
      </w:tblPr>
      <w:tblGrid>
        <w:gridCol w:w="6318"/>
        <w:gridCol w:w="1354"/>
        <w:gridCol w:w="1354"/>
      </w:tblGrid>
      <w:tr w:rsidR="009E0246" w:rsidRPr="009E0246" w:rsidTr="00B236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1"/>
              </w:numPr>
              <w:spacing w:before="120"/>
              <w:ind w:left="425" w:hanging="425"/>
              <w:outlineLvl w:val="4"/>
              <w:rPr>
                <w:rFonts w:ascii="Arial" w:eastAsia="Times New Roman" w:hAnsi="Arial" w:cs="Arial"/>
                <w:color w:val="2F5496"/>
                <w:spacing w:val="2"/>
                <w:sz w:val="28"/>
                <w:szCs w:val="28"/>
                <w:lang w:eastAsia="en-AU"/>
              </w:rPr>
            </w:pPr>
            <w:r w:rsidRPr="009E0246">
              <w:rPr>
                <w:rFonts w:ascii="Arial" w:eastAsia="Times New Roman" w:hAnsi="Arial" w:cs="Arial"/>
                <w:color w:val="2F5496"/>
                <w:spacing w:val="2"/>
                <w:sz w:val="28"/>
                <w:szCs w:val="28"/>
                <w:lang w:eastAsia="en-AU"/>
              </w:rPr>
              <w:t>Industrial Relations Policy</w:t>
            </w:r>
          </w:p>
          <w:p w:rsidR="009E0246" w:rsidRPr="009E0246" w:rsidRDefault="009E0246" w:rsidP="009E0246">
            <w:pPr>
              <w:spacing w:before="40"/>
              <w:rPr>
                <w:rFonts w:ascii="Calibri" w:eastAsia="Times New Roman" w:hAnsi="Calibri" w:cs="Times New Roman"/>
                <w:spacing w:val="2"/>
                <w:sz w:val="18"/>
                <w:szCs w:val="18"/>
                <w:lang w:eastAsia="en-AU"/>
              </w:rPr>
            </w:pPr>
            <w:r w:rsidRPr="009E0246">
              <w:rPr>
                <w:rFonts w:ascii="Calibri" w:eastAsia="Times New Roman" w:hAnsi="Calibri" w:cs="Times New Roman"/>
                <w:spacing w:val="2"/>
                <w:sz w:val="18"/>
                <w:szCs w:val="18"/>
                <w:lang w:eastAsia="en-AU"/>
              </w:rPr>
              <w:t>Note:  All prequalified suppliers must have an Industrial Relations Policy in place.</w:t>
            </w:r>
          </w:p>
        </w:tc>
        <w:tc>
          <w:tcPr>
            <w:tcW w:w="750" w:type="pct"/>
          </w:tcPr>
          <w:p w:rsidR="009E0246" w:rsidRPr="009E0246" w:rsidRDefault="009E0246" w:rsidP="009E0246">
            <w:pPr>
              <w:spacing w:before="120" w:after="60"/>
              <w:ind w:left="357"/>
              <w:outlineLvl w:val="4"/>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F5496"/>
                <w:spacing w:val="2"/>
                <w:sz w:val="28"/>
                <w:szCs w:val="28"/>
                <w:lang w:eastAsia="en-AU"/>
              </w:rPr>
            </w:pPr>
            <w:r w:rsidRPr="009E0246">
              <w:rPr>
                <w:rFonts w:ascii="Arial" w:eastAsia="Times New Roman" w:hAnsi="Arial" w:cs="Arial"/>
                <w:color w:val="2F5496"/>
                <w:spacing w:val="2"/>
                <w:sz w:val="28"/>
                <w:szCs w:val="28"/>
                <w:lang w:eastAsia="en-AU"/>
              </w:rPr>
              <w:t xml:space="preserve">  Yes</w:t>
            </w:r>
          </w:p>
        </w:tc>
        <w:tc>
          <w:tcPr>
            <w:tcW w:w="750" w:type="pct"/>
          </w:tcPr>
          <w:p w:rsidR="009E0246" w:rsidRPr="009E0246" w:rsidRDefault="007949E3" w:rsidP="009E0246">
            <w:pPr>
              <w:spacing w:before="120" w:after="60"/>
              <w:ind w:left="357"/>
              <w:outlineLvl w:val="4"/>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F5496"/>
                <w:spacing w:val="2"/>
                <w:sz w:val="28"/>
                <w:szCs w:val="28"/>
                <w:lang w:eastAsia="en-AU"/>
              </w:rPr>
            </w:pPr>
            <w:r>
              <w:rPr>
                <w:rFonts w:ascii="Arial" w:eastAsia="Times New Roman" w:hAnsi="Arial" w:cs="Arial"/>
                <w:color w:val="2F5496"/>
                <w:spacing w:val="2"/>
                <w:sz w:val="28"/>
                <w:szCs w:val="28"/>
                <w:lang w:eastAsia="en-AU"/>
              </w:rPr>
              <w:t>No</w:t>
            </w:r>
          </w:p>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2"/>
              </w:numPr>
              <w:spacing w:before="120" w:after="120"/>
              <w:ind w:left="567" w:hanging="567"/>
              <w:rPr>
                <w:rFonts w:ascii="Arial" w:eastAsia="Times New Roman" w:hAnsi="Arial" w:cs="Arial"/>
                <w:spacing w:val="2"/>
                <w:lang w:eastAsia="en-AU"/>
              </w:rPr>
            </w:pPr>
            <w:r w:rsidRPr="009E0246">
              <w:rPr>
                <w:rFonts w:ascii="Arial" w:eastAsia="Times New Roman" w:hAnsi="Arial" w:cs="Arial"/>
                <w:spacing w:val="2"/>
                <w:lang w:eastAsia="en-AU"/>
              </w:rPr>
              <w:t xml:space="preserve">Does your organisation have an industrial relations policy statement, that is signed by most senior person in the organisation, that </w:t>
            </w:r>
            <w:proofErr w:type="gramStart"/>
            <w:r w:rsidRPr="009E0246">
              <w:rPr>
                <w:rFonts w:ascii="Arial" w:eastAsia="Times New Roman" w:hAnsi="Arial" w:cs="Arial"/>
                <w:spacing w:val="2"/>
                <w:lang w:eastAsia="en-AU"/>
              </w:rPr>
              <w:t>details:</w:t>
            </w:r>
            <w:proofErr w:type="gramEnd"/>
          </w:p>
        </w:tc>
        <w:tc>
          <w:tcPr>
            <w:tcW w:w="750" w:type="pct"/>
          </w:tcPr>
          <w:p w:rsidR="009E0246" w:rsidRPr="009E0246" w:rsidRDefault="009E0246" w:rsidP="009E0246">
            <w:pPr>
              <w:keepNext/>
              <w:keepLines/>
              <w:spacing w:before="120"/>
              <w:ind w:left="360"/>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spacing w:val="2"/>
                <w:lang w:eastAsia="en-AU"/>
              </w:rPr>
            </w:pPr>
          </w:p>
        </w:tc>
        <w:tc>
          <w:tcPr>
            <w:tcW w:w="750" w:type="pct"/>
          </w:tcPr>
          <w:p w:rsidR="009E0246" w:rsidRPr="009E0246" w:rsidRDefault="009E0246" w:rsidP="009E0246">
            <w:pPr>
              <w:keepNext/>
              <w:keepLines/>
              <w:spacing w:before="120"/>
              <w:ind w:left="360"/>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F5496"/>
                <w:spacing w:val="2"/>
                <w:lang w:eastAsia="en-AU"/>
              </w:rPr>
            </w:pPr>
          </w:p>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3B3151"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bookmarkStart w:id="7" w:name="_Hlk501358463"/>
            <w:r w:rsidRPr="003B3151">
              <w:rPr>
                <w:rFonts w:ascii="Arial" w:eastAsia="Times New Roman" w:hAnsi="Arial" w:cs="Arial"/>
                <w:b w:val="0"/>
                <w:spacing w:val="2"/>
              </w:rPr>
              <w:t>the organisational structure for each project identifying the senior personnel, their responsibilities and the reporting lines;</w:t>
            </w:r>
          </w:p>
        </w:tc>
        <w:tc>
          <w:tcPr>
            <w:tcW w:w="750" w:type="pct"/>
          </w:tcPr>
          <w:sdt>
            <w:sdtPr>
              <w:rPr>
                <w:rFonts w:ascii="Arial" w:eastAsia="Times New Roman" w:hAnsi="Arial" w:cs="Arial"/>
                <w:spacing w:val="2"/>
                <w:sz w:val="36"/>
                <w:szCs w:val="36"/>
                <w:lang w:eastAsia="en-AU"/>
              </w:rPr>
              <w:id w:val="155740334"/>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836001033"/>
              <w14:checkbox>
                <w14:checked w14:val="0"/>
                <w14:checkedState w14:val="2612" w14:font="MS Gothic"/>
                <w14:uncheckedState w14:val="2610" w14:font="MS Gothic"/>
              </w14:checkbox>
            </w:sdtPr>
            <w:sdtContent>
              <w:p w:rsidR="007949E3" w:rsidRDefault="007949E3" w:rsidP="007949E3">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rPr>
                </w:pPr>
                <w:r w:rsidRPr="009E0246">
                  <w:rPr>
                    <w:rFonts w:ascii="Segoe UI Symbol" w:eastAsia="Times New Roman" w:hAnsi="Segoe UI Symbol" w:cs="Segoe UI Symbol"/>
                    <w:spacing w:val="2"/>
                    <w:sz w:val="36"/>
                    <w:szCs w:val="36"/>
                    <w:lang w:eastAsia="en-AU"/>
                  </w:rPr>
                  <w:t>☐</w:t>
                </w:r>
              </w:p>
            </w:sdtContent>
          </w:sd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p>
        </w:tc>
      </w:tr>
      <w:bookmarkEnd w:id="7"/>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3B3151"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B3151">
              <w:rPr>
                <w:rFonts w:ascii="Arial" w:eastAsia="Times New Roman" w:hAnsi="Arial" w:cs="Arial"/>
                <w:b w:val="0"/>
                <w:spacing w:val="2"/>
              </w:rPr>
              <w:t>the contact details of the people responsible for managing workplace relations matters;</w:t>
            </w:r>
          </w:p>
        </w:tc>
        <w:tc>
          <w:tcPr>
            <w:tcW w:w="750" w:type="pct"/>
          </w:tcPr>
          <w:sdt>
            <w:sdtPr>
              <w:rPr>
                <w:rFonts w:ascii="Arial" w:eastAsia="Times New Roman" w:hAnsi="Arial" w:cs="Arial"/>
                <w:spacing w:val="2"/>
                <w:sz w:val="36"/>
                <w:szCs w:val="36"/>
                <w:lang w:eastAsia="en-AU"/>
              </w:rPr>
              <w:id w:val="586427461"/>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815495792"/>
              <w14:checkbox>
                <w14:checked w14:val="0"/>
                <w14:checkedState w14:val="2612" w14:font="MS Gothic"/>
                <w14:uncheckedState w14:val="2610" w14:font="MS Gothic"/>
              </w14:checkbox>
            </w:sdtPr>
            <w:sdtContent>
              <w:p w:rsidR="007949E3" w:rsidRDefault="007949E3" w:rsidP="007949E3">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p>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3B3151"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B3151">
              <w:rPr>
                <w:rFonts w:ascii="Arial" w:eastAsia="Times New Roman" w:hAnsi="Arial" w:cs="Arial"/>
                <w:b w:val="0"/>
                <w:spacing w:val="2"/>
              </w:rPr>
              <w:t>the process for consulting and communicating with the workforce, including strategies to communicate with and manage the relationship with employees, subcontractors, officers, delegates and other representatives of building associations;</w:t>
            </w:r>
          </w:p>
        </w:tc>
        <w:tc>
          <w:tcPr>
            <w:tcW w:w="750" w:type="pct"/>
          </w:tcPr>
          <w:sdt>
            <w:sdtPr>
              <w:rPr>
                <w:rFonts w:ascii="Arial" w:eastAsia="Times New Roman" w:hAnsi="Arial" w:cs="Arial"/>
                <w:spacing w:val="2"/>
                <w:sz w:val="36"/>
                <w:szCs w:val="36"/>
                <w:lang w:eastAsia="en-AU"/>
              </w:rPr>
              <w:id w:val="-1822725491"/>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63603027"/>
              <w14:checkbox>
                <w14:checked w14:val="0"/>
                <w14:checkedState w14:val="2612" w14:font="MS Gothic"/>
                <w14:uncheckedState w14:val="2610" w14:font="MS Gothic"/>
              </w14:checkbox>
            </w:sdtPr>
            <w:sdtContent>
              <w:p w:rsidR="007949E3" w:rsidRPr="007949E3" w:rsidRDefault="007949E3" w:rsidP="007949E3">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7949E3">
                  <w:rPr>
                    <w:rFonts w:ascii="Segoe UI Symbol" w:eastAsia="Times New Roman" w:hAnsi="Segoe UI Symbol" w:cs="Segoe UI Symbol"/>
                    <w:spacing w:val="2"/>
                    <w:sz w:val="36"/>
                    <w:szCs w:val="36"/>
                    <w:lang w:eastAsia="en-AU"/>
                  </w:rPr>
                  <w:t>☐</w:t>
                </w:r>
              </w:p>
            </w:sdtContent>
          </w:sd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p>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3B3151"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B3151">
              <w:rPr>
                <w:rFonts w:ascii="Arial" w:eastAsia="Times New Roman" w:hAnsi="Arial" w:cs="Arial"/>
                <w:b w:val="0"/>
                <w:spacing w:val="2"/>
              </w:rPr>
              <w:t>the disputes res</w:t>
            </w:r>
            <w:r w:rsidRPr="003B3151">
              <w:rPr>
                <w:rFonts w:ascii="Arial" w:eastAsia="Times New Roman" w:hAnsi="Arial" w:cs="Arial"/>
                <w:b w:val="0"/>
                <w:spacing w:val="2"/>
                <w:lang w:eastAsia="en-AU"/>
              </w:rPr>
              <w:t>olution and grievance procedure;</w:t>
            </w:r>
          </w:p>
        </w:tc>
        <w:tc>
          <w:tcPr>
            <w:tcW w:w="750" w:type="pct"/>
          </w:tcPr>
          <w:sdt>
            <w:sdtPr>
              <w:rPr>
                <w:rFonts w:ascii="Arial" w:eastAsia="Times New Roman" w:hAnsi="Arial" w:cs="Arial"/>
                <w:spacing w:val="2"/>
                <w:sz w:val="36"/>
                <w:szCs w:val="36"/>
                <w:lang w:eastAsia="en-AU"/>
              </w:rPr>
              <w:id w:val="2085333475"/>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816993870"/>
              <w14:checkbox>
                <w14:checked w14:val="0"/>
                <w14:checkedState w14:val="2612" w14:font="MS Gothic"/>
                <w14:uncheckedState w14:val="2610" w14:font="MS Gothic"/>
              </w14:checkbox>
            </w:sdtPr>
            <w:sdtContent>
              <w:p w:rsidR="007949E3" w:rsidRPr="007949E3" w:rsidRDefault="007949E3" w:rsidP="007949E3">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7949E3">
                  <w:rPr>
                    <w:rFonts w:ascii="Segoe UI Symbol" w:eastAsia="Times New Roman" w:hAnsi="Segoe UI Symbol" w:cs="Segoe UI Symbol"/>
                    <w:spacing w:val="2"/>
                    <w:sz w:val="36"/>
                    <w:szCs w:val="36"/>
                    <w:lang w:eastAsia="en-AU"/>
                  </w:rPr>
                  <w:t>☐</w:t>
                </w:r>
              </w:p>
            </w:sdtContent>
          </w:sd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p>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3B3151"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B3151">
              <w:rPr>
                <w:rFonts w:ascii="Arial" w:eastAsia="Times New Roman" w:hAnsi="Arial" w:cs="Arial"/>
                <w:b w:val="0"/>
                <w:spacing w:val="2"/>
              </w:rPr>
              <w:t>the process for managing subcontractor compliance with legal obligations.</w:t>
            </w:r>
            <w:r w:rsidRPr="003B3151">
              <w:rPr>
                <w:rFonts w:ascii="Arial" w:eastAsia="Times New Roman" w:hAnsi="Arial" w:cs="Arial"/>
                <w:b w:val="0"/>
                <w:spacing w:val="2"/>
                <w:lang w:eastAsia="en-AU"/>
              </w:rPr>
              <w:t xml:space="preserve"> </w:t>
            </w:r>
          </w:p>
        </w:tc>
        <w:tc>
          <w:tcPr>
            <w:tcW w:w="750" w:type="pct"/>
          </w:tcPr>
          <w:sdt>
            <w:sdtPr>
              <w:rPr>
                <w:rFonts w:ascii="Arial" w:eastAsia="Times New Roman" w:hAnsi="Arial" w:cs="Arial"/>
                <w:spacing w:val="2"/>
                <w:sz w:val="36"/>
                <w:szCs w:val="36"/>
                <w:lang w:eastAsia="en-AU"/>
              </w:rPr>
              <w:id w:val="122899535"/>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921681160"/>
              <w14:checkbox>
                <w14:checked w14:val="0"/>
                <w14:checkedState w14:val="2612" w14:font="MS Gothic"/>
                <w14:uncheckedState w14:val="2610" w14:font="MS Gothic"/>
              </w14:checkbox>
            </w:sdtPr>
            <w:sdtContent>
              <w:p w:rsidR="007949E3" w:rsidRDefault="007949E3" w:rsidP="007949E3">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p>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1"/>
              </w:numPr>
              <w:spacing w:before="120"/>
              <w:ind w:left="425" w:hanging="425"/>
              <w:outlineLvl w:val="4"/>
              <w:rPr>
                <w:rFonts w:ascii="Arial" w:eastAsia="Times New Roman" w:hAnsi="Arial" w:cs="Arial"/>
                <w:color w:val="2F5496"/>
                <w:spacing w:val="2"/>
                <w:sz w:val="28"/>
                <w:szCs w:val="28"/>
                <w:lang w:eastAsia="en-AU"/>
              </w:rPr>
            </w:pPr>
            <w:r w:rsidRPr="009E0246">
              <w:rPr>
                <w:rFonts w:ascii="Arial" w:eastAsia="Times New Roman" w:hAnsi="Arial" w:cs="Arial"/>
                <w:color w:val="2F5496"/>
                <w:spacing w:val="2"/>
                <w:sz w:val="28"/>
                <w:szCs w:val="28"/>
                <w:lang w:eastAsia="en-AU"/>
              </w:rPr>
              <w:t>Industrial Relations Plan</w:t>
            </w:r>
          </w:p>
          <w:p w:rsidR="009E0246" w:rsidRPr="009E0246" w:rsidRDefault="009E0246" w:rsidP="009E0246">
            <w:pPr>
              <w:spacing w:line="228" w:lineRule="auto"/>
              <w:rPr>
                <w:rFonts w:ascii="Calibri" w:eastAsia="Times New Roman" w:hAnsi="Calibri" w:cs="Times New Roman"/>
                <w:spacing w:val="2"/>
                <w:sz w:val="20"/>
                <w:szCs w:val="20"/>
                <w:lang w:eastAsia="en-AU"/>
              </w:rPr>
            </w:pPr>
            <w:r w:rsidRPr="009E0246">
              <w:rPr>
                <w:rFonts w:ascii="Calibri" w:eastAsia="Times New Roman" w:hAnsi="Calibri" w:cs="Times New Roman"/>
                <w:spacing w:val="2"/>
                <w:sz w:val="20"/>
                <w:szCs w:val="20"/>
                <w:lang w:eastAsia="en-AU"/>
              </w:rPr>
              <w:t>A fully complying Industrial Relations plan must be provided when submitting tenders.  Refer 3.2 of this guide.</w:t>
            </w:r>
          </w:p>
        </w:tc>
        <w:tc>
          <w:tcPr>
            <w:tcW w:w="750" w:type="pct"/>
          </w:tcPr>
          <w:p w:rsidR="009E0246" w:rsidRPr="009E0246" w:rsidRDefault="009E0246" w:rsidP="009E0246">
            <w:pPr>
              <w:spacing w:before="120" w:after="60"/>
              <w:ind w:left="357"/>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2F5496"/>
                <w:spacing w:val="2"/>
                <w:sz w:val="28"/>
                <w:szCs w:val="28"/>
                <w:lang w:eastAsia="en-AU"/>
              </w:rPr>
            </w:pPr>
            <w:r w:rsidRPr="009E0246">
              <w:rPr>
                <w:rFonts w:ascii="Arial" w:eastAsia="Times New Roman" w:hAnsi="Arial" w:cs="Arial"/>
                <w:b/>
                <w:color w:val="2F5496"/>
                <w:spacing w:val="2"/>
                <w:sz w:val="28"/>
                <w:szCs w:val="28"/>
                <w:lang w:eastAsia="en-AU"/>
              </w:rPr>
              <w:t xml:space="preserve">  Yes</w:t>
            </w:r>
          </w:p>
        </w:tc>
        <w:tc>
          <w:tcPr>
            <w:tcW w:w="750" w:type="pct"/>
          </w:tcPr>
          <w:p w:rsidR="009E0246" w:rsidRPr="009E0246" w:rsidRDefault="009E0246" w:rsidP="009E0246">
            <w:pPr>
              <w:spacing w:before="120" w:after="60"/>
              <w:ind w:left="357"/>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2F5496"/>
                <w:spacing w:val="2"/>
                <w:sz w:val="28"/>
                <w:szCs w:val="28"/>
                <w:lang w:eastAsia="en-AU"/>
              </w:rPr>
            </w:pPr>
            <w:r w:rsidRPr="009E0246">
              <w:rPr>
                <w:rFonts w:ascii="Arial" w:eastAsia="Times New Roman" w:hAnsi="Arial" w:cs="Arial"/>
                <w:b/>
                <w:color w:val="2F5496"/>
                <w:spacing w:val="2"/>
                <w:sz w:val="28"/>
                <w:szCs w:val="28"/>
                <w:lang w:eastAsia="en-AU"/>
              </w:rPr>
              <w:t xml:space="preserve">   No</w:t>
            </w:r>
          </w:p>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5"/>
              </w:numPr>
              <w:spacing w:before="120" w:after="120"/>
              <w:ind w:left="567" w:hanging="567"/>
              <w:rPr>
                <w:rFonts w:ascii="Arial" w:eastAsia="Times New Roman" w:hAnsi="Arial" w:cs="Arial"/>
                <w:spacing w:val="2"/>
                <w:lang w:eastAsia="en-AU"/>
              </w:rPr>
            </w:pPr>
            <w:r w:rsidRPr="009E0246">
              <w:rPr>
                <w:rFonts w:ascii="Arial" w:eastAsia="Times New Roman" w:hAnsi="Arial" w:cs="Arial"/>
                <w:spacing w:val="2"/>
                <w:lang w:eastAsia="en-AU"/>
              </w:rPr>
              <w:t xml:space="preserve">Does your organisation have an industrial relations plan that identifies the </w:t>
            </w:r>
            <w:proofErr w:type="gramStart"/>
            <w:r w:rsidRPr="009E0246">
              <w:rPr>
                <w:rFonts w:ascii="Arial" w:eastAsia="Times New Roman" w:hAnsi="Arial" w:cs="Arial"/>
                <w:spacing w:val="2"/>
                <w:lang w:eastAsia="en-AU"/>
              </w:rPr>
              <w:t>following:</w:t>
            </w:r>
            <w:proofErr w:type="gramEnd"/>
          </w:p>
        </w:tc>
        <w:tc>
          <w:tcPr>
            <w:tcW w:w="750" w:type="pct"/>
          </w:tcPr>
          <w:p w:rsidR="009E0246" w:rsidRPr="009E0246" w:rsidRDefault="009E0246" w:rsidP="009E0246">
            <w:pPr>
              <w:keepNext/>
              <w:keepLines/>
              <w:spacing w:before="120"/>
              <w:ind w:left="360"/>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spacing w:val="2"/>
                <w:sz w:val="24"/>
                <w:szCs w:val="24"/>
                <w:lang w:eastAsia="en-AU"/>
              </w:rPr>
            </w:pPr>
          </w:p>
        </w:tc>
        <w:tc>
          <w:tcPr>
            <w:tcW w:w="750" w:type="pct"/>
          </w:tcPr>
          <w:p w:rsidR="009E0246" w:rsidRPr="009E0246" w:rsidRDefault="009E0246" w:rsidP="009E0246">
            <w:pPr>
              <w:keepNext/>
              <w:keepLines/>
              <w:spacing w:before="120"/>
              <w:ind w:left="360"/>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F5496"/>
                <w:spacing w:val="2"/>
                <w:sz w:val="24"/>
                <w:szCs w:val="24"/>
                <w:lang w:eastAsia="en-AU"/>
              </w:rPr>
            </w:pPr>
          </w:p>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3B3151"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B3151">
              <w:rPr>
                <w:rFonts w:ascii="Arial" w:eastAsia="Times New Roman" w:hAnsi="Arial" w:cs="Arial"/>
                <w:b w:val="0"/>
                <w:spacing w:val="2"/>
                <w:lang w:eastAsia="en-AU"/>
              </w:rPr>
              <w:t>the industrial relations issues that are relevant to your organisations;</w:t>
            </w:r>
          </w:p>
        </w:tc>
        <w:tc>
          <w:tcPr>
            <w:tcW w:w="750" w:type="pct"/>
          </w:tcPr>
          <w:sdt>
            <w:sdtPr>
              <w:rPr>
                <w:rFonts w:ascii="Arial" w:eastAsia="Times New Roman" w:hAnsi="Arial" w:cs="Arial"/>
                <w:spacing w:val="2"/>
                <w:sz w:val="36"/>
                <w:szCs w:val="36"/>
                <w:lang w:eastAsia="en-AU"/>
              </w:rPr>
              <w:id w:val="-1011760076"/>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550877050"/>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3B3151"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B3151">
              <w:rPr>
                <w:rFonts w:ascii="Arial" w:eastAsia="Times New Roman" w:hAnsi="Arial" w:cs="Arial"/>
                <w:b w:val="0"/>
                <w:spacing w:val="2"/>
                <w:lang w:eastAsia="en-AU"/>
              </w:rPr>
              <w:t>actions that will be taken in the event of the following types of incidents:</w:t>
            </w:r>
          </w:p>
          <w:p w:rsidR="009E0246" w:rsidRPr="003B3151" w:rsidRDefault="009E0246" w:rsidP="009E0246">
            <w:pPr>
              <w:numPr>
                <w:ilvl w:val="0"/>
                <w:numId w:val="8"/>
              </w:numPr>
              <w:spacing w:before="120" w:after="120"/>
              <w:ind w:firstLine="54"/>
              <w:contextualSpacing/>
              <w:rPr>
                <w:rFonts w:ascii="Arial" w:eastAsia="Times New Roman" w:hAnsi="Arial" w:cs="Arial"/>
                <w:b w:val="0"/>
                <w:spacing w:val="2"/>
              </w:rPr>
            </w:pPr>
            <w:r w:rsidRPr="003B3151">
              <w:rPr>
                <w:rFonts w:ascii="Arial" w:eastAsia="Times New Roman" w:hAnsi="Arial" w:cs="Arial"/>
                <w:b w:val="0"/>
                <w:spacing w:val="2"/>
              </w:rPr>
              <w:t>grievance disputes;</w:t>
            </w:r>
          </w:p>
          <w:p w:rsidR="009E0246" w:rsidRPr="003B3151" w:rsidRDefault="009E0246" w:rsidP="009E0246">
            <w:pPr>
              <w:numPr>
                <w:ilvl w:val="0"/>
                <w:numId w:val="8"/>
              </w:numPr>
              <w:spacing w:before="120" w:after="120"/>
              <w:ind w:firstLine="54"/>
              <w:contextualSpacing/>
              <w:rPr>
                <w:rFonts w:ascii="Arial" w:eastAsia="Times New Roman" w:hAnsi="Arial" w:cs="Arial"/>
                <w:b w:val="0"/>
                <w:spacing w:val="2"/>
              </w:rPr>
            </w:pPr>
            <w:r w:rsidRPr="003B3151">
              <w:rPr>
                <w:rFonts w:ascii="Arial" w:eastAsia="Times New Roman" w:hAnsi="Arial" w:cs="Arial"/>
                <w:b w:val="0"/>
                <w:spacing w:val="2"/>
              </w:rPr>
              <w:t>inclement weather;</w:t>
            </w:r>
          </w:p>
          <w:p w:rsidR="009E0246" w:rsidRPr="003B3151" w:rsidRDefault="009E0246" w:rsidP="009E0246">
            <w:pPr>
              <w:numPr>
                <w:ilvl w:val="0"/>
                <w:numId w:val="8"/>
              </w:numPr>
              <w:spacing w:before="120" w:after="120"/>
              <w:ind w:left="1418" w:hanging="284"/>
              <w:contextualSpacing/>
              <w:rPr>
                <w:rFonts w:ascii="Arial" w:eastAsia="Times New Roman" w:hAnsi="Arial" w:cs="Arial"/>
                <w:b w:val="0"/>
                <w:spacing w:val="2"/>
              </w:rPr>
            </w:pPr>
            <w:r w:rsidRPr="003B3151">
              <w:rPr>
                <w:rFonts w:ascii="Arial" w:eastAsia="Times New Roman" w:hAnsi="Arial" w:cs="Arial"/>
                <w:b w:val="0"/>
                <w:spacing w:val="2"/>
              </w:rPr>
              <w:t xml:space="preserve">site issues including site allowances, amenities, clothing and tools; </w:t>
            </w:r>
          </w:p>
          <w:p w:rsidR="009E0246" w:rsidRPr="003B3151" w:rsidRDefault="009E0246" w:rsidP="009E0246">
            <w:pPr>
              <w:numPr>
                <w:ilvl w:val="0"/>
                <w:numId w:val="8"/>
              </w:numPr>
              <w:spacing w:before="120" w:after="120"/>
              <w:ind w:firstLine="54"/>
              <w:contextualSpacing/>
              <w:rPr>
                <w:rFonts w:ascii="Arial" w:eastAsia="Times New Roman" w:hAnsi="Arial" w:cs="Arial"/>
                <w:b w:val="0"/>
                <w:spacing w:val="2"/>
              </w:rPr>
            </w:pPr>
            <w:r w:rsidRPr="003B3151">
              <w:rPr>
                <w:rFonts w:ascii="Arial" w:eastAsia="Times New Roman" w:hAnsi="Arial" w:cs="Arial"/>
                <w:b w:val="0"/>
                <w:spacing w:val="2"/>
              </w:rPr>
              <w:t>potential or actual industrial action; and</w:t>
            </w:r>
          </w:p>
          <w:p w:rsidR="009E0246" w:rsidRPr="003B3151" w:rsidRDefault="009E0246" w:rsidP="009E0246">
            <w:pPr>
              <w:numPr>
                <w:ilvl w:val="0"/>
                <w:numId w:val="8"/>
              </w:numPr>
              <w:spacing w:before="120" w:after="120"/>
              <w:ind w:firstLine="54"/>
              <w:contextualSpacing/>
              <w:rPr>
                <w:rFonts w:ascii="Arial" w:eastAsia="Times New Roman" w:hAnsi="Arial" w:cs="Arial"/>
                <w:b w:val="0"/>
                <w:spacing w:val="2"/>
                <w:lang w:eastAsia="en-AU"/>
              </w:rPr>
            </w:pPr>
            <w:r w:rsidRPr="003B3151">
              <w:rPr>
                <w:rFonts w:ascii="Arial" w:eastAsia="Times New Roman" w:hAnsi="Arial" w:cs="Arial"/>
                <w:b w:val="0"/>
                <w:spacing w:val="2"/>
              </w:rPr>
              <w:t>unforeseen risks.</w:t>
            </w:r>
          </w:p>
        </w:tc>
        <w:tc>
          <w:tcPr>
            <w:tcW w:w="750" w:type="pct"/>
          </w:tcPr>
          <w:sdt>
            <w:sdtPr>
              <w:rPr>
                <w:rFonts w:ascii="Arial" w:eastAsia="Times New Roman" w:hAnsi="Arial" w:cs="Arial"/>
                <w:spacing w:val="2"/>
                <w:sz w:val="36"/>
                <w:szCs w:val="36"/>
                <w:lang w:eastAsia="en-AU"/>
              </w:rPr>
              <w:id w:val="-1889640900"/>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952766746"/>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3B3151"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3B3151" w:rsidRDefault="003B3151" w:rsidP="003B3151">
            <w:pPr>
              <w:spacing w:before="120" w:after="120"/>
              <w:contextualSpacing/>
              <w:rPr>
                <w:rFonts w:ascii="Arial" w:eastAsia="Times New Roman" w:hAnsi="Arial" w:cs="Arial"/>
                <w:bCs w:val="0"/>
                <w:spacing w:val="2"/>
                <w:lang w:eastAsia="en-AU"/>
              </w:rPr>
            </w:pPr>
          </w:p>
          <w:p w:rsidR="003B3151" w:rsidRDefault="003B3151" w:rsidP="003B3151">
            <w:pPr>
              <w:spacing w:before="120" w:after="120"/>
              <w:contextualSpacing/>
              <w:rPr>
                <w:rFonts w:ascii="Arial" w:eastAsia="Times New Roman" w:hAnsi="Arial" w:cs="Arial"/>
                <w:bCs w:val="0"/>
                <w:spacing w:val="2"/>
                <w:lang w:eastAsia="en-AU"/>
              </w:rPr>
            </w:pPr>
          </w:p>
          <w:p w:rsidR="003B3151" w:rsidRDefault="003B3151" w:rsidP="003B3151">
            <w:pPr>
              <w:spacing w:before="120" w:after="120"/>
              <w:contextualSpacing/>
              <w:rPr>
                <w:rFonts w:ascii="Arial" w:eastAsia="Times New Roman" w:hAnsi="Arial" w:cs="Arial"/>
                <w:bCs w:val="0"/>
                <w:spacing w:val="2"/>
                <w:lang w:eastAsia="en-AU"/>
              </w:rPr>
            </w:pPr>
          </w:p>
          <w:p w:rsidR="003B3151" w:rsidRPr="003B3151" w:rsidRDefault="003B3151" w:rsidP="003B3151">
            <w:pPr>
              <w:spacing w:before="120" w:after="120"/>
              <w:contextualSpacing/>
              <w:rPr>
                <w:rFonts w:ascii="Arial" w:eastAsia="Times New Roman" w:hAnsi="Arial" w:cs="Arial"/>
                <w:b w:val="0"/>
                <w:spacing w:val="2"/>
                <w:lang w:eastAsia="en-AU"/>
              </w:rPr>
            </w:pPr>
          </w:p>
        </w:tc>
        <w:tc>
          <w:tcPr>
            <w:tcW w:w="750" w:type="pct"/>
          </w:tcPr>
          <w:p w:rsidR="003B3151" w:rsidRDefault="003B3151"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p>
        </w:tc>
        <w:tc>
          <w:tcPr>
            <w:tcW w:w="750" w:type="pct"/>
          </w:tcPr>
          <w:p w:rsidR="003B3151" w:rsidRDefault="003B3151"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p>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keepNext/>
              <w:keepLines/>
              <w:numPr>
                <w:ilvl w:val="0"/>
                <w:numId w:val="1"/>
              </w:numPr>
              <w:spacing w:before="120" w:after="120"/>
              <w:ind w:left="426" w:hanging="426"/>
              <w:outlineLvl w:val="4"/>
              <w:rPr>
                <w:rFonts w:ascii="Arial" w:eastAsia="Times New Roman" w:hAnsi="Arial" w:cs="Arial"/>
                <w:color w:val="2F5496"/>
                <w:spacing w:val="2"/>
                <w:sz w:val="28"/>
                <w:szCs w:val="28"/>
                <w:lang w:eastAsia="en-AU"/>
              </w:rPr>
            </w:pPr>
            <w:r w:rsidRPr="009E0246">
              <w:rPr>
                <w:rFonts w:ascii="Arial" w:eastAsia="Times New Roman" w:hAnsi="Arial" w:cs="Arial"/>
                <w:color w:val="2F5496"/>
                <w:spacing w:val="2"/>
                <w:sz w:val="28"/>
                <w:szCs w:val="28"/>
                <w:lang w:eastAsia="en-AU"/>
              </w:rPr>
              <w:t>Compliance with legal obligation</w:t>
            </w:r>
          </w:p>
        </w:tc>
        <w:tc>
          <w:tcPr>
            <w:tcW w:w="750" w:type="pct"/>
          </w:tcPr>
          <w:p w:rsidR="009E0246" w:rsidRPr="009E0246" w:rsidRDefault="009E0246" w:rsidP="009E0246">
            <w:pPr>
              <w:keepNext/>
              <w:keepLines/>
              <w:spacing w:before="120" w:after="60"/>
              <w:ind w:left="357"/>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F5496"/>
                <w:spacing w:val="2"/>
                <w:sz w:val="28"/>
                <w:szCs w:val="28"/>
                <w:lang w:eastAsia="en-AU"/>
              </w:rPr>
            </w:pPr>
            <w:r w:rsidRPr="009E0246">
              <w:rPr>
                <w:rFonts w:ascii="Arial" w:eastAsia="Times New Roman" w:hAnsi="Arial" w:cs="Arial"/>
                <w:b/>
                <w:color w:val="2F5496"/>
                <w:spacing w:val="2"/>
                <w:sz w:val="28"/>
                <w:szCs w:val="28"/>
                <w:lang w:eastAsia="en-AU"/>
              </w:rPr>
              <w:t xml:space="preserve">  Yes</w:t>
            </w:r>
          </w:p>
        </w:tc>
        <w:tc>
          <w:tcPr>
            <w:tcW w:w="750" w:type="pct"/>
          </w:tcPr>
          <w:p w:rsidR="009E0246" w:rsidRPr="009E0246" w:rsidRDefault="009E0246" w:rsidP="009E0246">
            <w:pPr>
              <w:keepNext/>
              <w:keepLines/>
              <w:spacing w:before="120" w:after="60"/>
              <w:ind w:left="357"/>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F5496"/>
                <w:spacing w:val="2"/>
                <w:sz w:val="28"/>
                <w:szCs w:val="28"/>
                <w:lang w:eastAsia="en-AU"/>
              </w:rPr>
            </w:pPr>
            <w:r w:rsidRPr="009E0246">
              <w:rPr>
                <w:rFonts w:ascii="Arial" w:eastAsia="Times New Roman" w:hAnsi="Arial" w:cs="Arial"/>
                <w:b/>
                <w:color w:val="2F5496"/>
                <w:spacing w:val="2"/>
                <w:sz w:val="28"/>
                <w:szCs w:val="28"/>
                <w:lang w:eastAsia="en-AU"/>
              </w:rPr>
              <w:t xml:space="preserve">   No</w:t>
            </w:r>
          </w:p>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keepNext/>
              <w:keepLines/>
              <w:numPr>
                <w:ilvl w:val="0"/>
                <w:numId w:val="6"/>
              </w:numPr>
              <w:spacing w:before="120" w:after="120"/>
              <w:ind w:left="567" w:hanging="567"/>
              <w:contextualSpacing/>
              <w:rPr>
                <w:rFonts w:ascii="Arial" w:eastAsia="Times New Roman" w:hAnsi="Arial" w:cs="Arial"/>
                <w:spacing w:val="2"/>
                <w:lang w:eastAsia="en-AU"/>
              </w:rPr>
            </w:pPr>
            <w:r w:rsidRPr="009E0246">
              <w:rPr>
                <w:rFonts w:ascii="Arial" w:eastAsia="Times New Roman" w:hAnsi="Arial" w:cs="Arial"/>
                <w:spacing w:val="2"/>
                <w:lang w:eastAsia="en-AU"/>
              </w:rPr>
              <w:t xml:space="preserve">Does your organisation have policies and procedures to ensure compliance with the following categories of </w:t>
            </w:r>
            <w:proofErr w:type="gramStart"/>
            <w:r w:rsidRPr="009E0246">
              <w:rPr>
                <w:rFonts w:ascii="Arial" w:eastAsia="Times New Roman" w:hAnsi="Arial" w:cs="Arial"/>
                <w:spacing w:val="2"/>
                <w:lang w:eastAsia="en-AU"/>
              </w:rPr>
              <w:t>legislation:</w:t>
            </w:r>
            <w:proofErr w:type="gramEnd"/>
          </w:p>
        </w:tc>
        <w:tc>
          <w:tcPr>
            <w:tcW w:w="750" w:type="pct"/>
          </w:tcPr>
          <w:p w:rsidR="009E0246" w:rsidRPr="009E0246" w:rsidRDefault="009E0246" w:rsidP="009E0246">
            <w:pPr>
              <w:keepNext/>
              <w:keepLines/>
              <w:spacing w:before="120"/>
              <w:ind w:left="720"/>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24"/>
                <w:szCs w:val="24"/>
                <w:lang w:eastAsia="en-AU"/>
              </w:rPr>
            </w:pPr>
          </w:p>
        </w:tc>
        <w:tc>
          <w:tcPr>
            <w:tcW w:w="750" w:type="pct"/>
          </w:tcPr>
          <w:p w:rsidR="009E0246" w:rsidRPr="009E0246" w:rsidRDefault="009E0246" w:rsidP="009E0246">
            <w:pPr>
              <w:keepNext/>
              <w:keepLines/>
              <w:spacing w:before="120"/>
              <w:ind w:left="720"/>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24"/>
                <w:szCs w:val="24"/>
                <w:lang w:eastAsia="en-AU"/>
              </w:rPr>
            </w:pPr>
          </w:p>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4"/>
              </w:numPr>
              <w:spacing w:before="120" w:after="120"/>
              <w:ind w:left="993" w:hanging="426"/>
              <w:contextualSpacing/>
              <w:rPr>
                <w:rFonts w:ascii="Arial" w:eastAsia="Times New Roman" w:hAnsi="Arial" w:cs="Arial"/>
                <w:spacing w:val="2"/>
                <w:lang w:eastAsia="en-AU"/>
              </w:rPr>
            </w:pPr>
            <w:r w:rsidRPr="003B3151">
              <w:rPr>
                <w:rFonts w:ascii="Arial" w:eastAsia="Times New Roman" w:hAnsi="Arial" w:cs="Arial"/>
                <w:b w:val="0"/>
                <w:spacing w:val="2"/>
                <w:lang w:eastAsia="en-AU"/>
              </w:rPr>
              <w:t xml:space="preserve">Commonwealth workplace relations legislation (including the </w:t>
            </w:r>
            <w:r w:rsidRPr="003B3151">
              <w:rPr>
                <w:rFonts w:ascii="Arial" w:eastAsia="Times New Roman" w:hAnsi="Arial" w:cs="Arial"/>
                <w:spacing w:val="2"/>
                <w:lang w:eastAsia="en-AU"/>
              </w:rPr>
              <w:t>Building and Construction Industry (Improving Productivity) Act 2016 (</w:t>
            </w:r>
            <w:proofErr w:type="spellStart"/>
            <w:r w:rsidRPr="003B3151">
              <w:rPr>
                <w:rFonts w:ascii="Arial" w:eastAsia="Times New Roman" w:hAnsi="Arial" w:cs="Arial"/>
                <w:spacing w:val="2"/>
                <w:lang w:eastAsia="en-AU"/>
              </w:rPr>
              <w:t>Cth</w:t>
            </w:r>
            <w:proofErr w:type="spellEnd"/>
            <w:r w:rsidRPr="003B3151">
              <w:rPr>
                <w:rFonts w:ascii="Arial" w:eastAsia="Times New Roman" w:hAnsi="Arial" w:cs="Arial"/>
                <w:spacing w:val="2"/>
                <w:lang w:eastAsia="en-AU"/>
              </w:rPr>
              <w:t>)</w:t>
            </w:r>
            <w:r w:rsidRPr="003B3151">
              <w:rPr>
                <w:rFonts w:ascii="Arial" w:eastAsia="Times New Roman" w:hAnsi="Arial" w:cs="Arial"/>
                <w:b w:val="0"/>
                <w:spacing w:val="2"/>
                <w:lang w:eastAsia="en-AU"/>
              </w:rPr>
              <w:t xml:space="preserve"> and where applicable the </w:t>
            </w:r>
            <w:r w:rsidRPr="003B3151">
              <w:rPr>
                <w:rFonts w:ascii="Arial" w:eastAsia="Times New Roman" w:hAnsi="Arial" w:cs="Arial"/>
                <w:spacing w:val="2"/>
                <w:lang w:eastAsia="en-AU"/>
              </w:rPr>
              <w:t>Code for the Tendering</w:t>
            </w:r>
            <w:r w:rsidRPr="003B3151">
              <w:rPr>
                <w:rFonts w:ascii="Arial" w:eastAsia="Times New Roman" w:hAnsi="Arial" w:cs="Arial"/>
                <w:b w:val="0"/>
                <w:spacing w:val="2"/>
                <w:lang w:eastAsia="en-AU"/>
              </w:rPr>
              <w:t xml:space="preserve"> and</w:t>
            </w:r>
            <w:r w:rsidRPr="009E0246">
              <w:rPr>
                <w:rFonts w:ascii="Arial" w:eastAsia="Times New Roman" w:hAnsi="Arial" w:cs="Arial"/>
                <w:spacing w:val="2"/>
                <w:lang w:eastAsia="en-AU"/>
              </w:rPr>
              <w:t xml:space="preserve"> Performance of Building Work 2016</w:t>
            </w:r>
            <w:r w:rsidRPr="009E0246">
              <w:rPr>
                <w:rFonts w:ascii="Arial" w:eastAsia="Times New Roman" w:hAnsi="Arial" w:cs="Arial"/>
                <w:color w:val="373F46"/>
                <w:spacing w:val="2"/>
                <w:lang w:eastAsia="en-AU"/>
              </w:rPr>
              <w:t> </w:t>
            </w:r>
            <w:r w:rsidRPr="009E0246">
              <w:rPr>
                <w:rFonts w:ascii="Arial" w:eastAsia="Times New Roman" w:hAnsi="Arial" w:cs="Arial"/>
                <w:spacing w:val="2"/>
                <w:lang w:eastAsia="en-AU"/>
              </w:rPr>
              <w:t>and the Fair Work Act 2009 (</w:t>
            </w:r>
            <w:proofErr w:type="spellStart"/>
            <w:r w:rsidRPr="009E0246">
              <w:rPr>
                <w:rFonts w:ascii="Arial" w:eastAsia="Times New Roman" w:hAnsi="Arial" w:cs="Arial"/>
                <w:spacing w:val="2"/>
                <w:lang w:eastAsia="en-AU"/>
              </w:rPr>
              <w:t>Cth</w:t>
            </w:r>
            <w:proofErr w:type="spellEnd"/>
            <w:r w:rsidRPr="009E0246">
              <w:rPr>
                <w:rFonts w:ascii="Arial" w:eastAsia="Times New Roman" w:hAnsi="Arial" w:cs="Arial"/>
                <w:spacing w:val="2"/>
                <w:lang w:eastAsia="en-AU"/>
              </w:rPr>
              <w:t>))</w:t>
            </w:r>
          </w:p>
        </w:tc>
        <w:tc>
          <w:tcPr>
            <w:tcW w:w="750" w:type="pct"/>
          </w:tcPr>
          <w:sdt>
            <w:sdtPr>
              <w:rPr>
                <w:rFonts w:ascii="Arial" w:eastAsia="Times New Roman" w:hAnsi="Arial" w:cs="Arial"/>
                <w:spacing w:val="2"/>
                <w:sz w:val="36"/>
                <w:szCs w:val="36"/>
                <w:lang w:eastAsia="en-AU"/>
              </w:rPr>
              <w:id w:val="1701205428"/>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749695738"/>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4"/>
              </w:numPr>
              <w:spacing w:before="120" w:after="120"/>
              <w:ind w:left="993" w:hanging="426"/>
              <w:contextualSpacing/>
              <w:rPr>
                <w:rFonts w:ascii="Arial" w:eastAsia="Times New Roman" w:hAnsi="Arial" w:cs="Arial"/>
                <w:spacing w:val="2"/>
                <w:lang w:eastAsia="en-AU"/>
              </w:rPr>
            </w:pPr>
            <w:r w:rsidRPr="009E0246">
              <w:rPr>
                <w:rFonts w:ascii="Arial" w:eastAsia="Times New Roman" w:hAnsi="Arial" w:cs="Arial"/>
                <w:spacing w:val="2"/>
                <w:lang w:eastAsia="en-AU"/>
              </w:rPr>
              <w:t>Long service leave (including the Construction Industry Long Service Leave Act 1997 (Vic) and Long Service Leave Act 1992 (Vic))</w:t>
            </w:r>
          </w:p>
        </w:tc>
        <w:tc>
          <w:tcPr>
            <w:tcW w:w="750" w:type="pct"/>
          </w:tcPr>
          <w:sdt>
            <w:sdtPr>
              <w:rPr>
                <w:rFonts w:ascii="Arial" w:eastAsia="Times New Roman" w:hAnsi="Arial" w:cs="Arial"/>
                <w:spacing w:val="2"/>
                <w:sz w:val="36"/>
                <w:szCs w:val="36"/>
                <w:lang w:eastAsia="en-AU"/>
              </w:rPr>
              <w:id w:val="1117635970"/>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2124111800"/>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4"/>
              </w:numPr>
              <w:spacing w:before="120" w:after="120"/>
              <w:ind w:left="993" w:hanging="426"/>
              <w:contextualSpacing/>
              <w:rPr>
                <w:rFonts w:ascii="Arial" w:eastAsia="Times New Roman" w:hAnsi="Arial" w:cs="Arial"/>
                <w:spacing w:val="2"/>
                <w:lang w:eastAsia="en-AU"/>
              </w:rPr>
            </w:pPr>
            <w:r w:rsidRPr="009E0246">
              <w:rPr>
                <w:rFonts w:ascii="Arial" w:eastAsia="Times New Roman" w:hAnsi="Arial" w:cs="Arial"/>
                <w:spacing w:val="2"/>
                <w:lang w:eastAsia="en-AU"/>
              </w:rPr>
              <w:t>Occupational health and safety (including the Occupational Health and Safety Act 2004 (Vic))</w:t>
            </w:r>
          </w:p>
        </w:tc>
        <w:tc>
          <w:tcPr>
            <w:tcW w:w="750" w:type="pct"/>
          </w:tcPr>
          <w:sdt>
            <w:sdtPr>
              <w:rPr>
                <w:rFonts w:ascii="Arial" w:eastAsia="Times New Roman" w:hAnsi="Arial" w:cs="Arial"/>
                <w:spacing w:val="2"/>
                <w:sz w:val="36"/>
                <w:szCs w:val="36"/>
                <w:lang w:eastAsia="en-AU"/>
              </w:rPr>
              <w:id w:val="2100131036"/>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828860845"/>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4"/>
              </w:numPr>
              <w:spacing w:before="120" w:after="120"/>
              <w:ind w:left="993" w:hanging="426"/>
              <w:contextualSpacing/>
              <w:rPr>
                <w:rFonts w:ascii="Arial" w:eastAsia="Times New Roman" w:hAnsi="Arial" w:cs="Arial"/>
                <w:spacing w:val="2"/>
                <w:lang w:eastAsia="en-AU"/>
              </w:rPr>
            </w:pPr>
            <w:r w:rsidRPr="009E0246">
              <w:rPr>
                <w:rFonts w:ascii="Arial" w:eastAsia="Times New Roman" w:hAnsi="Arial" w:cs="Arial"/>
                <w:spacing w:val="2"/>
                <w:lang w:eastAsia="en-AU"/>
              </w:rPr>
              <w:t>Workers compensation (including the Workplace Injury Rehabilitation and Compensation Act 2013 (Vic))</w:t>
            </w:r>
          </w:p>
        </w:tc>
        <w:tc>
          <w:tcPr>
            <w:tcW w:w="750" w:type="pct"/>
          </w:tcPr>
          <w:sdt>
            <w:sdtPr>
              <w:rPr>
                <w:rFonts w:ascii="Arial" w:eastAsia="Times New Roman" w:hAnsi="Arial" w:cs="Arial"/>
                <w:spacing w:val="2"/>
                <w:sz w:val="36"/>
                <w:szCs w:val="36"/>
                <w:lang w:eastAsia="en-AU"/>
              </w:rPr>
              <w:id w:val="2040237745"/>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799332933"/>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4"/>
              </w:numPr>
              <w:spacing w:before="120" w:after="120"/>
              <w:ind w:left="993" w:hanging="426"/>
              <w:contextualSpacing/>
              <w:rPr>
                <w:rFonts w:ascii="Arial" w:eastAsia="Times New Roman" w:hAnsi="Arial" w:cs="Arial"/>
                <w:spacing w:val="2"/>
                <w:lang w:eastAsia="en-AU"/>
              </w:rPr>
            </w:pPr>
            <w:r w:rsidRPr="009E0246">
              <w:rPr>
                <w:rFonts w:ascii="Arial" w:eastAsia="Times New Roman" w:hAnsi="Arial" w:cs="Arial"/>
                <w:spacing w:val="2"/>
                <w:lang w:eastAsia="en-AU"/>
              </w:rPr>
              <w:t>Equal opportunity (including the Equal Opportunity Act 2010 (Vic))</w:t>
            </w:r>
          </w:p>
        </w:tc>
        <w:tc>
          <w:tcPr>
            <w:tcW w:w="750" w:type="pct"/>
          </w:tcPr>
          <w:sdt>
            <w:sdtPr>
              <w:rPr>
                <w:rFonts w:ascii="Arial" w:eastAsia="Times New Roman" w:hAnsi="Arial" w:cs="Arial"/>
                <w:spacing w:val="2"/>
                <w:sz w:val="36"/>
                <w:szCs w:val="36"/>
                <w:lang w:eastAsia="en-AU"/>
              </w:rPr>
              <w:id w:val="1060445170"/>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405483290"/>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3B3151" w:rsidRPr="003B3151" w:rsidRDefault="009E0246" w:rsidP="009E0246">
            <w:pPr>
              <w:numPr>
                <w:ilvl w:val="0"/>
                <w:numId w:val="4"/>
              </w:numPr>
              <w:spacing w:before="120" w:after="120"/>
              <w:ind w:left="993" w:hanging="426"/>
              <w:contextualSpacing/>
              <w:rPr>
                <w:rFonts w:ascii="Arial" w:eastAsia="Times New Roman" w:hAnsi="Arial" w:cs="Arial"/>
                <w:spacing w:val="2"/>
                <w:lang w:eastAsia="en-AU"/>
              </w:rPr>
            </w:pPr>
            <w:r w:rsidRPr="009E0246">
              <w:rPr>
                <w:rFonts w:ascii="Arial" w:eastAsia="Times New Roman" w:hAnsi="Arial" w:cs="Arial"/>
                <w:spacing w:val="2"/>
                <w:lang w:eastAsia="en-AU"/>
              </w:rPr>
              <w:t xml:space="preserve">Anti-discrimination (including the </w:t>
            </w:r>
          </w:p>
          <w:p w:rsidR="009E0246" w:rsidRPr="009E0246" w:rsidRDefault="009E0246" w:rsidP="003B3151">
            <w:pPr>
              <w:spacing w:before="120" w:after="120"/>
              <w:ind w:left="993"/>
              <w:contextualSpacing/>
              <w:rPr>
                <w:rFonts w:ascii="Arial" w:eastAsia="Times New Roman" w:hAnsi="Arial" w:cs="Arial"/>
                <w:spacing w:val="2"/>
                <w:lang w:eastAsia="en-AU"/>
              </w:rPr>
            </w:pPr>
            <w:r w:rsidRPr="009E0246">
              <w:rPr>
                <w:rFonts w:ascii="Arial" w:eastAsia="Times New Roman" w:hAnsi="Arial" w:cs="Arial"/>
                <w:spacing w:val="2"/>
                <w:lang w:eastAsia="en-AU"/>
              </w:rPr>
              <w:t>Age Discrimination Act 2004 (</w:t>
            </w:r>
            <w:proofErr w:type="spellStart"/>
            <w:r w:rsidRPr="009E0246">
              <w:rPr>
                <w:rFonts w:ascii="Arial" w:eastAsia="Times New Roman" w:hAnsi="Arial" w:cs="Arial"/>
                <w:spacing w:val="2"/>
                <w:lang w:eastAsia="en-AU"/>
              </w:rPr>
              <w:t>Cth</w:t>
            </w:r>
            <w:proofErr w:type="spellEnd"/>
            <w:r w:rsidRPr="009E0246">
              <w:rPr>
                <w:rFonts w:ascii="Arial" w:eastAsia="Times New Roman" w:hAnsi="Arial" w:cs="Arial"/>
                <w:spacing w:val="2"/>
                <w:lang w:eastAsia="en-AU"/>
              </w:rPr>
              <w:t>), Sex Discrimination Act 1984 (</w:t>
            </w:r>
            <w:proofErr w:type="spellStart"/>
            <w:r w:rsidRPr="009E0246">
              <w:rPr>
                <w:rFonts w:ascii="Arial" w:eastAsia="Times New Roman" w:hAnsi="Arial" w:cs="Arial"/>
                <w:spacing w:val="2"/>
                <w:lang w:eastAsia="en-AU"/>
              </w:rPr>
              <w:t>Cth</w:t>
            </w:r>
            <w:proofErr w:type="spellEnd"/>
            <w:r w:rsidRPr="009E0246">
              <w:rPr>
                <w:rFonts w:ascii="Arial" w:eastAsia="Times New Roman" w:hAnsi="Arial" w:cs="Arial"/>
                <w:spacing w:val="2"/>
                <w:lang w:eastAsia="en-AU"/>
              </w:rPr>
              <w:t>), Racial Discrimination Act 1975 (</w:t>
            </w:r>
            <w:proofErr w:type="spellStart"/>
            <w:r w:rsidRPr="009E0246">
              <w:rPr>
                <w:rFonts w:ascii="Arial" w:eastAsia="Times New Roman" w:hAnsi="Arial" w:cs="Arial"/>
                <w:spacing w:val="2"/>
                <w:lang w:eastAsia="en-AU"/>
              </w:rPr>
              <w:t>Cth</w:t>
            </w:r>
            <w:proofErr w:type="spellEnd"/>
            <w:r w:rsidRPr="009E0246">
              <w:rPr>
                <w:rFonts w:ascii="Arial" w:eastAsia="Times New Roman" w:hAnsi="Arial" w:cs="Arial"/>
                <w:spacing w:val="2"/>
                <w:lang w:eastAsia="en-AU"/>
              </w:rPr>
              <w:t>) and Disability Discrimination Act 1992 (</w:t>
            </w:r>
            <w:proofErr w:type="spellStart"/>
            <w:r w:rsidRPr="009E0246">
              <w:rPr>
                <w:rFonts w:ascii="Arial" w:eastAsia="Times New Roman" w:hAnsi="Arial" w:cs="Arial"/>
                <w:spacing w:val="2"/>
                <w:lang w:eastAsia="en-AU"/>
              </w:rPr>
              <w:t>Cth</w:t>
            </w:r>
            <w:proofErr w:type="spellEnd"/>
            <w:r w:rsidRPr="009E0246">
              <w:rPr>
                <w:rFonts w:ascii="Arial" w:eastAsia="Times New Roman" w:hAnsi="Arial" w:cs="Arial"/>
                <w:spacing w:val="2"/>
                <w:lang w:eastAsia="en-AU"/>
              </w:rPr>
              <w:t>))</w:t>
            </w:r>
          </w:p>
        </w:tc>
        <w:tc>
          <w:tcPr>
            <w:tcW w:w="750" w:type="pct"/>
          </w:tcPr>
          <w:sdt>
            <w:sdtPr>
              <w:rPr>
                <w:rFonts w:ascii="Arial" w:eastAsia="Times New Roman" w:hAnsi="Arial" w:cs="Arial"/>
                <w:spacing w:val="2"/>
                <w:sz w:val="36"/>
                <w:szCs w:val="36"/>
                <w:lang w:eastAsia="en-AU"/>
              </w:rPr>
              <w:id w:val="-710724775"/>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085739218"/>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4"/>
              </w:numPr>
              <w:spacing w:before="120" w:after="120"/>
              <w:ind w:left="993" w:hanging="426"/>
              <w:contextualSpacing/>
              <w:rPr>
                <w:rFonts w:ascii="Arial" w:eastAsia="Times New Roman" w:hAnsi="Arial" w:cs="Arial"/>
                <w:spacing w:val="2"/>
                <w:lang w:eastAsia="en-AU"/>
              </w:rPr>
            </w:pPr>
            <w:r w:rsidRPr="009E0246">
              <w:rPr>
                <w:rFonts w:ascii="Arial" w:eastAsia="Times New Roman" w:hAnsi="Arial" w:cs="Arial"/>
                <w:spacing w:val="2"/>
                <w:lang w:eastAsia="en-AU"/>
              </w:rPr>
              <w:t xml:space="preserve">Charter of human rights and responsibilities (including the </w:t>
            </w:r>
            <w:hyperlink r:id="rId17" w:tgtFrame="_blank" w:history="1">
              <w:r w:rsidRPr="009E0246">
                <w:rPr>
                  <w:rFonts w:ascii="Arial" w:eastAsia="Times New Roman" w:hAnsi="Arial" w:cs="Arial"/>
                  <w:spacing w:val="2"/>
                  <w:lang w:eastAsia="en-AU"/>
                </w:rPr>
                <w:t>Charter of Human Rights and Responsibilities Act 2006</w:t>
              </w:r>
            </w:hyperlink>
            <w:r w:rsidRPr="009E0246">
              <w:rPr>
                <w:rFonts w:ascii="Arial" w:eastAsia="Times New Roman" w:hAnsi="Arial" w:cs="Arial"/>
                <w:spacing w:val="2"/>
                <w:lang w:eastAsia="en-AU"/>
              </w:rPr>
              <w:t xml:space="preserve"> (Vic) and the Australian Human Rights Commission Act 1986 (</w:t>
            </w:r>
            <w:proofErr w:type="spellStart"/>
            <w:r w:rsidRPr="009E0246">
              <w:rPr>
                <w:rFonts w:ascii="Arial" w:eastAsia="Times New Roman" w:hAnsi="Arial" w:cs="Arial"/>
                <w:spacing w:val="2"/>
                <w:lang w:eastAsia="en-AU"/>
              </w:rPr>
              <w:t>Cth</w:t>
            </w:r>
            <w:proofErr w:type="spellEnd"/>
            <w:r w:rsidRPr="009E0246">
              <w:rPr>
                <w:rFonts w:ascii="Arial" w:eastAsia="Times New Roman" w:hAnsi="Arial" w:cs="Arial"/>
                <w:spacing w:val="2"/>
                <w:lang w:eastAsia="en-AU"/>
              </w:rPr>
              <w:t>))</w:t>
            </w:r>
          </w:p>
        </w:tc>
        <w:tc>
          <w:tcPr>
            <w:tcW w:w="750" w:type="pct"/>
          </w:tcPr>
          <w:sdt>
            <w:sdtPr>
              <w:rPr>
                <w:rFonts w:ascii="Arial" w:eastAsia="Times New Roman" w:hAnsi="Arial" w:cs="Arial"/>
                <w:spacing w:val="2"/>
                <w:sz w:val="36"/>
                <w:szCs w:val="36"/>
                <w:lang w:eastAsia="en-AU"/>
              </w:rPr>
              <w:id w:val="-1912142501"/>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083066089"/>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4"/>
              </w:numPr>
              <w:spacing w:before="120" w:after="120"/>
              <w:ind w:left="993" w:hanging="426"/>
              <w:contextualSpacing/>
              <w:rPr>
                <w:rFonts w:ascii="Arial" w:eastAsia="Times New Roman" w:hAnsi="Arial" w:cs="Arial"/>
                <w:spacing w:val="2"/>
                <w:lang w:eastAsia="en-AU"/>
              </w:rPr>
            </w:pPr>
            <w:r w:rsidRPr="009E0246">
              <w:rPr>
                <w:rFonts w:ascii="Arial" w:eastAsia="Times New Roman" w:hAnsi="Arial" w:cs="Arial"/>
                <w:spacing w:val="2"/>
                <w:lang w:eastAsia="en-AU"/>
              </w:rPr>
              <w:t>Superannuation (including the Superannuation Guarantee Administration Act 1992 (</w:t>
            </w:r>
            <w:proofErr w:type="spellStart"/>
            <w:r w:rsidRPr="009E0246">
              <w:rPr>
                <w:rFonts w:ascii="Arial" w:eastAsia="Times New Roman" w:hAnsi="Arial" w:cs="Arial"/>
                <w:spacing w:val="2"/>
                <w:lang w:eastAsia="en-AU"/>
              </w:rPr>
              <w:t>Cth</w:t>
            </w:r>
            <w:proofErr w:type="spellEnd"/>
            <w:r w:rsidRPr="009E0246">
              <w:rPr>
                <w:rFonts w:ascii="Arial" w:eastAsia="Times New Roman" w:hAnsi="Arial" w:cs="Arial"/>
                <w:spacing w:val="2"/>
                <w:lang w:eastAsia="en-AU"/>
              </w:rPr>
              <w:t>))</w:t>
            </w:r>
          </w:p>
        </w:tc>
        <w:tc>
          <w:tcPr>
            <w:tcW w:w="750" w:type="pct"/>
          </w:tcPr>
          <w:sdt>
            <w:sdtPr>
              <w:rPr>
                <w:rFonts w:ascii="Arial" w:eastAsia="Times New Roman" w:hAnsi="Arial" w:cs="Arial"/>
                <w:spacing w:val="2"/>
                <w:sz w:val="36"/>
                <w:szCs w:val="36"/>
                <w:lang w:eastAsia="en-AU"/>
              </w:rPr>
              <w:id w:val="-63730406"/>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844277304"/>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1"/>
              </w:numPr>
              <w:spacing w:before="120" w:after="120"/>
              <w:ind w:left="426" w:hanging="426"/>
              <w:outlineLvl w:val="4"/>
              <w:rPr>
                <w:rFonts w:ascii="Arial" w:eastAsia="Times New Roman" w:hAnsi="Arial" w:cs="Arial"/>
                <w:color w:val="2F5496"/>
                <w:spacing w:val="2"/>
                <w:sz w:val="28"/>
                <w:szCs w:val="28"/>
                <w:lang w:eastAsia="en-AU"/>
              </w:rPr>
            </w:pPr>
            <w:r w:rsidRPr="009E0246">
              <w:rPr>
                <w:rFonts w:ascii="Arial" w:eastAsia="Times New Roman" w:hAnsi="Arial" w:cs="Arial"/>
                <w:color w:val="2F5496"/>
                <w:spacing w:val="2"/>
                <w:sz w:val="28"/>
                <w:szCs w:val="28"/>
                <w:lang w:eastAsia="en-AU"/>
              </w:rPr>
              <w:t>Management of Employee Entitlements</w:t>
            </w:r>
          </w:p>
        </w:tc>
        <w:tc>
          <w:tcPr>
            <w:tcW w:w="750" w:type="pct"/>
          </w:tcPr>
          <w:p w:rsidR="009E0246" w:rsidRPr="009E0246" w:rsidRDefault="009E0246" w:rsidP="009E0246">
            <w:pPr>
              <w:spacing w:before="120" w:after="60"/>
              <w:ind w:left="357"/>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F5496"/>
                <w:spacing w:val="2"/>
                <w:sz w:val="28"/>
                <w:szCs w:val="28"/>
                <w:lang w:eastAsia="en-AU"/>
              </w:rPr>
            </w:pPr>
            <w:r w:rsidRPr="009E0246">
              <w:rPr>
                <w:rFonts w:ascii="Arial" w:eastAsia="Times New Roman" w:hAnsi="Arial" w:cs="Arial"/>
                <w:b/>
                <w:color w:val="2F5496"/>
                <w:spacing w:val="2"/>
                <w:sz w:val="28"/>
                <w:szCs w:val="28"/>
                <w:lang w:eastAsia="en-AU"/>
              </w:rPr>
              <w:t xml:space="preserve">  Yes</w:t>
            </w:r>
          </w:p>
        </w:tc>
        <w:tc>
          <w:tcPr>
            <w:tcW w:w="750" w:type="pct"/>
          </w:tcPr>
          <w:p w:rsidR="009E0246" w:rsidRPr="009E0246" w:rsidRDefault="009E0246" w:rsidP="009E0246">
            <w:pPr>
              <w:spacing w:before="120" w:after="60"/>
              <w:ind w:left="357"/>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F5496"/>
                <w:spacing w:val="2"/>
                <w:sz w:val="28"/>
                <w:szCs w:val="28"/>
                <w:lang w:eastAsia="en-AU"/>
              </w:rPr>
            </w:pPr>
            <w:r w:rsidRPr="009E0246">
              <w:rPr>
                <w:rFonts w:ascii="Arial" w:eastAsia="Times New Roman" w:hAnsi="Arial" w:cs="Arial"/>
                <w:b/>
                <w:color w:val="2F5496"/>
                <w:spacing w:val="2"/>
                <w:sz w:val="28"/>
                <w:szCs w:val="28"/>
                <w:lang w:eastAsia="en-AU"/>
              </w:rPr>
              <w:t xml:space="preserve">   No</w:t>
            </w:r>
          </w:p>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3"/>
              </w:numPr>
              <w:spacing w:before="120" w:after="120"/>
              <w:ind w:left="567" w:hanging="567"/>
              <w:rPr>
                <w:rFonts w:ascii="Arial" w:eastAsia="Times New Roman" w:hAnsi="Arial" w:cs="Arial"/>
                <w:spacing w:val="2"/>
                <w:lang w:eastAsia="en-AU"/>
              </w:rPr>
            </w:pPr>
            <w:r w:rsidRPr="009E0246">
              <w:rPr>
                <w:rFonts w:ascii="Arial" w:eastAsia="Times New Roman" w:hAnsi="Arial" w:cs="Arial"/>
                <w:spacing w:val="2"/>
                <w:lang w:eastAsia="en-AU"/>
              </w:rPr>
              <w:t>Does your organisation only employ employees in accordance with an enterprise agreement approved by the Fair Work Commission, modern award or employment contract?</w:t>
            </w:r>
          </w:p>
        </w:tc>
        <w:tc>
          <w:tcPr>
            <w:tcW w:w="750" w:type="pct"/>
          </w:tcPr>
          <w:sdt>
            <w:sdtPr>
              <w:rPr>
                <w:rFonts w:ascii="Arial" w:eastAsia="Times New Roman" w:hAnsi="Arial" w:cs="Arial"/>
                <w:spacing w:val="2"/>
                <w:sz w:val="36"/>
                <w:szCs w:val="36"/>
                <w:lang w:eastAsia="en-AU"/>
              </w:rPr>
              <w:id w:val="1975248787"/>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360241847"/>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3"/>
              </w:numPr>
              <w:spacing w:before="120" w:after="120"/>
              <w:ind w:left="567" w:hanging="567"/>
              <w:rPr>
                <w:rFonts w:ascii="Arial" w:eastAsia="Times New Roman" w:hAnsi="Arial" w:cs="Arial"/>
                <w:spacing w:val="2"/>
                <w:lang w:eastAsia="en-AU"/>
              </w:rPr>
            </w:pPr>
            <w:r w:rsidRPr="009E0246">
              <w:rPr>
                <w:rFonts w:ascii="Arial" w:eastAsia="Times New Roman" w:hAnsi="Arial" w:cs="Arial"/>
                <w:spacing w:val="2"/>
                <w:lang w:eastAsia="en-AU"/>
              </w:rPr>
              <w:t>Does your organisation have an applicable or proposed project agreement in place?</w:t>
            </w:r>
          </w:p>
        </w:tc>
        <w:tc>
          <w:tcPr>
            <w:tcW w:w="750" w:type="pct"/>
          </w:tcPr>
          <w:sdt>
            <w:sdtPr>
              <w:rPr>
                <w:rFonts w:ascii="Arial" w:eastAsia="Times New Roman" w:hAnsi="Arial" w:cs="Arial"/>
                <w:spacing w:val="2"/>
                <w:sz w:val="36"/>
                <w:szCs w:val="36"/>
                <w:lang w:eastAsia="en-AU"/>
              </w:rPr>
              <w:id w:val="1692718168"/>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622226164"/>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3"/>
              </w:numPr>
              <w:spacing w:before="120" w:after="120"/>
              <w:ind w:left="567" w:hanging="567"/>
              <w:rPr>
                <w:rFonts w:ascii="Arial" w:eastAsia="Times New Roman" w:hAnsi="Arial" w:cs="Arial"/>
                <w:spacing w:val="2"/>
                <w:lang w:eastAsia="en-AU"/>
              </w:rPr>
            </w:pPr>
            <w:r w:rsidRPr="009E0246">
              <w:rPr>
                <w:rFonts w:ascii="Arial" w:eastAsia="Times New Roman" w:hAnsi="Arial" w:cs="Arial"/>
                <w:spacing w:val="2"/>
                <w:lang w:eastAsia="en-AU"/>
              </w:rPr>
              <w:t>Does your organisation have policies and procedures that allow employees to access information about the relevant enterprise agreement or modern award?</w:t>
            </w:r>
          </w:p>
        </w:tc>
        <w:tc>
          <w:tcPr>
            <w:tcW w:w="750" w:type="pct"/>
          </w:tcPr>
          <w:sdt>
            <w:sdtPr>
              <w:rPr>
                <w:rFonts w:ascii="Arial" w:eastAsia="Times New Roman" w:hAnsi="Arial" w:cs="Arial"/>
                <w:spacing w:val="2"/>
                <w:sz w:val="36"/>
                <w:szCs w:val="36"/>
                <w:lang w:eastAsia="en-AU"/>
              </w:rPr>
              <w:id w:val="-19945541"/>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218482899"/>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3"/>
              </w:numPr>
              <w:spacing w:before="120" w:after="120"/>
              <w:ind w:left="567" w:hanging="567"/>
              <w:rPr>
                <w:rFonts w:ascii="Arial" w:eastAsia="Times New Roman" w:hAnsi="Arial" w:cs="Arial"/>
                <w:spacing w:val="2"/>
                <w:lang w:eastAsia="en-AU"/>
              </w:rPr>
            </w:pPr>
            <w:r w:rsidRPr="009E0246">
              <w:rPr>
                <w:rFonts w:ascii="Arial" w:eastAsia="Times New Roman" w:hAnsi="Arial" w:cs="Arial"/>
                <w:spacing w:val="2"/>
                <w:lang w:eastAsia="en-AU"/>
              </w:rPr>
              <w:t xml:space="preserve">In the past 24-month period, has your organisation complied with its obligations under Commonwealth workplace relations legislation? </w:t>
            </w:r>
          </w:p>
        </w:tc>
        <w:tc>
          <w:tcPr>
            <w:tcW w:w="750" w:type="pct"/>
          </w:tcPr>
          <w:sdt>
            <w:sdtPr>
              <w:rPr>
                <w:rFonts w:ascii="Arial" w:eastAsia="Times New Roman" w:hAnsi="Arial" w:cs="Arial"/>
                <w:spacing w:val="2"/>
                <w:sz w:val="36"/>
                <w:szCs w:val="36"/>
                <w:lang w:eastAsia="en-AU"/>
              </w:rPr>
              <w:id w:val="-1570185555"/>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235900972"/>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3"/>
              </w:numPr>
              <w:spacing w:before="120" w:after="120"/>
              <w:ind w:left="567" w:hanging="567"/>
              <w:rPr>
                <w:rFonts w:ascii="Arial" w:eastAsia="Times New Roman" w:hAnsi="Arial" w:cs="Arial"/>
                <w:spacing w:val="2"/>
                <w:lang w:eastAsia="en-AU"/>
              </w:rPr>
            </w:pPr>
            <w:r w:rsidRPr="009E0246">
              <w:rPr>
                <w:rFonts w:ascii="Arial" w:eastAsia="Times New Roman" w:hAnsi="Arial" w:cs="Arial"/>
                <w:spacing w:val="2"/>
                <w:lang w:eastAsia="en-AU"/>
              </w:rPr>
              <w:t>In the past 24-month period, has your organisation made the following payments relating to minimum wages and employment conditions?</w:t>
            </w:r>
          </w:p>
        </w:tc>
        <w:tc>
          <w:tcPr>
            <w:tcW w:w="750" w:type="pct"/>
          </w:tcPr>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24"/>
                <w:szCs w:val="24"/>
                <w:lang w:eastAsia="en-AU"/>
              </w:rPr>
            </w:pPr>
          </w:p>
        </w:tc>
        <w:tc>
          <w:tcPr>
            <w:tcW w:w="750" w:type="pct"/>
          </w:tcPr>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24"/>
                <w:szCs w:val="24"/>
                <w:lang w:eastAsia="en-AU"/>
              </w:rPr>
            </w:pPr>
          </w:p>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3F05D8"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F05D8">
              <w:rPr>
                <w:rFonts w:ascii="Arial" w:eastAsia="Times New Roman" w:hAnsi="Arial" w:cs="Arial"/>
                <w:b w:val="0"/>
                <w:spacing w:val="2"/>
                <w:lang w:eastAsia="en-AU"/>
              </w:rPr>
              <w:t>wages including penalty rates, overtime and casual rates;</w:t>
            </w:r>
          </w:p>
        </w:tc>
        <w:tc>
          <w:tcPr>
            <w:tcW w:w="750" w:type="pct"/>
          </w:tcPr>
          <w:sdt>
            <w:sdtPr>
              <w:rPr>
                <w:rFonts w:ascii="Arial" w:eastAsia="Times New Roman" w:hAnsi="Arial" w:cs="Arial"/>
                <w:spacing w:val="2"/>
                <w:sz w:val="36"/>
                <w:szCs w:val="36"/>
                <w:lang w:eastAsia="en-AU"/>
              </w:rPr>
              <w:id w:val="1282993116"/>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849158139"/>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3F05D8"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F05D8">
              <w:rPr>
                <w:rFonts w:ascii="Arial" w:eastAsia="Times New Roman" w:hAnsi="Arial" w:cs="Arial"/>
                <w:b w:val="0"/>
                <w:spacing w:val="2"/>
                <w:lang w:eastAsia="en-AU"/>
              </w:rPr>
              <w:t>allowances;</w:t>
            </w:r>
          </w:p>
        </w:tc>
        <w:tc>
          <w:tcPr>
            <w:tcW w:w="750" w:type="pct"/>
          </w:tcPr>
          <w:sdt>
            <w:sdtPr>
              <w:rPr>
                <w:rFonts w:ascii="Arial" w:eastAsia="Times New Roman" w:hAnsi="Arial" w:cs="Arial"/>
                <w:spacing w:val="2"/>
                <w:sz w:val="36"/>
                <w:szCs w:val="36"/>
                <w:lang w:eastAsia="en-AU"/>
              </w:rPr>
              <w:id w:val="14511669"/>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888620910"/>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3F05D8"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F05D8">
              <w:rPr>
                <w:rFonts w:ascii="Arial" w:eastAsia="Times New Roman" w:hAnsi="Arial" w:cs="Arial"/>
                <w:b w:val="0"/>
                <w:spacing w:val="2"/>
                <w:lang w:eastAsia="en-AU"/>
              </w:rPr>
              <w:t>annual leave;</w:t>
            </w:r>
          </w:p>
        </w:tc>
        <w:tc>
          <w:tcPr>
            <w:tcW w:w="750" w:type="pct"/>
          </w:tcPr>
          <w:sdt>
            <w:sdtPr>
              <w:rPr>
                <w:rFonts w:ascii="Arial" w:eastAsia="Times New Roman" w:hAnsi="Arial" w:cs="Arial"/>
                <w:spacing w:val="2"/>
                <w:sz w:val="36"/>
                <w:szCs w:val="36"/>
                <w:lang w:eastAsia="en-AU"/>
              </w:rPr>
              <w:id w:val="-1856949201"/>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354756666"/>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3F05D8"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F05D8">
              <w:rPr>
                <w:rFonts w:ascii="Arial" w:eastAsia="Times New Roman" w:hAnsi="Arial" w:cs="Arial"/>
                <w:b w:val="0"/>
                <w:spacing w:val="2"/>
                <w:lang w:eastAsia="en-AU"/>
              </w:rPr>
              <w:t>long service leave;</w:t>
            </w:r>
          </w:p>
        </w:tc>
        <w:tc>
          <w:tcPr>
            <w:tcW w:w="750" w:type="pct"/>
          </w:tcPr>
          <w:sdt>
            <w:sdtPr>
              <w:rPr>
                <w:rFonts w:ascii="Arial" w:eastAsia="Times New Roman" w:hAnsi="Arial" w:cs="Arial"/>
                <w:spacing w:val="2"/>
                <w:sz w:val="36"/>
                <w:szCs w:val="36"/>
                <w:lang w:eastAsia="en-AU"/>
              </w:rPr>
              <w:id w:val="276695714"/>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859782547"/>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3F05D8"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F05D8">
              <w:rPr>
                <w:rFonts w:ascii="Arial" w:eastAsia="Times New Roman" w:hAnsi="Arial" w:cs="Arial"/>
                <w:b w:val="0"/>
                <w:spacing w:val="2"/>
                <w:lang w:eastAsia="en-AU"/>
              </w:rPr>
              <w:t>superannuation;</w:t>
            </w:r>
          </w:p>
        </w:tc>
        <w:tc>
          <w:tcPr>
            <w:tcW w:w="750" w:type="pct"/>
          </w:tcPr>
          <w:sdt>
            <w:sdtPr>
              <w:rPr>
                <w:rFonts w:ascii="Arial" w:eastAsia="Times New Roman" w:hAnsi="Arial" w:cs="Arial"/>
                <w:spacing w:val="2"/>
                <w:sz w:val="36"/>
                <w:szCs w:val="36"/>
                <w:lang w:eastAsia="en-AU"/>
              </w:rPr>
              <w:id w:val="1252312231"/>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553156710"/>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3F05D8"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F05D8">
              <w:rPr>
                <w:rFonts w:ascii="Arial" w:eastAsia="Times New Roman" w:hAnsi="Arial" w:cs="Arial"/>
                <w:b w:val="0"/>
                <w:spacing w:val="2"/>
                <w:lang w:eastAsia="en-AU"/>
              </w:rPr>
              <w:t>workers compensation insurance;</w:t>
            </w:r>
          </w:p>
        </w:tc>
        <w:tc>
          <w:tcPr>
            <w:tcW w:w="750" w:type="pct"/>
          </w:tcPr>
          <w:sdt>
            <w:sdtPr>
              <w:rPr>
                <w:rFonts w:ascii="Arial" w:eastAsia="Times New Roman" w:hAnsi="Arial" w:cs="Arial"/>
                <w:spacing w:val="2"/>
                <w:sz w:val="36"/>
                <w:szCs w:val="36"/>
                <w:lang w:eastAsia="en-AU"/>
              </w:rPr>
              <w:id w:val="1439639966"/>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462734513"/>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3F05D8"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F05D8">
              <w:rPr>
                <w:rFonts w:ascii="Arial" w:eastAsia="Times New Roman" w:hAnsi="Arial" w:cs="Arial"/>
                <w:b w:val="0"/>
                <w:spacing w:val="2"/>
                <w:lang w:eastAsia="en-AU"/>
              </w:rPr>
              <w:t>other lawful payments where they are specified in a modern award or enterprise agreement, for example, payments made to redundancy funds.</w:t>
            </w:r>
          </w:p>
        </w:tc>
        <w:tc>
          <w:tcPr>
            <w:tcW w:w="750" w:type="pct"/>
          </w:tcPr>
          <w:sdt>
            <w:sdtPr>
              <w:rPr>
                <w:rFonts w:ascii="Arial" w:eastAsia="Times New Roman" w:hAnsi="Arial" w:cs="Arial"/>
                <w:spacing w:val="2"/>
                <w:sz w:val="36"/>
                <w:szCs w:val="36"/>
                <w:lang w:eastAsia="en-AU"/>
              </w:rPr>
              <w:id w:val="1932770578"/>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Pr>
                    <w:rFonts w:ascii="MS Gothic" w:eastAsia="MS Gothic" w:hAnsi="MS Gothic" w:cs="Arial" w:hint="eastAsia"/>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901436663"/>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3"/>
              </w:numPr>
              <w:spacing w:before="120" w:after="120"/>
              <w:ind w:left="567" w:hanging="567"/>
              <w:rPr>
                <w:rFonts w:ascii="Arial" w:eastAsia="Times New Roman" w:hAnsi="Arial" w:cs="Arial"/>
                <w:spacing w:val="2"/>
                <w:lang w:eastAsia="en-AU"/>
              </w:rPr>
            </w:pPr>
            <w:r w:rsidRPr="009E0246">
              <w:rPr>
                <w:rFonts w:ascii="Arial" w:eastAsia="Times New Roman" w:hAnsi="Arial" w:cs="Arial"/>
                <w:spacing w:val="2"/>
                <w:lang w:eastAsia="en-AU"/>
              </w:rPr>
              <w:t>In the last 24-month period, has your organisation been subject to:</w:t>
            </w:r>
          </w:p>
        </w:tc>
        <w:tc>
          <w:tcPr>
            <w:tcW w:w="750" w:type="pct"/>
          </w:tcPr>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p>
        </w:tc>
        <w:tc>
          <w:tcPr>
            <w:tcW w:w="750" w:type="pct"/>
          </w:tcPr>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p>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3F05D8"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F05D8">
              <w:rPr>
                <w:rFonts w:ascii="Arial" w:eastAsia="Times New Roman" w:hAnsi="Arial" w:cs="Arial"/>
                <w:b w:val="0"/>
                <w:spacing w:val="2"/>
                <w:lang w:eastAsia="en-AU"/>
              </w:rPr>
              <w:t>any findings against it by a court or tribunal regarding breach of an industrial instrument, including a breach of a non-confidential consent order?</w:t>
            </w:r>
          </w:p>
        </w:tc>
        <w:tc>
          <w:tcPr>
            <w:tcW w:w="750" w:type="pct"/>
          </w:tcPr>
          <w:sdt>
            <w:sdtPr>
              <w:rPr>
                <w:rFonts w:ascii="Arial" w:eastAsia="Times New Roman" w:hAnsi="Arial" w:cs="Arial"/>
                <w:spacing w:val="2"/>
                <w:sz w:val="36"/>
                <w:szCs w:val="36"/>
                <w:lang w:eastAsia="en-AU"/>
              </w:rPr>
              <w:id w:val="-1625682310"/>
              <w14:checkbox>
                <w14:checked w14:val="0"/>
                <w14:checkedState w14:val="2612" w14:font="MS Gothic"/>
                <w14:uncheckedState w14:val="2610" w14:font="MS Gothic"/>
              </w14:checkbox>
            </w:sdtPr>
            <w:sdtEndPr/>
            <w:sdtContent>
              <w:p w:rsidR="009E0246" w:rsidRPr="009E0246" w:rsidRDefault="00012003"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Pr>
                    <w:rFonts w:ascii="MS Gothic" w:eastAsia="MS Gothic" w:hAnsi="MS Gothic" w:cs="Arial" w:hint="eastAsia"/>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177800630"/>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3F05D8" w:rsidRDefault="009E0246" w:rsidP="009E0246">
            <w:pPr>
              <w:numPr>
                <w:ilvl w:val="0"/>
                <w:numId w:val="4"/>
              </w:numPr>
              <w:spacing w:before="120" w:after="120"/>
              <w:ind w:left="993" w:hanging="426"/>
              <w:contextualSpacing/>
              <w:rPr>
                <w:rFonts w:ascii="Arial" w:eastAsia="Times New Roman" w:hAnsi="Arial" w:cs="Arial"/>
                <w:b w:val="0"/>
                <w:spacing w:val="2"/>
                <w:lang w:eastAsia="en-AU"/>
              </w:rPr>
            </w:pPr>
            <w:r w:rsidRPr="003F05D8">
              <w:rPr>
                <w:rFonts w:ascii="Arial" w:eastAsia="Times New Roman" w:hAnsi="Arial" w:cs="Arial"/>
                <w:b w:val="0"/>
                <w:spacing w:val="2"/>
                <w:lang w:eastAsia="en-AU"/>
              </w:rPr>
              <w:t>any current proceedings in respect of a breach of an industrial instrument?</w:t>
            </w:r>
          </w:p>
        </w:tc>
        <w:tc>
          <w:tcPr>
            <w:tcW w:w="750" w:type="pct"/>
          </w:tcPr>
          <w:sdt>
            <w:sdtPr>
              <w:rPr>
                <w:rFonts w:ascii="Arial" w:eastAsia="Times New Roman" w:hAnsi="Arial" w:cs="Arial"/>
                <w:spacing w:val="2"/>
                <w:sz w:val="36"/>
                <w:szCs w:val="36"/>
                <w:lang w:eastAsia="en-AU"/>
              </w:rPr>
              <w:id w:val="-1783644452"/>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376044099"/>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r w:rsidR="009E0246" w:rsidRPr="009E0246" w:rsidTr="00B236D8">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1"/>
              </w:numPr>
              <w:spacing w:before="120" w:after="120"/>
              <w:ind w:left="426" w:hanging="426"/>
              <w:outlineLvl w:val="4"/>
              <w:rPr>
                <w:rFonts w:ascii="Arial" w:eastAsia="Times New Roman" w:hAnsi="Arial" w:cs="Arial"/>
                <w:color w:val="2F5496"/>
                <w:spacing w:val="2"/>
                <w:sz w:val="28"/>
                <w:szCs w:val="28"/>
                <w:lang w:eastAsia="en-AU"/>
              </w:rPr>
            </w:pPr>
            <w:r w:rsidRPr="009E0246">
              <w:rPr>
                <w:rFonts w:ascii="Arial" w:eastAsia="Times New Roman" w:hAnsi="Arial" w:cs="Arial"/>
                <w:color w:val="2F5496"/>
                <w:spacing w:val="2"/>
                <w:sz w:val="28"/>
                <w:szCs w:val="28"/>
                <w:lang w:eastAsia="en-AU"/>
              </w:rPr>
              <w:t>Management of subcontractors</w:t>
            </w:r>
          </w:p>
        </w:tc>
        <w:tc>
          <w:tcPr>
            <w:tcW w:w="750" w:type="pct"/>
          </w:tcPr>
          <w:p w:rsidR="009E0246" w:rsidRPr="009E0246" w:rsidRDefault="009E0246" w:rsidP="009E0246">
            <w:pPr>
              <w:spacing w:before="120" w:after="60"/>
              <w:ind w:left="357"/>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F5496"/>
                <w:spacing w:val="2"/>
                <w:sz w:val="28"/>
                <w:szCs w:val="28"/>
                <w:lang w:eastAsia="en-AU"/>
              </w:rPr>
            </w:pPr>
            <w:r w:rsidRPr="009E0246">
              <w:rPr>
                <w:rFonts w:ascii="Arial" w:eastAsia="Times New Roman" w:hAnsi="Arial" w:cs="Arial"/>
                <w:b/>
                <w:color w:val="2F5496"/>
                <w:spacing w:val="2"/>
                <w:sz w:val="28"/>
                <w:szCs w:val="28"/>
                <w:lang w:eastAsia="en-AU"/>
              </w:rPr>
              <w:t xml:space="preserve">  Yes</w:t>
            </w:r>
          </w:p>
        </w:tc>
        <w:tc>
          <w:tcPr>
            <w:tcW w:w="750" w:type="pct"/>
          </w:tcPr>
          <w:p w:rsidR="009E0246" w:rsidRPr="009E0246" w:rsidRDefault="009E0246" w:rsidP="009E0246">
            <w:pPr>
              <w:spacing w:before="120" w:after="60"/>
              <w:ind w:left="357"/>
              <w:outlineLvl w:val="4"/>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2F5496"/>
                <w:spacing w:val="2"/>
                <w:sz w:val="28"/>
                <w:szCs w:val="28"/>
                <w:lang w:eastAsia="en-AU"/>
              </w:rPr>
            </w:pPr>
            <w:r w:rsidRPr="009E0246">
              <w:rPr>
                <w:rFonts w:ascii="Arial" w:eastAsia="Times New Roman" w:hAnsi="Arial" w:cs="Arial"/>
                <w:b/>
                <w:color w:val="2F5496"/>
                <w:spacing w:val="2"/>
                <w:sz w:val="28"/>
                <w:szCs w:val="28"/>
                <w:lang w:eastAsia="en-AU"/>
              </w:rPr>
              <w:t xml:space="preserve">   No</w:t>
            </w:r>
          </w:p>
        </w:tc>
      </w:tr>
      <w:tr w:rsidR="009E0246" w:rsidRPr="009E0246" w:rsidTr="00B236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0" w:type="pct"/>
          </w:tcPr>
          <w:p w:rsidR="009E0246" w:rsidRPr="009E0246" w:rsidRDefault="009E0246" w:rsidP="009E0246">
            <w:pPr>
              <w:numPr>
                <w:ilvl w:val="0"/>
                <w:numId w:val="7"/>
              </w:numPr>
              <w:spacing w:before="120" w:after="120"/>
              <w:ind w:left="567" w:hanging="567"/>
              <w:rPr>
                <w:rFonts w:ascii="Arial" w:eastAsia="Times New Roman" w:hAnsi="Arial" w:cs="Arial"/>
                <w:spacing w:val="2"/>
                <w:lang w:eastAsia="en-AU"/>
              </w:rPr>
            </w:pPr>
            <w:r w:rsidRPr="009E0246">
              <w:rPr>
                <w:rFonts w:ascii="Arial" w:eastAsia="Times New Roman" w:hAnsi="Arial" w:cs="Arial"/>
                <w:spacing w:val="2"/>
                <w:lang w:eastAsia="en-AU"/>
              </w:rPr>
              <w:t>Does your organisation have in place policies and procedures to ensure that relevant contractual documentation, arrangements or agreements that require subcontractors to comply with their legal obligations?</w:t>
            </w:r>
          </w:p>
        </w:tc>
        <w:tc>
          <w:tcPr>
            <w:tcW w:w="750" w:type="pct"/>
          </w:tcPr>
          <w:sdt>
            <w:sdtPr>
              <w:rPr>
                <w:rFonts w:ascii="Arial" w:eastAsia="Times New Roman" w:hAnsi="Arial" w:cs="Arial"/>
                <w:spacing w:val="2"/>
                <w:sz w:val="36"/>
                <w:szCs w:val="36"/>
                <w:lang w:eastAsia="en-AU"/>
              </w:rPr>
              <w:id w:val="1752231370"/>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c>
          <w:tcPr>
            <w:tcW w:w="750" w:type="pct"/>
          </w:tcPr>
          <w:sdt>
            <w:sdtPr>
              <w:rPr>
                <w:rFonts w:ascii="Arial" w:eastAsia="Times New Roman" w:hAnsi="Arial" w:cs="Arial"/>
                <w:spacing w:val="2"/>
                <w:sz w:val="36"/>
                <w:szCs w:val="36"/>
                <w:lang w:eastAsia="en-AU"/>
              </w:rPr>
              <w:id w:val="-1117518942"/>
              <w14:checkbox>
                <w14:checked w14:val="0"/>
                <w14:checkedState w14:val="2612" w14:font="MS Gothic"/>
                <w14:uncheckedState w14:val="2610" w14:font="MS Gothic"/>
              </w14:checkbox>
            </w:sdtPr>
            <w:sdtEndPr/>
            <w:sdtContent>
              <w:p w:rsidR="009E0246" w:rsidRPr="009E0246" w:rsidRDefault="009E0246" w:rsidP="009E0246">
                <w:pPr>
                  <w:keepNext/>
                  <w:keepLines/>
                  <w:spacing w:before="120"/>
                  <w:ind w:left="357"/>
                  <w:jc w:val="center"/>
                  <w:outlineLvl w:val="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pacing w:val="2"/>
                    <w:sz w:val="36"/>
                    <w:szCs w:val="36"/>
                    <w:lang w:eastAsia="en-AU"/>
                  </w:rPr>
                </w:pPr>
                <w:r w:rsidRPr="009E0246">
                  <w:rPr>
                    <w:rFonts w:ascii="Segoe UI Symbol" w:eastAsia="Times New Roman" w:hAnsi="Segoe UI Symbol" w:cs="Segoe UI Symbol"/>
                    <w:spacing w:val="2"/>
                    <w:sz w:val="36"/>
                    <w:szCs w:val="36"/>
                    <w:lang w:eastAsia="en-AU"/>
                  </w:rPr>
                  <w:t>☐</w:t>
                </w:r>
              </w:p>
            </w:sdtContent>
          </w:sdt>
        </w:tc>
      </w:tr>
    </w:tbl>
    <w:p w:rsidR="009E0246" w:rsidRPr="009E0246" w:rsidRDefault="009E0246" w:rsidP="009E0246">
      <w:pPr>
        <w:spacing w:before="160" w:after="100" w:line="276" w:lineRule="auto"/>
        <w:rPr>
          <w:rFonts w:ascii="Arial" w:eastAsia="Times New Roman" w:hAnsi="Arial" w:cs="Arial"/>
          <w:spacing w:val="2"/>
          <w:sz w:val="24"/>
          <w:szCs w:val="24"/>
          <w:lang w:eastAsia="en-AU"/>
        </w:rPr>
      </w:pPr>
      <w:bookmarkStart w:id="8" w:name="_Toc471985011"/>
      <w:r w:rsidRPr="009E0246">
        <w:rPr>
          <w:rFonts w:ascii="Arial" w:eastAsia="Times New Roman" w:hAnsi="Arial" w:cs="Arial"/>
          <w:spacing w:val="2"/>
          <w:sz w:val="24"/>
          <w:szCs w:val="24"/>
          <w:lang w:eastAsia="en-AU"/>
        </w:rPr>
        <w:br w:type="page"/>
      </w:r>
    </w:p>
    <w:p w:rsidR="009E0246" w:rsidRPr="009E0246" w:rsidRDefault="009E0246" w:rsidP="009E0246">
      <w:pPr>
        <w:keepNext/>
        <w:keepLines/>
        <w:spacing w:before="40" w:after="120" w:line="276" w:lineRule="auto"/>
        <w:outlineLvl w:val="4"/>
        <w:rPr>
          <w:rFonts w:ascii="Arial" w:eastAsia="Times New Roman" w:hAnsi="Arial" w:cs="Arial"/>
          <w:b/>
          <w:color w:val="2F5496"/>
          <w:spacing w:val="2"/>
          <w:sz w:val="28"/>
          <w:szCs w:val="28"/>
          <w:lang w:eastAsia="en-AU"/>
        </w:rPr>
      </w:pPr>
      <w:r w:rsidRPr="009E0246">
        <w:rPr>
          <w:rFonts w:ascii="Arial" w:eastAsia="Times New Roman" w:hAnsi="Arial" w:cs="Arial"/>
          <w:b/>
          <w:color w:val="2F5496"/>
          <w:spacing w:val="2"/>
          <w:sz w:val="28"/>
          <w:szCs w:val="28"/>
          <w:lang w:eastAsia="en-AU"/>
        </w:rPr>
        <w:t>Statement of Non-Compliance</w:t>
      </w:r>
      <w:bookmarkEnd w:id="8"/>
    </w:p>
    <w:p w:rsidR="009E0246" w:rsidRPr="009E0246" w:rsidRDefault="009E0246" w:rsidP="009E0246">
      <w:pPr>
        <w:spacing w:before="160" w:after="100" w:line="276" w:lineRule="auto"/>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t xml:space="preserve">If you have answered no to any of the above questions (or yes to part </w:t>
      </w:r>
      <w:proofErr w:type="gramStart"/>
      <w:r w:rsidRPr="009E0246">
        <w:rPr>
          <w:rFonts w:ascii="Arial" w:eastAsia="Times New Roman" w:hAnsi="Arial" w:cs="Arial"/>
          <w:spacing w:val="2"/>
          <w:sz w:val="24"/>
          <w:szCs w:val="24"/>
          <w:lang w:eastAsia="en-AU"/>
        </w:rPr>
        <w:t>D(</w:t>
      </w:r>
      <w:proofErr w:type="gramEnd"/>
      <w:r w:rsidRPr="009E0246">
        <w:rPr>
          <w:rFonts w:ascii="Arial" w:eastAsia="Times New Roman" w:hAnsi="Arial" w:cs="Arial"/>
          <w:spacing w:val="2"/>
          <w:sz w:val="24"/>
          <w:szCs w:val="24"/>
          <w:lang w:eastAsia="en-AU"/>
        </w:rPr>
        <w:t>6)), please provide a detailed explanation of the extent of non-compliance for each question below.</w:t>
      </w:r>
    </w:p>
    <w:tbl>
      <w:tblPr>
        <w:tblStyle w:val="TableGrid1"/>
        <w:tblW w:w="0" w:type="auto"/>
        <w:tblLook w:val="04A0" w:firstRow="1" w:lastRow="0" w:firstColumn="1" w:lastColumn="0" w:noHBand="0" w:noVBand="1"/>
      </w:tblPr>
      <w:tblGrid>
        <w:gridCol w:w="1029"/>
        <w:gridCol w:w="7987"/>
      </w:tblGrid>
      <w:tr w:rsidR="009E0246" w:rsidRPr="009E0246" w:rsidTr="00B236D8">
        <w:tc>
          <w:tcPr>
            <w:tcW w:w="9769" w:type="dxa"/>
            <w:gridSpan w:val="2"/>
          </w:tcPr>
          <w:p w:rsidR="009E0246" w:rsidRPr="009E0246" w:rsidRDefault="009E0246" w:rsidP="009E0246">
            <w:pPr>
              <w:keepNext/>
              <w:keepLines/>
              <w:spacing w:before="120" w:after="120" w:line="276" w:lineRule="auto"/>
              <w:ind w:left="142"/>
              <w:jc w:val="center"/>
              <w:outlineLvl w:val="4"/>
              <w:rPr>
                <w:rFonts w:ascii="Arial" w:eastAsia="Times New Roman" w:hAnsi="Arial" w:cs="Arial"/>
                <w:b/>
                <w:color w:val="2F5496"/>
                <w:spacing w:val="2"/>
                <w:sz w:val="28"/>
                <w:szCs w:val="28"/>
                <w:lang w:eastAsia="en-AU"/>
              </w:rPr>
            </w:pPr>
            <w:r w:rsidRPr="009E0246">
              <w:rPr>
                <w:rFonts w:ascii="Arial" w:eastAsia="Times New Roman" w:hAnsi="Arial" w:cs="Arial"/>
                <w:b/>
                <w:color w:val="2F5496"/>
                <w:spacing w:val="2"/>
                <w:sz w:val="28"/>
                <w:szCs w:val="28"/>
                <w:lang w:eastAsia="en-AU"/>
              </w:rPr>
              <w:t>Criteria</w:t>
            </w:r>
          </w:p>
        </w:tc>
      </w:tr>
      <w:tr w:rsidR="009E0246" w:rsidRPr="009E0246" w:rsidTr="00B236D8">
        <w:trPr>
          <w:trHeight w:val="482"/>
        </w:trPr>
        <w:tc>
          <w:tcPr>
            <w:tcW w:w="1077" w:type="dxa"/>
          </w:tcPr>
          <w:p w:rsidR="009E0246" w:rsidRPr="009E0246" w:rsidRDefault="009E0246" w:rsidP="009E0246">
            <w:pPr>
              <w:spacing w:before="120" w:after="120" w:line="276" w:lineRule="auto"/>
              <w:jc w:val="center"/>
              <w:rPr>
                <w:rFonts w:ascii="Arial" w:eastAsia="Times New Roman" w:hAnsi="Arial" w:cs="Arial"/>
                <w:b/>
                <w:spacing w:val="2"/>
                <w:sz w:val="24"/>
                <w:szCs w:val="24"/>
                <w:lang w:eastAsia="en-AU"/>
              </w:rPr>
            </w:pPr>
            <w:r w:rsidRPr="009E0246">
              <w:rPr>
                <w:rFonts w:ascii="Arial" w:eastAsia="Times New Roman" w:hAnsi="Arial" w:cs="Arial"/>
                <w:b/>
                <w:spacing w:val="2"/>
                <w:sz w:val="24"/>
                <w:szCs w:val="24"/>
                <w:lang w:eastAsia="en-AU"/>
              </w:rPr>
              <w:t>A</w:t>
            </w:r>
          </w:p>
        </w:tc>
        <w:tc>
          <w:tcPr>
            <w:tcW w:w="8692" w:type="dxa"/>
          </w:tcPr>
          <w:p w:rsidR="009E0246" w:rsidRPr="009E0246" w:rsidRDefault="009E0246" w:rsidP="009E0246">
            <w:pPr>
              <w:spacing w:before="120" w:after="120" w:line="276" w:lineRule="auto"/>
              <w:ind w:left="22"/>
              <w:jc w:val="both"/>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jc w:val="both"/>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jc w:val="both"/>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tc>
      </w:tr>
      <w:tr w:rsidR="009E0246" w:rsidRPr="009E0246" w:rsidTr="00B236D8">
        <w:tc>
          <w:tcPr>
            <w:tcW w:w="1077" w:type="dxa"/>
          </w:tcPr>
          <w:p w:rsidR="009E0246" w:rsidRPr="009E0246" w:rsidRDefault="009E0246" w:rsidP="009E0246">
            <w:pPr>
              <w:spacing w:before="120" w:after="120" w:line="276" w:lineRule="auto"/>
              <w:jc w:val="center"/>
              <w:rPr>
                <w:rFonts w:ascii="Arial" w:eastAsia="Times New Roman" w:hAnsi="Arial" w:cs="Arial"/>
                <w:b/>
                <w:spacing w:val="2"/>
                <w:sz w:val="24"/>
                <w:szCs w:val="24"/>
                <w:lang w:eastAsia="en-AU"/>
              </w:rPr>
            </w:pPr>
            <w:r w:rsidRPr="009E0246">
              <w:rPr>
                <w:rFonts w:ascii="Arial" w:eastAsia="Times New Roman" w:hAnsi="Arial" w:cs="Arial"/>
                <w:b/>
                <w:spacing w:val="2"/>
                <w:sz w:val="24"/>
                <w:szCs w:val="24"/>
                <w:lang w:eastAsia="en-AU"/>
              </w:rPr>
              <w:t>B</w:t>
            </w:r>
          </w:p>
        </w:tc>
        <w:tc>
          <w:tcPr>
            <w:tcW w:w="8692" w:type="dxa"/>
          </w:tcPr>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tc>
      </w:tr>
      <w:tr w:rsidR="009E0246" w:rsidRPr="009E0246" w:rsidTr="00B236D8">
        <w:tc>
          <w:tcPr>
            <w:tcW w:w="1077" w:type="dxa"/>
          </w:tcPr>
          <w:p w:rsidR="009E0246" w:rsidRPr="009E0246" w:rsidRDefault="009E0246" w:rsidP="009E0246">
            <w:pPr>
              <w:spacing w:before="120" w:after="120" w:line="276" w:lineRule="auto"/>
              <w:jc w:val="center"/>
              <w:rPr>
                <w:rFonts w:ascii="Arial" w:eastAsia="Times New Roman" w:hAnsi="Arial" w:cs="Arial"/>
                <w:b/>
                <w:spacing w:val="2"/>
                <w:sz w:val="24"/>
                <w:szCs w:val="24"/>
                <w:lang w:eastAsia="en-AU"/>
              </w:rPr>
            </w:pPr>
            <w:r w:rsidRPr="009E0246">
              <w:rPr>
                <w:rFonts w:ascii="Arial" w:eastAsia="Times New Roman" w:hAnsi="Arial" w:cs="Arial"/>
                <w:b/>
                <w:spacing w:val="2"/>
                <w:sz w:val="24"/>
                <w:szCs w:val="24"/>
                <w:lang w:eastAsia="en-AU"/>
              </w:rPr>
              <w:t>C</w:t>
            </w:r>
          </w:p>
        </w:tc>
        <w:tc>
          <w:tcPr>
            <w:tcW w:w="8692" w:type="dxa"/>
          </w:tcPr>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tc>
      </w:tr>
      <w:tr w:rsidR="009E0246" w:rsidRPr="009E0246" w:rsidTr="00B236D8">
        <w:tc>
          <w:tcPr>
            <w:tcW w:w="1077" w:type="dxa"/>
          </w:tcPr>
          <w:p w:rsidR="009E0246" w:rsidRPr="009E0246" w:rsidRDefault="009E0246" w:rsidP="009E0246">
            <w:pPr>
              <w:spacing w:before="120" w:after="120" w:line="276" w:lineRule="auto"/>
              <w:jc w:val="center"/>
              <w:rPr>
                <w:rFonts w:ascii="Arial" w:eastAsia="Times New Roman" w:hAnsi="Arial" w:cs="Arial"/>
                <w:b/>
                <w:spacing w:val="2"/>
                <w:sz w:val="24"/>
                <w:szCs w:val="24"/>
                <w:lang w:eastAsia="en-AU"/>
              </w:rPr>
            </w:pPr>
            <w:r w:rsidRPr="009E0246">
              <w:rPr>
                <w:rFonts w:ascii="Arial" w:eastAsia="Times New Roman" w:hAnsi="Arial" w:cs="Arial"/>
                <w:b/>
                <w:spacing w:val="2"/>
                <w:sz w:val="24"/>
                <w:szCs w:val="24"/>
                <w:lang w:eastAsia="en-AU"/>
              </w:rPr>
              <w:t>D</w:t>
            </w:r>
          </w:p>
        </w:tc>
        <w:tc>
          <w:tcPr>
            <w:tcW w:w="8692" w:type="dxa"/>
          </w:tcPr>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tc>
      </w:tr>
      <w:tr w:rsidR="009E0246" w:rsidRPr="009E0246" w:rsidTr="00B236D8">
        <w:tc>
          <w:tcPr>
            <w:tcW w:w="1077" w:type="dxa"/>
          </w:tcPr>
          <w:p w:rsidR="009E0246" w:rsidRPr="009E0246" w:rsidRDefault="009E0246" w:rsidP="009E0246">
            <w:pPr>
              <w:spacing w:before="120" w:after="120" w:line="276" w:lineRule="auto"/>
              <w:jc w:val="center"/>
              <w:rPr>
                <w:rFonts w:ascii="Arial" w:eastAsia="Times New Roman" w:hAnsi="Arial" w:cs="Arial"/>
                <w:b/>
                <w:spacing w:val="2"/>
                <w:sz w:val="24"/>
                <w:szCs w:val="24"/>
                <w:lang w:eastAsia="en-AU"/>
              </w:rPr>
            </w:pPr>
            <w:r w:rsidRPr="009E0246">
              <w:rPr>
                <w:rFonts w:ascii="Arial" w:eastAsia="Times New Roman" w:hAnsi="Arial" w:cs="Arial"/>
                <w:b/>
                <w:spacing w:val="2"/>
                <w:sz w:val="24"/>
                <w:szCs w:val="24"/>
                <w:lang w:eastAsia="en-AU"/>
              </w:rPr>
              <w:t>E</w:t>
            </w:r>
          </w:p>
        </w:tc>
        <w:tc>
          <w:tcPr>
            <w:tcW w:w="8692" w:type="dxa"/>
          </w:tcPr>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p w:rsidR="009E0246" w:rsidRPr="009E0246" w:rsidRDefault="009E0246" w:rsidP="009E0246">
            <w:pPr>
              <w:spacing w:before="120" w:after="120" w:line="276" w:lineRule="auto"/>
              <w:ind w:left="22"/>
              <w:rPr>
                <w:rFonts w:ascii="Arial" w:eastAsia="Times New Roman" w:hAnsi="Arial" w:cs="Arial"/>
                <w:spacing w:val="2"/>
                <w:sz w:val="24"/>
                <w:szCs w:val="24"/>
                <w:lang w:eastAsia="en-AU"/>
              </w:rPr>
            </w:pPr>
          </w:p>
        </w:tc>
      </w:tr>
    </w:tbl>
    <w:p w:rsidR="009E0246" w:rsidRPr="009E0246" w:rsidRDefault="009E0246" w:rsidP="009E0246">
      <w:pPr>
        <w:spacing w:before="160" w:after="0" w:line="240" w:lineRule="auto"/>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br w:type="page"/>
      </w:r>
    </w:p>
    <w:p w:rsidR="009E0246" w:rsidRPr="009E0246" w:rsidRDefault="009E0246" w:rsidP="009E0246">
      <w:pPr>
        <w:rPr>
          <w:rFonts w:ascii="Arial" w:eastAsia="Times New Roman" w:hAnsi="Arial" w:cs="Arial"/>
          <w:b/>
          <w:color w:val="0063A6"/>
          <w:spacing w:val="2"/>
          <w:sz w:val="28"/>
          <w:szCs w:val="28"/>
          <w:lang w:eastAsia="en-AU"/>
        </w:rPr>
      </w:pPr>
      <w:bookmarkStart w:id="9" w:name="_Hlk501355916"/>
      <w:r w:rsidRPr="009E0246">
        <w:rPr>
          <w:rFonts w:ascii="Arial" w:eastAsia="Times New Roman" w:hAnsi="Arial" w:cs="Arial"/>
          <w:b/>
          <w:color w:val="0063A6"/>
          <w:spacing w:val="2"/>
          <w:sz w:val="28"/>
          <w:szCs w:val="28"/>
          <w:lang w:eastAsia="en-AU"/>
        </w:rPr>
        <w:t xml:space="preserve">Schedule 2: Declaration of Compliance with </w:t>
      </w:r>
      <w:bookmarkEnd w:id="6"/>
      <w:r w:rsidRPr="009E0246">
        <w:rPr>
          <w:rFonts w:ascii="Arial" w:eastAsia="Times New Roman" w:hAnsi="Arial" w:cs="Arial"/>
          <w:b/>
          <w:color w:val="0063A6"/>
          <w:spacing w:val="2"/>
          <w:sz w:val="28"/>
          <w:szCs w:val="28"/>
          <w:lang w:eastAsia="en-AU"/>
        </w:rPr>
        <w:t>Industrial Relations Management Criteria</w:t>
      </w:r>
    </w:p>
    <w:tbl>
      <w:tblPr>
        <w:tblStyle w:val="TableGrid1"/>
        <w:tblW w:w="0" w:type="auto"/>
        <w:tblLook w:val="04A0" w:firstRow="1" w:lastRow="0" w:firstColumn="1" w:lastColumn="0" w:noHBand="0" w:noVBand="1"/>
      </w:tblPr>
      <w:tblGrid>
        <w:gridCol w:w="2344"/>
        <w:gridCol w:w="4645"/>
        <w:gridCol w:w="2027"/>
      </w:tblGrid>
      <w:tr w:rsidR="009E0246" w:rsidRPr="009E0246" w:rsidTr="00B236D8">
        <w:trPr>
          <w:trHeight w:val="784"/>
        </w:trPr>
        <w:tc>
          <w:tcPr>
            <w:tcW w:w="2376" w:type="dxa"/>
            <w:vAlign w:val="center"/>
          </w:tcPr>
          <w:p w:rsidR="009E0246" w:rsidRPr="009E0246" w:rsidRDefault="009E0246" w:rsidP="009E0246">
            <w:pPr>
              <w:rPr>
                <w:rFonts w:ascii="Arial" w:eastAsia="Times New Roman" w:hAnsi="Arial" w:cs="Arial"/>
                <w:spacing w:val="2"/>
                <w:sz w:val="24"/>
                <w:szCs w:val="24"/>
                <w:lang w:eastAsia="en-AU"/>
              </w:rPr>
            </w:pPr>
            <w:bookmarkStart w:id="10" w:name="_Hlk502836078"/>
            <w:bookmarkEnd w:id="9"/>
            <w:r w:rsidRPr="009E0246">
              <w:rPr>
                <w:rFonts w:ascii="Arial" w:eastAsia="Times New Roman" w:hAnsi="Arial" w:cs="Arial"/>
                <w:spacing w:val="2"/>
                <w:sz w:val="24"/>
                <w:szCs w:val="24"/>
                <w:lang w:eastAsia="en-AU"/>
              </w:rPr>
              <w:t>Legal name of organisation</w:t>
            </w:r>
          </w:p>
        </w:tc>
        <w:tc>
          <w:tcPr>
            <w:tcW w:w="4820" w:type="dxa"/>
            <w:vAlign w:val="center"/>
          </w:tcPr>
          <w:p w:rsidR="009E0246" w:rsidRPr="009E0246" w:rsidRDefault="009E0246" w:rsidP="009E0246">
            <w:pPr>
              <w:rPr>
                <w:rFonts w:ascii="Arial" w:eastAsia="Times New Roman" w:hAnsi="Arial" w:cs="Arial"/>
                <w:spacing w:val="2"/>
                <w:sz w:val="24"/>
                <w:szCs w:val="24"/>
                <w:lang w:eastAsia="en-AU"/>
              </w:rPr>
            </w:pPr>
          </w:p>
        </w:tc>
        <w:tc>
          <w:tcPr>
            <w:tcW w:w="2046" w:type="dxa"/>
            <w:vMerge w:val="restart"/>
            <w:vAlign w:val="center"/>
          </w:tcPr>
          <w:p w:rsidR="009E0246" w:rsidRPr="009E0246" w:rsidRDefault="009E0246" w:rsidP="009E0246">
            <w:pPr>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t xml:space="preserve">(the </w:t>
            </w:r>
            <w:r w:rsidRPr="009E0246">
              <w:rPr>
                <w:rFonts w:ascii="Arial" w:eastAsia="Times New Roman" w:hAnsi="Arial" w:cs="Arial"/>
                <w:b/>
                <w:spacing w:val="2"/>
                <w:sz w:val="24"/>
                <w:szCs w:val="24"/>
                <w:lang w:eastAsia="en-AU"/>
              </w:rPr>
              <w:t>tender participant</w:t>
            </w:r>
            <w:r w:rsidRPr="009E0246">
              <w:rPr>
                <w:rFonts w:ascii="Arial" w:eastAsia="Times New Roman" w:hAnsi="Arial" w:cs="Arial"/>
                <w:spacing w:val="2"/>
                <w:sz w:val="24"/>
                <w:szCs w:val="24"/>
                <w:lang w:eastAsia="en-AU"/>
              </w:rPr>
              <w:t>)</w:t>
            </w:r>
          </w:p>
        </w:tc>
      </w:tr>
      <w:tr w:rsidR="009E0246" w:rsidRPr="009E0246" w:rsidTr="00B236D8">
        <w:trPr>
          <w:trHeight w:val="708"/>
        </w:trPr>
        <w:tc>
          <w:tcPr>
            <w:tcW w:w="2376" w:type="dxa"/>
            <w:vAlign w:val="center"/>
          </w:tcPr>
          <w:p w:rsidR="009E0246" w:rsidRPr="009E0246" w:rsidRDefault="009E0246" w:rsidP="009E0246">
            <w:pPr>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t>ABN / ACN</w:t>
            </w:r>
          </w:p>
        </w:tc>
        <w:tc>
          <w:tcPr>
            <w:tcW w:w="4820" w:type="dxa"/>
            <w:vAlign w:val="center"/>
          </w:tcPr>
          <w:p w:rsidR="009E0246" w:rsidRPr="009E0246" w:rsidRDefault="009E0246" w:rsidP="009E0246">
            <w:pPr>
              <w:rPr>
                <w:rFonts w:ascii="Arial" w:eastAsia="Times New Roman" w:hAnsi="Arial" w:cs="Arial"/>
                <w:spacing w:val="2"/>
                <w:sz w:val="24"/>
                <w:szCs w:val="24"/>
                <w:lang w:eastAsia="en-AU"/>
              </w:rPr>
            </w:pPr>
          </w:p>
        </w:tc>
        <w:tc>
          <w:tcPr>
            <w:tcW w:w="2046" w:type="dxa"/>
            <w:vMerge/>
            <w:vAlign w:val="center"/>
          </w:tcPr>
          <w:p w:rsidR="009E0246" w:rsidRPr="009E0246" w:rsidRDefault="009E0246" w:rsidP="009E0246">
            <w:pPr>
              <w:rPr>
                <w:rFonts w:ascii="Arial" w:eastAsia="Times New Roman" w:hAnsi="Arial" w:cs="Arial"/>
                <w:spacing w:val="2"/>
                <w:sz w:val="24"/>
                <w:szCs w:val="24"/>
                <w:lang w:eastAsia="en-AU"/>
              </w:rPr>
            </w:pPr>
          </w:p>
        </w:tc>
      </w:tr>
    </w:tbl>
    <w:p w:rsidR="009E0246" w:rsidRPr="009E0246" w:rsidRDefault="009E0246" w:rsidP="009E0246">
      <w:pPr>
        <w:spacing w:after="0" w:line="240" w:lineRule="auto"/>
        <w:rPr>
          <w:rFonts w:ascii="Arial" w:eastAsia="Times New Roman" w:hAnsi="Arial" w:cs="Arial"/>
          <w:spacing w:val="2"/>
          <w:sz w:val="24"/>
          <w:szCs w:val="24"/>
          <w:lang w:eastAsia="en-AU"/>
        </w:rPr>
      </w:pPr>
    </w:p>
    <w:tbl>
      <w:tblPr>
        <w:tblStyle w:val="TableGrid1"/>
        <w:tblW w:w="0" w:type="auto"/>
        <w:tblLook w:val="04A0" w:firstRow="1" w:lastRow="0" w:firstColumn="1" w:lastColumn="0" w:noHBand="0" w:noVBand="1"/>
      </w:tblPr>
      <w:tblGrid>
        <w:gridCol w:w="2353"/>
        <w:gridCol w:w="4616"/>
        <w:gridCol w:w="2047"/>
      </w:tblGrid>
      <w:tr w:rsidR="009E0246" w:rsidRPr="009E0246" w:rsidTr="00B236D8">
        <w:tc>
          <w:tcPr>
            <w:tcW w:w="2376" w:type="dxa"/>
            <w:vAlign w:val="center"/>
          </w:tcPr>
          <w:p w:rsidR="009E0246" w:rsidRPr="009E0246" w:rsidRDefault="009E0246" w:rsidP="009E0246">
            <w:pPr>
              <w:rPr>
                <w:rFonts w:ascii="Arial" w:eastAsia="Times New Roman" w:hAnsi="Arial" w:cs="Arial"/>
                <w:spacing w:val="2"/>
                <w:sz w:val="24"/>
                <w:szCs w:val="24"/>
                <w:lang w:eastAsia="en-AU"/>
              </w:rPr>
            </w:pPr>
            <w:proofErr w:type="spellStart"/>
            <w:r w:rsidRPr="009E0246">
              <w:rPr>
                <w:rFonts w:ascii="Arial" w:eastAsia="Times New Roman" w:hAnsi="Arial" w:cs="Arial"/>
                <w:spacing w:val="2"/>
                <w:sz w:val="24"/>
                <w:szCs w:val="24"/>
                <w:lang w:eastAsia="en-AU"/>
              </w:rPr>
              <w:t>Authorised</w:t>
            </w:r>
            <w:proofErr w:type="spellEnd"/>
            <w:r w:rsidRPr="009E0246">
              <w:rPr>
                <w:rFonts w:ascii="Arial" w:eastAsia="Times New Roman" w:hAnsi="Arial" w:cs="Arial"/>
                <w:spacing w:val="2"/>
                <w:sz w:val="24"/>
                <w:szCs w:val="24"/>
                <w:lang w:eastAsia="en-AU"/>
              </w:rPr>
              <w:t xml:space="preserve"> Representative (name)*</w:t>
            </w:r>
          </w:p>
        </w:tc>
        <w:tc>
          <w:tcPr>
            <w:tcW w:w="4820" w:type="dxa"/>
            <w:vAlign w:val="center"/>
          </w:tcPr>
          <w:p w:rsidR="009E0246" w:rsidRPr="009E0246" w:rsidRDefault="009E0246" w:rsidP="009E0246">
            <w:pPr>
              <w:rPr>
                <w:rFonts w:ascii="Arial" w:eastAsia="Times New Roman" w:hAnsi="Arial" w:cs="Arial"/>
                <w:spacing w:val="2"/>
                <w:sz w:val="24"/>
                <w:szCs w:val="24"/>
                <w:lang w:eastAsia="en-AU"/>
              </w:rPr>
            </w:pPr>
          </w:p>
        </w:tc>
        <w:tc>
          <w:tcPr>
            <w:tcW w:w="2046" w:type="dxa"/>
            <w:vMerge w:val="restart"/>
            <w:vAlign w:val="center"/>
          </w:tcPr>
          <w:p w:rsidR="009E0246" w:rsidRPr="009E0246" w:rsidRDefault="009E0246" w:rsidP="009E0246">
            <w:pPr>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t xml:space="preserve">(the </w:t>
            </w:r>
            <w:proofErr w:type="spellStart"/>
            <w:r w:rsidRPr="009E0246">
              <w:rPr>
                <w:rFonts w:ascii="Arial" w:eastAsia="Times New Roman" w:hAnsi="Arial" w:cs="Arial"/>
                <w:b/>
                <w:spacing w:val="2"/>
                <w:sz w:val="24"/>
                <w:szCs w:val="24"/>
                <w:lang w:eastAsia="en-AU"/>
              </w:rPr>
              <w:t>Authorised</w:t>
            </w:r>
            <w:proofErr w:type="spellEnd"/>
            <w:r w:rsidRPr="009E0246">
              <w:rPr>
                <w:rFonts w:ascii="Arial" w:eastAsia="Times New Roman" w:hAnsi="Arial" w:cs="Arial"/>
                <w:b/>
                <w:spacing w:val="2"/>
                <w:sz w:val="24"/>
                <w:szCs w:val="24"/>
                <w:lang w:eastAsia="en-AU"/>
              </w:rPr>
              <w:t xml:space="preserve"> Representative</w:t>
            </w:r>
            <w:r w:rsidRPr="009E0246">
              <w:rPr>
                <w:rFonts w:ascii="Arial" w:eastAsia="Times New Roman" w:hAnsi="Arial" w:cs="Arial"/>
                <w:spacing w:val="2"/>
                <w:sz w:val="24"/>
                <w:szCs w:val="24"/>
                <w:lang w:eastAsia="en-AU"/>
              </w:rPr>
              <w:t>)</w:t>
            </w:r>
          </w:p>
        </w:tc>
      </w:tr>
      <w:tr w:rsidR="009E0246" w:rsidRPr="009E0246" w:rsidTr="00B236D8">
        <w:trPr>
          <w:trHeight w:val="778"/>
        </w:trPr>
        <w:tc>
          <w:tcPr>
            <w:tcW w:w="2376" w:type="dxa"/>
            <w:vAlign w:val="center"/>
          </w:tcPr>
          <w:p w:rsidR="009E0246" w:rsidRPr="009E0246" w:rsidRDefault="009E0246" w:rsidP="009E0246">
            <w:pPr>
              <w:rPr>
                <w:rFonts w:ascii="Arial" w:eastAsia="Times New Roman" w:hAnsi="Arial" w:cs="Arial"/>
                <w:spacing w:val="2"/>
                <w:sz w:val="24"/>
                <w:szCs w:val="24"/>
                <w:lang w:eastAsia="en-AU"/>
              </w:rPr>
            </w:pPr>
            <w:proofErr w:type="spellStart"/>
            <w:r w:rsidRPr="009E0246">
              <w:rPr>
                <w:rFonts w:ascii="Arial" w:eastAsia="Times New Roman" w:hAnsi="Arial" w:cs="Arial"/>
                <w:spacing w:val="2"/>
                <w:sz w:val="24"/>
                <w:szCs w:val="24"/>
                <w:lang w:eastAsia="en-AU"/>
              </w:rPr>
              <w:t>Authorised</w:t>
            </w:r>
            <w:proofErr w:type="spellEnd"/>
            <w:r w:rsidRPr="009E0246">
              <w:rPr>
                <w:rFonts w:ascii="Arial" w:eastAsia="Times New Roman" w:hAnsi="Arial" w:cs="Arial"/>
                <w:spacing w:val="2"/>
                <w:sz w:val="24"/>
                <w:szCs w:val="24"/>
                <w:lang w:eastAsia="en-AU"/>
              </w:rPr>
              <w:t xml:space="preserve"> Representative (title)*</w:t>
            </w:r>
          </w:p>
        </w:tc>
        <w:tc>
          <w:tcPr>
            <w:tcW w:w="4820" w:type="dxa"/>
            <w:vAlign w:val="center"/>
          </w:tcPr>
          <w:p w:rsidR="009E0246" w:rsidRPr="009E0246" w:rsidRDefault="009E0246" w:rsidP="009E0246">
            <w:pPr>
              <w:rPr>
                <w:rFonts w:ascii="Arial" w:eastAsia="Times New Roman" w:hAnsi="Arial" w:cs="Arial"/>
                <w:spacing w:val="2"/>
                <w:sz w:val="24"/>
                <w:szCs w:val="24"/>
                <w:lang w:eastAsia="en-AU"/>
              </w:rPr>
            </w:pPr>
          </w:p>
        </w:tc>
        <w:tc>
          <w:tcPr>
            <w:tcW w:w="2046" w:type="dxa"/>
            <w:vMerge/>
            <w:vAlign w:val="center"/>
          </w:tcPr>
          <w:p w:rsidR="009E0246" w:rsidRPr="009E0246" w:rsidRDefault="009E0246" w:rsidP="009E0246">
            <w:pPr>
              <w:rPr>
                <w:rFonts w:ascii="Arial" w:eastAsia="Times New Roman" w:hAnsi="Arial" w:cs="Arial"/>
                <w:spacing w:val="2"/>
                <w:sz w:val="24"/>
                <w:szCs w:val="24"/>
                <w:lang w:eastAsia="en-AU"/>
              </w:rPr>
            </w:pPr>
          </w:p>
        </w:tc>
      </w:tr>
    </w:tbl>
    <w:p w:rsidR="009E0246" w:rsidRPr="009E0246" w:rsidRDefault="009E0246" w:rsidP="009E0246">
      <w:pPr>
        <w:spacing w:after="0" w:line="240" w:lineRule="auto"/>
        <w:rPr>
          <w:rFonts w:ascii="Arial" w:eastAsia="Times New Roman" w:hAnsi="Arial" w:cs="Arial"/>
          <w:spacing w:val="2"/>
          <w:sz w:val="24"/>
          <w:szCs w:val="24"/>
          <w:lang w:eastAsia="en-AU"/>
        </w:rPr>
      </w:pPr>
    </w:p>
    <w:p w:rsidR="009E0246" w:rsidRPr="009E0246" w:rsidRDefault="009E0246" w:rsidP="009E0246">
      <w:pPr>
        <w:spacing w:before="160" w:after="0" w:line="240" w:lineRule="auto"/>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t>I, the Authorised Representative of the tender participant, declare that the tender participant will comply with the Industrial Relations Management Criteria.</w:t>
      </w:r>
    </w:p>
    <w:p w:rsidR="009E0246" w:rsidRPr="009E0246" w:rsidRDefault="009E0246" w:rsidP="009E0246">
      <w:pPr>
        <w:spacing w:before="160" w:after="0" w:line="240" w:lineRule="auto"/>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t xml:space="preserve">I acknowledge that all the information provided by or on behalf of the tender participant as part of the pre-qualification or tender process is current, accurate and provided in good faith. I acknowledge that those applying the </w:t>
      </w:r>
      <w:r w:rsidRPr="009E0246">
        <w:rPr>
          <w:rFonts w:ascii="Arial" w:eastAsia="Times New Roman" w:hAnsi="Arial" w:cs="Arial"/>
          <w:b/>
          <w:spacing w:val="2"/>
          <w:sz w:val="24"/>
          <w:szCs w:val="24"/>
          <w:lang w:eastAsia="en-AU"/>
        </w:rPr>
        <w:t>Industrial Relations Management Criteria Self-Assessment Checklist</w:t>
      </w:r>
      <w:r w:rsidRPr="009E0246">
        <w:rPr>
          <w:rFonts w:ascii="Arial" w:eastAsia="Times New Roman" w:hAnsi="Arial" w:cs="Arial"/>
          <w:spacing w:val="2"/>
          <w:sz w:val="24"/>
          <w:szCs w:val="24"/>
          <w:lang w:eastAsia="en-AU"/>
        </w:rPr>
        <w:t xml:space="preserve"> may rely on the information and hereby indemnify the Victorian Government for any costs or liabilities incurred from or associated with use of the information.</w:t>
      </w:r>
    </w:p>
    <w:p w:rsidR="009E0246" w:rsidRPr="009E0246" w:rsidRDefault="009E0246" w:rsidP="009E0246">
      <w:pPr>
        <w:spacing w:before="160" w:after="0" w:line="240" w:lineRule="auto"/>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t>I acknowledge that the Victorian Government may further assess the tender participants compliance with the Industrial Relations Management Criteria and may require the tender participant to provide documentary evidence to assist in such further assessment.</w:t>
      </w:r>
    </w:p>
    <w:p w:rsidR="009E0246" w:rsidRPr="009E0246" w:rsidRDefault="009E0246" w:rsidP="009E0246">
      <w:pPr>
        <w:spacing w:before="160" w:after="0" w:line="240" w:lineRule="auto"/>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t>If the tender participant has not complied with their legal obligations in the past 24-months, and remedial measures have been implemented to address the non-compliance, I will attach evidence to this declaration to demonstrate the strategies put in place to rectify the non-compliance.</w:t>
      </w:r>
    </w:p>
    <w:p w:rsidR="009E0246" w:rsidRPr="009E0246" w:rsidRDefault="009E0246" w:rsidP="009E0246">
      <w:pPr>
        <w:spacing w:before="160" w:after="0" w:line="360" w:lineRule="auto"/>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t>Signature of authorised representative:</w:t>
      </w:r>
    </w:p>
    <w:p w:rsidR="009E0246" w:rsidRPr="009E0246" w:rsidRDefault="009E0246" w:rsidP="009E0246">
      <w:pPr>
        <w:spacing w:before="160" w:after="0" w:line="360" w:lineRule="auto"/>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t>................................................................................................................................</w:t>
      </w:r>
    </w:p>
    <w:p w:rsidR="009E0246" w:rsidRPr="009E0246" w:rsidRDefault="009E0246" w:rsidP="009E0246">
      <w:pPr>
        <w:spacing w:before="160" w:after="0" w:line="360" w:lineRule="auto"/>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t>Name of authorised representative:</w:t>
      </w:r>
    </w:p>
    <w:p w:rsidR="009E0246" w:rsidRPr="009E0246" w:rsidRDefault="009E0246" w:rsidP="009E0246">
      <w:pPr>
        <w:spacing w:before="160" w:after="0" w:line="360" w:lineRule="auto"/>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t>.................................................................................................................................</w:t>
      </w:r>
    </w:p>
    <w:p w:rsidR="009E0246" w:rsidRPr="009E0246" w:rsidRDefault="009E0246" w:rsidP="009E0246">
      <w:pPr>
        <w:spacing w:before="160" w:after="0" w:line="360" w:lineRule="auto"/>
        <w:rPr>
          <w:rFonts w:ascii="Arial" w:eastAsia="Times New Roman" w:hAnsi="Arial" w:cs="Arial"/>
          <w:spacing w:val="2"/>
          <w:sz w:val="24"/>
          <w:szCs w:val="24"/>
          <w:lang w:eastAsia="en-AU"/>
        </w:rPr>
      </w:pPr>
      <w:r w:rsidRPr="009E0246">
        <w:rPr>
          <w:rFonts w:ascii="Arial" w:eastAsia="Times New Roman" w:hAnsi="Arial" w:cs="Arial"/>
          <w:spacing w:val="2"/>
          <w:sz w:val="24"/>
          <w:szCs w:val="24"/>
          <w:lang w:eastAsia="en-AU"/>
        </w:rPr>
        <w:t>Dated: ……</w:t>
      </w:r>
      <w:proofErr w:type="gramStart"/>
      <w:r w:rsidRPr="009E0246">
        <w:rPr>
          <w:rFonts w:ascii="Arial" w:eastAsia="Times New Roman" w:hAnsi="Arial" w:cs="Arial"/>
          <w:spacing w:val="2"/>
          <w:sz w:val="24"/>
          <w:szCs w:val="24"/>
          <w:lang w:eastAsia="en-AU"/>
        </w:rPr>
        <w:t>…./</w:t>
      </w:r>
      <w:proofErr w:type="gramEnd"/>
      <w:r w:rsidRPr="009E0246">
        <w:rPr>
          <w:rFonts w:ascii="Arial" w:eastAsia="Times New Roman" w:hAnsi="Arial" w:cs="Arial"/>
          <w:spacing w:val="2"/>
          <w:sz w:val="24"/>
          <w:szCs w:val="24"/>
          <w:lang w:eastAsia="en-AU"/>
        </w:rPr>
        <w:t>………../……….</w:t>
      </w:r>
    </w:p>
    <w:p w:rsidR="009E0246" w:rsidRPr="009E0246" w:rsidRDefault="009E0246" w:rsidP="009E0246">
      <w:pPr>
        <w:spacing w:before="160" w:after="100" w:line="276" w:lineRule="auto"/>
        <w:rPr>
          <w:rFonts w:ascii="Arial" w:eastAsia="Times New Roman" w:hAnsi="Arial" w:cs="Arial"/>
          <w:b/>
          <w:spacing w:val="2"/>
          <w:sz w:val="20"/>
          <w:szCs w:val="20"/>
          <w:lang w:eastAsia="en-AU"/>
        </w:rPr>
      </w:pPr>
      <w:r w:rsidRPr="009E0246">
        <w:rPr>
          <w:rFonts w:ascii="Arial" w:eastAsia="Times New Roman" w:hAnsi="Arial" w:cs="Arial"/>
          <w:b/>
          <w:spacing w:val="2"/>
          <w:sz w:val="20"/>
          <w:szCs w:val="20"/>
          <w:lang w:eastAsia="en-AU"/>
        </w:rPr>
        <w:t>* The authorised representative must be nominated and must have the authority to complete the declaration and answer questions.</w:t>
      </w:r>
      <w:bookmarkEnd w:id="10"/>
    </w:p>
    <w:p w:rsidR="00F53392" w:rsidRDefault="00F53392" w:rsidP="00E456FD">
      <w:pPr>
        <w:spacing w:after="0" w:line="240" w:lineRule="auto"/>
      </w:pPr>
    </w:p>
    <w:p w:rsidR="00F53392" w:rsidRDefault="00F53392" w:rsidP="00F53392">
      <w:pPr>
        <w:sectPr w:rsidR="00F53392" w:rsidSect="000A0E28">
          <w:pgSz w:w="11906" w:h="16838" w:code="9"/>
          <w:pgMar w:top="1440" w:right="1440" w:bottom="1440" w:left="1440" w:header="708" w:footer="708" w:gutter="0"/>
          <w:paperSrc w:first="1" w:other="257"/>
          <w:cols w:space="708"/>
          <w:noEndnote/>
          <w:docGrid w:linePitch="360"/>
        </w:sectPr>
      </w:pPr>
    </w:p>
    <w:p w:rsidR="004D2E5B" w:rsidRPr="004D2E5B" w:rsidRDefault="004F3BCF" w:rsidP="004D2E5B">
      <w:pPr>
        <w:widowControl w:val="0"/>
        <w:autoSpaceDE w:val="0"/>
        <w:autoSpaceDN w:val="0"/>
        <w:spacing w:before="4" w:after="0" w:line="240" w:lineRule="auto"/>
        <w:rPr>
          <w:rFonts w:ascii="Arial" w:eastAsia="Arial" w:hAnsi="Arial" w:cs="Arial"/>
          <w:b/>
          <w:sz w:val="27"/>
          <w:szCs w:val="14"/>
          <w:lang w:val="en-US"/>
        </w:rPr>
      </w:pPr>
      <w:r>
        <w:rPr>
          <w:rFonts w:ascii="Arial" w:eastAsia="Arial" w:hAnsi="Arial" w:cs="Arial"/>
          <w:b/>
          <w:sz w:val="27"/>
          <w:szCs w:val="14"/>
          <w:lang w:val="en-US"/>
        </w:rPr>
        <w:tab/>
      </w:r>
    </w:p>
    <w:p w:rsidR="004D2E5B" w:rsidRPr="0020234C" w:rsidRDefault="004D2E5B" w:rsidP="008B4973">
      <w:pPr>
        <w:widowControl w:val="0"/>
        <w:autoSpaceDE w:val="0"/>
        <w:autoSpaceDN w:val="0"/>
        <w:spacing w:beforeLines="143" w:before="343" w:after="0" w:line="288" w:lineRule="auto"/>
        <w:ind w:left="805" w:right="40" w:hanging="3"/>
        <w:rPr>
          <w:rFonts w:ascii="Arial" w:eastAsia="Arial" w:hAnsi="Arial" w:cs="Arial"/>
          <w:sz w:val="18"/>
          <w:szCs w:val="18"/>
          <w:lang w:val="en-US"/>
        </w:rPr>
      </w:pPr>
      <w:r w:rsidRPr="0020234C">
        <w:rPr>
          <w:rFonts w:ascii="Arial" w:eastAsia="Arial" w:hAnsi="Arial" w:cs="Arial"/>
          <w:color w:val="4A4F4E"/>
          <w:w w:val="110"/>
          <w:sz w:val="18"/>
          <w:szCs w:val="18"/>
          <w:lang w:val="en-US"/>
        </w:rPr>
        <w:t>The</w:t>
      </w:r>
      <w:r w:rsidRPr="0020234C">
        <w:rPr>
          <w:rFonts w:ascii="Arial" w:eastAsia="Arial" w:hAnsi="Arial" w:cs="Arial"/>
          <w:color w:val="4A4F4E"/>
          <w:spacing w:val="-15"/>
          <w:w w:val="110"/>
          <w:sz w:val="18"/>
          <w:szCs w:val="18"/>
          <w:lang w:val="en-US"/>
        </w:rPr>
        <w:t xml:space="preserve"> </w:t>
      </w:r>
      <w:r w:rsidRPr="0020234C">
        <w:rPr>
          <w:rFonts w:ascii="Arial" w:eastAsia="Arial" w:hAnsi="Arial" w:cs="Arial"/>
          <w:color w:val="4A4F4E"/>
          <w:w w:val="110"/>
          <w:sz w:val="18"/>
          <w:szCs w:val="18"/>
          <w:lang w:val="en-US"/>
        </w:rPr>
        <w:t>Victor</w:t>
      </w:r>
      <w:r w:rsidRPr="0020234C">
        <w:rPr>
          <w:rFonts w:ascii="Arial" w:eastAsia="Arial" w:hAnsi="Arial" w:cs="Arial"/>
          <w:color w:val="232927"/>
          <w:w w:val="110"/>
          <w:sz w:val="18"/>
          <w:szCs w:val="18"/>
          <w:lang w:val="en-US"/>
        </w:rPr>
        <w:t>i</w:t>
      </w:r>
      <w:r w:rsidRPr="0020234C">
        <w:rPr>
          <w:rFonts w:ascii="Arial" w:eastAsia="Arial" w:hAnsi="Arial" w:cs="Arial"/>
          <w:color w:val="4A4F4E"/>
          <w:w w:val="110"/>
          <w:sz w:val="18"/>
          <w:szCs w:val="18"/>
          <w:lang w:val="en-US"/>
        </w:rPr>
        <w:t>an</w:t>
      </w:r>
      <w:r w:rsidRPr="0020234C">
        <w:rPr>
          <w:rFonts w:ascii="Arial" w:eastAsia="Arial" w:hAnsi="Arial" w:cs="Arial"/>
          <w:color w:val="4A4F4E"/>
          <w:spacing w:val="-25"/>
          <w:w w:val="110"/>
          <w:sz w:val="18"/>
          <w:szCs w:val="18"/>
          <w:lang w:val="en-US"/>
        </w:rPr>
        <w:t xml:space="preserve"> </w:t>
      </w:r>
      <w:r w:rsidRPr="0020234C">
        <w:rPr>
          <w:rFonts w:ascii="Arial" w:eastAsia="Arial" w:hAnsi="Arial" w:cs="Arial"/>
          <w:color w:val="4A4F4E"/>
          <w:w w:val="110"/>
          <w:sz w:val="18"/>
          <w:szCs w:val="18"/>
          <w:lang w:val="en-US"/>
        </w:rPr>
        <w:t>Government</w:t>
      </w:r>
      <w:r w:rsidRPr="0020234C">
        <w:rPr>
          <w:rFonts w:ascii="Arial" w:eastAsia="Arial" w:hAnsi="Arial" w:cs="Arial"/>
          <w:color w:val="4A4F4E"/>
          <w:spacing w:val="-16"/>
          <w:w w:val="110"/>
          <w:sz w:val="18"/>
          <w:szCs w:val="18"/>
          <w:lang w:val="en-US"/>
        </w:rPr>
        <w:t xml:space="preserve"> </w:t>
      </w:r>
      <w:r w:rsidRPr="0020234C">
        <w:rPr>
          <w:rFonts w:ascii="Arial" w:eastAsia="Arial" w:hAnsi="Arial" w:cs="Arial"/>
          <w:color w:val="5C5F5F"/>
          <w:w w:val="110"/>
          <w:sz w:val="18"/>
          <w:szCs w:val="18"/>
          <w:lang w:val="en-US"/>
        </w:rPr>
        <w:t>(State)</w:t>
      </w:r>
      <w:r w:rsidRPr="0020234C">
        <w:rPr>
          <w:rFonts w:ascii="Arial" w:eastAsia="Arial" w:hAnsi="Arial" w:cs="Arial"/>
          <w:color w:val="5C5F5F"/>
          <w:spacing w:val="-27"/>
          <w:w w:val="110"/>
          <w:sz w:val="18"/>
          <w:szCs w:val="18"/>
          <w:lang w:val="en-US"/>
        </w:rPr>
        <w:t xml:space="preserve"> </w:t>
      </w:r>
      <w:r w:rsidRPr="0020234C">
        <w:rPr>
          <w:rFonts w:ascii="Arial" w:eastAsia="Arial" w:hAnsi="Arial" w:cs="Arial"/>
          <w:color w:val="4A4F4E"/>
          <w:w w:val="110"/>
          <w:sz w:val="18"/>
          <w:szCs w:val="18"/>
          <w:lang w:val="en-US"/>
        </w:rPr>
        <w:t>is</w:t>
      </w:r>
      <w:r w:rsidRPr="0020234C">
        <w:rPr>
          <w:rFonts w:ascii="Arial" w:eastAsia="Arial" w:hAnsi="Arial" w:cs="Arial"/>
          <w:color w:val="4A4F4E"/>
          <w:spacing w:val="-10"/>
          <w:w w:val="110"/>
          <w:sz w:val="18"/>
          <w:szCs w:val="18"/>
          <w:lang w:val="en-US"/>
        </w:rPr>
        <w:t xml:space="preserve"> </w:t>
      </w:r>
      <w:r w:rsidRPr="0020234C">
        <w:rPr>
          <w:rFonts w:ascii="Arial" w:eastAsia="Arial" w:hAnsi="Arial" w:cs="Arial"/>
          <w:color w:val="4A4F4E"/>
          <w:w w:val="110"/>
          <w:sz w:val="18"/>
          <w:szCs w:val="18"/>
          <w:lang w:val="en-US"/>
        </w:rPr>
        <w:t>committed</w:t>
      </w:r>
      <w:r w:rsidRPr="0020234C">
        <w:rPr>
          <w:rFonts w:ascii="Arial" w:eastAsia="Arial" w:hAnsi="Arial" w:cs="Arial"/>
          <w:color w:val="4A4F4E"/>
          <w:spacing w:val="-19"/>
          <w:w w:val="110"/>
          <w:sz w:val="18"/>
          <w:szCs w:val="18"/>
          <w:lang w:val="en-US"/>
        </w:rPr>
        <w:t xml:space="preserve"> </w:t>
      </w:r>
      <w:r w:rsidRPr="0020234C">
        <w:rPr>
          <w:rFonts w:ascii="Arial" w:eastAsia="Arial" w:hAnsi="Arial" w:cs="Arial"/>
          <w:color w:val="4A4F4E"/>
          <w:w w:val="110"/>
          <w:sz w:val="18"/>
          <w:szCs w:val="18"/>
          <w:lang w:val="en-US"/>
        </w:rPr>
        <w:t>to</w:t>
      </w:r>
      <w:r w:rsidRPr="0020234C">
        <w:rPr>
          <w:rFonts w:ascii="Arial" w:eastAsia="Arial" w:hAnsi="Arial" w:cs="Arial"/>
          <w:color w:val="4A4F4E"/>
          <w:spacing w:val="-19"/>
          <w:w w:val="110"/>
          <w:sz w:val="18"/>
          <w:szCs w:val="18"/>
          <w:lang w:val="en-US"/>
        </w:rPr>
        <w:t xml:space="preserve"> </w:t>
      </w:r>
      <w:r w:rsidRPr="0020234C">
        <w:rPr>
          <w:rFonts w:ascii="Arial" w:eastAsia="Arial" w:hAnsi="Arial" w:cs="Arial"/>
          <w:color w:val="4A4F4E"/>
          <w:w w:val="110"/>
          <w:sz w:val="18"/>
          <w:szCs w:val="18"/>
          <w:lang w:val="en-US"/>
        </w:rPr>
        <w:t>ethical,</w:t>
      </w:r>
      <w:r w:rsidRPr="0020234C">
        <w:rPr>
          <w:rFonts w:ascii="Arial" w:eastAsia="Arial" w:hAnsi="Arial" w:cs="Arial"/>
          <w:color w:val="4A4F4E"/>
          <w:spacing w:val="-17"/>
          <w:w w:val="110"/>
          <w:sz w:val="18"/>
          <w:szCs w:val="18"/>
          <w:lang w:val="en-US"/>
        </w:rPr>
        <w:t xml:space="preserve"> </w:t>
      </w:r>
      <w:r w:rsidRPr="0020234C">
        <w:rPr>
          <w:rFonts w:ascii="Arial" w:eastAsia="Arial" w:hAnsi="Arial" w:cs="Arial"/>
          <w:color w:val="4A4F4E"/>
          <w:w w:val="110"/>
          <w:sz w:val="18"/>
          <w:szCs w:val="18"/>
          <w:lang w:val="en-US"/>
        </w:rPr>
        <w:t>sustainable</w:t>
      </w:r>
      <w:r w:rsidRPr="0020234C">
        <w:rPr>
          <w:rFonts w:ascii="Arial" w:eastAsia="Arial" w:hAnsi="Arial" w:cs="Arial"/>
          <w:color w:val="4A4F4E"/>
          <w:spacing w:val="-15"/>
          <w:w w:val="110"/>
          <w:sz w:val="18"/>
          <w:szCs w:val="18"/>
          <w:lang w:val="en-US"/>
        </w:rPr>
        <w:t xml:space="preserve"> </w:t>
      </w:r>
      <w:r w:rsidRPr="0020234C">
        <w:rPr>
          <w:rFonts w:ascii="Arial" w:eastAsia="Arial" w:hAnsi="Arial" w:cs="Arial"/>
          <w:color w:val="4A4F4E"/>
          <w:w w:val="110"/>
          <w:sz w:val="18"/>
          <w:szCs w:val="18"/>
          <w:lang w:val="en-US"/>
        </w:rPr>
        <w:t>and</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4A4F4E"/>
          <w:w w:val="110"/>
          <w:sz w:val="18"/>
          <w:szCs w:val="18"/>
          <w:lang w:val="en-US"/>
        </w:rPr>
        <w:t>socially</w:t>
      </w:r>
      <w:r w:rsidRPr="0020234C">
        <w:rPr>
          <w:rFonts w:ascii="Arial" w:eastAsia="Arial" w:hAnsi="Arial" w:cs="Arial"/>
          <w:color w:val="4A4F4E"/>
          <w:spacing w:val="-21"/>
          <w:w w:val="110"/>
          <w:sz w:val="18"/>
          <w:szCs w:val="18"/>
          <w:lang w:val="en-US"/>
        </w:rPr>
        <w:t xml:space="preserve"> </w:t>
      </w:r>
      <w:r w:rsidRPr="0020234C">
        <w:rPr>
          <w:rFonts w:ascii="Arial" w:eastAsia="Arial" w:hAnsi="Arial" w:cs="Arial"/>
          <w:color w:val="4A4F4E"/>
          <w:w w:val="110"/>
          <w:sz w:val="18"/>
          <w:szCs w:val="18"/>
          <w:lang w:val="en-US"/>
        </w:rPr>
        <w:t>responsible</w:t>
      </w:r>
      <w:r w:rsidRPr="0020234C">
        <w:rPr>
          <w:rFonts w:ascii="Arial" w:eastAsia="Arial" w:hAnsi="Arial" w:cs="Arial"/>
          <w:color w:val="4A4F4E"/>
          <w:spacing w:val="-17"/>
          <w:w w:val="110"/>
          <w:sz w:val="18"/>
          <w:szCs w:val="18"/>
          <w:lang w:val="en-US"/>
        </w:rPr>
        <w:t xml:space="preserve"> </w:t>
      </w:r>
      <w:r w:rsidRPr="0020234C">
        <w:rPr>
          <w:rFonts w:ascii="Arial" w:eastAsia="Arial" w:hAnsi="Arial" w:cs="Arial"/>
          <w:color w:val="4A4F4E"/>
          <w:w w:val="110"/>
          <w:sz w:val="18"/>
          <w:szCs w:val="18"/>
          <w:lang w:val="en-US"/>
        </w:rPr>
        <w:t>procurement</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4A4F4E"/>
          <w:w w:val="110"/>
          <w:sz w:val="18"/>
          <w:szCs w:val="18"/>
          <w:lang w:val="en-US"/>
        </w:rPr>
        <w:t>and</w:t>
      </w:r>
      <w:r w:rsidRPr="0020234C">
        <w:rPr>
          <w:rFonts w:ascii="Arial" w:eastAsia="Arial" w:hAnsi="Arial" w:cs="Arial"/>
          <w:color w:val="4A4F4E"/>
          <w:spacing w:val="-23"/>
          <w:w w:val="110"/>
          <w:sz w:val="18"/>
          <w:szCs w:val="18"/>
          <w:lang w:val="en-US"/>
        </w:rPr>
        <w:t xml:space="preserve"> </w:t>
      </w:r>
      <w:r w:rsidRPr="0020234C">
        <w:rPr>
          <w:rFonts w:ascii="Arial" w:eastAsia="Arial" w:hAnsi="Arial" w:cs="Arial"/>
          <w:color w:val="5C5F5F"/>
          <w:spacing w:val="-4"/>
          <w:w w:val="110"/>
          <w:sz w:val="18"/>
          <w:szCs w:val="18"/>
          <w:lang w:val="en-US"/>
        </w:rPr>
        <w:t>w</w:t>
      </w:r>
      <w:r w:rsidRPr="0020234C">
        <w:rPr>
          <w:rFonts w:ascii="Arial" w:eastAsia="Arial" w:hAnsi="Arial" w:cs="Arial"/>
          <w:color w:val="333A37"/>
          <w:spacing w:val="-4"/>
          <w:w w:val="110"/>
          <w:sz w:val="18"/>
          <w:szCs w:val="18"/>
          <w:lang w:val="en-US"/>
        </w:rPr>
        <w:t>e</w:t>
      </w:r>
      <w:r w:rsidRPr="0020234C">
        <w:rPr>
          <w:rFonts w:ascii="Arial" w:eastAsia="Arial" w:hAnsi="Arial" w:cs="Arial"/>
          <w:color w:val="333A37"/>
          <w:spacing w:val="-18"/>
          <w:w w:val="110"/>
          <w:sz w:val="18"/>
          <w:szCs w:val="18"/>
          <w:lang w:val="en-US"/>
        </w:rPr>
        <w:t xml:space="preserve"> </w:t>
      </w:r>
      <w:r w:rsidRPr="0020234C">
        <w:rPr>
          <w:rFonts w:ascii="Arial" w:eastAsia="Arial" w:hAnsi="Arial" w:cs="Arial"/>
          <w:color w:val="4A4F4E"/>
          <w:w w:val="110"/>
          <w:sz w:val="18"/>
          <w:szCs w:val="18"/>
          <w:lang w:val="en-US"/>
        </w:rPr>
        <w:t>expect</w:t>
      </w:r>
      <w:r w:rsidRPr="0020234C">
        <w:rPr>
          <w:rFonts w:ascii="Arial" w:eastAsia="Arial" w:hAnsi="Arial" w:cs="Arial"/>
          <w:color w:val="4A4F4E"/>
          <w:spacing w:val="-15"/>
          <w:w w:val="110"/>
          <w:sz w:val="18"/>
          <w:szCs w:val="18"/>
          <w:lang w:val="en-US"/>
        </w:rPr>
        <w:t xml:space="preserve"> </w:t>
      </w:r>
      <w:r w:rsidRPr="0020234C">
        <w:rPr>
          <w:rFonts w:ascii="Arial" w:eastAsia="Arial" w:hAnsi="Arial" w:cs="Arial"/>
          <w:color w:val="5C5F5F"/>
          <w:w w:val="110"/>
          <w:sz w:val="18"/>
          <w:szCs w:val="18"/>
          <w:lang w:val="en-US"/>
        </w:rPr>
        <w:t xml:space="preserve">the </w:t>
      </w:r>
      <w:r w:rsidRPr="0020234C">
        <w:rPr>
          <w:rFonts w:ascii="Arial" w:eastAsia="Arial" w:hAnsi="Arial" w:cs="Arial"/>
          <w:color w:val="4A4F4E"/>
          <w:w w:val="110"/>
          <w:sz w:val="18"/>
          <w:szCs w:val="18"/>
          <w:lang w:val="en-US"/>
        </w:rPr>
        <w:t>same</w:t>
      </w:r>
      <w:r w:rsidRPr="0020234C">
        <w:rPr>
          <w:rFonts w:ascii="Arial" w:eastAsia="Arial" w:hAnsi="Arial" w:cs="Arial"/>
          <w:color w:val="4A4F4E"/>
          <w:spacing w:val="-19"/>
          <w:w w:val="110"/>
          <w:sz w:val="18"/>
          <w:szCs w:val="18"/>
          <w:lang w:val="en-US"/>
        </w:rPr>
        <w:t xml:space="preserve"> </w:t>
      </w:r>
      <w:r w:rsidRPr="0020234C">
        <w:rPr>
          <w:rFonts w:ascii="Arial" w:eastAsia="Arial" w:hAnsi="Arial" w:cs="Arial"/>
          <w:color w:val="4A4F4E"/>
          <w:w w:val="110"/>
          <w:sz w:val="18"/>
          <w:szCs w:val="18"/>
          <w:lang w:val="en-US"/>
        </w:rPr>
        <w:t>hig</w:t>
      </w:r>
      <w:r w:rsidRPr="0020234C">
        <w:rPr>
          <w:rFonts w:ascii="Arial" w:eastAsia="Arial" w:hAnsi="Arial" w:cs="Arial"/>
          <w:color w:val="232927"/>
          <w:w w:val="110"/>
          <w:sz w:val="18"/>
          <w:szCs w:val="18"/>
          <w:lang w:val="en-US"/>
        </w:rPr>
        <w:t>h</w:t>
      </w:r>
      <w:r w:rsidRPr="0020234C">
        <w:rPr>
          <w:rFonts w:ascii="Arial" w:eastAsia="Arial" w:hAnsi="Arial" w:cs="Arial"/>
          <w:color w:val="232927"/>
          <w:spacing w:val="-9"/>
          <w:w w:val="110"/>
          <w:sz w:val="18"/>
          <w:szCs w:val="18"/>
          <w:lang w:val="en-US"/>
        </w:rPr>
        <w:t xml:space="preserve"> </w:t>
      </w:r>
      <w:r w:rsidRPr="0020234C">
        <w:rPr>
          <w:rFonts w:ascii="Arial" w:eastAsia="Arial" w:hAnsi="Arial" w:cs="Arial"/>
          <w:color w:val="4A4F4E"/>
          <w:w w:val="110"/>
          <w:sz w:val="18"/>
          <w:szCs w:val="18"/>
          <w:lang w:val="en-US"/>
        </w:rPr>
        <w:t>standards</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4A4F4E"/>
          <w:w w:val="110"/>
          <w:sz w:val="18"/>
          <w:szCs w:val="18"/>
          <w:lang w:val="en-US"/>
        </w:rPr>
        <w:t>of</w:t>
      </w:r>
      <w:r w:rsidRPr="0020234C">
        <w:rPr>
          <w:rFonts w:ascii="Arial" w:eastAsia="Arial" w:hAnsi="Arial" w:cs="Arial"/>
          <w:color w:val="4A4F4E"/>
          <w:spacing w:val="-7"/>
          <w:w w:val="110"/>
          <w:sz w:val="18"/>
          <w:szCs w:val="18"/>
          <w:lang w:val="en-US"/>
        </w:rPr>
        <w:t xml:space="preserve"> </w:t>
      </w:r>
      <w:r w:rsidRPr="0020234C">
        <w:rPr>
          <w:rFonts w:ascii="Arial" w:eastAsia="Arial" w:hAnsi="Arial" w:cs="Arial"/>
          <w:color w:val="4A4F4E"/>
          <w:w w:val="110"/>
          <w:sz w:val="18"/>
          <w:szCs w:val="18"/>
          <w:lang w:val="en-US"/>
        </w:rPr>
        <w:t>our</w:t>
      </w:r>
      <w:r w:rsidRPr="0020234C">
        <w:rPr>
          <w:rFonts w:ascii="Arial" w:eastAsia="Arial" w:hAnsi="Arial" w:cs="Arial"/>
          <w:color w:val="4A4F4E"/>
          <w:spacing w:val="-8"/>
          <w:w w:val="110"/>
          <w:sz w:val="18"/>
          <w:szCs w:val="18"/>
          <w:lang w:val="en-US"/>
        </w:rPr>
        <w:t xml:space="preserve"> </w:t>
      </w:r>
      <w:r w:rsidRPr="0020234C">
        <w:rPr>
          <w:rFonts w:ascii="Arial" w:eastAsia="Arial" w:hAnsi="Arial" w:cs="Arial"/>
          <w:color w:val="4A4F4E"/>
          <w:w w:val="110"/>
          <w:sz w:val="18"/>
          <w:szCs w:val="18"/>
          <w:lang w:val="en-US"/>
        </w:rPr>
        <w:t>Suppliers.</w:t>
      </w:r>
      <w:r w:rsidRPr="0020234C">
        <w:rPr>
          <w:rFonts w:ascii="Arial" w:eastAsia="Arial" w:hAnsi="Arial" w:cs="Arial"/>
          <w:color w:val="4A4F4E"/>
          <w:spacing w:val="-18"/>
          <w:w w:val="110"/>
          <w:sz w:val="18"/>
          <w:szCs w:val="18"/>
          <w:lang w:val="en-US"/>
        </w:rPr>
        <w:t xml:space="preserve"> </w:t>
      </w:r>
      <w:r w:rsidRPr="0020234C">
        <w:rPr>
          <w:rFonts w:ascii="Arial" w:eastAsia="Arial" w:hAnsi="Arial" w:cs="Arial"/>
          <w:color w:val="4A4F4E"/>
          <w:w w:val="110"/>
          <w:sz w:val="18"/>
          <w:szCs w:val="18"/>
          <w:lang w:val="en-US"/>
        </w:rPr>
        <w:t>We</w:t>
      </w:r>
      <w:r w:rsidRPr="0020234C">
        <w:rPr>
          <w:rFonts w:ascii="Arial" w:eastAsia="Arial" w:hAnsi="Arial" w:cs="Arial"/>
          <w:color w:val="4A4F4E"/>
          <w:spacing w:val="-6"/>
          <w:w w:val="110"/>
          <w:sz w:val="18"/>
          <w:szCs w:val="18"/>
          <w:lang w:val="en-US"/>
        </w:rPr>
        <w:t xml:space="preserve"> </w:t>
      </w:r>
      <w:r w:rsidRPr="0020234C">
        <w:rPr>
          <w:rFonts w:ascii="Arial" w:eastAsia="Arial" w:hAnsi="Arial" w:cs="Arial"/>
          <w:color w:val="4A4F4E"/>
          <w:w w:val="110"/>
          <w:sz w:val="18"/>
          <w:szCs w:val="18"/>
          <w:lang w:val="en-US"/>
        </w:rPr>
        <w:t>view</w:t>
      </w:r>
      <w:r w:rsidRPr="0020234C">
        <w:rPr>
          <w:rFonts w:ascii="Arial" w:eastAsia="Arial" w:hAnsi="Arial" w:cs="Arial"/>
          <w:color w:val="4A4F4E"/>
          <w:spacing w:val="-17"/>
          <w:w w:val="110"/>
          <w:sz w:val="18"/>
          <w:szCs w:val="18"/>
          <w:lang w:val="en-US"/>
        </w:rPr>
        <w:t xml:space="preserve"> </w:t>
      </w:r>
      <w:r w:rsidRPr="0020234C">
        <w:rPr>
          <w:rFonts w:ascii="Arial" w:eastAsia="Arial" w:hAnsi="Arial" w:cs="Arial"/>
          <w:color w:val="4A4F4E"/>
          <w:w w:val="110"/>
          <w:sz w:val="18"/>
          <w:szCs w:val="18"/>
          <w:lang w:val="en-US"/>
        </w:rPr>
        <w:t>our</w:t>
      </w:r>
      <w:r w:rsidRPr="0020234C">
        <w:rPr>
          <w:rFonts w:ascii="Arial" w:eastAsia="Arial" w:hAnsi="Arial" w:cs="Arial"/>
          <w:color w:val="4A4F4E"/>
          <w:spacing w:val="-22"/>
          <w:w w:val="110"/>
          <w:sz w:val="18"/>
          <w:szCs w:val="18"/>
          <w:lang w:val="en-US"/>
        </w:rPr>
        <w:t xml:space="preserve"> </w:t>
      </w:r>
      <w:r w:rsidRPr="0020234C">
        <w:rPr>
          <w:rFonts w:ascii="Arial" w:eastAsia="Arial" w:hAnsi="Arial" w:cs="Arial"/>
          <w:color w:val="4A4F4E"/>
          <w:w w:val="110"/>
          <w:sz w:val="18"/>
          <w:szCs w:val="18"/>
          <w:lang w:val="en-US"/>
        </w:rPr>
        <w:t>Su</w:t>
      </w:r>
      <w:r w:rsidRPr="0020234C">
        <w:rPr>
          <w:rFonts w:ascii="Arial" w:eastAsia="Arial" w:hAnsi="Arial" w:cs="Arial"/>
          <w:color w:val="232927"/>
          <w:w w:val="110"/>
          <w:sz w:val="18"/>
          <w:szCs w:val="18"/>
          <w:lang w:val="en-US"/>
        </w:rPr>
        <w:t>p</w:t>
      </w:r>
      <w:r w:rsidRPr="0020234C">
        <w:rPr>
          <w:rFonts w:ascii="Arial" w:eastAsia="Arial" w:hAnsi="Arial" w:cs="Arial"/>
          <w:color w:val="4A4F4E"/>
          <w:w w:val="110"/>
          <w:sz w:val="18"/>
          <w:szCs w:val="18"/>
          <w:lang w:val="en-US"/>
        </w:rPr>
        <w:t>pliers</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4A4F4E"/>
          <w:w w:val="110"/>
          <w:sz w:val="18"/>
          <w:szCs w:val="18"/>
          <w:lang w:val="en-US"/>
        </w:rPr>
        <w:t>as</w:t>
      </w:r>
      <w:r w:rsidRPr="0020234C">
        <w:rPr>
          <w:rFonts w:ascii="Arial" w:eastAsia="Arial" w:hAnsi="Arial" w:cs="Arial"/>
          <w:color w:val="4A4F4E"/>
          <w:spacing w:val="-16"/>
          <w:w w:val="110"/>
          <w:sz w:val="18"/>
          <w:szCs w:val="18"/>
          <w:lang w:val="en-US"/>
        </w:rPr>
        <w:t xml:space="preserve"> </w:t>
      </w:r>
      <w:r w:rsidRPr="0020234C">
        <w:rPr>
          <w:rFonts w:ascii="Arial" w:eastAsia="Arial" w:hAnsi="Arial" w:cs="Arial"/>
          <w:color w:val="4A4F4E"/>
          <w:w w:val="110"/>
          <w:sz w:val="18"/>
          <w:szCs w:val="18"/>
          <w:lang w:val="en-US"/>
        </w:rPr>
        <w:t>partners</w:t>
      </w:r>
      <w:r w:rsidRPr="0020234C">
        <w:rPr>
          <w:rFonts w:ascii="Arial" w:eastAsia="Arial" w:hAnsi="Arial" w:cs="Arial"/>
          <w:color w:val="4A4F4E"/>
          <w:spacing w:val="-10"/>
          <w:w w:val="110"/>
          <w:sz w:val="18"/>
          <w:szCs w:val="18"/>
          <w:lang w:val="en-US"/>
        </w:rPr>
        <w:t xml:space="preserve"> </w:t>
      </w:r>
      <w:r w:rsidRPr="0020234C">
        <w:rPr>
          <w:rFonts w:ascii="Arial" w:eastAsia="Arial" w:hAnsi="Arial" w:cs="Arial"/>
          <w:color w:val="4A4F4E"/>
          <w:w w:val="110"/>
          <w:sz w:val="18"/>
          <w:szCs w:val="18"/>
          <w:lang w:val="en-US"/>
        </w:rPr>
        <w:t>and</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4A4F4E"/>
          <w:w w:val="110"/>
          <w:sz w:val="18"/>
          <w:szCs w:val="18"/>
          <w:lang w:val="en-US"/>
        </w:rPr>
        <w:t>we</w:t>
      </w:r>
      <w:r w:rsidRPr="0020234C">
        <w:rPr>
          <w:rFonts w:ascii="Arial" w:eastAsia="Arial" w:hAnsi="Arial" w:cs="Arial"/>
          <w:color w:val="4A4F4E"/>
          <w:spacing w:val="-21"/>
          <w:w w:val="110"/>
          <w:sz w:val="18"/>
          <w:szCs w:val="18"/>
          <w:lang w:val="en-US"/>
        </w:rPr>
        <w:t xml:space="preserve"> </w:t>
      </w:r>
      <w:r w:rsidRPr="0020234C">
        <w:rPr>
          <w:rFonts w:ascii="Arial" w:eastAsia="Arial" w:hAnsi="Arial" w:cs="Arial"/>
          <w:color w:val="4A4F4E"/>
          <w:w w:val="110"/>
          <w:sz w:val="18"/>
          <w:szCs w:val="18"/>
          <w:lang w:val="en-US"/>
        </w:rPr>
        <w:t>care</w:t>
      </w:r>
      <w:r w:rsidRPr="0020234C">
        <w:rPr>
          <w:rFonts w:ascii="Arial" w:eastAsia="Arial" w:hAnsi="Arial" w:cs="Arial"/>
          <w:color w:val="4A4F4E"/>
          <w:spacing w:val="-7"/>
          <w:w w:val="110"/>
          <w:sz w:val="18"/>
          <w:szCs w:val="18"/>
          <w:lang w:val="en-US"/>
        </w:rPr>
        <w:t xml:space="preserve"> </w:t>
      </w:r>
      <w:r w:rsidRPr="0020234C">
        <w:rPr>
          <w:rFonts w:ascii="Arial" w:eastAsia="Arial" w:hAnsi="Arial" w:cs="Arial"/>
          <w:color w:val="4A4F4E"/>
          <w:w w:val="110"/>
          <w:sz w:val="18"/>
          <w:szCs w:val="18"/>
          <w:lang w:val="en-US"/>
        </w:rPr>
        <w:t>about</w:t>
      </w:r>
      <w:r w:rsidRPr="0020234C">
        <w:rPr>
          <w:rFonts w:ascii="Arial" w:eastAsia="Arial" w:hAnsi="Arial" w:cs="Arial"/>
          <w:color w:val="4A4F4E"/>
          <w:spacing w:val="-12"/>
          <w:w w:val="110"/>
          <w:sz w:val="18"/>
          <w:szCs w:val="18"/>
          <w:lang w:val="en-US"/>
        </w:rPr>
        <w:t xml:space="preserve"> </w:t>
      </w:r>
      <w:r w:rsidRPr="0020234C">
        <w:rPr>
          <w:rFonts w:ascii="Arial" w:eastAsia="Arial" w:hAnsi="Arial" w:cs="Arial"/>
          <w:color w:val="4A4F4E"/>
          <w:w w:val="110"/>
          <w:sz w:val="18"/>
          <w:szCs w:val="18"/>
          <w:lang w:val="en-US"/>
        </w:rPr>
        <w:t>the</w:t>
      </w:r>
      <w:r w:rsidRPr="0020234C">
        <w:rPr>
          <w:rFonts w:ascii="Arial" w:eastAsia="Arial" w:hAnsi="Arial" w:cs="Arial"/>
          <w:color w:val="4A4F4E"/>
          <w:spacing w:val="-5"/>
          <w:w w:val="110"/>
          <w:sz w:val="18"/>
          <w:szCs w:val="18"/>
          <w:lang w:val="en-US"/>
        </w:rPr>
        <w:t xml:space="preserve"> </w:t>
      </w:r>
      <w:r w:rsidRPr="0020234C">
        <w:rPr>
          <w:rFonts w:ascii="Arial" w:eastAsia="Arial" w:hAnsi="Arial" w:cs="Arial"/>
          <w:color w:val="4A4F4E"/>
          <w:w w:val="110"/>
          <w:sz w:val="18"/>
          <w:szCs w:val="18"/>
          <w:lang w:val="en-US"/>
        </w:rPr>
        <w:t>way</w:t>
      </w:r>
      <w:r w:rsidRPr="0020234C">
        <w:rPr>
          <w:rFonts w:ascii="Arial" w:eastAsia="Arial" w:hAnsi="Arial" w:cs="Arial"/>
          <w:color w:val="4A4F4E"/>
          <w:spacing w:val="-18"/>
          <w:w w:val="110"/>
          <w:sz w:val="18"/>
          <w:szCs w:val="18"/>
          <w:lang w:val="en-US"/>
        </w:rPr>
        <w:t xml:space="preserve"> </w:t>
      </w:r>
      <w:r w:rsidRPr="0020234C">
        <w:rPr>
          <w:rFonts w:ascii="Arial" w:eastAsia="Arial" w:hAnsi="Arial" w:cs="Arial"/>
          <w:color w:val="5C5F5F"/>
          <w:w w:val="110"/>
          <w:sz w:val="18"/>
          <w:szCs w:val="18"/>
          <w:lang w:val="en-US"/>
        </w:rPr>
        <w:t>they</w:t>
      </w:r>
      <w:r w:rsidRPr="0020234C">
        <w:rPr>
          <w:rFonts w:ascii="Arial" w:eastAsia="Arial" w:hAnsi="Arial" w:cs="Arial"/>
          <w:color w:val="5C5F5F"/>
          <w:spacing w:val="-15"/>
          <w:w w:val="110"/>
          <w:sz w:val="18"/>
          <w:szCs w:val="18"/>
          <w:lang w:val="en-US"/>
        </w:rPr>
        <w:t xml:space="preserve"> </w:t>
      </w:r>
      <w:r w:rsidRPr="0020234C">
        <w:rPr>
          <w:rFonts w:ascii="Arial" w:eastAsia="Arial" w:hAnsi="Arial" w:cs="Arial"/>
          <w:color w:val="232927"/>
          <w:spacing w:val="-3"/>
          <w:w w:val="110"/>
          <w:sz w:val="18"/>
          <w:szCs w:val="18"/>
          <w:lang w:val="en-US"/>
        </w:rPr>
        <w:t>d</w:t>
      </w:r>
      <w:r w:rsidRPr="0020234C">
        <w:rPr>
          <w:rFonts w:ascii="Arial" w:eastAsia="Arial" w:hAnsi="Arial" w:cs="Arial"/>
          <w:color w:val="4A4F4E"/>
          <w:spacing w:val="-3"/>
          <w:w w:val="110"/>
          <w:sz w:val="18"/>
          <w:szCs w:val="18"/>
          <w:lang w:val="en-US"/>
        </w:rPr>
        <w:t>o</w:t>
      </w:r>
      <w:r w:rsidRPr="0020234C">
        <w:rPr>
          <w:rFonts w:ascii="Arial" w:eastAsia="Arial" w:hAnsi="Arial" w:cs="Arial"/>
          <w:color w:val="4A4F4E"/>
          <w:spacing w:val="-16"/>
          <w:w w:val="110"/>
          <w:sz w:val="18"/>
          <w:szCs w:val="18"/>
          <w:lang w:val="en-US"/>
        </w:rPr>
        <w:t xml:space="preserve"> </w:t>
      </w:r>
      <w:r w:rsidRPr="0020234C">
        <w:rPr>
          <w:rFonts w:ascii="Arial" w:eastAsia="Arial" w:hAnsi="Arial" w:cs="Arial"/>
          <w:color w:val="4A4F4E"/>
          <w:w w:val="110"/>
          <w:sz w:val="18"/>
          <w:szCs w:val="18"/>
          <w:lang w:val="en-US"/>
        </w:rPr>
        <w:t>business</w:t>
      </w:r>
      <w:r w:rsidRPr="0020234C">
        <w:rPr>
          <w:rFonts w:ascii="Arial" w:eastAsia="Arial" w:hAnsi="Arial" w:cs="Arial"/>
          <w:color w:val="4A4F4E"/>
          <w:spacing w:val="-9"/>
          <w:w w:val="110"/>
          <w:sz w:val="18"/>
          <w:szCs w:val="18"/>
          <w:lang w:val="en-US"/>
        </w:rPr>
        <w:t xml:space="preserve"> </w:t>
      </w:r>
      <w:r w:rsidRPr="0020234C">
        <w:rPr>
          <w:rFonts w:ascii="Arial" w:eastAsia="Arial" w:hAnsi="Arial" w:cs="Arial"/>
          <w:color w:val="5C5F5F"/>
          <w:w w:val="110"/>
          <w:sz w:val="18"/>
          <w:szCs w:val="18"/>
          <w:lang w:val="en-US"/>
        </w:rPr>
        <w:t xml:space="preserve">when </w:t>
      </w:r>
      <w:r w:rsidRPr="0020234C">
        <w:rPr>
          <w:rFonts w:ascii="Arial" w:eastAsia="Arial" w:hAnsi="Arial" w:cs="Arial"/>
          <w:color w:val="4A4F4E"/>
          <w:w w:val="110"/>
          <w:sz w:val="18"/>
          <w:szCs w:val="18"/>
          <w:lang w:val="en-US"/>
        </w:rPr>
        <w:t>providing</w:t>
      </w:r>
      <w:r w:rsidRPr="0020234C">
        <w:rPr>
          <w:rFonts w:ascii="Arial" w:eastAsia="Arial" w:hAnsi="Arial" w:cs="Arial"/>
          <w:color w:val="4A4F4E"/>
          <w:spacing w:val="-1"/>
          <w:w w:val="110"/>
          <w:sz w:val="18"/>
          <w:szCs w:val="18"/>
          <w:lang w:val="en-US"/>
        </w:rPr>
        <w:t xml:space="preserve"> </w:t>
      </w:r>
      <w:r w:rsidRPr="0020234C">
        <w:rPr>
          <w:rFonts w:ascii="Arial" w:eastAsia="Arial" w:hAnsi="Arial" w:cs="Arial"/>
          <w:color w:val="4A4F4E"/>
          <w:w w:val="110"/>
          <w:sz w:val="18"/>
          <w:szCs w:val="18"/>
          <w:lang w:val="en-US"/>
        </w:rPr>
        <w:t>goods</w:t>
      </w:r>
      <w:r w:rsidRPr="0020234C">
        <w:rPr>
          <w:rFonts w:ascii="Arial" w:eastAsia="Arial" w:hAnsi="Arial" w:cs="Arial"/>
          <w:color w:val="4A4F4E"/>
          <w:spacing w:val="-10"/>
          <w:w w:val="110"/>
          <w:sz w:val="18"/>
          <w:szCs w:val="18"/>
          <w:lang w:val="en-US"/>
        </w:rPr>
        <w:t xml:space="preserve"> </w:t>
      </w:r>
      <w:r w:rsidRPr="0020234C">
        <w:rPr>
          <w:rFonts w:ascii="Arial" w:eastAsia="Arial" w:hAnsi="Arial" w:cs="Arial"/>
          <w:color w:val="4A4F4E"/>
          <w:w w:val="110"/>
          <w:sz w:val="18"/>
          <w:szCs w:val="18"/>
          <w:lang w:val="en-US"/>
        </w:rPr>
        <w:t>or</w:t>
      </w:r>
      <w:r w:rsidRPr="0020234C">
        <w:rPr>
          <w:rFonts w:ascii="Arial" w:eastAsia="Arial" w:hAnsi="Arial" w:cs="Arial"/>
          <w:color w:val="4A4F4E"/>
          <w:spacing w:val="-6"/>
          <w:w w:val="110"/>
          <w:sz w:val="18"/>
          <w:szCs w:val="18"/>
          <w:lang w:val="en-US"/>
        </w:rPr>
        <w:t xml:space="preserve"> </w:t>
      </w:r>
      <w:r w:rsidRPr="0020234C">
        <w:rPr>
          <w:rFonts w:ascii="Arial" w:eastAsia="Arial" w:hAnsi="Arial" w:cs="Arial"/>
          <w:color w:val="4A4F4E"/>
          <w:w w:val="110"/>
          <w:sz w:val="18"/>
          <w:szCs w:val="18"/>
          <w:lang w:val="en-US"/>
        </w:rPr>
        <w:t>services,</w:t>
      </w:r>
      <w:r w:rsidRPr="0020234C">
        <w:rPr>
          <w:rFonts w:ascii="Arial" w:eastAsia="Arial" w:hAnsi="Arial" w:cs="Arial"/>
          <w:color w:val="4A4F4E"/>
          <w:spacing w:val="-6"/>
          <w:w w:val="110"/>
          <w:sz w:val="18"/>
          <w:szCs w:val="18"/>
          <w:lang w:val="en-US"/>
        </w:rPr>
        <w:t xml:space="preserve"> </w:t>
      </w:r>
      <w:r w:rsidRPr="0020234C">
        <w:rPr>
          <w:rFonts w:ascii="Arial" w:eastAsia="Arial" w:hAnsi="Arial" w:cs="Arial"/>
          <w:color w:val="4A4F4E"/>
          <w:w w:val="110"/>
          <w:sz w:val="18"/>
          <w:szCs w:val="18"/>
          <w:lang w:val="en-US"/>
        </w:rPr>
        <w:t>including</w:t>
      </w:r>
      <w:r w:rsidRPr="0020234C">
        <w:rPr>
          <w:rFonts w:ascii="Arial" w:eastAsia="Arial" w:hAnsi="Arial" w:cs="Arial"/>
          <w:color w:val="4A4F4E"/>
          <w:spacing w:val="-18"/>
          <w:w w:val="110"/>
          <w:sz w:val="18"/>
          <w:szCs w:val="18"/>
          <w:lang w:val="en-US"/>
        </w:rPr>
        <w:t xml:space="preserve"> </w:t>
      </w:r>
      <w:r w:rsidRPr="0020234C">
        <w:rPr>
          <w:rFonts w:ascii="Arial" w:eastAsia="Arial" w:hAnsi="Arial" w:cs="Arial"/>
          <w:color w:val="4A4F4E"/>
          <w:w w:val="110"/>
          <w:sz w:val="18"/>
          <w:szCs w:val="18"/>
          <w:lang w:val="en-US"/>
        </w:rPr>
        <w:t>construction</w:t>
      </w:r>
      <w:r w:rsidRPr="0020234C">
        <w:rPr>
          <w:rFonts w:ascii="Arial" w:eastAsia="Arial" w:hAnsi="Arial" w:cs="Arial"/>
          <w:color w:val="4A4F4E"/>
          <w:spacing w:val="1"/>
          <w:w w:val="110"/>
          <w:sz w:val="18"/>
          <w:szCs w:val="18"/>
          <w:lang w:val="en-US"/>
        </w:rPr>
        <w:t xml:space="preserve"> </w:t>
      </w:r>
      <w:r w:rsidRPr="0020234C">
        <w:rPr>
          <w:rFonts w:ascii="Arial" w:eastAsia="Arial" w:hAnsi="Arial" w:cs="Arial"/>
          <w:color w:val="4A4F4E"/>
          <w:w w:val="110"/>
          <w:sz w:val="18"/>
          <w:szCs w:val="18"/>
          <w:lang w:val="en-US"/>
        </w:rPr>
        <w:t>works</w:t>
      </w:r>
      <w:r w:rsidRPr="0020234C">
        <w:rPr>
          <w:rFonts w:ascii="Arial" w:eastAsia="Arial" w:hAnsi="Arial" w:cs="Arial"/>
          <w:color w:val="4A4F4E"/>
          <w:spacing w:val="-4"/>
          <w:w w:val="110"/>
          <w:sz w:val="18"/>
          <w:szCs w:val="18"/>
          <w:lang w:val="en-US"/>
        </w:rPr>
        <w:t xml:space="preserve"> </w:t>
      </w:r>
      <w:r w:rsidRPr="0020234C">
        <w:rPr>
          <w:rFonts w:ascii="Arial" w:eastAsia="Arial" w:hAnsi="Arial" w:cs="Arial"/>
          <w:color w:val="4A4F4E"/>
          <w:w w:val="110"/>
          <w:sz w:val="18"/>
          <w:szCs w:val="18"/>
          <w:lang w:val="en-US"/>
        </w:rPr>
        <w:t>and</w:t>
      </w:r>
      <w:r w:rsidRPr="0020234C">
        <w:rPr>
          <w:rFonts w:ascii="Arial" w:eastAsia="Arial" w:hAnsi="Arial" w:cs="Arial"/>
          <w:color w:val="4A4F4E"/>
          <w:spacing w:val="-6"/>
          <w:w w:val="110"/>
          <w:sz w:val="18"/>
          <w:szCs w:val="18"/>
          <w:lang w:val="en-US"/>
        </w:rPr>
        <w:t xml:space="preserve"> </w:t>
      </w:r>
      <w:r w:rsidRPr="0020234C">
        <w:rPr>
          <w:rFonts w:ascii="Arial" w:eastAsia="Arial" w:hAnsi="Arial" w:cs="Arial"/>
          <w:color w:val="5C5F5F"/>
          <w:w w:val="110"/>
          <w:sz w:val="18"/>
          <w:szCs w:val="18"/>
          <w:lang w:val="en-US"/>
        </w:rPr>
        <w:t>serv</w:t>
      </w:r>
      <w:r w:rsidRPr="0020234C">
        <w:rPr>
          <w:rFonts w:ascii="Arial" w:eastAsia="Arial" w:hAnsi="Arial" w:cs="Arial"/>
          <w:color w:val="232927"/>
          <w:w w:val="110"/>
          <w:sz w:val="18"/>
          <w:szCs w:val="18"/>
          <w:lang w:val="en-US"/>
        </w:rPr>
        <w:t>i</w:t>
      </w:r>
      <w:r w:rsidRPr="0020234C">
        <w:rPr>
          <w:rFonts w:ascii="Arial" w:eastAsia="Arial" w:hAnsi="Arial" w:cs="Arial"/>
          <w:color w:val="4A4F4E"/>
          <w:w w:val="110"/>
          <w:sz w:val="18"/>
          <w:szCs w:val="18"/>
          <w:lang w:val="en-US"/>
        </w:rPr>
        <w:t>ces,</w:t>
      </w:r>
      <w:r w:rsidRPr="0020234C">
        <w:rPr>
          <w:rFonts w:ascii="Arial" w:eastAsia="Arial" w:hAnsi="Arial" w:cs="Arial"/>
          <w:color w:val="4A4F4E"/>
          <w:spacing w:val="-7"/>
          <w:w w:val="110"/>
          <w:sz w:val="18"/>
          <w:szCs w:val="18"/>
          <w:lang w:val="en-US"/>
        </w:rPr>
        <w:t xml:space="preserve"> </w:t>
      </w:r>
      <w:r w:rsidRPr="0020234C">
        <w:rPr>
          <w:rFonts w:ascii="Arial" w:eastAsia="Arial" w:hAnsi="Arial" w:cs="Arial"/>
          <w:color w:val="5C5F5F"/>
          <w:w w:val="110"/>
          <w:sz w:val="18"/>
          <w:szCs w:val="18"/>
          <w:lang w:val="en-US"/>
        </w:rPr>
        <w:t>t</w:t>
      </w:r>
      <w:r w:rsidRPr="0020234C">
        <w:rPr>
          <w:rFonts w:ascii="Arial" w:eastAsia="Arial" w:hAnsi="Arial" w:cs="Arial"/>
          <w:color w:val="333A37"/>
          <w:w w:val="110"/>
          <w:sz w:val="18"/>
          <w:szCs w:val="18"/>
          <w:lang w:val="en-US"/>
        </w:rPr>
        <w:t>o</w:t>
      </w:r>
      <w:r w:rsidRPr="0020234C">
        <w:rPr>
          <w:rFonts w:ascii="Arial" w:eastAsia="Arial" w:hAnsi="Arial" w:cs="Arial"/>
          <w:color w:val="333A37"/>
          <w:spacing w:val="-6"/>
          <w:w w:val="110"/>
          <w:sz w:val="18"/>
          <w:szCs w:val="18"/>
          <w:lang w:val="en-US"/>
        </w:rPr>
        <w:t xml:space="preserve"> </w:t>
      </w:r>
      <w:r w:rsidRPr="0020234C">
        <w:rPr>
          <w:rFonts w:ascii="Arial" w:eastAsia="Arial" w:hAnsi="Arial" w:cs="Arial"/>
          <w:color w:val="4A4F4E"/>
          <w:w w:val="110"/>
          <w:sz w:val="18"/>
          <w:szCs w:val="18"/>
          <w:lang w:val="en-US"/>
        </w:rPr>
        <w:t>the</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4A4F4E"/>
          <w:w w:val="110"/>
          <w:sz w:val="18"/>
          <w:szCs w:val="18"/>
          <w:lang w:val="en-US"/>
        </w:rPr>
        <w:t>State.</w:t>
      </w:r>
    </w:p>
    <w:p w:rsidR="004D2E5B" w:rsidRPr="0020234C" w:rsidRDefault="004D2E5B" w:rsidP="008B4973">
      <w:pPr>
        <w:widowControl w:val="0"/>
        <w:autoSpaceDE w:val="0"/>
        <w:autoSpaceDN w:val="0"/>
        <w:spacing w:beforeLines="143" w:before="343" w:after="0" w:line="288" w:lineRule="auto"/>
        <w:ind w:left="805" w:right="40" w:hanging="10"/>
        <w:rPr>
          <w:rFonts w:ascii="Arial" w:eastAsia="Arial" w:hAnsi="Arial" w:cs="Arial"/>
          <w:sz w:val="18"/>
          <w:szCs w:val="18"/>
          <w:lang w:val="en-US"/>
        </w:rPr>
      </w:pPr>
      <w:r w:rsidRPr="0020234C">
        <w:rPr>
          <w:rFonts w:ascii="Arial" w:eastAsia="Arial" w:hAnsi="Arial" w:cs="Arial"/>
          <w:color w:val="333A37"/>
          <w:w w:val="110"/>
          <w:sz w:val="18"/>
          <w:szCs w:val="18"/>
          <w:lang w:val="en-US"/>
        </w:rPr>
        <w:t>The</w:t>
      </w:r>
      <w:r w:rsidRPr="0020234C">
        <w:rPr>
          <w:rFonts w:ascii="Arial" w:eastAsia="Arial" w:hAnsi="Arial" w:cs="Arial"/>
          <w:color w:val="333A37"/>
          <w:spacing w:val="-14"/>
          <w:w w:val="110"/>
          <w:sz w:val="18"/>
          <w:szCs w:val="18"/>
          <w:lang w:val="en-US"/>
        </w:rPr>
        <w:t xml:space="preserve"> </w:t>
      </w:r>
      <w:r w:rsidRPr="0020234C">
        <w:rPr>
          <w:rFonts w:ascii="Arial" w:eastAsia="Arial" w:hAnsi="Arial" w:cs="Arial"/>
          <w:color w:val="4A4F4E"/>
          <w:w w:val="110"/>
          <w:sz w:val="18"/>
          <w:szCs w:val="18"/>
          <w:lang w:val="en-US"/>
        </w:rPr>
        <w:t>Supplier</w:t>
      </w:r>
      <w:r w:rsidRPr="0020234C">
        <w:rPr>
          <w:rFonts w:ascii="Arial" w:eastAsia="Arial" w:hAnsi="Arial" w:cs="Arial"/>
          <w:color w:val="4A4F4E"/>
          <w:spacing w:val="-19"/>
          <w:w w:val="110"/>
          <w:sz w:val="18"/>
          <w:szCs w:val="18"/>
          <w:lang w:val="en-US"/>
        </w:rPr>
        <w:t xml:space="preserve"> </w:t>
      </w:r>
      <w:r w:rsidRPr="0020234C">
        <w:rPr>
          <w:rFonts w:ascii="Arial" w:eastAsia="Arial" w:hAnsi="Arial" w:cs="Arial"/>
          <w:color w:val="4A4F4E"/>
          <w:w w:val="110"/>
          <w:sz w:val="18"/>
          <w:szCs w:val="18"/>
          <w:lang w:val="en-US"/>
        </w:rPr>
        <w:t>Code</w:t>
      </w:r>
      <w:r w:rsidRPr="0020234C">
        <w:rPr>
          <w:rFonts w:ascii="Arial" w:eastAsia="Arial" w:hAnsi="Arial" w:cs="Arial"/>
          <w:color w:val="4A4F4E"/>
          <w:spacing w:val="-20"/>
          <w:w w:val="110"/>
          <w:sz w:val="18"/>
          <w:szCs w:val="18"/>
          <w:lang w:val="en-US"/>
        </w:rPr>
        <w:t xml:space="preserve"> </w:t>
      </w:r>
      <w:r w:rsidRPr="0020234C">
        <w:rPr>
          <w:rFonts w:ascii="Arial" w:eastAsia="Arial" w:hAnsi="Arial" w:cs="Arial"/>
          <w:color w:val="5C5F5F"/>
          <w:w w:val="110"/>
          <w:sz w:val="18"/>
          <w:szCs w:val="18"/>
          <w:lang w:val="en-US"/>
        </w:rPr>
        <w:t>of</w:t>
      </w:r>
      <w:r w:rsidRPr="0020234C">
        <w:rPr>
          <w:rFonts w:ascii="Arial" w:eastAsia="Arial" w:hAnsi="Arial" w:cs="Arial"/>
          <w:color w:val="5C5F5F"/>
          <w:spacing w:val="-14"/>
          <w:w w:val="110"/>
          <w:sz w:val="18"/>
          <w:szCs w:val="18"/>
          <w:lang w:val="en-US"/>
        </w:rPr>
        <w:t xml:space="preserve"> </w:t>
      </w:r>
      <w:r w:rsidRPr="0020234C">
        <w:rPr>
          <w:rFonts w:ascii="Arial" w:eastAsia="Arial" w:hAnsi="Arial" w:cs="Arial"/>
          <w:color w:val="4A4F4E"/>
          <w:w w:val="110"/>
          <w:sz w:val="18"/>
          <w:szCs w:val="18"/>
          <w:lang w:val="en-US"/>
        </w:rPr>
        <w:t>Conduct</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5C5F5F"/>
          <w:w w:val="110"/>
          <w:sz w:val="18"/>
          <w:szCs w:val="18"/>
          <w:lang w:val="en-US"/>
        </w:rPr>
        <w:t>(Code)</w:t>
      </w:r>
      <w:r w:rsidRPr="0020234C">
        <w:rPr>
          <w:rFonts w:ascii="Arial" w:eastAsia="Arial" w:hAnsi="Arial" w:cs="Arial"/>
          <w:color w:val="5C5F5F"/>
          <w:spacing w:val="-18"/>
          <w:w w:val="110"/>
          <w:sz w:val="18"/>
          <w:szCs w:val="18"/>
          <w:lang w:val="en-US"/>
        </w:rPr>
        <w:t xml:space="preserve"> </w:t>
      </w:r>
      <w:r w:rsidRPr="0020234C">
        <w:rPr>
          <w:rFonts w:ascii="Arial" w:eastAsia="Arial" w:hAnsi="Arial" w:cs="Arial"/>
          <w:color w:val="4A4F4E"/>
          <w:w w:val="110"/>
          <w:sz w:val="18"/>
          <w:szCs w:val="18"/>
          <w:lang w:val="en-US"/>
        </w:rPr>
        <w:t>describes</w:t>
      </w:r>
      <w:r w:rsidRPr="0020234C">
        <w:rPr>
          <w:rFonts w:ascii="Arial" w:eastAsia="Arial" w:hAnsi="Arial" w:cs="Arial"/>
          <w:color w:val="4A4F4E"/>
          <w:spacing w:val="-13"/>
          <w:w w:val="110"/>
          <w:sz w:val="18"/>
          <w:szCs w:val="18"/>
          <w:lang w:val="en-US"/>
        </w:rPr>
        <w:t xml:space="preserve"> </w:t>
      </w:r>
      <w:r w:rsidRPr="0020234C">
        <w:rPr>
          <w:rFonts w:ascii="Arial" w:eastAsia="Arial" w:hAnsi="Arial" w:cs="Arial"/>
          <w:color w:val="5C5F5F"/>
          <w:w w:val="110"/>
          <w:sz w:val="18"/>
          <w:szCs w:val="18"/>
          <w:lang w:val="en-US"/>
        </w:rPr>
        <w:t>the</w:t>
      </w:r>
      <w:r w:rsidRPr="0020234C">
        <w:rPr>
          <w:rFonts w:ascii="Arial" w:eastAsia="Arial" w:hAnsi="Arial" w:cs="Arial"/>
          <w:color w:val="5C5F5F"/>
          <w:spacing w:val="-14"/>
          <w:w w:val="110"/>
          <w:sz w:val="18"/>
          <w:szCs w:val="18"/>
          <w:lang w:val="en-US"/>
        </w:rPr>
        <w:t xml:space="preserve"> </w:t>
      </w:r>
      <w:r w:rsidRPr="0020234C">
        <w:rPr>
          <w:rFonts w:ascii="Arial" w:eastAsia="Arial" w:hAnsi="Arial" w:cs="Arial"/>
          <w:color w:val="333A37"/>
          <w:w w:val="110"/>
          <w:sz w:val="18"/>
          <w:szCs w:val="18"/>
          <w:lang w:val="en-US"/>
        </w:rPr>
        <w:t>minimum</w:t>
      </w:r>
      <w:r w:rsidRPr="0020234C">
        <w:rPr>
          <w:rFonts w:ascii="Arial" w:eastAsia="Arial" w:hAnsi="Arial" w:cs="Arial"/>
          <w:color w:val="333A37"/>
          <w:spacing w:val="-9"/>
          <w:w w:val="110"/>
          <w:sz w:val="18"/>
          <w:szCs w:val="18"/>
          <w:lang w:val="en-US"/>
        </w:rPr>
        <w:t xml:space="preserve"> </w:t>
      </w:r>
      <w:r w:rsidRPr="0020234C">
        <w:rPr>
          <w:rFonts w:ascii="Arial" w:eastAsia="Arial" w:hAnsi="Arial" w:cs="Arial"/>
          <w:color w:val="4A4F4E"/>
          <w:w w:val="110"/>
          <w:sz w:val="18"/>
          <w:szCs w:val="18"/>
          <w:lang w:val="en-US"/>
        </w:rPr>
        <w:t>expectations</w:t>
      </w:r>
      <w:r w:rsidRPr="0020234C">
        <w:rPr>
          <w:rFonts w:ascii="Arial" w:eastAsia="Arial" w:hAnsi="Arial" w:cs="Arial"/>
          <w:color w:val="4A4F4E"/>
          <w:spacing w:val="-13"/>
          <w:w w:val="110"/>
          <w:sz w:val="18"/>
          <w:szCs w:val="18"/>
          <w:lang w:val="en-US"/>
        </w:rPr>
        <w:t xml:space="preserve"> </w:t>
      </w:r>
      <w:r w:rsidRPr="0020234C">
        <w:rPr>
          <w:rFonts w:ascii="Arial" w:eastAsia="Arial" w:hAnsi="Arial" w:cs="Arial"/>
          <w:color w:val="5C5F5F"/>
          <w:w w:val="110"/>
          <w:sz w:val="18"/>
          <w:szCs w:val="18"/>
          <w:lang w:val="en-US"/>
        </w:rPr>
        <w:t>in</w:t>
      </w:r>
      <w:r w:rsidRPr="0020234C">
        <w:rPr>
          <w:rFonts w:ascii="Arial" w:eastAsia="Arial" w:hAnsi="Arial" w:cs="Arial"/>
          <w:color w:val="5C5F5F"/>
          <w:spacing w:val="-6"/>
          <w:w w:val="110"/>
          <w:sz w:val="18"/>
          <w:szCs w:val="18"/>
          <w:lang w:val="en-US"/>
        </w:rPr>
        <w:t xml:space="preserve"> </w:t>
      </w:r>
      <w:r w:rsidRPr="0020234C">
        <w:rPr>
          <w:rFonts w:ascii="Arial" w:eastAsia="Arial" w:hAnsi="Arial" w:cs="Arial"/>
          <w:color w:val="4A4F4E"/>
          <w:w w:val="110"/>
          <w:sz w:val="18"/>
          <w:szCs w:val="18"/>
          <w:lang w:val="en-US"/>
        </w:rPr>
        <w:t>the</w:t>
      </w:r>
      <w:r w:rsidRPr="0020234C">
        <w:rPr>
          <w:rFonts w:ascii="Arial" w:eastAsia="Arial" w:hAnsi="Arial" w:cs="Arial"/>
          <w:color w:val="4A4F4E"/>
          <w:spacing w:val="-18"/>
          <w:w w:val="110"/>
          <w:sz w:val="18"/>
          <w:szCs w:val="18"/>
          <w:lang w:val="en-US"/>
        </w:rPr>
        <w:t xml:space="preserve"> </w:t>
      </w:r>
      <w:r w:rsidRPr="0020234C">
        <w:rPr>
          <w:rFonts w:ascii="Arial" w:eastAsia="Arial" w:hAnsi="Arial" w:cs="Arial"/>
          <w:color w:val="4A4F4E"/>
          <w:w w:val="110"/>
          <w:sz w:val="18"/>
          <w:szCs w:val="18"/>
          <w:lang w:val="en-US"/>
        </w:rPr>
        <w:t>areas</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4A4F4E"/>
          <w:w w:val="110"/>
          <w:sz w:val="18"/>
          <w:szCs w:val="18"/>
          <w:lang w:val="en-US"/>
        </w:rPr>
        <w:t>of:</w:t>
      </w:r>
      <w:r w:rsidRPr="0020234C">
        <w:rPr>
          <w:rFonts w:ascii="Arial" w:eastAsia="Arial" w:hAnsi="Arial" w:cs="Arial"/>
          <w:color w:val="4A4F4E"/>
          <w:spacing w:val="-16"/>
          <w:w w:val="110"/>
          <w:sz w:val="18"/>
          <w:szCs w:val="18"/>
          <w:lang w:val="en-US"/>
        </w:rPr>
        <w:t xml:space="preserve"> </w:t>
      </w:r>
      <w:r w:rsidRPr="0020234C">
        <w:rPr>
          <w:rFonts w:ascii="Arial" w:eastAsia="Arial" w:hAnsi="Arial" w:cs="Arial"/>
          <w:color w:val="4A4F4E"/>
          <w:w w:val="110"/>
          <w:sz w:val="18"/>
          <w:szCs w:val="18"/>
          <w:lang w:val="en-US"/>
        </w:rPr>
        <w:t>integrity,</w:t>
      </w:r>
      <w:r w:rsidRPr="0020234C">
        <w:rPr>
          <w:rFonts w:ascii="Arial" w:eastAsia="Arial" w:hAnsi="Arial" w:cs="Arial"/>
          <w:color w:val="4A4F4E"/>
          <w:spacing w:val="-20"/>
          <w:w w:val="110"/>
          <w:sz w:val="18"/>
          <w:szCs w:val="18"/>
          <w:lang w:val="en-US"/>
        </w:rPr>
        <w:t xml:space="preserve"> </w:t>
      </w:r>
      <w:r w:rsidRPr="0020234C">
        <w:rPr>
          <w:rFonts w:ascii="Arial" w:eastAsia="Arial" w:hAnsi="Arial" w:cs="Arial"/>
          <w:color w:val="4A4F4E"/>
          <w:w w:val="110"/>
          <w:sz w:val="18"/>
          <w:szCs w:val="18"/>
          <w:lang w:val="en-US"/>
        </w:rPr>
        <w:t>ethics</w:t>
      </w:r>
      <w:r w:rsidRPr="0020234C">
        <w:rPr>
          <w:rFonts w:ascii="Arial" w:eastAsia="Arial" w:hAnsi="Arial" w:cs="Arial"/>
          <w:color w:val="4A4F4E"/>
          <w:spacing w:val="-21"/>
          <w:w w:val="110"/>
          <w:sz w:val="18"/>
          <w:szCs w:val="18"/>
          <w:lang w:val="en-US"/>
        </w:rPr>
        <w:t xml:space="preserve"> </w:t>
      </w:r>
      <w:r w:rsidRPr="0020234C">
        <w:rPr>
          <w:rFonts w:ascii="Arial" w:eastAsia="Arial" w:hAnsi="Arial" w:cs="Arial"/>
          <w:color w:val="4A4F4E"/>
          <w:w w:val="110"/>
          <w:sz w:val="18"/>
          <w:szCs w:val="18"/>
          <w:lang w:val="en-US"/>
        </w:rPr>
        <w:t>and</w:t>
      </w:r>
      <w:r w:rsidRPr="0020234C">
        <w:rPr>
          <w:rFonts w:ascii="Arial" w:eastAsia="Arial" w:hAnsi="Arial" w:cs="Arial"/>
          <w:color w:val="4A4F4E"/>
          <w:spacing w:val="-21"/>
          <w:w w:val="110"/>
          <w:sz w:val="18"/>
          <w:szCs w:val="18"/>
          <w:lang w:val="en-US"/>
        </w:rPr>
        <w:t xml:space="preserve"> </w:t>
      </w:r>
      <w:r w:rsidRPr="0020234C">
        <w:rPr>
          <w:rFonts w:ascii="Arial" w:eastAsia="Arial" w:hAnsi="Arial" w:cs="Arial"/>
          <w:color w:val="5C5F5F"/>
          <w:w w:val="110"/>
          <w:sz w:val="18"/>
          <w:szCs w:val="18"/>
          <w:lang w:val="en-US"/>
        </w:rPr>
        <w:t>conduct;</w:t>
      </w:r>
      <w:r w:rsidRPr="0020234C">
        <w:rPr>
          <w:rFonts w:ascii="Arial" w:eastAsia="Arial" w:hAnsi="Arial" w:cs="Arial"/>
          <w:color w:val="5C5F5F"/>
          <w:spacing w:val="-22"/>
          <w:w w:val="110"/>
          <w:sz w:val="18"/>
          <w:szCs w:val="18"/>
          <w:lang w:val="en-US"/>
        </w:rPr>
        <w:t xml:space="preserve"> </w:t>
      </w:r>
      <w:r w:rsidRPr="0020234C">
        <w:rPr>
          <w:rFonts w:ascii="Arial" w:eastAsia="Arial" w:hAnsi="Arial" w:cs="Arial"/>
          <w:color w:val="4A4F4E"/>
          <w:w w:val="110"/>
          <w:sz w:val="18"/>
          <w:szCs w:val="18"/>
          <w:lang w:val="en-US"/>
        </w:rPr>
        <w:t>conflict</w:t>
      </w:r>
      <w:r w:rsidRPr="0020234C">
        <w:rPr>
          <w:rFonts w:ascii="Arial" w:eastAsia="Arial" w:hAnsi="Arial" w:cs="Arial"/>
          <w:color w:val="4A4F4E"/>
          <w:spacing w:val="-15"/>
          <w:w w:val="110"/>
          <w:sz w:val="18"/>
          <w:szCs w:val="18"/>
          <w:lang w:val="en-US"/>
        </w:rPr>
        <w:t xml:space="preserve"> </w:t>
      </w:r>
      <w:r w:rsidRPr="0020234C">
        <w:rPr>
          <w:rFonts w:ascii="Arial" w:eastAsia="Arial" w:hAnsi="Arial" w:cs="Arial"/>
          <w:color w:val="4A4F4E"/>
          <w:w w:val="110"/>
          <w:sz w:val="18"/>
          <w:szCs w:val="18"/>
          <w:lang w:val="en-US"/>
        </w:rPr>
        <w:t xml:space="preserve">of interest, gifts, benefits and hospitality; corporate governance; </w:t>
      </w:r>
      <w:r w:rsidRPr="0020234C">
        <w:rPr>
          <w:rFonts w:ascii="Arial" w:eastAsia="Arial" w:hAnsi="Arial" w:cs="Arial"/>
          <w:color w:val="232927"/>
          <w:w w:val="110"/>
          <w:sz w:val="18"/>
          <w:szCs w:val="18"/>
          <w:lang w:val="en-US"/>
        </w:rPr>
        <w:t>l</w:t>
      </w:r>
      <w:r w:rsidRPr="0020234C">
        <w:rPr>
          <w:rFonts w:ascii="Arial" w:eastAsia="Arial" w:hAnsi="Arial" w:cs="Arial"/>
          <w:color w:val="4A4F4E"/>
          <w:w w:val="110"/>
          <w:sz w:val="18"/>
          <w:szCs w:val="18"/>
          <w:lang w:val="en-US"/>
        </w:rPr>
        <w:t>abour and human rights; health and safety; and environmental management.</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4A4F4E"/>
          <w:w w:val="110"/>
          <w:sz w:val="18"/>
          <w:szCs w:val="18"/>
          <w:lang w:val="en-US"/>
        </w:rPr>
        <w:t>Suppliers</w:t>
      </w:r>
      <w:r w:rsidRPr="0020234C">
        <w:rPr>
          <w:rFonts w:ascii="Arial" w:eastAsia="Arial" w:hAnsi="Arial" w:cs="Arial"/>
          <w:color w:val="4A4F4E"/>
          <w:spacing w:val="-4"/>
          <w:w w:val="110"/>
          <w:sz w:val="18"/>
          <w:szCs w:val="18"/>
          <w:lang w:val="en-US"/>
        </w:rPr>
        <w:t xml:space="preserve"> </w:t>
      </w:r>
      <w:r w:rsidRPr="0020234C">
        <w:rPr>
          <w:rFonts w:ascii="Arial" w:eastAsia="Arial" w:hAnsi="Arial" w:cs="Arial"/>
          <w:color w:val="4A4F4E"/>
          <w:w w:val="110"/>
          <w:sz w:val="18"/>
          <w:szCs w:val="18"/>
          <w:lang w:val="en-US"/>
        </w:rPr>
        <w:t>to</w:t>
      </w:r>
      <w:r w:rsidRPr="0020234C">
        <w:rPr>
          <w:rFonts w:ascii="Arial" w:eastAsia="Arial" w:hAnsi="Arial" w:cs="Arial"/>
          <w:color w:val="4A4F4E"/>
          <w:spacing w:val="-10"/>
          <w:w w:val="110"/>
          <w:sz w:val="18"/>
          <w:szCs w:val="18"/>
          <w:lang w:val="en-US"/>
        </w:rPr>
        <w:t xml:space="preserve"> </w:t>
      </w:r>
      <w:r w:rsidRPr="0020234C">
        <w:rPr>
          <w:rFonts w:ascii="Arial" w:eastAsia="Arial" w:hAnsi="Arial" w:cs="Arial"/>
          <w:color w:val="5C5F5F"/>
          <w:w w:val="110"/>
          <w:sz w:val="18"/>
          <w:szCs w:val="18"/>
          <w:lang w:val="en-US"/>
        </w:rPr>
        <w:t>the</w:t>
      </w:r>
      <w:r w:rsidRPr="0020234C">
        <w:rPr>
          <w:rFonts w:ascii="Arial" w:eastAsia="Arial" w:hAnsi="Arial" w:cs="Arial"/>
          <w:color w:val="5C5F5F"/>
          <w:spacing w:val="-11"/>
          <w:w w:val="110"/>
          <w:sz w:val="18"/>
          <w:szCs w:val="18"/>
          <w:lang w:val="en-US"/>
        </w:rPr>
        <w:t xml:space="preserve"> </w:t>
      </w:r>
      <w:r w:rsidRPr="0020234C">
        <w:rPr>
          <w:rFonts w:ascii="Arial" w:eastAsia="Arial" w:hAnsi="Arial" w:cs="Arial"/>
          <w:color w:val="4A4F4E"/>
          <w:w w:val="110"/>
          <w:sz w:val="18"/>
          <w:szCs w:val="18"/>
          <w:lang w:val="en-US"/>
        </w:rPr>
        <w:t>State</w:t>
      </w:r>
      <w:r w:rsidRPr="0020234C">
        <w:rPr>
          <w:rFonts w:ascii="Arial" w:eastAsia="Arial" w:hAnsi="Arial" w:cs="Arial"/>
          <w:color w:val="4A4F4E"/>
          <w:spacing w:val="-9"/>
          <w:w w:val="110"/>
          <w:sz w:val="18"/>
          <w:szCs w:val="18"/>
          <w:lang w:val="en-US"/>
        </w:rPr>
        <w:t xml:space="preserve"> </w:t>
      </w:r>
      <w:r w:rsidRPr="0020234C">
        <w:rPr>
          <w:rFonts w:ascii="Arial" w:eastAsia="Arial" w:hAnsi="Arial" w:cs="Arial"/>
          <w:color w:val="4A4F4E"/>
          <w:w w:val="110"/>
          <w:sz w:val="18"/>
          <w:szCs w:val="18"/>
          <w:lang w:val="en-US"/>
        </w:rPr>
        <w:t>are</w:t>
      </w:r>
      <w:r w:rsidRPr="0020234C">
        <w:rPr>
          <w:rFonts w:ascii="Arial" w:eastAsia="Arial" w:hAnsi="Arial" w:cs="Arial"/>
          <w:color w:val="4A4F4E"/>
          <w:spacing w:val="-16"/>
          <w:w w:val="110"/>
          <w:sz w:val="18"/>
          <w:szCs w:val="18"/>
          <w:lang w:val="en-US"/>
        </w:rPr>
        <w:t xml:space="preserve"> </w:t>
      </w:r>
      <w:r w:rsidRPr="0020234C">
        <w:rPr>
          <w:rFonts w:ascii="Arial" w:eastAsia="Arial" w:hAnsi="Arial" w:cs="Arial"/>
          <w:color w:val="4A4F4E"/>
          <w:w w:val="110"/>
          <w:sz w:val="18"/>
          <w:szCs w:val="18"/>
          <w:lang w:val="en-US"/>
        </w:rPr>
        <w:t>advised</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4A4F4E"/>
          <w:w w:val="110"/>
          <w:sz w:val="18"/>
          <w:szCs w:val="18"/>
          <w:lang w:val="en-US"/>
        </w:rPr>
        <w:t>to</w:t>
      </w:r>
      <w:r w:rsidRPr="0020234C">
        <w:rPr>
          <w:rFonts w:ascii="Arial" w:eastAsia="Arial" w:hAnsi="Arial" w:cs="Arial"/>
          <w:color w:val="4A4F4E"/>
          <w:spacing w:val="-13"/>
          <w:w w:val="110"/>
          <w:sz w:val="18"/>
          <w:szCs w:val="18"/>
          <w:lang w:val="en-US"/>
        </w:rPr>
        <w:t xml:space="preserve"> </w:t>
      </w:r>
      <w:r w:rsidRPr="0020234C">
        <w:rPr>
          <w:rFonts w:ascii="Arial" w:eastAsia="Arial" w:hAnsi="Arial" w:cs="Arial"/>
          <w:color w:val="4A4F4E"/>
          <w:w w:val="110"/>
          <w:sz w:val="18"/>
          <w:szCs w:val="18"/>
          <w:lang w:val="en-US"/>
        </w:rPr>
        <w:t>review</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4A4F4E"/>
          <w:w w:val="110"/>
          <w:sz w:val="18"/>
          <w:szCs w:val="18"/>
          <w:lang w:val="en-US"/>
        </w:rPr>
        <w:t>the</w:t>
      </w:r>
      <w:r w:rsidRPr="0020234C">
        <w:rPr>
          <w:rFonts w:ascii="Arial" w:eastAsia="Arial" w:hAnsi="Arial" w:cs="Arial"/>
          <w:color w:val="4A4F4E"/>
          <w:spacing w:val="-19"/>
          <w:w w:val="110"/>
          <w:sz w:val="18"/>
          <w:szCs w:val="18"/>
          <w:lang w:val="en-US"/>
        </w:rPr>
        <w:t xml:space="preserve"> </w:t>
      </w:r>
      <w:r w:rsidRPr="0020234C">
        <w:rPr>
          <w:rFonts w:ascii="Arial" w:eastAsia="Arial" w:hAnsi="Arial" w:cs="Arial"/>
          <w:color w:val="4A4F4E"/>
          <w:w w:val="110"/>
          <w:sz w:val="18"/>
          <w:szCs w:val="18"/>
          <w:lang w:val="en-US"/>
        </w:rPr>
        <w:t>Code</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4A4F4E"/>
          <w:w w:val="110"/>
          <w:sz w:val="18"/>
          <w:szCs w:val="18"/>
          <w:lang w:val="en-US"/>
        </w:rPr>
        <w:t>and</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4A4F4E"/>
          <w:w w:val="110"/>
          <w:sz w:val="18"/>
          <w:szCs w:val="18"/>
          <w:lang w:val="en-US"/>
        </w:rPr>
        <w:t>ensure</w:t>
      </w:r>
      <w:r w:rsidRPr="0020234C">
        <w:rPr>
          <w:rFonts w:ascii="Arial" w:eastAsia="Arial" w:hAnsi="Arial" w:cs="Arial"/>
          <w:color w:val="4A4F4E"/>
          <w:spacing w:val="-18"/>
          <w:w w:val="110"/>
          <w:sz w:val="18"/>
          <w:szCs w:val="18"/>
          <w:lang w:val="en-US"/>
        </w:rPr>
        <w:t xml:space="preserve"> </w:t>
      </w:r>
      <w:r w:rsidRPr="0020234C">
        <w:rPr>
          <w:rFonts w:ascii="Arial" w:eastAsia="Arial" w:hAnsi="Arial" w:cs="Arial"/>
          <w:color w:val="4A4F4E"/>
          <w:w w:val="110"/>
          <w:sz w:val="18"/>
          <w:szCs w:val="18"/>
          <w:lang w:val="en-US"/>
        </w:rPr>
        <w:t>that</w:t>
      </w:r>
      <w:r w:rsidRPr="0020234C">
        <w:rPr>
          <w:rFonts w:ascii="Arial" w:eastAsia="Arial" w:hAnsi="Arial" w:cs="Arial"/>
          <w:color w:val="4A4F4E"/>
          <w:spacing w:val="-19"/>
          <w:w w:val="110"/>
          <w:sz w:val="18"/>
          <w:szCs w:val="18"/>
          <w:lang w:val="en-US"/>
        </w:rPr>
        <w:t xml:space="preserve"> </w:t>
      </w:r>
      <w:r w:rsidRPr="0020234C">
        <w:rPr>
          <w:rFonts w:ascii="Arial" w:eastAsia="Arial" w:hAnsi="Arial" w:cs="Arial"/>
          <w:color w:val="4A4F4E"/>
          <w:w w:val="110"/>
          <w:sz w:val="18"/>
          <w:szCs w:val="18"/>
          <w:lang w:val="en-US"/>
        </w:rPr>
        <w:t>relevant</w:t>
      </w:r>
      <w:r w:rsidRPr="0020234C">
        <w:rPr>
          <w:rFonts w:ascii="Arial" w:eastAsia="Arial" w:hAnsi="Arial" w:cs="Arial"/>
          <w:color w:val="4A4F4E"/>
          <w:spacing w:val="-15"/>
          <w:w w:val="110"/>
          <w:sz w:val="18"/>
          <w:szCs w:val="18"/>
          <w:lang w:val="en-US"/>
        </w:rPr>
        <w:t xml:space="preserve"> </w:t>
      </w:r>
      <w:r w:rsidRPr="0020234C">
        <w:rPr>
          <w:rFonts w:ascii="Arial" w:eastAsia="Arial" w:hAnsi="Arial" w:cs="Arial"/>
          <w:color w:val="5C5F5F"/>
          <w:w w:val="110"/>
          <w:sz w:val="18"/>
          <w:szCs w:val="18"/>
          <w:lang w:val="en-US"/>
        </w:rPr>
        <w:t>areas</w:t>
      </w:r>
      <w:r w:rsidRPr="0020234C">
        <w:rPr>
          <w:rFonts w:ascii="Arial" w:eastAsia="Arial" w:hAnsi="Arial" w:cs="Arial"/>
          <w:color w:val="5C5F5F"/>
          <w:spacing w:val="-13"/>
          <w:w w:val="110"/>
          <w:sz w:val="18"/>
          <w:szCs w:val="18"/>
          <w:lang w:val="en-US"/>
        </w:rPr>
        <w:t xml:space="preserve"> </w:t>
      </w:r>
      <w:r w:rsidRPr="0020234C">
        <w:rPr>
          <w:rFonts w:ascii="Arial" w:eastAsia="Arial" w:hAnsi="Arial" w:cs="Arial"/>
          <w:color w:val="5C5F5F"/>
          <w:w w:val="110"/>
          <w:sz w:val="18"/>
          <w:szCs w:val="18"/>
          <w:lang w:val="en-US"/>
        </w:rPr>
        <w:t>of</w:t>
      </w:r>
      <w:r w:rsidRPr="0020234C">
        <w:rPr>
          <w:rFonts w:ascii="Arial" w:eastAsia="Arial" w:hAnsi="Arial" w:cs="Arial"/>
          <w:color w:val="5C5F5F"/>
          <w:spacing w:val="-10"/>
          <w:w w:val="110"/>
          <w:sz w:val="18"/>
          <w:szCs w:val="18"/>
          <w:lang w:val="en-US"/>
        </w:rPr>
        <w:t xml:space="preserve"> </w:t>
      </w:r>
      <w:r w:rsidRPr="0020234C">
        <w:rPr>
          <w:rFonts w:ascii="Arial" w:eastAsia="Arial" w:hAnsi="Arial" w:cs="Arial"/>
          <w:color w:val="4A4F4E"/>
          <w:w w:val="110"/>
          <w:sz w:val="18"/>
          <w:szCs w:val="18"/>
          <w:lang w:val="en-US"/>
        </w:rPr>
        <w:t>their</w:t>
      </w:r>
      <w:r w:rsidRPr="0020234C">
        <w:rPr>
          <w:rFonts w:ascii="Arial" w:eastAsia="Arial" w:hAnsi="Arial" w:cs="Arial"/>
          <w:color w:val="4A4F4E"/>
          <w:spacing w:val="-22"/>
          <w:w w:val="110"/>
          <w:sz w:val="18"/>
          <w:szCs w:val="18"/>
          <w:lang w:val="en-US"/>
        </w:rPr>
        <w:t xml:space="preserve"> </w:t>
      </w:r>
      <w:r w:rsidRPr="0020234C">
        <w:rPr>
          <w:rFonts w:ascii="Arial" w:eastAsia="Arial" w:hAnsi="Arial" w:cs="Arial"/>
          <w:color w:val="4A4F4E"/>
          <w:w w:val="110"/>
          <w:sz w:val="18"/>
          <w:szCs w:val="18"/>
          <w:lang w:val="en-US"/>
        </w:rPr>
        <w:t>business</w:t>
      </w:r>
      <w:r w:rsidRPr="0020234C">
        <w:rPr>
          <w:rFonts w:ascii="Arial" w:eastAsia="Arial" w:hAnsi="Arial" w:cs="Arial"/>
          <w:color w:val="4A4F4E"/>
          <w:spacing w:val="-2"/>
          <w:w w:val="110"/>
          <w:sz w:val="18"/>
          <w:szCs w:val="18"/>
          <w:lang w:val="en-US"/>
        </w:rPr>
        <w:t xml:space="preserve"> </w:t>
      </w:r>
      <w:r w:rsidRPr="0020234C">
        <w:rPr>
          <w:rFonts w:ascii="Arial" w:eastAsia="Arial" w:hAnsi="Arial" w:cs="Arial"/>
          <w:color w:val="4A4F4E"/>
          <w:w w:val="110"/>
          <w:sz w:val="18"/>
          <w:szCs w:val="18"/>
          <w:lang w:val="en-US"/>
        </w:rPr>
        <w:t>and</w:t>
      </w:r>
      <w:r w:rsidRPr="0020234C">
        <w:rPr>
          <w:rFonts w:ascii="Arial" w:eastAsia="Arial" w:hAnsi="Arial" w:cs="Arial"/>
          <w:color w:val="4A4F4E"/>
          <w:spacing w:val="-13"/>
          <w:w w:val="110"/>
          <w:sz w:val="18"/>
          <w:szCs w:val="18"/>
          <w:lang w:val="en-US"/>
        </w:rPr>
        <w:t xml:space="preserve"> </w:t>
      </w:r>
      <w:r w:rsidRPr="0020234C">
        <w:rPr>
          <w:rFonts w:ascii="Arial" w:eastAsia="Arial" w:hAnsi="Arial" w:cs="Arial"/>
          <w:color w:val="4A4F4E"/>
          <w:w w:val="110"/>
          <w:sz w:val="18"/>
          <w:szCs w:val="18"/>
          <w:lang w:val="en-US"/>
        </w:rPr>
        <w:t>supply chain meet these</w:t>
      </w:r>
      <w:r w:rsidRPr="0020234C">
        <w:rPr>
          <w:rFonts w:ascii="Arial" w:eastAsia="Arial" w:hAnsi="Arial" w:cs="Arial"/>
          <w:color w:val="4A4F4E"/>
          <w:spacing w:val="-26"/>
          <w:w w:val="110"/>
          <w:sz w:val="18"/>
          <w:szCs w:val="18"/>
          <w:lang w:val="en-US"/>
        </w:rPr>
        <w:t xml:space="preserve"> </w:t>
      </w:r>
      <w:r w:rsidRPr="0020234C">
        <w:rPr>
          <w:rFonts w:ascii="Arial" w:eastAsia="Arial" w:hAnsi="Arial" w:cs="Arial"/>
          <w:color w:val="4A4F4E"/>
          <w:w w:val="110"/>
          <w:sz w:val="18"/>
          <w:szCs w:val="18"/>
          <w:lang w:val="en-US"/>
        </w:rPr>
        <w:t>standards.</w:t>
      </w:r>
    </w:p>
    <w:p w:rsidR="004D2E5B" w:rsidRPr="0020234C" w:rsidRDefault="004D2E5B" w:rsidP="002D2B48">
      <w:pPr>
        <w:widowControl w:val="0"/>
        <w:autoSpaceDE w:val="0"/>
        <w:autoSpaceDN w:val="0"/>
        <w:spacing w:before="185" w:after="0" w:line="240" w:lineRule="auto"/>
        <w:ind w:left="797"/>
        <w:outlineLvl w:val="2"/>
        <w:rPr>
          <w:rFonts w:ascii="Arial" w:eastAsia="Arial" w:hAnsi="Arial" w:cs="Arial"/>
          <w:b/>
          <w:bCs/>
          <w:sz w:val="18"/>
          <w:szCs w:val="18"/>
          <w:lang w:val="en-US"/>
        </w:rPr>
      </w:pPr>
      <w:r w:rsidRPr="0020234C">
        <w:rPr>
          <w:rFonts w:ascii="Arial" w:eastAsia="Arial" w:hAnsi="Arial" w:cs="Arial"/>
          <w:b/>
          <w:bCs/>
          <w:color w:val="4376AC"/>
          <w:w w:val="105"/>
          <w:sz w:val="18"/>
          <w:szCs w:val="18"/>
          <w:lang w:val="en-US"/>
        </w:rPr>
        <w:t>Application of this Code</w:t>
      </w:r>
    </w:p>
    <w:p w:rsidR="004D2E5B" w:rsidRPr="0020234C" w:rsidRDefault="004D2E5B" w:rsidP="002D2B48">
      <w:pPr>
        <w:widowControl w:val="0"/>
        <w:autoSpaceDE w:val="0"/>
        <w:autoSpaceDN w:val="0"/>
        <w:spacing w:before="195" w:after="0" w:line="295" w:lineRule="auto"/>
        <w:ind w:left="797" w:right="72" w:hanging="5"/>
        <w:rPr>
          <w:rFonts w:ascii="Arial" w:eastAsia="Arial" w:hAnsi="Arial" w:cs="Arial"/>
          <w:sz w:val="18"/>
          <w:szCs w:val="18"/>
          <w:lang w:val="en-US"/>
        </w:rPr>
      </w:pPr>
      <w:r w:rsidRPr="0020234C">
        <w:rPr>
          <w:rFonts w:ascii="Arial" w:eastAsia="Arial" w:hAnsi="Arial" w:cs="Arial"/>
          <w:color w:val="4A4F4E"/>
          <w:w w:val="110"/>
          <w:sz w:val="18"/>
          <w:szCs w:val="18"/>
          <w:lang w:val="en-US"/>
        </w:rPr>
        <w:t>The</w:t>
      </w:r>
      <w:r w:rsidRPr="0020234C">
        <w:rPr>
          <w:rFonts w:ascii="Arial" w:eastAsia="Arial" w:hAnsi="Arial" w:cs="Arial"/>
          <w:color w:val="4A4F4E"/>
          <w:spacing w:val="-1"/>
          <w:w w:val="110"/>
          <w:sz w:val="18"/>
          <w:szCs w:val="18"/>
          <w:lang w:val="en-US"/>
        </w:rPr>
        <w:t xml:space="preserve"> </w:t>
      </w:r>
      <w:r w:rsidRPr="0020234C">
        <w:rPr>
          <w:rFonts w:ascii="Arial" w:eastAsia="Arial" w:hAnsi="Arial" w:cs="Arial"/>
          <w:color w:val="4A4F4E"/>
          <w:w w:val="110"/>
          <w:sz w:val="18"/>
          <w:szCs w:val="18"/>
          <w:lang w:val="en-US"/>
        </w:rPr>
        <w:t>State</w:t>
      </w:r>
      <w:r w:rsidRPr="0020234C">
        <w:rPr>
          <w:rFonts w:ascii="Arial" w:eastAsia="Arial" w:hAnsi="Arial" w:cs="Arial"/>
          <w:color w:val="4A4F4E"/>
          <w:spacing w:val="-18"/>
          <w:w w:val="110"/>
          <w:sz w:val="18"/>
          <w:szCs w:val="18"/>
          <w:lang w:val="en-US"/>
        </w:rPr>
        <w:t xml:space="preserve"> </w:t>
      </w:r>
      <w:r w:rsidRPr="0020234C">
        <w:rPr>
          <w:rFonts w:ascii="Arial" w:eastAsia="Arial" w:hAnsi="Arial" w:cs="Arial"/>
          <w:color w:val="5C5F5F"/>
          <w:w w:val="110"/>
          <w:sz w:val="18"/>
          <w:szCs w:val="18"/>
          <w:lang w:val="en-US"/>
        </w:rPr>
        <w:t>seeks</w:t>
      </w:r>
      <w:r w:rsidRPr="0020234C">
        <w:rPr>
          <w:rFonts w:ascii="Arial" w:eastAsia="Arial" w:hAnsi="Arial" w:cs="Arial"/>
          <w:color w:val="5C5F5F"/>
          <w:spacing w:val="-18"/>
          <w:w w:val="110"/>
          <w:sz w:val="18"/>
          <w:szCs w:val="18"/>
          <w:lang w:val="en-US"/>
        </w:rPr>
        <w:t xml:space="preserve"> </w:t>
      </w:r>
      <w:r w:rsidRPr="0020234C">
        <w:rPr>
          <w:rFonts w:ascii="Arial" w:eastAsia="Arial" w:hAnsi="Arial" w:cs="Arial"/>
          <w:color w:val="5C5F5F"/>
          <w:w w:val="110"/>
          <w:sz w:val="18"/>
          <w:szCs w:val="18"/>
          <w:lang w:val="en-US"/>
        </w:rPr>
        <w:t>to</w:t>
      </w:r>
      <w:r w:rsidRPr="0020234C">
        <w:rPr>
          <w:rFonts w:ascii="Arial" w:eastAsia="Arial" w:hAnsi="Arial" w:cs="Arial"/>
          <w:color w:val="5C5F5F"/>
          <w:spacing w:val="-8"/>
          <w:w w:val="110"/>
          <w:sz w:val="18"/>
          <w:szCs w:val="18"/>
          <w:lang w:val="en-US"/>
        </w:rPr>
        <w:t xml:space="preserve"> </w:t>
      </w:r>
      <w:r w:rsidRPr="0020234C">
        <w:rPr>
          <w:rFonts w:ascii="Arial" w:eastAsia="Arial" w:hAnsi="Arial" w:cs="Arial"/>
          <w:color w:val="4A4F4E"/>
          <w:w w:val="110"/>
          <w:sz w:val="18"/>
          <w:szCs w:val="18"/>
          <w:lang w:val="en-US"/>
        </w:rPr>
        <w:t>work</w:t>
      </w:r>
      <w:r w:rsidRPr="0020234C">
        <w:rPr>
          <w:rFonts w:ascii="Arial" w:eastAsia="Arial" w:hAnsi="Arial" w:cs="Arial"/>
          <w:color w:val="4A4F4E"/>
          <w:spacing w:val="-9"/>
          <w:w w:val="110"/>
          <w:sz w:val="18"/>
          <w:szCs w:val="18"/>
          <w:lang w:val="en-US"/>
        </w:rPr>
        <w:t xml:space="preserve"> </w:t>
      </w:r>
      <w:r w:rsidRPr="0020234C">
        <w:rPr>
          <w:rFonts w:ascii="Arial" w:eastAsia="Arial" w:hAnsi="Arial" w:cs="Arial"/>
          <w:color w:val="5C5F5F"/>
          <w:w w:val="110"/>
          <w:sz w:val="18"/>
          <w:szCs w:val="18"/>
          <w:lang w:val="en-US"/>
        </w:rPr>
        <w:t>with</w:t>
      </w:r>
      <w:r w:rsidRPr="0020234C">
        <w:rPr>
          <w:rFonts w:ascii="Arial" w:eastAsia="Arial" w:hAnsi="Arial" w:cs="Arial"/>
          <w:color w:val="5C5F5F"/>
          <w:spacing w:val="-21"/>
          <w:w w:val="110"/>
          <w:sz w:val="18"/>
          <w:szCs w:val="18"/>
          <w:lang w:val="en-US"/>
        </w:rPr>
        <w:t xml:space="preserve"> </w:t>
      </w:r>
      <w:r w:rsidRPr="0020234C">
        <w:rPr>
          <w:rFonts w:ascii="Arial" w:eastAsia="Arial" w:hAnsi="Arial" w:cs="Arial"/>
          <w:color w:val="4A4F4E"/>
          <w:w w:val="110"/>
          <w:sz w:val="18"/>
          <w:szCs w:val="18"/>
          <w:lang w:val="en-US"/>
        </w:rPr>
        <w:t>its</w:t>
      </w:r>
      <w:r w:rsidRPr="0020234C">
        <w:rPr>
          <w:rFonts w:ascii="Arial" w:eastAsia="Arial" w:hAnsi="Arial" w:cs="Arial"/>
          <w:color w:val="4A4F4E"/>
          <w:spacing w:val="-9"/>
          <w:w w:val="110"/>
          <w:sz w:val="18"/>
          <w:szCs w:val="18"/>
          <w:lang w:val="en-US"/>
        </w:rPr>
        <w:t xml:space="preserve"> </w:t>
      </w:r>
      <w:r w:rsidRPr="0020234C">
        <w:rPr>
          <w:rFonts w:ascii="Arial" w:eastAsia="Arial" w:hAnsi="Arial" w:cs="Arial"/>
          <w:color w:val="4A4F4E"/>
          <w:w w:val="110"/>
          <w:sz w:val="18"/>
          <w:szCs w:val="18"/>
          <w:lang w:val="en-US"/>
        </w:rPr>
        <w:t>Suppliers</w:t>
      </w:r>
      <w:r w:rsidRPr="0020234C">
        <w:rPr>
          <w:rFonts w:ascii="Arial" w:eastAsia="Arial" w:hAnsi="Arial" w:cs="Arial"/>
          <w:color w:val="4A4F4E"/>
          <w:spacing w:val="3"/>
          <w:w w:val="110"/>
          <w:sz w:val="18"/>
          <w:szCs w:val="18"/>
          <w:lang w:val="en-US"/>
        </w:rPr>
        <w:t xml:space="preserve"> </w:t>
      </w:r>
      <w:r w:rsidRPr="0020234C">
        <w:rPr>
          <w:rFonts w:ascii="Arial" w:eastAsia="Arial" w:hAnsi="Arial" w:cs="Arial"/>
          <w:color w:val="4A4F4E"/>
          <w:w w:val="110"/>
          <w:sz w:val="18"/>
          <w:szCs w:val="18"/>
          <w:lang w:val="en-US"/>
        </w:rPr>
        <w:t>to</w:t>
      </w:r>
      <w:r w:rsidRPr="0020234C">
        <w:rPr>
          <w:rFonts w:ascii="Arial" w:eastAsia="Arial" w:hAnsi="Arial" w:cs="Arial"/>
          <w:color w:val="4A4F4E"/>
          <w:spacing w:val="-7"/>
          <w:w w:val="110"/>
          <w:sz w:val="18"/>
          <w:szCs w:val="18"/>
          <w:lang w:val="en-US"/>
        </w:rPr>
        <w:t xml:space="preserve"> </w:t>
      </w:r>
      <w:r w:rsidRPr="0020234C">
        <w:rPr>
          <w:rFonts w:ascii="Arial" w:eastAsia="Arial" w:hAnsi="Arial" w:cs="Arial"/>
          <w:color w:val="4A4F4E"/>
          <w:w w:val="110"/>
          <w:sz w:val="18"/>
          <w:szCs w:val="18"/>
          <w:lang w:val="en-US"/>
        </w:rPr>
        <w:t>meet</w:t>
      </w:r>
      <w:r w:rsidRPr="0020234C">
        <w:rPr>
          <w:rFonts w:ascii="Arial" w:eastAsia="Arial" w:hAnsi="Arial" w:cs="Arial"/>
          <w:color w:val="4A4F4E"/>
          <w:spacing w:val="-13"/>
          <w:w w:val="110"/>
          <w:sz w:val="18"/>
          <w:szCs w:val="18"/>
          <w:lang w:val="en-US"/>
        </w:rPr>
        <w:t xml:space="preserve"> </w:t>
      </w:r>
      <w:r w:rsidRPr="0020234C">
        <w:rPr>
          <w:rFonts w:ascii="Arial" w:eastAsia="Arial" w:hAnsi="Arial" w:cs="Arial"/>
          <w:color w:val="4A4F4E"/>
          <w:w w:val="110"/>
          <w:sz w:val="18"/>
          <w:szCs w:val="18"/>
          <w:lang w:val="en-US"/>
        </w:rPr>
        <w:t>and</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4A4F4E"/>
          <w:w w:val="110"/>
          <w:sz w:val="18"/>
          <w:szCs w:val="18"/>
          <w:lang w:val="en-US"/>
        </w:rPr>
        <w:t xml:space="preserve">exceed minimum expectations as outlined in this Code and </w:t>
      </w:r>
      <w:r w:rsidRPr="0020234C">
        <w:rPr>
          <w:rFonts w:ascii="Arial" w:eastAsia="Arial" w:hAnsi="Arial" w:cs="Arial"/>
          <w:color w:val="5C5F5F"/>
          <w:w w:val="110"/>
          <w:sz w:val="18"/>
          <w:szCs w:val="18"/>
          <w:lang w:val="en-US"/>
        </w:rPr>
        <w:t xml:space="preserve">continuously </w:t>
      </w:r>
      <w:r w:rsidRPr="0020234C">
        <w:rPr>
          <w:rFonts w:ascii="Arial" w:eastAsia="Arial" w:hAnsi="Arial" w:cs="Arial"/>
          <w:color w:val="4A4F4E"/>
          <w:w w:val="110"/>
          <w:sz w:val="18"/>
          <w:szCs w:val="18"/>
          <w:lang w:val="en-US"/>
        </w:rPr>
        <w:t xml:space="preserve">strives to improve the standard </w:t>
      </w:r>
      <w:r w:rsidRPr="0020234C">
        <w:rPr>
          <w:rFonts w:ascii="Arial" w:eastAsia="Arial" w:hAnsi="Arial" w:cs="Arial"/>
          <w:color w:val="5C5F5F"/>
          <w:w w:val="110"/>
          <w:sz w:val="18"/>
          <w:szCs w:val="18"/>
          <w:lang w:val="en-US"/>
        </w:rPr>
        <w:t xml:space="preserve">of </w:t>
      </w:r>
      <w:r w:rsidRPr="0020234C">
        <w:rPr>
          <w:rFonts w:ascii="Arial" w:eastAsia="Arial" w:hAnsi="Arial" w:cs="Arial"/>
          <w:color w:val="333A37"/>
          <w:w w:val="110"/>
          <w:sz w:val="18"/>
          <w:szCs w:val="18"/>
          <w:lang w:val="en-US"/>
        </w:rPr>
        <w:t xml:space="preserve">its </w:t>
      </w:r>
      <w:r w:rsidRPr="0020234C">
        <w:rPr>
          <w:rFonts w:ascii="Arial" w:eastAsia="Arial" w:hAnsi="Arial" w:cs="Arial"/>
          <w:color w:val="4A4F4E"/>
          <w:w w:val="110"/>
          <w:sz w:val="18"/>
          <w:szCs w:val="18"/>
          <w:lang w:val="en-US"/>
        </w:rPr>
        <w:t xml:space="preserve">business practices. By Supplier, </w:t>
      </w:r>
      <w:r w:rsidRPr="0020234C">
        <w:rPr>
          <w:rFonts w:ascii="Arial" w:eastAsia="Arial" w:hAnsi="Arial" w:cs="Arial"/>
          <w:color w:val="5C5F5F"/>
          <w:w w:val="110"/>
          <w:sz w:val="18"/>
          <w:szCs w:val="18"/>
          <w:lang w:val="en-US"/>
        </w:rPr>
        <w:t xml:space="preserve">the </w:t>
      </w:r>
      <w:r w:rsidRPr="0020234C">
        <w:rPr>
          <w:rFonts w:ascii="Arial" w:eastAsia="Arial" w:hAnsi="Arial" w:cs="Arial"/>
          <w:color w:val="4A4F4E"/>
          <w:w w:val="110"/>
          <w:sz w:val="18"/>
          <w:szCs w:val="18"/>
          <w:lang w:val="en-US"/>
        </w:rPr>
        <w:t xml:space="preserve">State means any entity </w:t>
      </w:r>
      <w:r w:rsidRPr="0020234C">
        <w:rPr>
          <w:rFonts w:ascii="Arial" w:eastAsia="Arial" w:hAnsi="Arial" w:cs="Arial"/>
          <w:color w:val="5C5F5F"/>
          <w:w w:val="110"/>
          <w:sz w:val="18"/>
          <w:szCs w:val="18"/>
          <w:lang w:val="en-US"/>
        </w:rPr>
        <w:t xml:space="preserve">that </w:t>
      </w:r>
      <w:r w:rsidRPr="0020234C">
        <w:rPr>
          <w:rFonts w:ascii="Arial" w:eastAsia="Arial" w:hAnsi="Arial" w:cs="Arial"/>
          <w:color w:val="4A4F4E"/>
          <w:w w:val="110"/>
          <w:sz w:val="18"/>
          <w:szCs w:val="18"/>
          <w:lang w:val="en-US"/>
        </w:rPr>
        <w:t xml:space="preserve">supplies goods or services, including construction </w:t>
      </w:r>
      <w:r w:rsidRPr="0020234C">
        <w:rPr>
          <w:rFonts w:ascii="Arial" w:eastAsia="Arial" w:hAnsi="Arial" w:cs="Arial"/>
          <w:color w:val="5C5F5F"/>
          <w:w w:val="110"/>
          <w:sz w:val="18"/>
          <w:szCs w:val="18"/>
          <w:lang w:val="en-US"/>
        </w:rPr>
        <w:t xml:space="preserve">works and services, </w:t>
      </w:r>
      <w:r w:rsidRPr="0020234C">
        <w:rPr>
          <w:rFonts w:ascii="Arial" w:eastAsia="Arial" w:hAnsi="Arial" w:cs="Arial"/>
          <w:color w:val="4A4F4E"/>
          <w:w w:val="110"/>
          <w:sz w:val="18"/>
          <w:szCs w:val="18"/>
          <w:lang w:val="en-US"/>
        </w:rPr>
        <w:t xml:space="preserve">to the State. Where the Code refers to workers, it includes employees, contractors, agency and </w:t>
      </w:r>
      <w:r w:rsidRPr="0020234C">
        <w:rPr>
          <w:rFonts w:ascii="Arial" w:eastAsia="Arial" w:hAnsi="Arial" w:cs="Arial"/>
          <w:color w:val="5C5F5F"/>
          <w:w w:val="110"/>
          <w:sz w:val="18"/>
          <w:szCs w:val="18"/>
          <w:lang w:val="en-US"/>
        </w:rPr>
        <w:t>tempora</w:t>
      </w:r>
      <w:r w:rsidRPr="0020234C">
        <w:rPr>
          <w:rFonts w:ascii="Arial" w:eastAsia="Arial" w:hAnsi="Arial" w:cs="Arial"/>
          <w:color w:val="333A37"/>
          <w:w w:val="110"/>
          <w:sz w:val="18"/>
          <w:szCs w:val="18"/>
          <w:lang w:val="en-US"/>
        </w:rPr>
        <w:t xml:space="preserve">ry </w:t>
      </w:r>
      <w:r w:rsidRPr="0020234C">
        <w:rPr>
          <w:rFonts w:ascii="Arial" w:eastAsia="Arial" w:hAnsi="Arial" w:cs="Arial"/>
          <w:color w:val="5C5F5F"/>
          <w:w w:val="110"/>
          <w:sz w:val="18"/>
          <w:szCs w:val="18"/>
          <w:lang w:val="en-US"/>
        </w:rPr>
        <w:t xml:space="preserve">staff </w:t>
      </w:r>
      <w:r w:rsidRPr="0020234C">
        <w:rPr>
          <w:rFonts w:ascii="Arial" w:eastAsia="Arial" w:hAnsi="Arial" w:cs="Arial"/>
          <w:color w:val="4A4F4E"/>
          <w:w w:val="110"/>
          <w:sz w:val="18"/>
          <w:szCs w:val="18"/>
          <w:lang w:val="en-US"/>
        </w:rPr>
        <w:t xml:space="preserve">of </w:t>
      </w:r>
      <w:r w:rsidRPr="0020234C">
        <w:rPr>
          <w:rFonts w:ascii="Arial" w:eastAsia="Arial" w:hAnsi="Arial" w:cs="Arial"/>
          <w:color w:val="5C5F5F"/>
          <w:w w:val="110"/>
          <w:sz w:val="18"/>
          <w:szCs w:val="18"/>
          <w:lang w:val="en-US"/>
        </w:rPr>
        <w:t xml:space="preserve">the </w:t>
      </w:r>
      <w:r w:rsidRPr="0020234C">
        <w:rPr>
          <w:rFonts w:ascii="Arial" w:eastAsia="Arial" w:hAnsi="Arial" w:cs="Arial"/>
          <w:color w:val="4A4F4E"/>
          <w:w w:val="110"/>
          <w:sz w:val="18"/>
          <w:szCs w:val="18"/>
          <w:lang w:val="en-US"/>
        </w:rPr>
        <w:t xml:space="preserve">Supplier and its </w:t>
      </w:r>
      <w:r w:rsidRPr="0020234C">
        <w:rPr>
          <w:rFonts w:ascii="Arial" w:eastAsia="Arial" w:hAnsi="Arial" w:cs="Arial"/>
          <w:color w:val="333A37"/>
          <w:spacing w:val="-4"/>
          <w:w w:val="110"/>
          <w:sz w:val="18"/>
          <w:szCs w:val="18"/>
          <w:lang w:val="en-US"/>
        </w:rPr>
        <w:t>rela</w:t>
      </w:r>
      <w:r w:rsidRPr="0020234C">
        <w:rPr>
          <w:rFonts w:ascii="Arial" w:eastAsia="Arial" w:hAnsi="Arial" w:cs="Arial"/>
          <w:color w:val="5C5F5F"/>
          <w:spacing w:val="-4"/>
          <w:w w:val="110"/>
          <w:sz w:val="18"/>
          <w:szCs w:val="18"/>
          <w:lang w:val="en-US"/>
        </w:rPr>
        <w:t xml:space="preserve">ted </w:t>
      </w:r>
      <w:r w:rsidRPr="0020234C">
        <w:rPr>
          <w:rFonts w:ascii="Arial" w:eastAsia="Arial" w:hAnsi="Arial" w:cs="Arial"/>
          <w:color w:val="4A4F4E"/>
          <w:w w:val="110"/>
          <w:sz w:val="18"/>
          <w:szCs w:val="18"/>
          <w:lang w:val="en-US"/>
        </w:rPr>
        <w:t xml:space="preserve">entities. Where the Code refers </w:t>
      </w:r>
      <w:r w:rsidRPr="0020234C">
        <w:rPr>
          <w:rFonts w:ascii="Arial" w:eastAsia="Arial" w:hAnsi="Arial" w:cs="Arial"/>
          <w:color w:val="5C5F5F"/>
          <w:w w:val="110"/>
          <w:sz w:val="18"/>
          <w:szCs w:val="18"/>
          <w:lang w:val="en-US"/>
        </w:rPr>
        <w:t>to</w:t>
      </w:r>
      <w:r w:rsidRPr="0020234C">
        <w:rPr>
          <w:rFonts w:ascii="Arial" w:eastAsia="Arial" w:hAnsi="Arial" w:cs="Arial"/>
          <w:color w:val="5C5F5F"/>
          <w:spacing w:val="-12"/>
          <w:w w:val="110"/>
          <w:sz w:val="18"/>
          <w:szCs w:val="18"/>
          <w:lang w:val="en-US"/>
        </w:rPr>
        <w:t xml:space="preserve"> </w:t>
      </w:r>
      <w:r w:rsidRPr="0020234C">
        <w:rPr>
          <w:rFonts w:ascii="Arial" w:eastAsia="Arial" w:hAnsi="Arial" w:cs="Arial"/>
          <w:color w:val="4A4F4E"/>
          <w:w w:val="110"/>
          <w:sz w:val="18"/>
          <w:szCs w:val="18"/>
          <w:lang w:val="en-US"/>
        </w:rPr>
        <w:t>the</w:t>
      </w:r>
      <w:r w:rsidRPr="0020234C">
        <w:rPr>
          <w:rFonts w:ascii="Arial" w:eastAsia="Arial" w:hAnsi="Arial" w:cs="Arial"/>
          <w:color w:val="4A4F4E"/>
          <w:spacing w:val="-13"/>
          <w:w w:val="110"/>
          <w:sz w:val="18"/>
          <w:szCs w:val="18"/>
          <w:lang w:val="en-US"/>
        </w:rPr>
        <w:t xml:space="preserve"> </w:t>
      </w:r>
      <w:r w:rsidRPr="0020234C">
        <w:rPr>
          <w:rFonts w:ascii="Arial" w:eastAsia="Arial" w:hAnsi="Arial" w:cs="Arial"/>
          <w:color w:val="333A37"/>
          <w:w w:val="110"/>
          <w:sz w:val="18"/>
          <w:szCs w:val="18"/>
          <w:lang w:val="en-US"/>
        </w:rPr>
        <w:t>law</w:t>
      </w:r>
      <w:r w:rsidRPr="0020234C">
        <w:rPr>
          <w:rFonts w:ascii="Arial" w:eastAsia="Arial" w:hAnsi="Arial" w:cs="Arial"/>
          <w:color w:val="333A37"/>
          <w:spacing w:val="-7"/>
          <w:w w:val="110"/>
          <w:sz w:val="18"/>
          <w:szCs w:val="18"/>
          <w:lang w:val="en-US"/>
        </w:rPr>
        <w:t xml:space="preserve"> </w:t>
      </w:r>
      <w:r w:rsidRPr="0020234C">
        <w:rPr>
          <w:rFonts w:ascii="Arial" w:eastAsia="Arial" w:hAnsi="Arial" w:cs="Arial"/>
          <w:color w:val="232927"/>
          <w:w w:val="110"/>
          <w:sz w:val="18"/>
          <w:szCs w:val="18"/>
          <w:lang w:val="en-US"/>
        </w:rPr>
        <w:t>i</w:t>
      </w:r>
      <w:r w:rsidRPr="0020234C">
        <w:rPr>
          <w:rFonts w:ascii="Arial" w:eastAsia="Arial" w:hAnsi="Arial" w:cs="Arial"/>
          <w:color w:val="4A4F4E"/>
          <w:w w:val="110"/>
          <w:sz w:val="18"/>
          <w:szCs w:val="18"/>
          <w:lang w:val="en-US"/>
        </w:rPr>
        <w:t>t</w:t>
      </w:r>
      <w:r w:rsidRPr="0020234C">
        <w:rPr>
          <w:rFonts w:ascii="Arial" w:eastAsia="Arial" w:hAnsi="Arial" w:cs="Arial"/>
          <w:color w:val="4A4F4E"/>
          <w:spacing w:val="-6"/>
          <w:w w:val="110"/>
          <w:sz w:val="18"/>
          <w:szCs w:val="18"/>
          <w:lang w:val="en-US"/>
        </w:rPr>
        <w:t xml:space="preserve"> </w:t>
      </w:r>
      <w:r w:rsidRPr="0020234C">
        <w:rPr>
          <w:rFonts w:ascii="Arial" w:eastAsia="Arial" w:hAnsi="Arial" w:cs="Arial"/>
          <w:color w:val="4A4F4E"/>
          <w:w w:val="110"/>
          <w:sz w:val="18"/>
          <w:szCs w:val="18"/>
          <w:lang w:val="en-US"/>
        </w:rPr>
        <w:t>means</w:t>
      </w:r>
      <w:r w:rsidRPr="0020234C">
        <w:rPr>
          <w:rFonts w:ascii="Arial" w:eastAsia="Arial" w:hAnsi="Arial" w:cs="Arial"/>
          <w:color w:val="4A4F4E"/>
          <w:spacing w:val="-12"/>
          <w:w w:val="110"/>
          <w:sz w:val="18"/>
          <w:szCs w:val="18"/>
          <w:lang w:val="en-US"/>
        </w:rPr>
        <w:t xml:space="preserve"> </w:t>
      </w:r>
      <w:r w:rsidRPr="0020234C">
        <w:rPr>
          <w:rFonts w:ascii="Arial" w:eastAsia="Arial" w:hAnsi="Arial" w:cs="Arial"/>
          <w:color w:val="5C5F5F"/>
          <w:w w:val="110"/>
          <w:sz w:val="18"/>
          <w:szCs w:val="18"/>
          <w:lang w:val="en-US"/>
        </w:rPr>
        <w:t>the</w:t>
      </w:r>
      <w:r w:rsidRPr="0020234C">
        <w:rPr>
          <w:rFonts w:ascii="Arial" w:eastAsia="Arial" w:hAnsi="Arial" w:cs="Arial"/>
          <w:color w:val="5C5F5F"/>
          <w:spacing w:val="-12"/>
          <w:w w:val="110"/>
          <w:sz w:val="18"/>
          <w:szCs w:val="18"/>
          <w:lang w:val="en-US"/>
        </w:rPr>
        <w:t xml:space="preserve"> </w:t>
      </w:r>
      <w:r w:rsidRPr="0020234C">
        <w:rPr>
          <w:rFonts w:ascii="Arial" w:eastAsia="Arial" w:hAnsi="Arial" w:cs="Arial"/>
          <w:color w:val="4A4F4E"/>
          <w:w w:val="110"/>
          <w:sz w:val="18"/>
          <w:szCs w:val="18"/>
          <w:lang w:val="en-US"/>
        </w:rPr>
        <w:t>laws</w:t>
      </w:r>
      <w:r w:rsidRPr="0020234C">
        <w:rPr>
          <w:rFonts w:ascii="Arial" w:eastAsia="Arial" w:hAnsi="Arial" w:cs="Arial"/>
          <w:color w:val="4A4F4E"/>
          <w:spacing w:val="-16"/>
          <w:w w:val="110"/>
          <w:sz w:val="18"/>
          <w:szCs w:val="18"/>
          <w:lang w:val="en-US"/>
        </w:rPr>
        <w:t xml:space="preserve"> </w:t>
      </w:r>
      <w:r w:rsidRPr="0020234C">
        <w:rPr>
          <w:rFonts w:ascii="Arial" w:eastAsia="Arial" w:hAnsi="Arial" w:cs="Arial"/>
          <w:color w:val="4A4F4E"/>
          <w:w w:val="110"/>
          <w:sz w:val="18"/>
          <w:szCs w:val="18"/>
          <w:lang w:val="en-US"/>
        </w:rPr>
        <w:t>in</w:t>
      </w:r>
      <w:r w:rsidRPr="0020234C">
        <w:rPr>
          <w:rFonts w:ascii="Arial" w:eastAsia="Arial" w:hAnsi="Arial" w:cs="Arial"/>
          <w:color w:val="4A4F4E"/>
          <w:spacing w:val="-12"/>
          <w:w w:val="110"/>
          <w:sz w:val="18"/>
          <w:szCs w:val="18"/>
          <w:lang w:val="en-US"/>
        </w:rPr>
        <w:t xml:space="preserve"> </w:t>
      </w:r>
      <w:r w:rsidRPr="0020234C">
        <w:rPr>
          <w:rFonts w:ascii="Arial" w:eastAsia="Arial" w:hAnsi="Arial" w:cs="Arial"/>
          <w:color w:val="4A4F4E"/>
          <w:w w:val="110"/>
          <w:sz w:val="18"/>
          <w:szCs w:val="18"/>
          <w:lang w:val="en-US"/>
        </w:rPr>
        <w:t>the</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4A4F4E"/>
          <w:w w:val="110"/>
          <w:sz w:val="18"/>
          <w:szCs w:val="18"/>
          <w:lang w:val="en-US"/>
        </w:rPr>
        <w:t>jurisdiction</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5C5F5F"/>
          <w:w w:val="110"/>
          <w:sz w:val="18"/>
          <w:szCs w:val="18"/>
          <w:lang w:val="en-US"/>
        </w:rPr>
        <w:t>tha</w:t>
      </w:r>
      <w:r w:rsidRPr="0020234C">
        <w:rPr>
          <w:rFonts w:ascii="Arial" w:eastAsia="Arial" w:hAnsi="Arial" w:cs="Arial"/>
          <w:color w:val="232927"/>
          <w:w w:val="110"/>
          <w:sz w:val="18"/>
          <w:szCs w:val="18"/>
          <w:lang w:val="en-US"/>
        </w:rPr>
        <w:t>t</w:t>
      </w:r>
      <w:r w:rsidRPr="0020234C">
        <w:rPr>
          <w:rFonts w:ascii="Arial" w:eastAsia="Arial" w:hAnsi="Arial" w:cs="Arial"/>
          <w:color w:val="232927"/>
          <w:spacing w:val="-8"/>
          <w:w w:val="110"/>
          <w:sz w:val="18"/>
          <w:szCs w:val="18"/>
          <w:lang w:val="en-US"/>
        </w:rPr>
        <w:t xml:space="preserve"> </w:t>
      </w:r>
      <w:r w:rsidRPr="0020234C">
        <w:rPr>
          <w:rFonts w:ascii="Arial" w:eastAsia="Arial" w:hAnsi="Arial" w:cs="Arial"/>
          <w:color w:val="5C5F5F"/>
          <w:w w:val="110"/>
          <w:sz w:val="18"/>
          <w:szCs w:val="18"/>
          <w:lang w:val="en-US"/>
        </w:rPr>
        <w:t>apply</w:t>
      </w:r>
      <w:r w:rsidRPr="0020234C">
        <w:rPr>
          <w:rFonts w:ascii="Arial" w:eastAsia="Arial" w:hAnsi="Arial" w:cs="Arial"/>
          <w:color w:val="5C5F5F"/>
          <w:spacing w:val="-13"/>
          <w:w w:val="110"/>
          <w:sz w:val="18"/>
          <w:szCs w:val="18"/>
          <w:lang w:val="en-US"/>
        </w:rPr>
        <w:t xml:space="preserve"> </w:t>
      </w:r>
      <w:r w:rsidRPr="0020234C">
        <w:rPr>
          <w:rFonts w:ascii="Arial" w:eastAsia="Arial" w:hAnsi="Arial" w:cs="Arial"/>
          <w:color w:val="4A4F4E"/>
          <w:w w:val="110"/>
          <w:sz w:val="18"/>
          <w:szCs w:val="18"/>
          <w:lang w:val="en-US"/>
        </w:rPr>
        <w:t>where the</w:t>
      </w:r>
      <w:r w:rsidRPr="0020234C">
        <w:rPr>
          <w:rFonts w:ascii="Arial" w:eastAsia="Arial" w:hAnsi="Arial" w:cs="Arial"/>
          <w:color w:val="4A4F4E"/>
          <w:spacing w:val="-10"/>
          <w:w w:val="110"/>
          <w:sz w:val="18"/>
          <w:szCs w:val="18"/>
          <w:lang w:val="en-US"/>
        </w:rPr>
        <w:t xml:space="preserve"> </w:t>
      </w:r>
      <w:r w:rsidRPr="0020234C">
        <w:rPr>
          <w:rFonts w:ascii="Arial" w:eastAsia="Arial" w:hAnsi="Arial" w:cs="Arial"/>
          <w:color w:val="4A4F4E"/>
          <w:w w:val="110"/>
          <w:sz w:val="18"/>
          <w:szCs w:val="18"/>
          <w:lang w:val="en-US"/>
        </w:rPr>
        <w:t>goods</w:t>
      </w:r>
      <w:r w:rsidRPr="0020234C">
        <w:rPr>
          <w:rFonts w:ascii="Arial" w:eastAsia="Arial" w:hAnsi="Arial" w:cs="Arial"/>
          <w:color w:val="4A4F4E"/>
          <w:spacing w:val="-6"/>
          <w:w w:val="110"/>
          <w:sz w:val="18"/>
          <w:szCs w:val="18"/>
          <w:lang w:val="en-US"/>
        </w:rPr>
        <w:t xml:space="preserve"> </w:t>
      </w:r>
      <w:r w:rsidRPr="0020234C">
        <w:rPr>
          <w:rFonts w:ascii="Arial" w:eastAsia="Arial" w:hAnsi="Arial" w:cs="Arial"/>
          <w:color w:val="4A4F4E"/>
          <w:w w:val="110"/>
          <w:sz w:val="18"/>
          <w:szCs w:val="18"/>
          <w:lang w:val="en-US"/>
        </w:rPr>
        <w:t>are</w:t>
      </w:r>
      <w:r w:rsidRPr="0020234C">
        <w:rPr>
          <w:rFonts w:ascii="Arial" w:eastAsia="Arial" w:hAnsi="Arial" w:cs="Arial"/>
          <w:color w:val="4A4F4E"/>
          <w:spacing w:val="-13"/>
          <w:w w:val="110"/>
          <w:sz w:val="18"/>
          <w:szCs w:val="18"/>
          <w:lang w:val="en-US"/>
        </w:rPr>
        <w:t xml:space="preserve"> </w:t>
      </w:r>
      <w:r w:rsidRPr="0020234C">
        <w:rPr>
          <w:rFonts w:ascii="Arial" w:eastAsia="Arial" w:hAnsi="Arial" w:cs="Arial"/>
          <w:color w:val="4A4F4E"/>
          <w:w w:val="110"/>
          <w:sz w:val="18"/>
          <w:szCs w:val="18"/>
          <w:lang w:val="en-US"/>
        </w:rPr>
        <w:t>procured,</w:t>
      </w:r>
      <w:r w:rsidRPr="0020234C">
        <w:rPr>
          <w:rFonts w:ascii="Arial" w:eastAsia="Arial" w:hAnsi="Arial" w:cs="Arial"/>
          <w:color w:val="4A4F4E"/>
          <w:spacing w:val="-10"/>
          <w:w w:val="110"/>
          <w:sz w:val="18"/>
          <w:szCs w:val="18"/>
          <w:lang w:val="en-US"/>
        </w:rPr>
        <w:t xml:space="preserve"> </w:t>
      </w:r>
      <w:r w:rsidRPr="0020234C">
        <w:rPr>
          <w:rFonts w:ascii="Arial" w:eastAsia="Arial" w:hAnsi="Arial" w:cs="Arial"/>
          <w:color w:val="4A4F4E"/>
          <w:w w:val="110"/>
          <w:sz w:val="18"/>
          <w:szCs w:val="18"/>
          <w:lang w:val="en-US"/>
        </w:rPr>
        <w:t>or</w:t>
      </w:r>
      <w:r w:rsidRPr="0020234C">
        <w:rPr>
          <w:rFonts w:ascii="Arial" w:eastAsia="Arial" w:hAnsi="Arial" w:cs="Arial"/>
          <w:color w:val="4A4F4E"/>
          <w:spacing w:val="-10"/>
          <w:w w:val="110"/>
          <w:sz w:val="18"/>
          <w:szCs w:val="18"/>
          <w:lang w:val="en-US"/>
        </w:rPr>
        <w:t xml:space="preserve"> </w:t>
      </w:r>
      <w:r w:rsidRPr="0020234C">
        <w:rPr>
          <w:rFonts w:ascii="Arial" w:eastAsia="Arial" w:hAnsi="Arial" w:cs="Arial"/>
          <w:color w:val="4A4F4E"/>
          <w:w w:val="110"/>
          <w:sz w:val="18"/>
          <w:szCs w:val="18"/>
          <w:lang w:val="en-US"/>
        </w:rPr>
        <w:t>services</w:t>
      </w:r>
      <w:r w:rsidRPr="0020234C">
        <w:rPr>
          <w:rFonts w:ascii="Arial" w:eastAsia="Arial" w:hAnsi="Arial" w:cs="Arial"/>
          <w:color w:val="4A4F4E"/>
          <w:spacing w:val="-2"/>
          <w:w w:val="110"/>
          <w:sz w:val="18"/>
          <w:szCs w:val="18"/>
          <w:lang w:val="en-US"/>
        </w:rPr>
        <w:t xml:space="preserve"> </w:t>
      </w:r>
      <w:r w:rsidRPr="0020234C">
        <w:rPr>
          <w:rFonts w:ascii="Arial" w:eastAsia="Arial" w:hAnsi="Arial" w:cs="Arial"/>
          <w:color w:val="4A4F4E"/>
          <w:w w:val="110"/>
          <w:sz w:val="18"/>
          <w:szCs w:val="18"/>
          <w:lang w:val="en-US"/>
        </w:rPr>
        <w:t>are</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5C5F5F"/>
          <w:w w:val="110"/>
          <w:sz w:val="18"/>
          <w:szCs w:val="18"/>
          <w:lang w:val="en-US"/>
        </w:rPr>
        <w:t>performed.</w:t>
      </w:r>
    </w:p>
    <w:p w:rsidR="004D2E5B" w:rsidRPr="0020234C" w:rsidRDefault="004D2E5B" w:rsidP="002D2B48">
      <w:pPr>
        <w:widowControl w:val="0"/>
        <w:autoSpaceDE w:val="0"/>
        <w:autoSpaceDN w:val="0"/>
        <w:spacing w:before="8" w:after="0" w:line="295" w:lineRule="auto"/>
        <w:ind w:left="797" w:right="158" w:hanging="8"/>
        <w:jc w:val="both"/>
        <w:rPr>
          <w:rFonts w:ascii="Arial" w:eastAsia="Arial" w:hAnsi="Arial" w:cs="Arial"/>
          <w:sz w:val="18"/>
          <w:szCs w:val="18"/>
          <w:lang w:val="en-US"/>
        </w:rPr>
      </w:pPr>
      <w:r w:rsidRPr="0020234C">
        <w:rPr>
          <w:rFonts w:ascii="Arial" w:eastAsia="Arial" w:hAnsi="Arial" w:cs="Arial"/>
          <w:color w:val="4A4F4E"/>
          <w:w w:val="110"/>
          <w:sz w:val="18"/>
          <w:szCs w:val="18"/>
          <w:lang w:val="en-US"/>
        </w:rPr>
        <w:t>Fundamental</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5C5F5F"/>
          <w:w w:val="110"/>
          <w:sz w:val="18"/>
          <w:szCs w:val="18"/>
          <w:lang w:val="en-US"/>
        </w:rPr>
        <w:t>to</w:t>
      </w:r>
      <w:r w:rsidRPr="0020234C">
        <w:rPr>
          <w:rFonts w:ascii="Arial" w:eastAsia="Arial" w:hAnsi="Arial" w:cs="Arial"/>
          <w:color w:val="5C5F5F"/>
          <w:spacing w:val="-2"/>
          <w:w w:val="110"/>
          <w:sz w:val="18"/>
          <w:szCs w:val="18"/>
          <w:lang w:val="en-US"/>
        </w:rPr>
        <w:t xml:space="preserve"> </w:t>
      </w:r>
      <w:r w:rsidRPr="0020234C">
        <w:rPr>
          <w:rFonts w:ascii="Arial" w:eastAsia="Arial" w:hAnsi="Arial" w:cs="Arial"/>
          <w:color w:val="5C5F5F"/>
          <w:w w:val="110"/>
          <w:sz w:val="18"/>
          <w:szCs w:val="18"/>
          <w:lang w:val="en-US"/>
        </w:rPr>
        <w:t>this</w:t>
      </w:r>
      <w:r w:rsidRPr="0020234C">
        <w:rPr>
          <w:rFonts w:ascii="Arial" w:eastAsia="Arial" w:hAnsi="Arial" w:cs="Arial"/>
          <w:color w:val="5C5F5F"/>
          <w:spacing w:val="-12"/>
          <w:w w:val="110"/>
          <w:sz w:val="18"/>
          <w:szCs w:val="18"/>
          <w:lang w:val="en-US"/>
        </w:rPr>
        <w:t xml:space="preserve"> </w:t>
      </w:r>
      <w:r w:rsidRPr="0020234C">
        <w:rPr>
          <w:rFonts w:ascii="Arial" w:eastAsia="Arial" w:hAnsi="Arial" w:cs="Arial"/>
          <w:color w:val="4A4F4E"/>
          <w:w w:val="110"/>
          <w:sz w:val="18"/>
          <w:szCs w:val="18"/>
          <w:lang w:val="en-US"/>
        </w:rPr>
        <w:t>Code</w:t>
      </w:r>
      <w:r w:rsidRPr="0020234C">
        <w:rPr>
          <w:rFonts w:ascii="Arial" w:eastAsia="Arial" w:hAnsi="Arial" w:cs="Arial"/>
          <w:color w:val="4A4F4E"/>
          <w:spacing w:val="-12"/>
          <w:w w:val="110"/>
          <w:sz w:val="18"/>
          <w:szCs w:val="18"/>
          <w:lang w:val="en-US"/>
        </w:rPr>
        <w:t xml:space="preserve"> </w:t>
      </w:r>
      <w:r w:rsidRPr="0020234C">
        <w:rPr>
          <w:rFonts w:ascii="Arial" w:eastAsia="Arial" w:hAnsi="Arial" w:cs="Arial"/>
          <w:color w:val="4A4F4E"/>
          <w:w w:val="110"/>
          <w:sz w:val="18"/>
          <w:szCs w:val="18"/>
          <w:lang w:val="en-US"/>
        </w:rPr>
        <w:t>is</w:t>
      </w:r>
      <w:r w:rsidRPr="0020234C">
        <w:rPr>
          <w:rFonts w:ascii="Arial" w:eastAsia="Arial" w:hAnsi="Arial" w:cs="Arial"/>
          <w:color w:val="4A4F4E"/>
          <w:spacing w:val="-1"/>
          <w:w w:val="110"/>
          <w:sz w:val="18"/>
          <w:szCs w:val="18"/>
          <w:lang w:val="en-US"/>
        </w:rPr>
        <w:t xml:space="preserve"> </w:t>
      </w:r>
      <w:r w:rsidRPr="0020234C">
        <w:rPr>
          <w:rFonts w:ascii="Arial" w:eastAsia="Arial" w:hAnsi="Arial" w:cs="Arial"/>
          <w:color w:val="4A4F4E"/>
          <w:w w:val="110"/>
          <w:sz w:val="18"/>
          <w:szCs w:val="18"/>
          <w:lang w:val="en-US"/>
        </w:rPr>
        <w:t>an</w:t>
      </w:r>
      <w:r w:rsidRPr="0020234C">
        <w:rPr>
          <w:rFonts w:ascii="Arial" w:eastAsia="Arial" w:hAnsi="Arial" w:cs="Arial"/>
          <w:color w:val="4A4F4E"/>
          <w:spacing w:val="-13"/>
          <w:w w:val="110"/>
          <w:sz w:val="18"/>
          <w:szCs w:val="18"/>
          <w:lang w:val="en-US"/>
        </w:rPr>
        <w:t xml:space="preserve"> </w:t>
      </w:r>
      <w:r w:rsidRPr="0020234C">
        <w:rPr>
          <w:rFonts w:ascii="Arial" w:eastAsia="Arial" w:hAnsi="Arial" w:cs="Arial"/>
          <w:color w:val="5C5F5F"/>
          <w:w w:val="110"/>
          <w:sz w:val="18"/>
          <w:szCs w:val="18"/>
          <w:lang w:val="en-US"/>
        </w:rPr>
        <w:t>expectation</w:t>
      </w:r>
      <w:r w:rsidRPr="0020234C">
        <w:rPr>
          <w:rFonts w:ascii="Arial" w:eastAsia="Arial" w:hAnsi="Arial" w:cs="Arial"/>
          <w:color w:val="5C5F5F"/>
          <w:spacing w:val="-3"/>
          <w:w w:val="110"/>
          <w:sz w:val="18"/>
          <w:szCs w:val="18"/>
          <w:lang w:val="en-US"/>
        </w:rPr>
        <w:t xml:space="preserve"> </w:t>
      </w:r>
      <w:r w:rsidRPr="0020234C">
        <w:rPr>
          <w:rFonts w:ascii="Arial" w:eastAsia="Arial" w:hAnsi="Arial" w:cs="Arial"/>
          <w:color w:val="4A4F4E"/>
          <w:w w:val="110"/>
          <w:sz w:val="18"/>
          <w:szCs w:val="18"/>
          <w:lang w:val="en-US"/>
        </w:rPr>
        <w:t>that</w:t>
      </w:r>
      <w:r w:rsidRPr="0020234C">
        <w:rPr>
          <w:rFonts w:ascii="Arial" w:eastAsia="Arial" w:hAnsi="Arial" w:cs="Arial"/>
          <w:color w:val="4A4F4E"/>
          <w:spacing w:val="-6"/>
          <w:w w:val="110"/>
          <w:sz w:val="18"/>
          <w:szCs w:val="18"/>
          <w:lang w:val="en-US"/>
        </w:rPr>
        <w:t xml:space="preserve"> </w:t>
      </w:r>
      <w:r w:rsidRPr="0020234C">
        <w:rPr>
          <w:rFonts w:ascii="Arial" w:eastAsia="Arial" w:hAnsi="Arial" w:cs="Arial"/>
          <w:color w:val="4A4F4E"/>
          <w:w w:val="110"/>
          <w:sz w:val="18"/>
          <w:szCs w:val="18"/>
          <w:lang w:val="en-US"/>
        </w:rPr>
        <w:t>all</w:t>
      </w:r>
      <w:r w:rsidRPr="0020234C">
        <w:rPr>
          <w:rFonts w:ascii="Arial" w:eastAsia="Arial" w:hAnsi="Arial" w:cs="Arial"/>
          <w:color w:val="4A4F4E"/>
          <w:spacing w:val="-12"/>
          <w:w w:val="110"/>
          <w:sz w:val="18"/>
          <w:szCs w:val="18"/>
          <w:lang w:val="en-US"/>
        </w:rPr>
        <w:t xml:space="preserve"> </w:t>
      </w:r>
      <w:r w:rsidRPr="0020234C">
        <w:rPr>
          <w:rFonts w:ascii="Arial" w:eastAsia="Arial" w:hAnsi="Arial" w:cs="Arial"/>
          <w:color w:val="4A4F4E"/>
          <w:w w:val="110"/>
          <w:sz w:val="18"/>
          <w:szCs w:val="18"/>
          <w:lang w:val="en-US"/>
        </w:rPr>
        <w:t>Suppliers operate</w:t>
      </w:r>
      <w:r w:rsidRPr="0020234C">
        <w:rPr>
          <w:rFonts w:ascii="Arial" w:eastAsia="Arial" w:hAnsi="Arial" w:cs="Arial"/>
          <w:color w:val="4A4F4E"/>
          <w:spacing w:val="-6"/>
          <w:w w:val="110"/>
          <w:sz w:val="18"/>
          <w:szCs w:val="18"/>
          <w:lang w:val="en-US"/>
        </w:rPr>
        <w:t xml:space="preserve"> </w:t>
      </w:r>
      <w:r w:rsidRPr="0020234C">
        <w:rPr>
          <w:rFonts w:ascii="Arial" w:eastAsia="Arial" w:hAnsi="Arial" w:cs="Arial"/>
          <w:color w:val="4A4F4E"/>
          <w:w w:val="110"/>
          <w:sz w:val="18"/>
          <w:szCs w:val="18"/>
          <w:lang w:val="en-US"/>
        </w:rPr>
        <w:t>in</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5C5F5F"/>
          <w:w w:val="110"/>
          <w:sz w:val="18"/>
          <w:szCs w:val="18"/>
          <w:lang w:val="en-US"/>
        </w:rPr>
        <w:t>full</w:t>
      </w:r>
      <w:r w:rsidRPr="0020234C">
        <w:rPr>
          <w:rFonts w:ascii="Arial" w:eastAsia="Arial" w:hAnsi="Arial" w:cs="Arial"/>
          <w:color w:val="5C5F5F"/>
          <w:spacing w:val="-21"/>
          <w:w w:val="110"/>
          <w:sz w:val="18"/>
          <w:szCs w:val="18"/>
          <w:lang w:val="en-US"/>
        </w:rPr>
        <w:t xml:space="preserve"> </w:t>
      </w:r>
      <w:r w:rsidRPr="0020234C">
        <w:rPr>
          <w:rFonts w:ascii="Arial" w:eastAsia="Arial" w:hAnsi="Arial" w:cs="Arial"/>
          <w:color w:val="5C5F5F"/>
          <w:w w:val="110"/>
          <w:sz w:val="18"/>
          <w:szCs w:val="18"/>
          <w:lang w:val="en-US"/>
        </w:rPr>
        <w:t>compliance</w:t>
      </w:r>
      <w:r w:rsidRPr="0020234C">
        <w:rPr>
          <w:rFonts w:ascii="Arial" w:eastAsia="Arial" w:hAnsi="Arial" w:cs="Arial"/>
          <w:color w:val="5C5F5F"/>
          <w:spacing w:val="-3"/>
          <w:w w:val="110"/>
          <w:sz w:val="18"/>
          <w:szCs w:val="18"/>
          <w:lang w:val="en-US"/>
        </w:rPr>
        <w:t xml:space="preserve"> </w:t>
      </w:r>
      <w:r w:rsidRPr="0020234C">
        <w:rPr>
          <w:rFonts w:ascii="Arial" w:eastAsia="Arial" w:hAnsi="Arial" w:cs="Arial"/>
          <w:color w:val="4A4F4E"/>
          <w:w w:val="110"/>
          <w:sz w:val="18"/>
          <w:szCs w:val="18"/>
          <w:lang w:val="en-US"/>
        </w:rPr>
        <w:t>with</w:t>
      </w:r>
      <w:r w:rsidRPr="0020234C">
        <w:rPr>
          <w:rFonts w:ascii="Arial" w:eastAsia="Arial" w:hAnsi="Arial" w:cs="Arial"/>
          <w:color w:val="4A4F4E"/>
          <w:spacing w:val="-3"/>
          <w:w w:val="110"/>
          <w:sz w:val="18"/>
          <w:szCs w:val="18"/>
          <w:lang w:val="en-US"/>
        </w:rPr>
        <w:t xml:space="preserve"> </w:t>
      </w:r>
      <w:r w:rsidRPr="0020234C">
        <w:rPr>
          <w:rFonts w:ascii="Arial" w:eastAsia="Arial" w:hAnsi="Arial" w:cs="Arial"/>
          <w:color w:val="5C5F5F"/>
          <w:w w:val="110"/>
          <w:sz w:val="18"/>
          <w:szCs w:val="18"/>
          <w:lang w:val="en-US"/>
        </w:rPr>
        <w:t>all</w:t>
      </w:r>
      <w:r w:rsidRPr="0020234C">
        <w:rPr>
          <w:rFonts w:ascii="Arial" w:eastAsia="Arial" w:hAnsi="Arial" w:cs="Arial"/>
          <w:color w:val="5C5F5F"/>
          <w:spacing w:val="-14"/>
          <w:w w:val="110"/>
          <w:sz w:val="18"/>
          <w:szCs w:val="18"/>
          <w:lang w:val="en-US"/>
        </w:rPr>
        <w:t xml:space="preserve"> </w:t>
      </w:r>
      <w:r w:rsidRPr="0020234C">
        <w:rPr>
          <w:rFonts w:ascii="Arial" w:eastAsia="Arial" w:hAnsi="Arial" w:cs="Arial"/>
          <w:color w:val="4A4F4E"/>
          <w:w w:val="110"/>
          <w:sz w:val="18"/>
          <w:szCs w:val="18"/>
          <w:lang w:val="en-US"/>
        </w:rPr>
        <w:t>laws,</w:t>
      </w:r>
      <w:r w:rsidRPr="0020234C">
        <w:rPr>
          <w:rFonts w:ascii="Arial" w:eastAsia="Arial" w:hAnsi="Arial" w:cs="Arial"/>
          <w:color w:val="4A4F4E"/>
          <w:spacing w:val="-19"/>
          <w:w w:val="110"/>
          <w:sz w:val="18"/>
          <w:szCs w:val="18"/>
          <w:lang w:val="en-US"/>
        </w:rPr>
        <w:t xml:space="preserve"> </w:t>
      </w:r>
      <w:r w:rsidRPr="0020234C">
        <w:rPr>
          <w:rFonts w:ascii="Arial" w:eastAsia="Arial" w:hAnsi="Arial" w:cs="Arial"/>
          <w:color w:val="4A4F4E"/>
          <w:w w:val="110"/>
          <w:sz w:val="18"/>
          <w:szCs w:val="18"/>
          <w:lang w:val="en-US"/>
        </w:rPr>
        <w:t>rules</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5C5F5F"/>
          <w:w w:val="110"/>
          <w:sz w:val="18"/>
          <w:szCs w:val="18"/>
          <w:lang w:val="en-US"/>
        </w:rPr>
        <w:t>and</w:t>
      </w:r>
      <w:r w:rsidRPr="0020234C">
        <w:rPr>
          <w:rFonts w:ascii="Arial" w:eastAsia="Arial" w:hAnsi="Arial" w:cs="Arial"/>
          <w:color w:val="5C5F5F"/>
          <w:spacing w:val="-8"/>
          <w:w w:val="110"/>
          <w:sz w:val="18"/>
          <w:szCs w:val="18"/>
          <w:lang w:val="en-US"/>
        </w:rPr>
        <w:t xml:space="preserve"> </w:t>
      </w:r>
      <w:r w:rsidRPr="0020234C">
        <w:rPr>
          <w:rFonts w:ascii="Arial" w:eastAsia="Arial" w:hAnsi="Arial" w:cs="Arial"/>
          <w:color w:val="4A4F4E"/>
          <w:w w:val="110"/>
          <w:sz w:val="18"/>
          <w:szCs w:val="18"/>
          <w:lang w:val="en-US"/>
        </w:rPr>
        <w:t>regulations of</w:t>
      </w:r>
      <w:r w:rsidRPr="0020234C">
        <w:rPr>
          <w:rFonts w:ascii="Arial" w:eastAsia="Arial" w:hAnsi="Arial" w:cs="Arial"/>
          <w:color w:val="4A4F4E"/>
          <w:spacing w:val="-12"/>
          <w:w w:val="110"/>
          <w:sz w:val="18"/>
          <w:szCs w:val="18"/>
          <w:lang w:val="en-US"/>
        </w:rPr>
        <w:t xml:space="preserve"> </w:t>
      </w:r>
      <w:r w:rsidRPr="0020234C">
        <w:rPr>
          <w:rFonts w:ascii="Arial" w:eastAsia="Arial" w:hAnsi="Arial" w:cs="Arial"/>
          <w:color w:val="5C5F5F"/>
          <w:w w:val="110"/>
          <w:sz w:val="18"/>
          <w:szCs w:val="18"/>
          <w:lang w:val="en-US"/>
        </w:rPr>
        <w:t>t</w:t>
      </w:r>
      <w:r w:rsidRPr="0020234C">
        <w:rPr>
          <w:rFonts w:ascii="Arial" w:eastAsia="Arial" w:hAnsi="Arial" w:cs="Arial"/>
          <w:color w:val="333A37"/>
          <w:w w:val="110"/>
          <w:sz w:val="18"/>
          <w:szCs w:val="18"/>
          <w:lang w:val="en-US"/>
        </w:rPr>
        <w:t>he</w:t>
      </w:r>
      <w:r w:rsidRPr="0020234C">
        <w:rPr>
          <w:rFonts w:ascii="Arial" w:eastAsia="Arial" w:hAnsi="Arial" w:cs="Arial"/>
          <w:color w:val="333A37"/>
          <w:spacing w:val="-5"/>
          <w:w w:val="110"/>
          <w:sz w:val="18"/>
          <w:szCs w:val="18"/>
          <w:lang w:val="en-US"/>
        </w:rPr>
        <w:t xml:space="preserve"> </w:t>
      </w:r>
      <w:r w:rsidRPr="0020234C">
        <w:rPr>
          <w:rFonts w:ascii="Arial" w:eastAsia="Arial" w:hAnsi="Arial" w:cs="Arial"/>
          <w:color w:val="5C5F5F"/>
          <w:w w:val="110"/>
          <w:sz w:val="18"/>
          <w:szCs w:val="18"/>
          <w:lang w:val="en-US"/>
        </w:rPr>
        <w:t>ju</w:t>
      </w:r>
      <w:r w:rsidRPr="0020234C">
        <w:rPr>
          <w:rFonts w:ascii="Arial" w:eastAsia="Arial" w:hAnsi="Arial" w:cs="Arial"/>
          <w:color w:val="333A37"/>
          <w:w w:val="110"/>
          <w:sz w:val="18"/>
          <w:szCs w:val="18"/>
          <w:lang w:val="en-US"/>
        </w:rPr>
        <w:t>risdi</w:t>
      </w:r>
      <w:r w:rsidRPr="0020234C">
        <w:rPr>
          <w:rFonts w:ascii="Arial" w:eastAsia="Arial" w:hAnsi="Arial" w:cs="Arial"/>
          <w:color w:val="5C5F5F"/>
          <w:w w:val="110"/>
          <w:sz w:val="18"/>
          <w:szCs w:val="18"/>
          <w:lang w:val="en-US"/>
        </w:rPr>
        <w:t>ctions</w:t>
      </w:r>
      <w:r w:rsidRPr="0020234C">
        <w:rPr>
          <w:rFonts w:ascii="Arial" w:eastAsia="Arial" w:hAnsi="Arial" w:cs="Arial"/>
          <w:color w:val="5C5F5F"/>
          <w:spacing w:val="-4"/>
          <w:w w:val="110"/>
          <w:sz w:val="18"/>
          <w:szCs w:val="18"/>
          <w:lang w:val="en-US"/>
        </w:rPr>
        <w:t xml:space="preserve"> </w:t>
      </w:r>
      <w:r w:rsidRPr="0020234C">
        <w:rPr>
          <w:rFonts w:ascii="Arial" w:eastAsia="Arial" w:hAnsi="Arial" w:cs="Arial"/>
          <w:color w:val="232927"/>
          <w:w w:val="110"/>
          <w:sz w:val="18"/>
          <w:szCs w:val="18"/>
          <w:lang w:val="en-US"/>
        </w:rPr>
        <w:t>i</w:t>
      </w:r>
      <w:r w:rsidRPr="0020234C">
        <w:rPr>
          <w:rFonts w:ascii="Arial" w:eastAsia="Arial" w:hAnsi="Arial" w:cs="Arial"/>
          <w:color w:val="4A4F4E"/>
          <w:w w:val="110"/>
          <w:sz w:val="18"/>
          <w:szCs w:val="18"/>
          <w:lang w:val="en-US"/>
        </w:rPr>
        <w:t>n</w:t>
      </w:r>
      <w:r w:rsidRPr="0020234C">
        <w:rPr>
          <w:rFonts w:ascii="Arial" w:eastAsia="Arial" w:hAnsi="Arial" w:cs="Arial"/>
          <w:color w:val="4A4F4E"/>
          <w:spacing w:val="-13"/>
          <w:w w:val="110"/>
          <w:sz w:val="18"/>
          <w:szCs w:val="18"/>
          <w:lang w:val="en-US"/>
        </w:rPr>
        <w:t xml:space="preserve"> </w:t>
      </w:r>
      <w:r w:rsidRPr="0020234C">
        <w:rPr>
          <w:rFonts w:ascii="Arial" w:eastAsia="Arial" w:hAnsi="Arial" w:cs="Arial"/>
          <w:color w:val="4A4F4E"/>
          <w:w w:val="110"/>
          <w:sz w:val="18"/>
          <w:szCs w:val="18"/>
          <w:lang w:val="en-US"/>
        </w:rPr>
        <w:t>which</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4A4F4E"/>
          <w:w w:val="110"/>
          <w:sz w:val="18"/>
          <w:szCs w:val="18"/>
          <w:lang w:val="en-US"/>
        </w:rPr>
        <w:t>they</w:t>
      </w:r>
      <w:r w:rsidRPr="0020234C">
        <w:rPr>
          <w:rFonts w:ascii="Arial" w:eastAsia="Arial" w:hAnsi="Arial" w:cs="Arial"/>
          <w:color w:val="4A4F4E"/>
          <w:spacing w:val="-2"/>
          <w:w w:val="110"/>
          <w:sz w:val="18"/>
          <w:szCs w:val="18"/>
          <w:lang w:val="en-US"/>
        </w:rPr>
        <w:t xml:space="preserve"> </w:t>
      </w:r>
      <w:r w:rsidRPr="0020234C">
        <w:rPr>
          <w:rFonts w:ascii="Arial" w:eastAsia="Arial" w:hAnsi="Arial" w:cs="Arial"/>
          <w:color w:val="4A4F4E"/>
          <w:w w:val="110"/>
          <w:sz w:val="18"/>
          <w:szCs w:val="18"/>
          <w:lang w:val="en-US"/>
        </w:rPr>
        <w:t>do</w:t>
      </w:r>
      <w:r w:rsidRPr="0020234C">
        <w:rPr>
          <w:rFonts w:ascii="Arial" w:eastAsia="Arial" w:hAnsi="Arial" w:cs="Arial"/>
          <w:color w:val="4A4F4E"/>
          <w:spacing w:val="-4"/>
          <w:w w:val="110"/>
          <w:sz w:val="18"/>
          <w:szCs w:val="18"/>
          <w:lang w:val="en-US"/>
        </w:rPr>
        <w:t xml:space="preserve"> </w:t>
      </w:r>
      <w:r w:rsidRPr="0020234C">
        <w:rPr>
          <w:rFonts w:ascii="Arial" w:eastAsia="Arial" w:hAnsi="Arial" w:cs="Arial"/>
          <w:color w:val="4A4F4E"/>
          <w:w w:val="110"/>
          <w:sz w:val="18"/>
          <w:szCs w:val="18"/>
          <w:lang w:val="en-US"/>
        </w:rPr>
        <w:t>business.</w:t>
      </w:r>
    </w:p>
    <w:p w:rsidR="004D2E5B" w:rsidRPr="0020234C" w:rsidRDefault="004D2E5B" w:rsidP="002D2B48">
      <w:pPr>
        <w:widowControl w:val="0"/>
        <w:autoSpaceDE w:val="0"/>
        <w:autoSpaceDN w:val="0"/>
        <w:spacing w:before="11" w:after="0" w:line="240" w:lineRule="auto"/>
        <w:ind w:left="797"/>
        <w:rPr>
          <w:rFonts w:ascii="Arial" w:eastAsia="Arial" w:hAnsi="Arial" w:cs="Arial"/>
          <w:sz w:val="18"/>
          <w:szCs w:val="18"/>
          <w:lang w:val="en-US"/>
        </w:rPr>
      </w:pPr>
    </w:p>
    <w:p w:rsidR="004D2E5B" w:rsidRPr="0020234C" w:rsidRDefault="004D2E5B" w:rsidP="002D2B48">
      <w:pPr>
        <w:widowControl w:val="0"/>
        <w:autoSpaceDE w:val="0"/>
        <w:autoSpaceDN w:val="0"/>
        <w:spacing w:after="0" w:line="292" w:lineRule="auto"/>
        <w:ind w:left="797" w:right="55" w:hanging="5"/>
        <w:rPr>
          <w:rFonts w:ascii="Arial" w:eastAsia="Arial" w:hAnsi="Arial" w:cs="Arial"/>
          <w:sz w:val="18"/>
          <w:szCs w:val="18"/>
          <w:lang w:val="en-US"/>
        </w:rPr>
      </w:pPr>
      <w:r w:rsidRPr="0020234C">
        <w:rPr>
          <w:rFonts w:ascii="Arial" w:eastAsia="Arial" w:hAnsi="Arial" w:cs="Arial"/>
          <w:color w:val="4A4F4E"/>
          <w:w w:val="110"/>
          <w:sz w:val="18"/>
          <w:szCs w:val="18"/>
          <w:lang w:val="en-US"/>
        </w:rPr>
        <w:t xml:space="preserve">The expectations outlined in the Code </w:t>
      </w:r>
      <w:r w:rsidRPr="0020234C">
        <w:rPr>
          <w:rFonts w:ascii="Arial" w:eastAsia="Arial" w:hAnsi="Arial" w:cs="Arial"/>
          <w:color w:val="5C5F5F"/>
          <w:w w:val="110"/>
          <w:sz w:val="18"/>
          <w:szCs w:val="18"/>
          <w:lang w:val="en-US"/>
        </w:rPr>
        <w:t xml:space="preserve">are </w:t>
      </w:r>
      <w:r w:rsidRPr="0020234C">
        <w:rPr>
          <w:rFonts w:ascii="Arial" w:eastAsia="Arial" w:hAnsi="Arial" w:cs="Arial"/>
          <w:color w:val="4A4F4E"/>
          <w:w w:val="110"/>
          <w:sz w:val="18"/>
          <w:szCs w:val="18"/>
          <w:lang w:val="en-US"/>
        </w:rPr>
        <w:t xml:space="preserve">not </w:t>
      </w:r>
      <w:r w:rsidRPr="0020234C">
        <w:rPr>
          <w:rFonts w:ascii="Arial" w:eastAsia="Arial" w:hAnsi="Arial" w:cs="Arial"/>
          <w:color w:val="5C5F5F"/>
          <w:spacing w:val="-4"/>
          <w:w w:val="110"/>
          <w:sz w:val="18"/>
          <w:szCs w:val="18"/>
          <w:lang w:val="en-US"/>
        </w:rPr>
        <w:t>intende</w:t>
      </w:r>
      <w:r w:rsidRPr="0020234C">
        <w:rPr>
          <w:rFonts w:ascii="Arial" w:eastAsia="Arial" w:hAnsi="Arial" w:cs="Arial"/>
          <w:color w:val="333A37"/>
          <w:spacing w:val="-4"/>
          <w:w w:val="110"/>
          <w:sz w:val="18"/>
          <w:szCs w:val="18"/>
          <w:lang w:val="en-US"/>
        </w:rPr>
        <w:t xml:space="preserve">d </w:t>
      </w:r>
      <w:r w:rsidRPr="0020234C">
        <w:rPr>
          <w:rFonts w:ascii="Arial" w:eastAsia="Arial" w:hAnsi="Arial" w:cs="Arial"/>
          <w:color w:val="5C5F5F"/>
          <w:w w:val="110"/>
          <w:sz w:val="18"/>
          <w:szCs w:val="18"/>
          <w:lang w:val="en-US"/>
        </w:rPr>
        <w:t xml:space="preserve">to supersede </w:t>
      </w:r>
      <w:r w:rsidRPr="0020234C">
        <w:rPr>
          <w:rFonts w:ascii="Arial" w:eastAsia="Arial" w:hAnsi="Arial" w:cs="Arial"/>
          <w:color w:val="4A4F4E"/>
          <w:w w:val="110"/>
          <w:sz w:val="18"/>
          <w:szCs w:val="18"/>
          <w:lang w:val="en-US"/>
        </w:rPr>
        <w:t xml:space="preserve">or alter the </w:t>
      </w:r>
      <w:r w:rsidRPr="0020234C">
        <w:rPr>
          <w:rFonts w:ascii="Arial" w:eastAsia="Arial" w:hAnsi="Arial" w:cs="Arial"/>
          <w:color w:val="5C5F5F"/>
          <w:w w:val="110"/>
          <w:sz w:val="18"/>
          <w:szCs w:val="18"/>
          <w:lang w:val="en-US"/>
        </w:rPr>
        <w:t>Supp</w:t>
      </w:r>
      <w:r w:rsidRPr="0020234C">
        <w:rPr>
          <w:rFonts w:ascii="Arial" w:eastAsia="Arial" w:hAnsi="Arial" w:cs="Arial"/>
          <w:color w:val="333A37"/>
          <w:w w:val="110"/>
          <w:sz w:val="18"/>
          <w:szCs w:val="18"/>
          <w:lang w:val="en-US"/>
        </w:rPr>
        <w:t>li</w:t>
      </w:r>
      <w:r w:rsidRPr="0020234C">
        <w:rPr>
          <w:rFonts w:ascii="Arial" w:eastAsia="Arial" w:hAnsi="Arial" w:cs="Arial"/>
          <w:color w:val="5C5F5F"/>
          <w:w w:val="110"/>
          <w:sz w:val="18"/>
          <w:szCs w:val="18"/>
          <w:lang w:val="en-US"/>
        </w:rPr>
        <w:t xml:space="preserve">er's </w:t>
      </w:r>
      <w:r w:rsidRPr="0020234C">
        <w:rPr>
          <w:rFonts w:ascii="Arial" w:eastAsia="Arial" w:hAnsi="Arial" w:cs="Arial"/>
          <w:color w:val="4A4F4E"/>
          <w:w w:val="110"/>
          <w:sz w:val="18"/>
          <w:szCs w:val="18"/>
          <w:lang w:val="en-US"/>
        </w:rPr>
        <w:t xml:space="preserve">regulatory and contractual </w:t>
      </w:r>
      <w:r w:rsidRPr="0020234C">
        <w:rPr>
          <w:rFonts w:ascii="Arial" w:eastAsia="Arial" w:hAnsi="Arial" w:cs="Arial"/>
          <w:color w:val="5C5F5F"/>
          <w:w w:val="110"/>
          <w:sz w:val="18"/>
          <w:szCs w:val="18"/>
          <w:lang w:val="en-US"/>
        </w:rPr>
        <w:t>obliga</w:t>
      </w:r>
      <w:r w:rsidRPr="0020234C">
        <w:rPr>
          <w:rFonts w:ascii="Arial" w:eastAsia="Arial" w:hAnsi="Arial" w:cs="Arial"/>
          <w:color w:val="333A37"/>
          <w:w w:val="110"/>
          <w:sz w:val="18"/>
          <w:szCs w:val="18"/>
          <w:lang w:val="en-US"/>
        </w:rPr>
        <w:t>ti</w:t>
      </w:r>
      <w:r w:rsidRPr="0020234C">
        <w:rPr>
          <w:rFonts w:ascii="Arial" w:eastAsia="Arial" w:hAnsi="Arial" w:cs="Arial"/>
          <w:color w:val="5C5F5F"/>
          <w:w w:val="110"/>
          <w:sz w:val="18"/>
          <w:szCs w:val="18"/>
          <w:lang w:val="en-US"/>
        </w:rPr>
        <w:t xml:space="preserve">ons. </w:t>
      </w:r>
      <w:r w:rsidRPr="0020234C">
        <w:rPr>
          <w:rFonts w:ascii="Arial" w:eastAsia="Arial" w:hAnsi="Arial" w:cs="Arial"/>
          <w:color w:val="333A37"/>
          <w:w w:val="110"/>
          <w:sz w:val="18"/>
          <w:szCs w:val="18"/>
          <w:lang w:val="en-US"/>
        </w:rPr>
        <w:t xml:space="preserve">The </w:t>
      </w:r>
      <w:r w:rsidRPr="0020234C">
        <w:rPr>
          <w:rFonts w:ascii="Arial" w:eastAsia="Arial" w:hAnsi="Arial" w:cs="Arial"/>
          <w:color w:val="4A4F4E"/>
          <w:w w:val="110"/>
          <w:sz w:val="18"/>
          <w:szCs w:val="18"/>
          <w:lang w:val="en-US"/>
        </w:rPr>
        <w:t>State expects a</w:t>
      </w:r>
      <w:r w:rsidRPr="0020234C">
        <w:rPr>
          <w:rFonts w:ascii="Arial" w:eastAsia="Arial" w:hAnsi="Arial" w:cs="Arial"/>
          <w:color w:val="232927"/>
          <w:w w:val="110"/>
          <w:sz w:val="18"/>
          <w:szCs w:val="18"/>
          <w:lang w:val="en-US"/>
        </w:rPr>
        <w:t xml:space="preserve">ll </w:t>
      </w:r>
      <w:r w:rsidRPr="0020234C">
        <w:rPr>
          <w:rFonts w:ascii="Arial" w:eastAsia="Arial" w:hAnsi="Arial" w:cs="Arial"/>
          <w:color w:val="4A4F4E"/>
          <w:w w:val="110"/>
          <w:sz w:val="18"/>
          <w:szCs w:val="18"/>
          <w:lang w:val="en-US"/>
        </w:rPr>
        <w:t xml:space="preserve">existing </w:t>
      </w:r>
      <w:r w:rsidRPr="0020234C">
        <w:rPr>
          <w:rFonts w:ascii="Arial" w:eastAsia="Arial" w:hAnsi="Arial" w:cs="Arial"/>
          <w:color w:val="5C5F5F"/>
          <w:w w:val="110"/>
          <w:sz w:val="18"/>
          <w:szCs w:val="18"/>
          <w:lang w:val="en-US"/>
        </w:rPr>
        <w:t xml:space="preserve">and </w:t>
      </w:r>
      <w:r w:rsidRPr="0020234C">
        <w:rPr>
          <w:rFonts w:ascii="Arial" w:eastAsia="Arial" w:hAnsi="Arial" w:cs="Arial"/>
          <w:color w:val="4A4F4E"/>
          <w:w w:val="110"/>
          <w:sz w:val="18"/>
          <w:szCs w:val="18"/>
          <w:lang w:val="en-US"/>
        </w:rPr>
        <w:t>new Suppliers to</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5C5F5F"/>
          <w:w w:val="110"/>
          <w:sz w:val="18"/>
          <w:szCs w:val="18"/>
          <w:lang w:val="en-US"/>
        </w:rPr>
        <w:t>commit</w:t>
      </w:r>
      <w:r w:rsidRPr="0020234C">
        <w:rPr>
          <w:rFonts w:ascii="Arial" w:eastAsia="Arial" w:hAnsi="Arial" w:cs="Arial"/>
          <w:color w:val="5C5F5F"/>
          <w:spacing w:val="-20"/>
          <w:w w:val="110"/>
          <w:sz w:val="18"/>
          <w:szCs w:val="18"/>
          <w:lang w:val="en-US"/>
        </w:rPr>
        <w:t xml:space="preserve"> </w:t>
      </w:r>
      <w:r w:rsidRPr="0020234C">
        <w:rPr>
          <w:rFonts w:ascii="Arial" w:eastAsia="Arial" w:hAnsi="Arial" w:cs="Arial"/>
          <w:color w:val="5C5F5F"/>
          <w:w w:val="110"/>
          <w:sz w:val="18"/>
          <w:szCs w:val="18"/>
          <w:lang w:val="en-US"/>
        </w:rPr>
        <w:t>to</w:t>
      </w:r>
      <w:r w:rsidRPr="0020234C">
        <w:rPr>
          <w:rFonts w:ascii="Arial" w:eastAsia="Arial" w:hAnsi="Arial" w:cs="Arial"/>
          <w:color w:val="5C5F5F"/>
          <w:spacing w:val="-8"/>
          <w:w w:val="110"/>
          <w:sz w:val="18"/>
          <w:szCs w:val="18"/>
          <w:lang w:val="en-US"/>
        </w:rPr>
        <w:t xml:space="preserve"> </w:t>
      </w:r>
      <w:r w:rsidRPr="0020234C">
        <w:rPr>
          <w:rFonts w:ascii="Arial" w:eastAsia="Arial" w:hAnsi="Arial" w:cs="Arial"/>
          <w:color w:val="5C5F5F"/>
          <w:w w:val="110"/>
          <w:sz w:val="18"/>
          <w:szCs w:val="18"/>
          <w:lang w:val="en-US"/>
        </w:rPr>
        <w:t>the</w:t>
      </w:r>
      <w:r w:rsidRPr="0020234C">
        <w:rPr>
          <w:rFonts w:ascii="Arial" w:eastAsia="Arial" w:hAnsi="Arial" w:cs="Arial"/>
          <w:color w:val="5C5F5F"/>
          <w:spacing w:val="-17"/>
          <w:w w:val="110"/>
          <w:sz w:val="18"/>
          <w:szCs w:val="18"/>
          <w:lang w:val="en-US"/>
        </w:rPr>
        <w:t xml:space="preserve"> </w:t>
      </w:r>
      <w:r w:rsidRPr="0020234C">
        <w:rPr>
          <w:rFonts w:ascii="Arial" w:eastAsia="Arial" w:hAnsi="Arial" w:cs="Arial"/>
          <w:color w:val="4A4F4E"/>
          <w:w w:val="110"/>
          <w:sz w:val="18"/>
          <w:szCs w:val="18"/>
          <w:lang w:val="en-US"/>
        </w:rPr>
        <w:t>Code.</w:t>
      </w:r>
      <w:r w:rsidRPr="0020234C">
        <w:rPr>
          <w:rFonts w:ascii="Arial" w:eastAsia="Arial" w:hAnsi="Arial" w:cs="Arial"/>
          <w:color w:val="4A4F4E"/>
          <w:spacing w:val="-17"/>
          <w:w w:val="110"/>
          <w:sz w:val="18"/>
          <w:szCs w:val="18"/>
          <w:lang w:val="en-US"/>
        </w:rPr>
        <w:t xml:space="preserve"> </w:t>
      </w:r>
      <w:r w:rsidRPr="0020234C">
        <w:rPr>
          <w:rFonts w:ascii="Arial" w:eastAsia="Arial" w:hAnsi="Arial" w:cs="Arial"/>
          <w:color w:val="5C5F5F"/>
          <w:w w:val="110"/>
          <w:sz w:val="18"/>
          <w:szCs w:val="18"/>
          <w:lang w:val="en-US"/>
        </w:rPr>
        <w:t>Suppliers</w:t>
      </w:r>
      <w:r w:rsidRPr="0020234C">
        <w:rPr>
          <w:rFonts w:ascii="Arial" w:eastAsia="Arial" w:hAnsi="Arial" w:cs="Arial"/>
          <w:color w:val="5C5F5F"/>
          <w:spacing w:val="-2"/>
          <w:w w:val="110"/>
          <w:sz w:val="18"/>
          <w:szCs w:val="18"/>
          <w:lang w:val="en-US"/>
        </w:rPr>
        <w:t xml:space="preserve"> </w:t>
      </w:r>
      <w:r w:rsidRPr="0020234C">
        <w:rPr>
          <w:rFonts w:ascii="Arial" w:eastAsia="Arial" w:hAnsi="Arial" w:cs="Arial"/>
          <w:color w:val="5C5F5F"/>
          <w:w w:val="110"/>
          <w:sz w:val="18"/>
          <w:szCs w:val="18"/>
          <w:lang w:val="en-US"/>
        </w:rPr>
        <w:t>should</w:t>
      </w:r>
      <w:r w:rsidRPr="0020234C">
        <w:rPr>
          <w:rFonts w:ascii="Arial" w:eastAsia="Arial" w:hAnsi="Arial" w:cs="Arial"/>
          <w:color w:val="5C5F5F"/>
          <w:spacing w:val="-14"/>
          <w:w w:val="110"/>
          <w:sz w:val="18"/>
          <w:szCs w:val="18"/>
          <w:lang w:val="en-US"/>
        </w:rPr>
        <w:t xml:space="preserve"> </w:t>
      </w:r>
      <w:r w:rsidRPr="0020234C">
        <w:rPr>
          <w:rFonts w:ascii="Arial" w:eastAsia="Arial" w:hAnsi="Arial" w:cs="Arial"/>
          <w:color w:val="5C5F5F"/>
          <w:w w:val="110"/>
          <w:sz w:val="18"/>
          <w:szCs w:val="18"/>
          <w:lang w:val="en-US"/>
        </w:rPr>
        <w:t>check</w:t>
      </w:r>
      <w:r w:rsidRPr="0020234C">
        <w:rPr>
          <w:rFonts w:ascii="Arial" w:eastAsia="Arial" w:hAnsi="Arial" w:cs="Arial"/>
          <w:color w:val="5C5F5F"/>
          <w:spacing w:val="-1"/>
          <w:w w:val="110"/>
          <w:sz w:val="18"/>
          <w:szCs w:val="18"/>
          <w:lang w:val="en-US"/>
        </w:rPr>
        <w:t xml:space="preserve"> </w:t>
      </w:r>
      <w:r w:rsidRPr="0020234C">
        <w:rPr>
          <w:rFonts w:ascii="Arial" w:eastAsia="Arial" w:hAnsi="Arial" w:cs="Arial"/>
          <w:color w:val="5C5F5F"/>
          <w:w w:val="110"/>
          <w:sz w:val="18"/>
          <w:szCs w:val="18"/>
          <w:lang w:val="en-US"/>
        </w:rPr>
        <w:t>their</w:t>
      </w:r>
      <w:r w:rsidRPr="0020234C">
        <w:rPr>
          <w:rFonts w:ascii="Arial" w:eastAsia="Arial" w:hAnsi="Arial" w:cs="Arial"/>
          <w:color w:val="5C5F5F"/>
          <w:spacing w:val="-8"/>
          <w:w w:val="110"/>
          <w:sz w:val="18"/>
          <w:szCs w:val="18"/>
          <w:lang w:val="en-US"/>
        </w:rPr>
        <w:t xml:space="preserve"> </w:t>
      </w:r>
      <w:r w:rsidRPr="0020234C">
        <w:rPr>
          <w:rFonts w:ascii="Arial" w:eastAsia="Arial" w:hAnsi="Arial" w:cs="Arial"/>
          <w:color w:val="4A4F4E"/>
          <w:w w:val="110"/>
          <w:sz w:val="18"/>
          <w:szCs w:val="18"/>
          <w:lang w:val="en-US"/>
        </w:rPr>
        <w:t xml:space="preserve">respective </w:t>
      </w:r>
      <w:r w:rsidRPr="0020234C">
        <w:rPr>
          <w:rFonts w:ascii="Arial" w:eastAsia="Arial" w:hAnsi="Arial" w:cs="Arial"/>
          <w:color w:val="5C5F5F"/>
          <w:w w:val="110"/>
          <w:sz w:val="18"/>
          <w:szCs w:val="18"/>
          <w:lang w:val="en-US"/>
        </w:rPr>
        <w:t xml:space="preserve">contracts, </w:t>
      </w:r>
      <w:r w:rsidRPr="0020234C">
        <w:rPr>
          <w:rFonts w:ascii="Arial" w:eastAsia="Arial" w:hAnsi="Arial" w:cs="Arial"/>
          <w:color w:val="4A4F4E"/>
          <w:w w:val="110"/>
          <w:sz w:val="18"/>
          <w:szCs w:val="18"/>
          <w:lang w:val="en-US"/>
        </w:rPr>
        <w:t xml:space="preserve">agreements and </w:t>
      </w:r>
      <w:r w:rsidRPr="0020234C">
        <w:rPr>
          <w:rFonts w:ascii="Arial" w:eastAsia="Arial" w:hAnsi="Arial" w:cs="Arial"/>
          <w:color w:val="232927"/>
          <w:w w:val="110"/>
          <w:sz w:val="18"/>
          <w:szCs w:val="18"/>
          <w:lang w:val="en-US"/>
        </w:rPr>
        <w:t>p</w:t>
      </w:r>
      <w:r w:rsidRPr="0020234C">
        <w:rPr>
          <w:rFonts w:ascii="Arial" w:eastAsia="Arial" w:hAnsi="Arial" w:cs="Arial"/>
          <w:color w:val="4A4F4E"/>
          <w:w w:val="110"/>
          <w:sz w:val="18"/>
          <w:szCs w:val="18"/>
          <w:lang w:val="en-US"/>
        </w:rPr>
        <w:t xml:space="preserve">urchase </w:t>
      </w:r>
      <w:r w:rsidRPr="0020234C">
        <w:rPr>
          <w:rFonts w:ascii="Arial" w:eastAsia="Arial" w:hAnsi="Arial" w:cs="Arial"/>
          <w:color w:val="5C5F5F"/>
          <w:w w:val="110"/>
          <w:sz w:val="18"/>
          <w:szCs w:val="18"/>
          <w:lang w:val="en-US"/>
        </w:rPr>
        <w:t xml:space="preserve">orders as </w:t>
      </w:r>
      <w:r w:rsidRPr="0020234C">
        <w:rPr>
          <w:rFonts w:ascii="Arial" w:eastAsia="Arial" w:hAnsi="Arial" w:cs="Arial"/>
          <w:color w:val="4A4F4E"/>
          <w:w w:val="110"/>
          <w:sz w:val="18"/>
          <w:szCs w:val="18"/>
          <w:lang w:val="en-US"/>
        </w:rPr>
        <w:t xml:space="preserve">they </w:t>
      </w:r>
      <w:r w:rsidRPr="0020234C">
        <w:rPr>
          <w:rFonts w:ascii="Arial" w:eastAsia="Arial" w:hAnsi="Arial" w:cs="Arial"/>
          <w:color w:val="5C5F5F"/>
          <w:w w:val="110"/>
          <w:sz w:val="18"/>
          <w:szCs w:val="18"/>
          <w:lang w:val="en-US"/>
        </w:rPr>
        <w:t xml:space="preserve">may </w:t>
      </w:r>
      <w:r w:rsidRPr="0020234C">
        <w:rPr>
          <w:rFonts w:ascii="Arial" w:eastAsia="Arial" w:hAnsi="Arial" w:cs="Arial"/>
          <w:color w:val="4A4F4E"/>
          <w:w w:val="110"/>
          <w:sz w:val="18"/>
          <w:szCs w:val="18"/>
          <w:lang w:val="en-US"/>
        </w:rPr>
        <w:t xml:space="preserve">contain additional obligations </w:t>
      </w:r>
      <w:r w:rsidRPr="0020234C">
        <w:rPr>
          <w:rFonts w:ascii="Arial" w:eastAsia="Arial" w:hAnsi="Arial" w:cs="Arial"/>
          <w:color w:val="5C5F5F"/>
          <w:w w:val="110"/>
          <w:sz w:val="18"/>
          <w:szCs w:val="18"/>
          <w:lang w:val="en-US"/>
        </w:rPr>
        <w:t xml:space="preserve">or </w:t>
      </w:r>
      <w:r w:rsidRPr="0020234C">
        <w:rPr>
          <w:rFonts w:ascii="Arial" w:eastAsia="Arial" w:hAnsi="Arial" w:cs="Arial"/>
          <w:color w:val="4A4F4E"/>
          <w:w w:val="110"/>
          <w:sz w:val="18"/>
          <w:szCs w:val="18"/>
          <w:lang w:val="en-US"/>
        </w:rPr>
        <w:t xml:space="preserve">higher </w:t>
      </w:r>
      <w:r w:rsidRPr="0020234C">
        <w:rPr>
          <w:rFonts w:ascii="Arial" w:eastAsia="Arial" w:hAnsi="Arial" w:cs="Arial"/>
          <w:color w:val="5C5F5F"/>
          <w:w w:val="110"/>
          <w:sz w:val="18"/>
          <w:szCs w:val="18"/>
          <w:lang w:val="en-US"/>
        </w:rPr>
        <w:t xml:space="preserve">standards </w:t>
      </w:r>
      <w:r w:rsidRPr="0020234C">
        <w:rPr>
          <w:rFonts w:ascii="Arial" w:eastAsia="Arial" w:hAnsi="Arial" w:cs="Arial"/>
          <w:color w:val="4A4F4E"/>
          <w:w w:val="110"/>
          <w:sz w:val="18"/>
          <w:szCs w:val="18"/>
          <w:lang w:val="en-US"/>
        </w:rPr>
        <w:t xml:space="preserve">than </w:t>
      </w:r>
      <w:r w:rsidRPr="0020234C">
        <w:rPr>
          <w:rFonts w:ascii="Arial" w:eastAsia="Arial" w:hAnsi="Arial" w:cs="Arial"/>
          <w:color w:val="5C5F5F"/>
          <w:w w:val="110"/>
          <w:sz w:val="18"/>
          <w:szCs w:val="18"/>
          <w:lang w:val="en-US"/>
        </w:rPr>
        <w:t xml:space="preserve">those set </w:t>
      </w:r>
      <w:r w:rsidRPr="0020234C">
        <w:rPr>
          <w:rFonts w:ascii="Arial" w:eastAsia="Arial" w:hAnsi="Arial" w:cs="Arial"/>
          <w:color w:val="4A4F4E"/>
          <w:w w:val="110"/>
          <w:sz w:val="18"/>
          <w:szCs w:val="18"/>
          <w:lang w:val="en-US"/>
        </w:rPr>
        <w:t xml:space="preserve">out in </w:t>
      </w:r>
      <w:r w:rsidRPr="0020234C">
        <w:rPr>
          <w:rFonts w:ascii="Arial" w:eastAsia="Arial" w:hAnsi="Arial" w:cs="Arial"/>
          <w:color w:val="5C5F5F"/>
          <w:w w:val="110"/>
          <w:sz w:val="18"/>
          <w:szCs w:val="18"/>
          <w:lang w:val="en-US"/>
        </w:rPr>
        <w:t>this</w:t>
      </w:r>
      <w:r w:rsidRPr="0020234C">
        <w:rPr>
          <w:rFonts w:ascii="Arial" w:eastAsia="Arial" w:hAnsi="Arial" w:cs="Arial"/>
          <w:color w:val="5C5F5F"/>
          <w:spacing w:val="-12"/>
          <w:w w:val="110"/>
          <w:sz w:val="18"/>
          <w:szCs w:val="18"/>
          <w:lang w:val="en-US"/>
        </w:rPr>
        <w:t xml:space="preserve"> </w:t>
      </w:r>
      <w:r w:rsidRPr="0020234C">
        <w:rPr>
          <w:rFonts w:ascii="Arial" w:eastAsia="Arial" w:hAnsi="Arial" w:cs="Arial"/>
          <w:color w:val="5C5F5F"/>
          <w:w w:val="110"/>
          <w:sz w:val="18"/>
          <w:szCs w:val="18"/>
          <w:lang w:val="en-US"/>
        </w:rPr>
        <w:t>code.</w:t>
      </w:r>
    </w:p>
    <w:p w:rsidR="004D2E5B" w:rsidRPr="0020234C" w:rsidRDefault="004D2E5B" w:rsidP="002D2B48">
      <w:pPr>
        <w:widowControl w:val="0"/>
        <w:autoSpaceDE w:val="0"/>
        <w:autoSpaceDN w:val="0"/>
        <w:spacing w:before="2" w:after="0" w:line="240" w:lineRule="auto"/>
        <w:ind w:left="797"/>
        <w:rPr>
          <w:rFonts w:ascii="Arial" w:eastAsia="Arial" w:hAnsi="Arial" w:cs="Arial"/>
          <w:sz w:val="18"/>
          <w:szCs w:val="18"/>
          <w:lang w:val="en-US"/>
        </w:rPr>
      </w:pPr>
    </w:p>
    <w:p w:rsidR="004D2E5B" w:rsidRPr="0020234C" w:rsidRDefault="004D2E5B" w:rsidP="002D2B48">
      <w:pPr>
        <w:widowControl w:val="0"/>
        <w:autoSpaceDE w:val="0"/>
        <w:autoSpaceDN w:val="0"/>
        <w:spacing w:after="0" w:line="297" w:lineRule="auto"/>
        <w:ind w:left="797" w:right="28" w:firstLine="1"/>
        <w:rPr>
          <w:rFonts w:ascii="Arial" w:eastAsia="Arial" w:hAnsi="Arial" w:cs="Arial"/>
          <w:sz w:val="18"/>
          <w:szCs w:val="18"/>
          <w:lang w:val="en-US"/>
        </w:rPr>
      </w:pPr>
      <w:r w:rsidRPr="0020234C">
        <w:rPr>
          <w:rFonts w:ascii="Arial" w:eastAsia="Arial" w:hAnsi="Arial" w:cs="Arial"/>
          <w:color w:val="333A37"/>
          <w:spacing w:val="-4"/>
          <w:w w:val="110"/>
          <w:sz w:val="18"/>
          <w:szCs w:val="18"/>
          <w:lang w:val="en-US"/>
        </w:rPr>
        <w:t>Th</w:t>
      </w:r>
      <w:r w:rsidRPr="0020234C">
        <w:rPr>
          <w:rFonts w:ascii="Arial" w:eastAsia="Arial" w:hAnsi="Arial" w:cs="Arial"/>
          <w:color w:val="5C5F5F"/>
          <w:spacing w:val="-4"/>
          <w:w w:val="110"/>
          <w:sz w:val="18"/>
          <w:szCs w:val="18"/>
          <w:lang w:val="en-US"/>
        </w:rPr>
        <w:t xml:space="preserve">e </w:t>
      </w:r>
      <w:r w:rsidRPr="0020234C">
        <w:rPr>
          <w:rFonts w:ascii="Arial" w:eastAsia="Arial" w:hAnsi="Arial" w:cs="Arial"/>
          <w:color w:val="5C5F5F"/>
          <w:w w:val="110"/>
          <w:sz w:val="18"/>
          <w:szCs w:val="18"/>
          <w:lang w:val="en-US"/>
        </w:rPr>
        <w:t xml:space="preserve">State </w:t>
      </w:r>
      <w:r w:rsidRPr="0020234C">
        <w:rPr>
          <w:rFonts w:ascii="Arial" w:eastAsia="Arial" w:hAnsi="Arial" w:cs="Arial"/>
          <w:color w:val="5C5F5F"/>
          <w:spacing w:val="-6"/>
          <w:w w:val="110"/>
          <w:sz w:val="18"/>
          <w:szCs w:val="18"/>
          <w:lang w:val="en-US"/>
        </w:rPr>
        <w:t>expec</w:t>
      </w:r>
      <w:r w:rsidRPr="0020234C">
        <w:rPr>
          <w:rFonts w:ascii="Arial" w:eastAsia="Arial" w:hAnsi="Arial" w:cs="Arial"/>
          <w:color w:val="333A37"/>
          <w:spacing w:val="-6"/>
          <w:w w:val="110"/>
          <w:sz w:val="18"/>
          <w:szCs w:val="18"/>
          <w:lang w:val="en-US"/>
        </w:rPr>
        <w:t>t</w:t>
      </w:r>
      <w:r w:rsidRPr="0020234C">
        <w:rPr>
          <w:rFonts w:ascii="Arial" w:eastAsia="Arial" w:hAnsi="Arial" w:cs="Arial"/>
          <w:color w:val="5C5F5F"/>
          <w:spacing w:val="-6"/>
          <w:w w:val="110"/>
          <w:sz w:val="18"/>
          <w:szCs w:val="18"/>
          <w:lang w:val="en-US"/>
        </w:rPr>
        <w:t xml:space="preserve">s </w:t>
      </w:r>
      <w:r w:rsidRPr="0020234C">
        <w:rPr>
          <w:rFonts w:ascii="Arial" w:eastAsia="Arial" w:hAnsi="Arial" w:cs="Arial"/>
          <w:color w:val="4A4F4E"/>
          <w:w w:val="110"/>
          <w:sz w:val="18"/>
          <w:szCs w:val="18"/>
          <w:lang w:val="en-US"/>
        </w:rPr>
        <w:t xml:space="preserve">Suppliers </w:t>
      </w:r>
      <w:r w:rsidRPr="0020234C">
        <w:rPr>
          <w:rFonts w:ascii="Arial" w:eastAsia="Arial" w:hAnsi="Arial" w:cs="Arial"/>
          <w:color w:val="5C5F5F"/>
          <w:w w:val="110"/>
          <w:sz w:val="18"/>
          <w:szCs w:val="18"/>
          <w:lang w:val="en-US"/>
        </w:rPr>
        <w:t xml:space="preserve">to communicate </w:t>
      </w:r>
      <w:r w:rsidRPr="0020234C">
        <w:rPr>
          <w:rFonts w:ascii="Arial" w:eastAsia="Arial" w:hAnsi="Arial" w:cs="Arial"/>
          <w:color w:val="4A4F4E"/>
          <w:w w:val="110"/>
          <w:sz w:val="18"/>
          <w:szCs w:val="18"/>
          <w:lang w:val="en-US"/>
        </w:rPr>
        <w:t xml:space="preserve">the Code </w:t>
      </w:r>
      <w:r w:rsidRPr="0020234C">
        <w:rPr>
          <w:rFonts w:ascii="Arial" w:eastAsia="Arial" w:hAnsi="Arial" w:cs="Arial"/>
          <w:color w:val="5C5F5F"/>
          <w:w w:val="110"/>
          <w:sz w:val="18"/>
          <w:szCs w:val="18"/>
          <w:lang w:val="en-US"/>
        </w:rPr>
        <w:t>to t</w:t>
      </w:r>
      <w:r w:rsidRPr="0020234C">
        <w:rPr>
          <w:rFonts w:ascii="Arial" w:eastAsia="Arial" w:hAnsi="Arial" w:cs="Arial"/>
          <w:color w:val="333A37"/>
          <w:w w:val="110"/>
          <w:sz w:val="18"/>
          <w:szCs w:val="18"/>
          <w:lang w:val="en-US"/>
        </w:rPr>
        <w:t>h</w:t>
      </w:r>
      <w:r w:rsidRPr="0020234C">
        <w:rPr>
          <w:rFonts w:ascii="Arial" w:eastAsia="Arial" w:hAnsi="Arial" w:cs="Arial"/>
          <w:color w:val="5C5F5F"/>
          <w:w w:val="110"/>
          <w:sz w:val="18"/>
          <w:szCs w:val="18"/>
          <w:lang w:val="en-US"/>
        </w:rPr>
        <w:t xml:space="preserve">eir related entities, Suppliers </w:t>
      </w:r>
      <w:r w:rsidRPr="0020234C">
        <w:rPr>
          <w:rFonts w:ascii="Arial" w:eastAsia="Arial" w:hAnsi="Arial" w:cs="Arial"/>
          <w:color w:val="4A4F4E"/>
          <w:w w:val="110"/>
          <w:sz w:val="18"/>
          <w:szCs w:val="18"/>
          <w:lang w:val="en-US"/>
        </w:rPr>
        <w:t xml:space="preserve">and </w:t>
      </w:r>
      <w:r w:rsidRPr="0020234C">
        <w:rPr>
          <w:rFonts w:ascii="Arial" w:eastAsia="Arial" w:hAnsi="Arial" w:cs="Arial"/>
          <w:color w:val="5C5F5F"/>
          <w:w w:val="110"/>
          <w:sz w:val="18"/>
          <w:szCs w:val="18"/>
          <w:lang w:val="en-US"/>
        </w:rPr>
        <w:t xml:space="preserve">subcontractors </w:t>
      </w:r>
      <w:r w:rsidRPr="0020234C">
        <w:rPr>
          <w:rFonts w:ascii="Arial" w:eastAsia="Arial" w:hAnsi="Arial" w:cs="Arial"/>
          <w:color w:val="4A4F4E"/>
          <w:w w:val="110"/>
          <w:sz w:val="18"/>
          <w:szCs w:val="18"/>
          <w:lang w:val="en-US"/>
        </w:rPr>
        <w:t xml:space="preserve">who </w:t>
      </w:r>
      <w:r w:rsidRPr="0020234C">
        <w:rPr>
          <w:rFonts w:ascii="Arial" w:eastAsia="Arial" w:hAnsi="Arial" w:cs="Arial"/>
          <w:color w:val="5C5F5F"/>
          <w:w w:val="110"/>
          <w:sz w:val="18"/>
          <w:szCs w:val="18"/>
          <w:lang w:val="en-US"/>
        </w:rPr>
        <w:t xml:space="preserve">support </w:t>
      </w:r>
      <w:r w:rsidRPr="0020234C">
        <w:rPr>
          <w:rFonts w:ascii="Arial" w:eastAsia="Arial" w:hAnsi="Arial" w:cs="Arial"/>
          <w:color w:val="4A4F4E"/>
          <w:w w:val="110"/>
          <w:sz w:val="18"/>
          <w:szCs w:val="18"/>
          <w:lang w:val="en-US"/>
        </w:rPr>
        <w:t>them</w:t>
      </w:r>
      <w:r w:rsidRPr="0020234C">
        <w:rPr>
          <w:rFonts w:ascii="Arial" w:eastAsia="Arial" w:hAnsi="Arial" w:cs="Arial"/>
          <w:color w:val="4A4F4E"/>
          <w:spacing w:val="-18"/>
          <w:w w:val="110"/>
          <w:sz w:val="18"/>
          <w:szCs w:val="18"/>
          <w:lang w:val="en-US"/>
        </w:rPr>
        <w:t xml:space="preserve"> </w:t>
      </w:r>
      <w:r w:rsidRPr="0020234C">
        <w:rPr>
          <w:rFonts w:ascii="Arial" w:eastAsia="Arial" w:hAnsi="Arial" w:cs="Arial"/>
          <w:color w:val="4A4F4E"/>
          <w:w w:val="110"/>
          <w:sz w:val="18"/>
          <w:szCs w:val="18"/>
          <w:lang w:val="en-US"/>
        </w:rPr>
        <w:t>in</w:t>
      </w:r>
      <w:r w:rsidRPr="0020234C">
        <w:rPr>
          <w:rFonts w:ascii="Arial" w:eastAsia="Arial" w:hAnsi="Arial" w:cs="Arial"/>
          <w:color w:val="4A4F4E"/>
          <w:spacing w:val="2"/>
          <w:w w:val="110"/>
          <w:sz w:val="18"/>
          <w:szCs w:val="18"/>
          <w:lang w:val="en-US"/>
        </w:rPr>
        <w:t xml:space="preserve"> </w:t>
      </w:r>
      <w:r w:rsidRPr="0020234C">
        <w:rPr>
          <w:rFonts w:ascii="Arial" w:eastAsia="Arial" w:hAnsi="Arial" w:cs="Arial"/>
          <w:color w:val="4A4F4E"/>
          <w:w w:val="110"/>
          <w:sz w:val="18"/>
          <w:szCs w:val="18"/>
          <w:lang w:val="en-US"/>
        </w:rPr>
        <w:t>supplying</w:t>
      </w:r>
      <w:r w:rsidRPr="0020234C">
        <w:rPr>
          <w:rFonts w:ascii="Arial" w:eastAsia="Arial" w:hAnsi="Arial" w:cs="Arial"/>
          <w:color w:val="4A4F4E"/>
          <w:spacing w:val="-9"/>
          <w:w w:val="110"/>
          <w:sz w:val="18"/>
          <w:szCs w:val="18"/>
          <w:lang w:val="en-US"/>
        </w:rPr>
        <w:t xml:space="preserve"> </w:t>
      </w:r>
      <w:r w:rsidRPr="0020234C">
        <w:rPr>
          <w:rFonts w:ascii="Arial" w:eastAsia="Arial" w:hAnsi="Arial" w:cs="Arial"/>
          <w:color w:val="5C5F5F"/>
          <w:w w:val="110"/>
          <w:sz w:val="18"/>
          <w:szCs w:val="18"/>
          <w:lang w:val="en-US"/>
        </w:rPr>
        <w:t>goods</w:t>
      </w:r>
      <w:r w:rsidRPr="0020234C">
        <w:rPr>
          <w:rFonts w:ascii="Arial" w:eastAsia="Arial" w:hAnsi="Arial" w:cs="Arial"/>
          <w:color w:val="5C5F5F"/>
          <w:spacing w:val="-4"/>
          <w:w w:val="110"/>
          <w:sz w:val="18"/>
          <w:szCs w:val="18"/>
          <w:lang w:val="en-US"/>
        </w:rPr>
        <w:t xml:space="preserve"> </w:t>
      </w:r>
      <w:r w:rsidRPr="0020234C">
        <w:rPr>
          <w:rFonts w:ascii="Arial" w:eastAsia="Arial" w:hAnsi="Arial" w:cs="Arial"/>
          <w:color w:val="5C5F5F"/>
          <w:w w:val="110"/>
          <w:sz w:val="18"/>
          <w:szCs w:val="18"/>
          <w:lang w:val="en-US"/>
        </w:rPr>
        <w:t>and</w:t>
      </w:r>
      <w:r w:rsidRPr="0020234C">
        <w:rPr>
          <w:rFonts w:ascii="Arial" w:eastAsia="Arial" w:hAnsi="Arial" w:cs="Arial"/>
          <w:color w:val="5C5F5F"/>
          <w:spacing w:val="-16"/>
          <w:w w:val="110"/>
          <w:sz w:val="18"/>
          <w:szCs w:val="18"/>
          <w:lang w:val="en-US"/>
        </w:rPr>
        <w:t xml:space="preserve"> </w:t>
      </w:r>
      <w:r w:rsidRPr="0020234C">
        <w:rPr>
          <w:rFonts w:ascii="Arial" w:eastAsia="Arial" w:hAnsi="Arial" w:cs="Arial"/>
          <w:color w:val="4A4F4E"/>
          <w:w w:val="110"/>
          <w:sz w:val="18"/>
          <w:szCs w:val="18"/>
          <w:lang w:val="en-US"/>
        </w:rPr>
        <w:t>services</w:t>
      </w:r>
      <w:r w:rsidRPr="0020234C">
        <w:rPr>
          <w:rFonts w:ascii="Arial" w:eastAsia="Arial" w:hAnsi="Arial" w:cs="Arial"/>
          <w:color w:val="4A4F4E"/>
          <w:spacing w:val="-4"/>
          <w:w w:val="110"/>
          <w:sz w:val="18"/>
          <w:szCs w:val="18"/>
          <w:lang w:val="en-US"/>
        </w:rPr>
        <w:t xml:space="preserve"> </w:t>
      </w:r>
      <w:r w:rsidRPr="0020234C">
        <w:rPr>
          <w:rFonts w:ascii="Arial" w:eastAsia="Arial" w:hAnsi="Arial" w:cs="Arial"/>
          <w:color w:val="4A4F4E"/>
          <w:w w:val="110"/>
          <w:sz w:val="18"/>
          <w:szCs w:val="18"/>
          <w:lang w:val="en-US"/>
        </w:rPr>
        <w:t>to</w:t>
      </w:r>
      <w:r w:rsidRPr="0020234C">
        <w:rPr>
          <w:rFonts w:ascii="Arial" w:eastAsia="Arial" w:hAnsi="Arial" w:cs="Arial"/>
          <w:color w:val="4A4F4E"/>
          <w:spacing w:val="-2"/>
          <w:w w:val="110"/>
          <w:sz w:val="18"/>
          <w:szCs w:val="18"/>
          <w:lang w:val="en-US"/>
        </w:rPr>
        <w:t xml:space="preserve"> </w:t>
      </w:r>
      <w:r w:rsidRPr="0020234C">
        <w:rPr>
          <w:rFonts w:ascii="Arial" w:eastAsia="Arial" w:hAnsi="Arial" w:cs="Arial"/>
          <w:color w:val="4A4F4E"/>
          <w:w w:val="110"/>
          <w:sz w:val="18"/>
          <w:szCs w:val="18"/>
          <w:lang w:val="en-US"/>
        </w:rPr>
        <w:t>the</w:t>
      </w:r>
      <w:r w:rsidRPr="0020234C">
        <w:rPr>
          <w:rFonts w:ascii="Arial" w:eastAsia="Arial" w:hAnsi="Arial" w:cs="Arial"/>
          <w:color w:val="4A4F4E"/>
          <w:spacing w:val="-10"/>
          <w:w w:val="110"/>
          <w:sz w:val="18"/>
          <w:szCs w:val="18"/>
          <w:lang w:val="en-US"/>
        </w:rPr>
        <w:t xml:space="preserve"> </w:t>
      </w:r>
      <w:r w:rsidRPr="0020234C">
        <w:rPr>
          <w:rFonts w:ascii="Arial" w:eastAsia="Arial" w:hAnsi="Arial" w:cs="Arial"/>
          <w:color w:val="4A4F4E"/>
          <w:w w:val="110"/>
          <w:sz w:val="18"/>
          <w:szCs w:val="18"/>
          <w:lang w:val="en-US"/>
        </w:rPr>
        <w:t>State,</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5C5F5F"/>
          <w:w w:val="110"/>
          <w:sz w:val="18"/>
          <w:szCs w:val="18"/>
          <w:lang w:val="en-US"/>
        </w:rPr>
        <w:t>so</w:t>
      </w:r>
      <w:r w:rsidRPr="0020234C">
        <w:rPr>
          <w:rFonts w:ascii="Arial" w:eastAsia="Arial" w:hAnsi="Arial" w:cs="Arial"/>
          <w:color w:val="5C5F5F"/>
          <w:spacing w:val="-8"/>
          <w:w w:val="110"/>
          <w:sz w:val="18"/>
          <w:szCs w:val="18"/>
          <w:lang w:val="en-US"/>
        </w:rPr>
        <w:t xml:space="preserve"> </w:t>
      </w:r>
      <w:r w:rsidRPr="0020234C">
        <w:rPr>
          <w:rFonts w:ascii="Arial" w:eastAsia="Arial" w:hAnsi="Arial" w:cs="Arial"/>
          <w:color w:val="4A4F4E"/>
          <w:w w:val="110"/>
          <w:sz w:val="18"/>
          <w:szCs w:val="18"/>
          <w:lang w:val="en-US"/>
        </w:rPr>
        <w:t>that</w:t>
      </w:r>
      <w:r w:rsidRPr="0020234C">
        <w:rPr>
          <w:rFonts w:ascii="Arial" w:eastAsia="Arial" w:hAnsi="Arial" w:cs="Arial"/>
          <w:color w:val="4A4F4E"/>
          <w:spacing w:val="-10"/>
          <w:w w:val="110"/>
          <w:sz w:val="18"/>
          <w:szCs w:val="18"/>
          <w:lang w:val="en-US"/>
        </w:rPr>
        <w:t xml:space="preserve"> </w:t>
      </w:r>
      <w:r w:rsidRPr="0020234C">
        <w:rPr>
          <w:rFonts w:ascii="Arial" w:eastAsia="Arial" w:hAnsi="Arial" w:cs="Arial"/>
          <w:color w:val="4A4F4E"/>
          <w:w w:val="110"/>
          <w:sz w:val="18"/>
          <w:szCs w:val="18"/>
          <w:lang w:val="en-US"/>
        </w:rPr>
        <w:t xml:space="preserve">they </w:t>
      </w:r>
      <w:r w:rsidRPr="0020234C">
        <w:rPr>
          <w:rFonts w:ascii="Arial" w:eastAsia="Arial" w:hAnsi="Arial" w:cs="Arial"/>
          <w:color w:val="5C5F5F"/>
          <w:w w:val="110"/>
          <w:sz w:val="18"/>
          <w:szCs w:val="18"/>
          <w:lang w:val="en-US"/>
        </w:rPr>
        <w:t>are</w:t>
      </w:r>
      <w:r w:rsidRPr="0020234C">
        <w:rPr>
          <w:rFonts w:ascii="Arial" w:eastAsia="Arial" w:hAnsi="Arial" w:cs="Arial"/>
          <w:color w:val="5C5F5F"/>
          <w:spacing w:val="-9"/>
          <w:w w:val="110"/>
          <w:sz w:val="18"/>
          <w:szCs w:val="18"/>
          <w:lang w:val="en-US"/>
        </w:rPr>
        <w:t xml:space="preserve"> </w:t>
      </w:r>
      <w:r w:rsidRPr="0020234C">
        <w:rPr>
          <w:rFonts w:ascii="Arial" w:eastAsia="Arial" w:hAnsi="Arial" w:cs="Arial"/>
          <w:color w:val="4A4F4E"/>
          <w:w w:val="110"/>
          <w:sz w:val="18"/>
          <w:szCs w:val="18"/>
          <w:lang w:val="en-US"/>
        </w:rPr>
        <w:t>aware</w:t>
      </w:r>
      <w:r w:rsidRPr="0020234C">
        <w:rPr>
          <w:rFonts w:ascii="Arial" w:eastAsia="Arial" w:hAnsi="Arial" w:cs="Arial"/>
          <w:color w:val="4A4F4E"/>
          <w:spacing w:val="-6"/>
          <w:w w:val="110"/>
          <w:sz w:val="18"/>
          <w:szCs w:val="18"/>
          <w:lang w:val="en-US"/>
        </w:rPr>
        <w:t xml:space="preserve"> </w:t>
      </w:r>
      <w:r w:rsidRPr="0020234C">
        <w:rPr>
          <w:rFonts w:ascii="Arial" w:eastAsia="Arial" w:hAnsi="Arial" w:cs="Arial"/>
          <w:color w:val="4A4F4E"/>
          <w:w w:val="110"/>
          <w:sz w:val="18"/>
          <w:szCs w:val="18"/>
          <w:lang w:val="en-US"/>
        </w:rPr>
        <w:t>of,</w:t>
      </w:r>
      <w:r w:rsidRPr="0020234C">
        <w:rPr>
          <w:rFonts w:ascii="Arial" w:eastAsia="Arial" w:hAnsi="Arial" w:cs="Arial"/>
          <w:color w:val="4A4F4E"/>
          <w:spacing w:val="-13"/>
          <w:w w:val="110"/>
          <w:sz w:val="18"/>
          <w:szCs w:val="18"/>
          <w:lang w:val="en-US"/>
        </w:rPr>
        <w:t xml:space="preserve"> </w:t>
      </w:r>
      <w:r w:rsidRPr="0020234C">
        <w:rPr>
          <w:rFonts w:ascii="Arial" w:eastAsia="Arial" w:hAnsi="Arial" w:cs="Arial"/>
          <w:color w:val="4A4F4E"/>
          <w:w w:val="110"/>
          <w:sz w:val="18"/>
          <w:szCs w:val="18"/>
          <w:lang w:val="en-US"/>
        </w:rPr>
        <w:t>understand</w:t>
      </w:r>
      <w:r w:rsidRPr="0020234C">
        <w:rPr>
          <w:rFonts w:ascii="Arial" w:eastAsia="Arial" w:hAnsi="Arial" w:cs="Arial"/>
          <w:color w:val="4A4F4E"/>
          <w:spacing w:val="-6"/>
          <w:w w:val="110"/>
          <w:sz w:val="18"/>
          <w:szCs w:val="18"/>
          <w:lang w:val="en-US"/>
        </w:rPr>
        <w:t xml:space="preserve"> </w:t>
      </w:r>
      <w:r w:rsidRPr="0020234C">
        <w:rPr>
          <w:rFonts w:ascii="Arial" w:eastAsia="Arial" w:hAnsi="Arial" w:cs="Arial"/>
          <w:color w:val="5C5F5F"/>
          <w:w w:val="110"/>
          <w:sz w:val="18"/>
          <w:szCs w:val="18"/>
          <w:lang w:val="en-US"/>
        </w:rPr>
        <w:t>and</w:t>
      </w:r>
      <w:r w:rsidRPr="0020234C">
        <w:rPr>
          <w:rFonts w:ascii="Arial" w:eastAsia="Arial" w:hAnsi="Arial" w:cs="Arial"/>
          <w:color w:val="5C5F5F"/>
          <w:spacing w:val="-10"/>
          <w:w w:val="110"/>
          <w:sz w:val="18"/>
          <w:szCs w:val="18"/>
          <w:lang w:val="en-US"/>
        </w:rPr>
        <w:t xml:space="preserve"> </w:t>
      </w:r>
      <w:r w:rsidRPr="0020234C">
        <w:rPr>
          <w:rFonts w:ascii="Arial" w:eastAsia="Arial" w:hAnsi="Arial" w:cs="Arial"/>
          <w:color w:val="4A4F4E"/>
          <w:w w:val="110"/>
          <w:sz w:val="18"/>
          <w:szCs w:val="18"/>
          <w:lang w:val="en-US"/>
        </w:rPr>
        <w:t>comply</w:t>
      </w:r>
      <w:r w:rsidRPr="0020234C">
        <w:rPr>
          <w:rFonts w:ascii="Arial" w:eastAsia="Arial" w:hAnsi="Arial" w:cs="Arial"/>
          <w:color w:val="4A4F4E"/>
          <w:spacing w:val="-10"/>
          <w:w w:val="110"/>
          <w:sz w:val="18"/>
          <w:szCs w:val="18"/>
          <w:lang w:val="en-US"/>
        </w:rPr>
        <w:t xml:space="preserve"> </w:t>
      </w:r>
      <w:r w:rsidRPr="0020234C">
        <w:rPr>
          <w:rFonts w:ascii="Arial" w:eastAsia="Arial" w:hAnsi="Arial" w:cs="Arial"/>
          <w:color w:val="4A4F4E"/>
          <w:w w:val="110"/>
          <w:sz w:val="18"/>
          <w:szCs w:val="18"/>
          <w:lang w:val="en-US"/>
        </w:rPr>
        <w:t>with</w:t>
      </w:r>
      <w:r w:rsidRPr="0020234C">
        <w:rPr>
          <w:rFonts w:ascii="Arial" w:eastAsia="Arial" w:hAnsi="Arial" w:cs="Arial"/>
          <w:color w:val="4A4F4E"/>
          <w:spacing w:val="-18"/>
          <w:w w:val="110"/>
          <w:sz w:val="18"/>
          <w:szCs w:val="18"/>
          <w:lang w:val="en-US"/>
        </w:rPr>
        <w:t xml:space="preserve"> </w:t>
      </w:r>
      <w:r w:rsidRPr="0020234C">
        <w:rPr>
          <w:rFonts w:ascii="Arial" w:eastAsia="Arial" w:hAnsi="Arial" w:cs="Arial"/>
          <w:color w:val="4A4F4E"/>
          <w:w w:val="110"/>
          <w:sz w:val="18"/>
          <w:szCs w:val="18"/>
          <w:lang w:val="en-US"/>
        </w:rPr>
        <w:t>the</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4A4F4E"/>
          <w:w w:val="110"/>
          <w:sz w:val="18"/>
          <w:szCs w:val="18"/>
          <w:lang w:val="en-US"/>
        </w:rPr>
        <w:t>Code.</w:t>
      </w:r>
    </w:p>
    <w:p w:rsidR="004D2E5B" w:rsidRPr="007937CF" w:rsidRDefault="004D2E5B" w:rsidP="002D2B48">
      <w:pPr>
        <w:widowControl w:val="0"/>
        <w:autoSpaceDE w:val="0"/>
        <w:autoSpaceDN w:val="0"/>
        <w:spacing w:after="0" w:line="240" w:lineRule="auto"/>
        <w:ind w:left="797"/>
        <w:rPr>
          <w:rFonts w:ascii="Arial" w:eastAsia="Arial" w:hAnsi="Arial" w:cs="Arial"/>
          <w:sz w:val="20"/>
          <w:szCs w:val="20"/>
          <w:lang w:val="en-US"/>
        </w:rPr>
      </w:pPr>
    </w:p>
    <w:p w:rsidR="004D2E5B" w:rsidRPr="007937CF" w:rsidRDefault="004D2E5B" w:rsidP="002D2B48">
      <w:pPr>
        <w:widowControl w:val="0"/>
        <w:autoSpaceDE w:val="0"/>
        <w:autoSpaceDN w:val="0"/>
        <w:spacing w:after="0" w:line="292" w:lineRule="auto"/>
        <w:ind w:left="797" w:hanging="10"/>
        <w:outlineLvl w:val="2"/>
        <w:rPr>
          <w:rFonts w:ascii="Arial" w:eastAsia="Arial" w:hAnsi="Arial" w:cs="Arial"/>
          <w:b/>
          <w:bCs/>
          <w:sz w:val="20"/>
          <w:szCs w:val="20"/>
          <w:lang w:val="en-US"/>
        </w:rPr>
      </w:pPr>
      <w:r w:rsidRPr="007937CF">
        <w:rPr>
          <w:rFonts w:ascii="Arial" w:eastAsia="Arial" w:hAnsi="Arial" w:cs="Arial"/>
          <w:b/>
          <w:bCs/>
          <w:color w:val="4376AC"/>
          <w:w w:val="105"/>
          <w:sz w:val="20"/>
          <w:szCs w:val="20"/>
          <w:lang w:val="en-US"/>
        </w:rPr>
        <w:t>Reporting misconduct</w:t>
      </w:r>
      <w:r w:rsidRPr="007937CF">
        <w:rPr>
          <w:rFonts w:ascii="Arial" w:eastAsia="Arial" w:hAnsi="Arial" w:cs="Arial"/>
          <w:b/>
          <w:bCs/>
          <w:color w:val="8CA1CD"/>
          <w:w w:val="105"/>
          <w:sz w:val="20"/>
          <w:szCs w:val="20"/>
          <w:lang w:val="en-US"/>
        </w:rPr>
        <w:t xml:space="preserve">, </w:t>
      </w:r>
      <w:r w:rsidRPr="007937CF">
        <w:rPr>
          <w:rFonts w:ascii="Arial" w:eastAsia="Arial" w:hAnsi="Arial" w:cs="Arial"/>
          <w:b/>
          <w:bCs/>
          <w:color w:val="2C74BC"/>
          <w:w w:val="105"/>
          <w:sz w:val="20"/>
          <w:szCs w:val="20"/>
          <w:lang w:val="en-US"/>
        </w:rPr>
        <w:t>unethica</w:t>
      </w:r>
      <w:r w:rsidRPr="007937CF">
        <w:rPr>
          <w:rFonts w:ascii="Arial" w:eastAsia="Arial" w:hAnsi="Arial" w:cs="Arial"/>
          <w:b/>
          <w:bCs/>
          <w:color w:val="2E6697"/>
          <w:w w:val="105"/>
          <w:sz w:val="20"/>
          <w:szCs w:val="20"/>
          <w:lang w:val="en-US"/>
        </w:rPr>
        <w:t xml:space="preserve">l </w:t>
      </w:r>
      <w:r w:rsidRPr="007937CF">
        <w:rPr>
          <w:rFonts w:ascii="Arial" w:eastAsia="Arial" w:hAnsi="Arial" w:cs="Arial"/>
          <w:b/>
          <w:bCs/>
          <w:color w:val="4376AC"/>
          <w:w w:val="105"/>
          <w:sz w:val="20"/>
          <w:szCs w:val="20"/>
          <w:lang w:val="en-US"/>
        </w:rPr>
        <w:t>behaviour or suspected corruption</w:t>
      </w:r>
    </w:p>
    <w:p w:rsidR="004D2E5B" w:rsidRPr="0020234C" w:rsidRDefault="004D2E5B" w:rsidP="002D2B48">
      <w:pPr>
        <w:widowControl w:val="0"/>
        <w:autoSpaceDE w:val="0"/>
        <w:autoSpaceDN w:val="0"/>
        <w:spacing w:before="143" w:after="0" w:line="288" w:lineRule="auto"/>
        <w:ind w:left="797" w:right="41" w:firstLine="1"/>
        <w:rPr>
          <w:rFonts w:ascii="Arial" w:eastAsia="Arial" w:hAnsi="Arial" w:cs="Arial"/>
          <w:sz w:val="18"/>
          <w:szCs w:val="18"/>
          <w:lang w:val="en-US"/>
        </w:rPr>
      </w:pPr>
      <w:r w:rsidRPr="0020234C">
        <w:rPr>
          <w:rFonts w:ascii="Arial" w:eastAsia="Arial" w:hAnsi="Arial" w:cs="Arial"/>
          <w:color w:val="333A37"/>
          <w:w w:val="110"/>
          <w:sz w:val="18"/>
          <w:szCs w:val="18"/>
          <w:lang w:val="en-US"/>
        </w:rPr>
        <w:t>I</w:t>
      </w:r>
      <w:r w:rsidRPr="0020234C">
        <w:rPr>
          <w:rFonts w:ascii="Arial" w:eastAsia="Arial" w:hAnsi="Arial" w:cs="Arial"/>
          <w:color w:val="5C5F5F"/>
          <w:w w:val="110"/>
          <w:sz w:val="18"/>
          <w:szCs w:val="18"/>
          <w:lang w:val="en-US"/>
        </w:rPr>
        <w:t>f</w:t>
      </w:r>
      <w:r w:rsidRPr="0020234C">
        <w:rPr>
          <w:rFonts w:ascii="Arial" w:eastAsia="Arial" w:hAnsi="Arial" w:cs="Arial"/>
          <w:color w:val="5C5F5F"/>
          <w:spacing w:val="-11"/>
          <w:w w:val="110"/>
          <w:sz w:val="18"/>
          <w:szCs w:val="18"/>
          <w:lang w:val="en-US"/>
        </w:rPr>
        <w:t xml:space="preserve"> </w:t>
      </w:r>
      <w:r w:rsidRPr="0020234C">
        <w:rPr>
          <w:rFonts w:ascii="Arial" w:eastAsia="Arial" w:hAnsi="Arial" w:cs="Arial"/>
          <w:color w:val="4A4F4E"/>
          <w:w w:val="110"/>
          <w:sz w:val="18"/>
          <w:szCs w:val="18"/>
          <w:lang w:val="en-US"/>
        </w:rPr>
        <w:t>a</w:t>
      </w:r>
      <w:r w:rsidRPr="0020234C">
        <w:rPr>
          <w:rFonts w:ascii="Arial" w:eastAsia="Arial" w:hAnsi="Arial" w:cs="Arial"/>
          <w:color w:val="4A4F4E"/>
          <w:spacing w:val="-5"/>
          <w:w w:val="110"/>
          <w:sz w:val="18"/>
          <w:szCs w:val="18"/>
          <w:lang w:val="en-US"/>
        </w:rPr>
        <w:t xml:space="preserve"> </w:t>
      </w:r>
      <w:r w:rsidRPr="0020234C">
        <w:rPr>
          <w:rFonts w:ascii="Arial" w:eastAsia="Arial" w:hAnsi="Arial" w:cs="Arial"/>
          <w:color w:val="4A4F4E"/>
          <w:w w:val="110"/>
          <w:sz w:val="18"/>
          <w:szCs w:val="18"/>
          <w:lang w:val="en-US"/>
        </w:rPr>
        <w:t>Supplier</w:t>
      </w:r>
      <w:r w:rsidRPr="0020234C">
        <w:rPr>
          <w:rFonts w:ascii="Arial" w:eastAsia="Arial" w:hAnsi="Arial" w:cs="Arial"/>
          <w:color w:val="4A4F4E"/>
          <w:spacing w:val="-15"/>
          <w:w w:val="110"/>
          <w:sz w:val="18"/>
          <w:szCs w:val="18"/>
          <w:lang w:val="en-US"/>
        </w:rPr>
        <w:t xml:space="preserve"> </w:t>
      </w:r>
      <w:r w:rsidRPr="0020234C">
        <w:rPr>
          <w:rFonts w:ascii="Arial" w:eastAsia="Arial" w:hAnsi="Arial" w:cs="Arial"/>
          <w:color w:val="4A4F4E"/>
          <w:w w:val="110"/>
          <w:sz w:val="18"/>
          <w:szCs w:val="18"/>
          <w:lang w:val="en-US"/>
        </w:rPr>
        <w:t>considers</w:t>
      </w:r>
      <w:r w:rsidRPr="0020234C">
        <w:rPr>
          <w:rFonts w:ascii="Arial" w:eastAsia="Arial" w:hAnsi="Arial" w:cs="Arial"/>
          <w:color w:val="4A4F4E"/>
          <w:spacing w:val="-7"/>
          <w:w w:val="110"/>
          <w:sz w:val="18"/>
          <w:szCs w:val="18"/>
          <w:lang w:val="en-US"/>
        </w:rPr>
        <w:t xml:space="preserve"> </w:t>
      </w:r>
      <w:r w:rsidRPr="0020234C">
        <w:rPr>
          <w:rFonts w:ascii="Arial" w:eastAsia="Arial" w:hAnsi="Arial" w:cs="Arial"/>
          <w:color w:val="5C5F5F"/>
          <w:w w:val="110"/>
          <w:sz w:val="18"/>
          <w:szCs w:val="18"/>
          <w:lang w:val="en-US"/>
        </w:rPr>
        <w:t>that</w:t>
      </w:r>
      <w:r w:rsidRPr="0020234C">
        <w:rPr>
          <w:rFonts w:ascii="Arial" w:eastAsia="Arial" w:hAnsi="Arial" w:cs="Arial"/>
          <w:color w:val="5C5F5F"/>
          <w:spacing w:val="-17"/>
          <w:w w:val="110"/>
          <w:sz w:val="18"/>
          <w:szCs w:val="18"/>
          <w:lang w:val="en-US"/>
        </w:rPr>
        <w:t xml:space="preserve"> </w:t>
      </w:r>
      <w:r w:rsidRPr="0020234C">
        <w:rPr>
          <w:rFonts w:ascii="Arial" w:eastAsia="Arial" w:hAnsi="Arial" w:cs="Arial"/>
          <w:color w:val="5C5F5F"/>
          <w:w w:val="110"/>
          <w:sz w:val="18"/>
          <w:szCs w:val="18"/>
          <w:lang w:val="en-US"/>
        </w:rPr>
        <w:t>another</w:t>
      </w:r>
      <w:r w:rsidRPr="0020234C">
        <w:rPr>
          <w:rFonts w:ascii="Arial" w:eastAsia="Arial" w:hAnsi="Arial" w:cs="Arial"/>
          <w:color w:val="5C5F5F"/>
          <w:spacing w:val="-8"/>
          <w:w w:val="110"/>
          <w:sz w:val="18"/>
          <w:szCs w:val="18"/>
          <w:lang w:val="en-US"/>
        </w:rPr>
        <w:t xml:space="preserve"> </w:t>
      </w:r>
      <w:r w:rsidRPr="0020234C">
        <w:rPr>
          <w:rFonts w:ascii="Arial" w:eastAsia="Arial" w:hAnsi="Arial" w:cs="Arial"/>
          <w:color w:val="4A4F4E"/>
          <w:w w:val="110"/>
          <w:sz w:val="18"/>
          <w:szCs w:val="18"/>
          <w:lang w:val="en-US"/>
        </w:rPr>
        <w:t>Supplier</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4A4F4E"/>
          <w:w w:val="110"/>
          <w:sz w:val="18"/>
          <w:szCs w:val="18"/>
          <w:lang w:val="en-US"/>
        </w:rPr>
        <w:t>has</w:t>
      </w:r>
      <w:r w:rsidRPr="0020234C">
        <w:rPr>
          <w:rFonts w:ascii="Arial" w:eastAsia="Arial" w:hAnsi="Arial" w:cs="Arial"/>
          <w:color w:val="4A4F4E"/>
          <w:spacing w:val="-8"/>
          <w:w w:val="110"/>
          <w:sz w:val="18"/>
          <w:szCs w:val="18"/>
          <w:lang w:val="en-US"/>
        </w:rPr>
        <w:t xml:space="preserve"> </w:t>
      </w:r>
      <w:r w:rsidRPr="0020234C">
        <w:rPr>
          <w:rFonts w:ascii="Arial" w:eastAsia="Arial" w:hAnsi="Arial" w:cs="Arial"/>
          <w:color w:val="4A4F4E"/>
          <w:w w:val="110"/>
          <w:sz w:val="18"/>
          <w:szCs w:val="18"/>
          <w:lang w:val="en-US"/>
        </w:rPr>
        <w:t>deviated</w:t>
      </w:r>
      <w:r w:rsidRPr="0020234C">
        <w:rPr>
          <w:rFonts w:ascii="Arial" w:eastAsia="Arial" w:hAnsi="Arial" w:cs="Arial"/>
          <w:color w:val="4A4F4E"/>
          <w:spacing w:val="-12"/>
          <w:w w:val="110"/>
          <w:sz w:val="18"/>
          <w:szCs w:val="18"/>
          <w:lang w:val="en-US"/>
        </w:rPr>
        <w:t xml:space="preserve"> </w:t>
      </w:r>
      <w:r w:rsidRPr="0020234C">
        <w:rPr>
          <w:rFonts w:ascii="Arial" w:eastAsia="Arial" w:hAnsi="Arial" w:cs="Arial"/>
          <w:color w:val="4A4F4E"/>
          <w:w w:val="110"/>
          <w:sz w:val="18"/>
          <w:szCs w:val="18"/>
          <w:lang w:val="en-US"/>
        </w:rPr>
        <w:t xml:space="preserve">from </w:t>
      </w:r>
      <w:r w:rsidRPr="0020234C">
        <w:rPr>
          <w:rFonts w:ascii="Arial" w:eastAsia="Arial" w:hAnsi="Arial" w:cs="Arial"/>
          <w:color w:val="5C5F5F"/>
          <w:w w:val="110"/>
          <w:sz w:val="18"/>
          <w:szCs w:val="18"/>
          <w:lang w:val="en-US"/>
        </w:rPr>
        <w:t xml:space="preserve">or </w:t>
      </w:r>
      <w:r w:rsidRPr="0020234C">
        <w:rPr>
          <w:rFonts w:ascii="Arial" w:eastAsia="Arial" w:hAnsi="Arial" w:cs="Arial"/>
          <w:color w:val="333A37"/>
          <w:w w:val="110"/>
          <w:sz w:val="18"/>
          <w:szCs w:val="18"/>
          <w:lang w:val="en-US"/>
        </w:rPr>
        <w:t>br</w:t>
      </w:r>
      <w:r w:rsidRPr="0020234C">
        <w:rPr>
          <w:rFonts w:ascii="Arial" w:eastAsia="Arial" w:hAnsi="Arial" w:cs="Arial"/>
          <w:color w:val="5C5F5F"/>
          <w:w w:val="110"/>
          <w:sz w:val="18"/>
          <w:szCs w:val="18"/>
          <w:lang w:val="en-US"/>
        </w:rPr>
        <w:t xml:space="preserve">eached </w:t>
      </w:r>
      <w:r w:rsidRPr="0020234C">
        <w:rPr>
          <w:rFonts w:ascii="Arial" w:eastAsia="Arial" w:hAnsi="Arial" w:cs="Arial"/>
          <w:color w:val="5C5F5F"/>
          <w:spacing w:val="-5"/>
          <w:w w:val="110"/>
          <w:sz w:val="18"/>
          <w:szCs w:val="18"/>
          <w:lang w:val="en-US"/>
        </w:rPr>
        <w:t>t</w:t>
      </w:r>
      <w:r w:rsidRPr="0020234C">
        <w:rPr>
          <w:rFonts w:ascii="Arial" w:eastAsia="Arial" w:hAnsi="Arial" w:cs="Arial"/>
          <w:color w:val="333A37"/>
          <w:spacing w:val="-5"/>
          <w:w w:val="110"/>
          <w:sz w:val="18"/>
          <w:szCs w:val="18"/>
          <w:lang w:val="en-US"/>
        </w:rPr>
        <w:t>h</w:t>
      </w:r>
      <w:r w:rsidRPr="0020234C">
        <w:rPr>
          <w:rFonts w:ascii="Arial" w:eastAsia="Arial" w:hAnsi="Arial" w:cs="Arial"/>
          <w:color w:val="5C5F5F"/>
          <w:spacing w:val="-5"/>
          <w:w w:val="110"/>
          <w:sz w:val="18"/>
          <w:szCs w:val="18"/>
          <w:lang w:val="en-US"/>
        </w:rPr>
        <w:t>ei</w:t>
      </w:r>
      <w:r w:rsidRPr="0020234C">
        <w:rPr>
          <w:rFonts w:ascii="Arial" w:eastAsia="Arial" w:hAnsi="Arial" w:cs="Arial"/>
          <w:color w:val="232927"/>
          <w:spacing w:val="-5"/>
          <w:w w:val="110"/>
          <w:sz w:val="18"/>
          <w:szCs w:val="18"/>
          <w:lang w:val="en-US"/>
        </w:rPr>
        <w:t xml:space="preserve">r </w:t>
      </w:r>
      <w:r w:rsidRPr="0020234C">
        <w:rPr>
          <w:rFonts w:ascii="Arial" w:eastAsia="Arial" w:hAnsi="Arial" w:cs="Arial"/>
          <w:color w:val="5C5F5F"/>
          <w:w w:val="110"/>
          <w:sz w:val="18"/>
          <w:szCs w:val="18"/>
          <w:lang w:val="en-US"/>
        </w:rPr>
        <w:t>ob</w:t>
      </w:r>
      <w:r w:rsidRPr="0020234C">
        <w:rPr>
          <w:rFonts w:ascii="Arial" w:eastAsia="Arial" w:hAnsi="Arial" w:cs="Arial"/>
          <w:color w:val="333A37"/>
          <w:w w:val="110"/>
          <w:sz w:val="18"/>
          <w:szCs w:val="18"/>
          <w:lang w:val="en-US"/>
        </w:rPr>
        <w:t>lig</w:t>
      </w:r>
      <w:r w:rsidRPr="0020234C">
        <w:rPr>
          <w:rFonts w:ascii="Arial" w:eastAsia="Arial" w:hAnsi="Arial" w:cs="Arial"/>
          <w:color w:val="5C5F5F"/>
          <w:w w:val="110"/>
          <w:sz w:val="18"/>
          <w:szCs w:val="18"/>
          <w:lang w:val="en-US"/>
        </w:rPr>
        <w:t xml:space="preserve">ations </w:t>
      </w:r>
      <w:r w:rsidRPr="0020234C">
        <w:rPr>
          <w:rFonts w:ascii="Arial" w:eastAsia="Arial" w:hAnsi="Arial" w:cs="Arial"/>
          <w:color w:val="4A4F4E"/>
          <w:w w:val="110"/>
          <w:sz w:val="18"/>
          <w:szCs w:val="18"/>
          <w:lang w:val="en-US"/>
        </w:rPr>
        <w:t xml:space="preserve">under this </w:t>
      </w:r>
      <w:r w:rsidRPr="0020234C">
        <w:rPr>
          <w:rFonts w:ascii="Arial" w:eastAsia="Arial" w:hAnsi="Arial" w:cs="Arial"/>
          <w:color w:val="5C5F5F"/>
          <w:w w:val="110"/>
          <w:sz w:val="18"/>
          <w:szCs w:val="18"/>
          <w:lang w:val="en-US"/>
        </w:rPr>
        <w:t xml:space="preserve">Code or that a </w:t>
      </w:r>
      <w:r w:rsidRPr="0020234C">
        <w:rPr>
          <w:rFonts w:ascii="Arial" w:eastAsia="Arial" w:hAnsi="Arial" w:cs="Arial"/>
          <w:color w:val="4A4F4E"/>
          <w:w w:val="110"/>
          <w:sz w:val="18"/>
          <w:szCs w:val="18"/>
          <w:lang w:val="en-US"/>
        </w:rPr>
        <w:t xml:space="preserve">State employee has breached Victorian Public Sector Codes (VPS </w:t>
      </w:r>
      <w:r w:rsidRPr="0020234C">
        <w:rPr>
          <w:rFonts w:ascii="Arial" w:eastAsia="Arial" w:hAnsi="Arial" w:cs="Arial"/>
          <w:color w:val="5C5F5F"/>
          <w:w w:val="110"/>
          <w:sz w:val="18"/>
          <w:szCs w:val="18"/>
          <w:lang w:val="en-US"/>
        </w:rPr>
        <w:t xml:space="preserve">Codes), it </w:t>
      </w:r>
      <w:r w:rsidRPr="0020234C">
        <w:rPr>
          <w:rFonts w:ascii="Arial" w:eastAsia="Arial" w:hAnsi="Arial" w:cs="Arial"/>
          <w:color w:val="4A4F4E"/>
          <w:w w:val="110"/>
          <w:sz w:val="18"/>
          <w:szCs w:val="18"/>
          <w:lang w:val="en-US"/>
        </w:rPr>
        <w:t xml:space="preserve">is expected to report these </w:t>
      </w:r>
      <w:r w:rsidRPr="0020234C">
        <w:rPr>
          <w:rFonts w:ascii="Arial" w:eastAsia="Arial" w:hAnsi="Arial" w:cs="Arial"/>
          <w:color w:val="5C5F5F"/>
          <w:w w:val="110"/>
          <w:sz w:val="18"/>
          <w:szCs w:val="18"/>
          <w:lang w:val="en-US"/>
        </w:rPr>
        <w:t xml:space="preserve">concerns to one of the </w:t>
      </w:r>
      <w:r w:rsidRPr="0020234C">
        <w:rPr>
          <w:rFonts w:ascii="Arial" w:eastAsia="Arial" w:hAnsi="Arial" w:cs="Arial"/>
          <w:color w:val="4A4F4E"/>
          <w:w w:val="110"/>
          <w:sz w:val="18"/>
          <w:szCs w:val="18"/>
          <w:lang w:val="en-US"/>
        </w:rPr>
        <w:t>following</w:t>
      </w:r>
      <w:r w:rsidRPr="0020234C">
        <w:rPr>
          <w:rFonts w:ascii="Arial" w:eastAsia="Arial" w:hAnsi="Arial" w:cs="Arial"/>
          <w:color w:val="4A4F4E"/>
          <w:spacing w:val="-2"/>
          <w:w w:val="110"/>
          <w:sz w:val="18"/>
          <w:szCs w:val="18"/>
          <w:lang w:val="en-US"/>
        </w:rPr>
        <w:t xml:space="preserve"> </w:t>
      </w:r>
      <w:r w:rsidRPr="0020234C">
        <w:rPr>
          <w:rFonts w:ascii="Arial" w:eastAsia="Arial" w:hAnsi="Arial" w:cs="Arial"/>
          <w:color w:val="4A4F4E"/>
          <w:w w:val="110"/>
          <w:sz w:val="18"/>
          <w:szCs w:val="18"/>
          <w:lang w:val="en-US"/>
        </w:rPr>
        <w:t>bodies:</w:t>
      </w:r>
    </w:p>
    <w:p w:rsidR="004D2E5B" w:rsidRPr="0020234C" w:rsidRDefault="004D2E5B" w:rsidP="002D2B48">
      <w:pPr>
        <w:widowControl w:val="0"/>
        <w:autoSpaceDE w:val="0"/>
        <w:autoSpaceDN w:val="0"/>
        <w:spacing w:before="3" w:after="0" w:line="240" w:lineRule="auto"/>
        <w:ind w:left="797"/>
        <w:rPr>
          <w:rFonts w:ascii="Arial" w:eastAsia="Arial" w:hAnsi="Arial" w:cs="Arial"/>
          <w:sz w:val="18"/>
          <w:szCs w:val="18"/>
          <w:lang w:val="en-US"/>
        </w:rPr>
      </w:pPr>
    </w:p>
    <w:p w:rsidR="004D2E5B" w:rsidRPr="0020234C" w:rsidRDefault="004D2E5B" w:rsidP="002D2B48">
      <w:pPr>
        <w:widowControl w:val="0"/>
        <w:numPr>
          <w:ilvl w:val="0"/>
          <w:numId w:val="32"/>
        </w:numPr>
        <w:tabs>
          <w:tab w:val="left" w:pos="1135"/>
        </w:tabs>
        <w:autoSpaceDE w:val="0"/>
        <w:autoSpaceDN w:val="0"/>
        <w:spacing w:after="0" w:line="295" w:lineRule="auto"/>
        <w:ind w:left="797"/>
        <w:rPr>
          <w:rFonts w:ascii="Arial" w:eastAsia="Arial" w:hAnsi="Arial" w:cs="Arial"/>
          <w:color w:val="5C5F5F"/>
          <w:sz w:val="18"/>
          <w:szCs w:val="18"/>
          <w:lang w:val="en-US"/>
        </w:rPr>
      </w:pPr>
      <w:r w:rsidRPr="0020234C">
        <w:rPr>
          <w:rFonts w:ascii="Arial" w:eastAsia="Arial" w:hAnsi="Arial" w:cs="Arial"/>
          <w:color w:val="4A4F4E"/>
          <w:w w:val="110"/>
          <w:sz w:val="18"/>
          <w:szCs w:val="18"/>
          <w:lang w:val="en-US"/>
        </w:rPr>
        <w:t xml:space="preserve">in relation </w:t>
      </w:r>
      <w:r w:rsidRPr="0020234C">
        <w:rPr>
          <w:rFonts w:ascii="Arial" w:eastAsia="Arial" w:hAnsi="Arial" w:cs="Arial"/>
          <w:color w:val="5C5F5F"/>
          <w:w w:val="110"/>
          <w:sz w:val="18"/>
          <w:szCs w:val="18"/>
          <w:lang w:val="en-US"/>
        </w:rPr>
        <w:t xml:space="preserve">to other Suppliers, </w:t>
      </w:r>
      <w:r w:rsidRPr="0020234C">
        <w:rPr>
          <w:rFonts w:ascii="Arial" w:eastAsia="Arial" w:hAnsi="Arial" w:cs="Arial"/>
          <w:color w:val="4A4F4E"/>
          <w:w w:val="110"/>
          <w:sz w:val="18"/>
          <w:szCs w:val="18"/>
          <w:lang w:val="en-US"/>
        </w:rPr>
        <w:t>the relevant department or</w:t>
      </w:r>
      <w:r w:rsidRPr="0020234C">
        <w:rPr>
          <w:rFonts w:ascii="Arial" w:eastAsia="Arial" w:hAnsi="Arial" w:cs="Arial"/>
          <w:color w:val="5C5F5F"/>
          <w:w w:val="110"/>
          <w:sz w:val="18"/>
          <w:szCs w:val="18"/>
          <w:lang w:val="en-US"/>
        </w:rPr>
        <w:t xml:space="preserve"> agency Chief </w:t>
      </w:r>
      <w:r w:rsidRPr="0020234C">
        <w:rPr>
          <w:rFonts w:ascii="Arial" w:eastAsia="Arial" w:hAnsi="Arial" w:cs="Arial"/>
          <w:color w:val="4A4F4E"/>
          <w:w w:val="110"/>
          <w:sz w:val="18"/>
          <w:szCs w:val="18"/>
          <w:lang w:val="en-US"/>
        </w:rPr>
        <w:t xml:space="preserve">Procurement Officer (CPO), or </w:t>
      </w:r>
      <w:r w:rsidRPr="0020234C">
        <w:rPr>
          <w:rFonts w:ascii="Arial" w:eastAsia="Arial" w:hAnsi="Arial" w:cs="Arial"/>
          <w:color w:val="5C5F5F"/>
          <w:w w:val="110"/>
          <w:sz w:val="18"/>
          <w:szCs w:val="18"/>
          <w:lang w:val="en-US"/>
        </w:rPr>
        <w:t xml:space="preserve">if </w:t>
      </w:r>
      <w:r w:rsidRPr="0020234C">
        <w:rPr>
          <w:rFonts w:ascii="Arial" w:eastAsia="Arial" w:hAnsi="Arial" w:cs="Arial"/>
          <w:color w:val="4A4F4E"/>
          <w:w w:val="110"/>
          <w:sz w:val="18"/>
          <w:szCs w:val="18"/>
          <w:lang w:val="en-US"/>
        </w:rPr>
        <w:t>there is</w:t>
      </w:r>
      <w:r w:rsidRPr="0020234C">
        <w:rPr>
          <w:rFonts w:ascii="Arial" w:eastAsia="Arial" w:hAnsi="Arial" w:cs="Arial"/>
          <w:color w:val="4A4F4E"/>
          <w:spacing w:val="-18"/>
          <w:w w:val="110"/>
          <w:sz w:val="18"/>
          <w:szCs w:val="18"/>
          <w:lang w:val="en-US"/>
        </w:rPr>
        <w:t xml:space="preserve"> </w:t>
      </w:r>
      <w:r w:rsidRPr="0020234C">
        <w:rPr>
          <w:rFonts w:ascii="Arial" w:eastAsia="Arial" w:hAnsi="Arial" w:cs="Arial"/>
          <w:color w:val="4A4F4E"/>
          <w:w w:val="110"/>
          <w:sz w:val="18"/>
          <w:szCs w:val="18"/>
          <w:lang w:val="en-US"/>
        </w:rPr>
        <w:t>no</w:t>
      </w:r>
      <w:r w:rsidRPr="0020234C">
        <w:rPr>
          <w:rFonts w:ascii="Arial" w:eastAsia="Arial" w:hAnsi="Arial" w:cs="Arial"/>
          <w:color w:val="5C5F5F"/>
          <w:w w:val="110"/>
          <w:sz w:val="18"/>
          <w:szCs w:val="18"/>
          <w:lang w:val="en-US"/>
        </w:rPr>
        <w:t xml:space="preserve"> such</w:t>
      </w:r>
      <w:r w:rsidRPr="0020234C">
        <w:rPr>
          <w:rFonts w:ascii="Arial" w:eastAsia="Arial" w:hAnsi="Arial" w:cs="Arial"/>
          <w:color w:val="5C5F5F"/>
          <w:spacing w:val="-24"/>
          <w:w w:val="110"/>
          <w:sz w:val="18"/>
          <w:szCs w:val="18"/>
          <w:lang w:val="en-US"/>
        </w:rPr>
        <w:t xml:space="preserve"> </w:t>
      </w:r>
      <w:r w:rsidRPr="0020234C">
        <w:rPr>
          <w:rFonts w:ascii="Arial" w:eastAsia="Arial" w:hAnsi="Arial" w:cs="Arial"/>
          <w:color w:val="4A4F4E"/>
          <w:w w:val="110"/>
          <w:sz w:val="18"/>
          <w:szCs w:val="18"/>
          <w:lang w:val="en-US"/>
        </w:rPr>
        <w:t>appointed</w:t>
      </w:r>
      <w:r w:rsidRPr="0020234C">
        <w:rPr>
          <w:rFonts w:ascii="Arial" w:eastAsia="Arial" w:hAnsi="Arial" w:cs="Arial"/>
          <w:color w:val="4A4F4E"/>
          <w:spacing w:val="-12"/>
          <w:w w:val="110"/>
          <w:sz w:val="18"/>
          <w:szCs w:val="18"/>
          <w:lang w:val="en-US"/>
        </w:rPr>
        <w:t xml:space="preserve"> </w:t>
      </w:r>
      <w:r w:rsidRPr="0020234C">
        <w:rPr>
          <w:rFonts w:ascii="Arial" w:eastAsia="Arial" w:hAnsi="Arial" w:cs="Arial"/>
          <w:color w:val="4A4F4E"/>
          <w:w w:val="110"/>
          <w:sz w:val="18"/>
          <w:szCs w:val="18"/>
          <w:lang w:val="en-US"/>
        </w:rPr>
        <w:t>person</w:t>
      </w:r>
      <w:r w:rsidRPr="0020234C">
        <w:rPr>
          <w:rFonts w:ascii="Arial" w:eastAsia="Arial" w:hAnsi="Arial" w:cs="Arial"/>
          <w:color w:val="4A4F4E"/>
          <w:spacing w:val="-18"/>
          <w:w w:val="110"/>
          <w:sz w:val="18"/>
          <w:szCs w:val="18"/>
          <w:lang w:val="en-US"/>
        </w:rPr>
        <w:t xml:space="preserve"> </w:t>
      </w:r>
      <w:r w:rsidRPr="0020234C">
        <w:rPr>
          <w:rFonts w:ascii="Arial" w:eastAsia="Arial" w:hAnsi="Arial" w:cs="Arial"/>
          <w:color w:val="333A37"/>
          <w:w w:val="110"/>
          <w:sz w:val="18"/>
          <w:szCs w:val="18"/>
          <w:lang w:val="en-US"/>
        </w:rPr>
        <w:t>th</w:t>
      </w:r>
      <w:r w:rsidRPr="0020234C">
        <w:rPr>
          <w:rFonts w:ascii="Arial" w:eastAsia="Arial" w:hAnsi="Arial" w:cs="Arial"/>
          <w:color w:val="5C5F5F"/>
          <w:w w:val="110"/>
          <w:sz w:val="18"/>
          <w:szCs w:val="18"/>
          <w:lang w:val="en-US"/>
        </w:rPr>
        <w:t>en</w:t>
      </w:r>
      <w:r w:rsidRPr="0020234C">
        <w:rPr>
          <w:rFonts w:ascii="Arial" w:eastAsia="Arial" w:hAnsi="Arial" w:cs="Arial"/>
          <w:color w:val="5C5F5F"/>
          <w:spacing w:val="-12"/>
          <w:w w:val="110"/>
          <w:sz w:val="18"/>
          <w:szCs w:val="18"/>
          <w:lang w:val="en-US"/>
        </w:rPr>
        <w:t xml:space="preserve"> </w:t>
      </w:r>
      <w:r w:rsidRPr="0020234C">
        <w:rPr>
          <w:rFonts w:ascii="Arial" w:eastAsia="Arial" w:hAnsi="Arial" w:cs="Arial"/>
          <w:color w:val="4A4F4E"/>
          <w:w w:val="110"/>
          <w:sz w:val="18"/>
          <w:szCs w:val="18"/>
          <w:lang w:val="en-US"/>
        </w:rPr>
        <w:t>e</w:t>
      </w:r>
      <w:r w:rsidRPr="0020234C">
        <w:rPr>
          <w:rFonts w:ascii="Arial" w:eastAsia="Arial" w:hAnsi="Arial" w:cs="Arial"/>
          <w:color w:val="232927"/>
          <w:w w:val="110"/>
          <w:sz w:val="18"/>
          <w:szCs w:val="18"/>
          <w:lang w:val="en-US"/>
        </w:rPr>
        <w:t>i</w:t>
      </w:r>
      <w:r w:rsidRPr="0020234C">
        <w:rPr>
          <w:rFonts w:ascii="Arial" w:eastAsia="Arial" w:hAnsi="Arial" w:cs="Arial"/>
          <w:color w:val="4A4F4E"/>
          <w:w w:val="110"/>
          <w:sz w:val="18"/>
          <w:szCs w:val="18"/>
          <w:lang w:val="en-US"/>
        </w:rPr>
        <w:t>ther</w:t>
      </w:r>
      <w:r w:rsidRPr="0020234C">
        <w:rPr>
          <w:rFonts w:ascii="Arial" w:eastAsia="Arial" w:hAnsi="Arial" w:cs="Arial"/>
          <w:color w:val="4A4F4E"/>
          <w:spacing w:val="-12"/>
          <w:w w:val="110"/>
          <w:sz w:val="18"/>
          <w:szCs w:val="18"/>
          <w:lang w:val="en-US"/>
        </w:rPr>
        <w:t xml:space="preserve"> </w:t>
      </w:r>
      <w:r w:rsidRPr="0020234C">
        <w:rPr>
          <w:rFonts w:ascii="Arial" w:eastAsia="Arial" w:hAnsi="Arial" w:cs="Arial"/>
          <w:color w:val="4A4F4E"/>
          <w:w w:val="110"/>
          <w:sz w:val="18"/>
          <w:szCs w:val="18"/>
          <w:lang w:val="en-US"/>
        </w:rPr>
        <w:t>the</w:t>
      </w:r>
      <w:r w:rsidRPr="0020234C">
        <w:rPr>
          <w:rFonts w:ascii="Arial" w:eastAsia="Arial" w:hAnsi="Arial" w:cs="Arial"/>
          <w:color w:val="4A4F4E"/>
          <w:spacing w:val="-8"/>
          <w:w w:val="110"/>
          <w:sz w:val="18"/>
          <w:szCs w:val="18"/>
          <w:lang w:val="en-US"/>
        </w:rPr>
        <w:t xml:space="preserve"> </w:t>
      </w:r>
      <w:r w:rsidRPr="0020234C">
        <w:rPr>
          <w:rFonts w:ascii="Arial" w:eastAsia="Arial" w:hAnsi="Arial" w:cs="Arial"/>
          <w:color w:val="5C5F5F"/>
          <w:w w:val="110"/>
          <w:sz w:val="18"/>
          <w:szCs w:val="18"/>
          <w:lang w:val="en-US"/>
        </w:rPr>
        <w:t>appo</w:t>
      </w:r>
      <w:r w:rsidRPr="0020234C">
        <w:rPr>
          <w:rFonts w:ascii="Arial" w:eastAsia="Arial" w:hAnsi="Arial" w:cs="Arial"/>
          <w:color w:val="333A37"/>
          <w:w w:val="110"/>
          <w:sz w:val="18"/>
          <w:szCs w:val="18"/>
          <w:lang w:val="en-US"/>
        </w:rPr>
        <w:t>inted</w:t>
      </w:r>
      <w:r w:rsidRPr="0020234C">
        <w:rPr>
          <w:rFonts w:ascii="Arial" w:eastAsia="Arial" w:hAnsi="Arial" w:cs="Arial"/>
          <w:color w:val="333A37"/>
          <w:spacing w:val="-18"/>
          <w:w w:val="110"/>
          <w:sz w:val="18"/>
          <w:szCs w:val="18"/>
          <w:lang w:val="en-US"/>
        </w:rPr>
        <w:t xml:space="preserve"> </w:t>
      </w:r>
      <w:r w:rsidRPr="0020234C">
        <w:rPr>
          <w:rFonts w:ascii="Arial" w:eastAsia="Arial" w:hAnsi="Arial" w:cs="Arial"/>
          <w:color w:val="4A4F4E"/>
          <w:w w:val="110"/>
          <w:sz w:val="18"/>
          <w:szCs w:val="18"/>
          <w:lang w:val="en-US"/>
        </w:rPr>
        <w:t xml:space="preserve">manager under </w:t>
      </w:r>
      <w:r w:rsidRPr="0020234C">
        <w:rPr>
          <w:rFonts w:ascii="Arial" w:eastAsia="Arial" w:hAnsi="Arial" w:cs="Arial"/>
          <w:color w:val="5C5F5F"/>
          <w:w w:val="110"/>
          <w:sz w:val="18"/>
          <w:szCs w:val="18"/>
          <w:lang w:val="en-US"/>
        </w:rPr>
        <w:t xml:space="preserve">the contract </w:t>
      </w:r>
      <w:r w:rsidRPr="0020234C">
        <w:rPr>
          <w:rFonts w:ascii="Arial" w:eastAsia="Arial" w:hAnsi="Arial" w:cs="Arial"/>
          <w:color w:val="4A4F4E"/>
          <w:w w:val="110"/>
          <w:sz w:val="18"/>
          <w:szCs w:val="18"/>
          <w:lang w:val="en-US"/>
        </w:rPr>
        <w:t xml:space="preserve">or </w:t>
      </w:r>
      <w:r w:rsidRPr="0020234C">
        <w:rPr>
          <w:rFonts w:ascii="Arial" w:eastAsia="Arial" w:hAnsi="Arial" w:cs="Arial"/>
          <w:color w:val="5C5F5F"/>
          <w:w w:val="110"/>
          <w:sz w:val="18"/>
          <w:szCs w:val="18"/>
          <w:lang w:val="en-US"/>
        </w:rPr>
        <w:t xml:space="preserve">the </w:t>
      </w:r>
      <w:r w:rsidRPr="0020234C">
        <w:rPr>
          <w:rFonts w:ascii="Arial" w:eastAsia="Arial" w:hAnsi="Arial" w:cs="Arial"/>
          <w:color w:val="4A4F4E"/>
          <w:w w:val="110"/>
          <w:sz w:val="18"/>
          <w:szCs w:val="18"/>
          <w:lang w:val="en-US"/>
        </w:rPr>
        <w:t>primary State contact in relation</w:t>
      </w:r>
      <w:r w:rsidRPr="0020234C">
        <w:rPr>
          <w:rFonts w:ascii="Arial" w:eastAsia="Arial" w:hAnsi="Arial" w:cs="Arial"/>
          <w:color w:val="5C5F5F"/>
          <w:w w:val="110"/>
          <w:sz w:val="18"/>
          <w:szCs w:val="18"/>
          <w:lang w:val="en-US"/>
        </w:rPr>
        <w:t xml:space="preserve"> to </w:t>
      </w:r>
      <w:r w:rsidRPr="0020234C">
        <w:rPr>
          <w:rFonts w:ascii="Arial" w:eastAsia="Arial" w:hAnsi="Arial" w:cs="Arial"/>
          <w:color w:val="4A4F4E"/>
          <w:w w:val="110"/>
          <w:sz w:val="18"/>
          <w:szCs w:val="18"/>
          <w:lang w:val="en-US"/>
        </w:rPr>
        <w:t xml:space="preserve">the goods or services </w:t>
      </w:r>
      <w:r w:rsidRPr="0020234C">
        <w:rPr>
          <w:rFonts w:ascii="Arial" w:eastAsia="Arial" w:hAnsi="Arial" w:cs="Arial"/>
          <w:color w:val="5C5F5F"/>
          <w:w w:val="110"/>
          <w:sz w:val="18"/>
          <w:szCs w:val="18"/>
          <w:lang w:val="en-US"/>
        </w:rPr>
        <w:t xml:space="preserve">or construction </w:t>
      </w:r>
      <w:proofErr w:type="gramStart"/>
      <w:r w:rsidRPr="0020234C">
        <w:rPr>
          <w:rFonts w:ascii="Arial" w:eastAsia="Arial" w:hAnsi="Arial" w:cs="Arial"/>
          <w:color w:val="5C5F5F"/>
          <w:w w:val="110"/>
          <w:sz w:val="18"/>
          <w:szCs w:val="18"/>
          <w:lang w:val="en-US"/>
        </w:rPr>
        <w:t>works</w:t>
      </w:r>
      <w:proofErr w:type="gramEnd"/>
      <w:r w:rsidRPr="0020234C">
        <w:rPr>
          <w:rFonts w:ascii="Arial" w:eastAsia="Arial" w:hAnsi="Arial" w:cs="Arial"/>
          <w:color w:val="5C5F5F"/>
          <w:w w:val="110"/>
          <w:sz w:val="18"/>
          <w:szCs w:val="18"/>
          <w:lang w:val="en-US"/>
        </w:rPr>
        <w:t xml:space="preserve"> and serv</w:t>
      </w:r>
      <w:r w:rsidRPr="0020234C">
        <w:rPr>
          <w:rFonts w:ascii="Arial" w:eastAsia="Arial" w:hAnsi="Arial" w:cs="Arial"/>
          <w:color w:val="333A37"/>
          <w:w w:val="110"/>
          <w:sz w:val="18"/>
          <w:szCs w:val="18"/>
          <w:lang w:val="en-US"/>
        </w:rPr>
        <w:t>i</w:t>
      </w:r>
      <w:r w:rsidRPr="0020234C">
        <w:rPr>
          <w:rFonts w:ascii="Arial" w:eastAsia="Arial" w:hAnsi="Arial" w:cs="Arial"/>
          <w:color w:val="5C5F5F"/>
          <w:w w:val="110"/>
          <w:sz w:val="18"/>
          <w:szCs w:val="18"/>
          <w:lang w:val="en-US"/>
        </w:rPr>
        <w:t xml:space="preserve">ces </w:t>
      </w:r>
      <w:r w:rsidRPr="0020234C">
        <w:rPr>
          <w:rFonts w:ascii="Arial" w:eastAsia="Arial" w:hAnsi="Arial" w:cs="Arial"/>
          <w:color w:val="4A4F4E"/>
          <w:w w:val="110"/>
          <w:sz w:val="18"/>
          <w:szCs w:val="18"/>
          <w:lang w:val="en-US"/>
        </w:rPr>
        <w:t>be</w:t>
      </w:r>
      <w:r w:rsidRPr="0020234C">
        <w:rPr>
          <w:rFonts w:ascii="Arial" w:eastAsia="Arial" w:hAnsi="Arial" w:cs="Arial"/>
          <w:color w:val="232927"/>
          <w:w w:val="110"/>
          <w:sz w:val="18"/>
          <w:szCs w:val="18"/>
          <w:lang w:val="en-US"/>
        </w:rPr>
        <w:t>i</w:t>
      </w:r>
      <w:r w:rsidRPr="0020234C">
        <w:rPr>
          <w:rFonts w:ascii="Arial" w:eastAsia="Arial" w:hAnsi="Arial" w:cs="Arial"/>
          <w:color w:val="4A4F4E"/>
          <w:w w:val="110"/>
          <w:sz w:val="18"/>
          <w:szCs w:val="18"/>
          <w:lang w:val="en-US"/>
        </w:rPr>
        <w:t>ng</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4A4F4E"/>
          <w:w w:val="110"/>
          <w:sz w:val="18"/>
          <w:szCs w:val="18"/>
          <w:lang w:val="en-US"/>
        </w:rPr>
        <w:t>provided;</w:t>
      </w:r>
    </w:p>
    <w:p w:rsidR="004D2E5B" w:rsidRPr="0020234C" w:rsidRDefault="004D2E5B" w:rsidP="0020234C">
      <w:pPr>
        <w:widowControl w:val="0"/>
        <w:autoSpaceDE w:val="0"/>
        <w:autoSpaceDN w:val="0"/>
        <w:spacing w:after="0" w:line="240" w:lineRule="auto"/>
        <w:ind w:left="799"/>
        <w:rPr>
          <w:rFonts w:ascii="Arial" w:eastAsia="Arial" w:hAnsi="Arial" w:cs="Arial"/>
          <w:sz w:val="18"/>
          <w:szCs w:val="18"/>
          <w:lang w:val="en-US"/>
        </w:rPr>
      </w:pPr>
    </w:p>
    <w:p w:rsidR="004D2E5B" w:rsidRPr="0020234C" w:rsidRDefault="004D2E5B" w:rsidP="0020234C">
      <w:pPr>
        <w:widowControl w:val="0"/>
        <w:numPr>
          <w:ilvl w:val="0"/>
          <w:numId w:val="32"/>
        </w:numPr>
        <w:tabs>
          <w:tab w:val="left" w:pos="1138"/>
        </w:tabs>
        <w:autoSpaceDE w:val="0"/>
        <w:autoSpaceDN w:val="0"/>
        <w:spacing w:after="0" w:line="292" w:lineRule="auto"/>
        <w:ind w:left="799" w:right="105" w:hanging="332"/>
        <w:rPr>
          <w:rFonts w:ascii="Arial" w:eastAsia="Arial" w:hAnsi="Arial" w:cs="Arial"/>
          <w:color w:val="5C5F5F"/>
          <w:sz w:val="18"/>
          <w:szCs w:val="18"/>
          <w:lang w:val="en-US"/>
        </w:rPr>
      </w:pPr>
      <w:r w:rsidRPr="0020234C">
        <w:rPr>
          <w:rFonts w:ascii="Arial" w:eastAsia="Arial" w:hAnsi="Arial" w:cs="Arial"/>
          <w:color w:val="5C5F5F"/>
          <w:w w:val="110"/>
          <w:sz w:val="18"/>
          <w:szCs w:val="18"/>
          <w:lang w:val="en-US"/>
        </w:rPr>
        <w:t>in</w:t>
      </w:r>
      <w:r w:rsidRPr="0020234C">
        <w:rPr>
          <w:rFonts w:ascii="Arial" w:eastAsia="Arial" w:hAnsi="Arial" w:cs="Arial"/>
          <w:color w:val="5C5F5F"/>
          <w:spacing w:val="-4"/>
          <w:w w:val="110"/>
          <w:sz w:val="18"/>
          <w:szCs w:val="18"/>
          <w:lang w:val="en-US"/>
        </w:rPr>
        <w:t xml:space="preserve"> </w:t>
      </w:r>
      <w:r w:rsidRPr="0020234C">
        <w:rPr>
          <w:rFonts w:ascii="Arial" w:eastAsia="Arial" w:hAnsi="Arial" w:cs="Arial"/>
          <w:color w:val="4A4F4E"/>
          <w:w w:val="110"/>
          <w:sz w:val="18"/>
          <w:szCs w:val="18"/>
          <w:lang w:val="en-US"/>
        </w:rPr>
        <w:t>relation</w:t>
      </w:r>
      <w:r w:rsidRPr="0020234C">
        <w:rPr>
          <w:rFonts w:ascii="Arial" w:eastAsia="Arial" w:hAnsi="Arial" w:cs="Arial"/>
          <w:color w:val="4A4F4E"/>
          <w:spacing w:val="-16"/>
          <w:w w:val="110"/>
          <w:sz w:val="18"/>
          <w:szCs w:val="18"/>
          <w:lang w:val="en-US"/>
        </w:rPr>
        <w:t xml:space="preserve"> </w:t>
      </w:r>
      <w:r w:rsidRPr="0020234C">
        <w:rPr>
          <w:rFonts w:ascii="Arial" w:eastAsia="Arial" w:hAnsi="Arial" w:cs="Arial"/>
          <w:color w:val="4A4F4E"/>
          <w:w w:val="110"/>
          <w:sz w:val="18"/>
          <w:szCs w:val="18"/>
          <w:lang w:val="en-US"/>
        </w:rPr>
        <w:t>to</w:t>
      </w:r>
      <w:r w:rsidRPr="0020234C">
        <w:rPr>
          <w:rFonts w:ascii="Arial" w:eastAsia="Arial" w:hAnsi="Arial" w:cs="Arial"/>
          <w:color w:val="4A4F4E"/>
          <w:spacing w:val="10"/>
          <w:w w:val="110"/>
          <w:sz w:val="18"/>
          <w:szCs w:val="18"/>
          <w:lang w:val="en-US"/>
        </w:rPr>
        <w:t xml:space="preserve"> </w:t>
      </w:r>
      <w:r w:rsidRPr="0020234C">
        <w:rPr>
          <w:rFonts w:ascii="Arial" w:eastAsia="Arial" w:hAnsi="Arial" w:cs="Arial"/>
          <w:color w:val="4A4F4E"/>
          <w:w w:val="110"/>
          <w:sz w:val="18"/>
          <w:szCs w:val="18"/>
          <w:lang w:val="en-US"/>
        </w:rPr>
        <w:t>State</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4A4F4E"/>
          <w:w w:val="110"/>
          <w:sz w:val="18"/>
          <w:szCs w:val="18"/>
          <w:lang w:val="en-US"/>
        </w:rPr>
        <w:t>personnel</w:t>
      </w:r>
      <w:r w:rsidRPr="0020234C">
        <w:rPr>
          <w:rFonts w:ascii="Arial" w:eastAsia="Arial" w:hAnsi="Arial" w:cs="Arial"/>
          <w:color w:val="4A4F4E"/>
          <w:spacing w:val="-21"/>
          <w:w w:val="110"/>
          <w:sz w:val="18"/>
          <w:szCs w:val="18"/>
          <w:lang w:val="en-US"/>
        </w:rPr>
        <w:t xml:space="preserve"> </w:t>
      </w:r>
      <w:r w:rsidRPr="0020234C">
        <w:rPr>
          <w:rFonts w:ascii="Arial" w:eastAsia="Arial" w:hAnsi="Arial" w:cs="Arial"/>
          <w:color w:val="4A4F4E"/>
          <w:w w:val="110"/>
          <w:sz w:val="18"/>
          <w:szCs w:val="18"/>
          <w:lang w:val="en-US"/>
        </w:rPr>
        <w:t>breaching</w:t>
      </w:r>
      <w:r w:rsidRPr="0020234C">
        <w:rPr>
          <w:rFonts w:ascii="Arial" w:eastAsia="Arial" w:hAnsi="Arial" w:cs="Arial"/>
          <w:color w:val="4A4F4E"/>
          <w:spacing w:val="-5"/>
          <w:w w:val="110"/>
          <w:sz w:val="18"/>
          <w:szCs w:val="18"/>
          <w:lang w:val="en-US"/>
        </w:rPr>
        <w:t xml:space="preserve"> </w:t>
      </w:r>
      <w:r w:rsidRPr="0020234C">
        <w:rPr>
          <w:rFonts w:ascii="Arial" w:eastAsia="Arial" w:hAnsi="Arial" w:cs="Arial"/>
          <w:color w:val="4A4F4E"/>
          <w:w w:val="110"/>
          <w:sz w:val="18"/>
          <w:szCs w:val="18"/>
          <w:lang w:val="en-US"/>
        </w:rPr>
        <w:t>VPS</w:t>
      </w:r>
      <w:r w:rsidRPr="0020234C">
        <w:rPr>
          <w:rFonts w:ascii="Arial" w:eastAsia="Arial" w:hAnsi="Arial" w:cs="Arial"/>
          <w:color w:val="4A4F4E"/>
          <w:spacing w:val="-12"/>
          <w:w w:val="110"/>
          <w:sz w:val="18"/>
          <w:szCs w:val="18"/>
          <w:lang w:val="en-US"/>
        </w:rPr>
        <w:t xml:space="preserve"> </w:t>
      </w:r>
      <w:r w:rsidRPr="0020234C">
        <w:rPr>
          <w:rFonts w:ascii="Arial" w:eastAsia="Arial" w:hAnsi="Arial" w:cs="Arial"/>
          <w:color w:val="5C5F5F"/>
          <w:w w:val="110"/>
          <w:sz w:val="18"/>
          <w:szCs w:val="18"/>
          <w:lang w:val="en-US"/>
        </w:rPr>
        <w:t>Codes</w:t>
      </w:r>
      <w:r w:rsidRPr="0020234C">
        <w:rPr>
          <w:rFonts w:ascii="Arial" w:eastAsia="Arial" w:hAnsi="Arial" w:cs="Arial"/>
          <w:color w:val="5C5F5F"/>
          <w:spacing w:val="-10"/>
          <w:w w:val="110"/>
          <w:sz w:val="18"/>
          <w:szCs w:val="18"/>
          <w:lang w:val="en-US"/>
        </w:rPr>
        <w:t xml:space="preserve"> </w:t>
      </w:r>
      <w:r w:rsidRPr="0020234C">
        <w:rPr>
          <w:rFonts w:ascii="Arial" w:eastAsia="Arial" w:hAnsi="Arial" w:cs="Arial"/>
          <w:color w:val="4A4F4E"/>
          <w:w w:val="110"/>
          <w:sz w:val="18"/>
          <w:szCs w:val="18"/>
          <w:lang w:val="en-US"/>
        </w:rPr>
        <w:t>or</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5C5F5F"/>
          <w:w w:val="110"/>
          <w:sz w:val="18"/>
          <w:szCs w:val="18"/>
          <w:lang w:val="en-US"/>
        </w:rPr>
        <w:t xml:space="preserve">in relation to </w:t>
      </w:r>
      <w:r w:rsidRPr="0020234C">
        <w:rPr>
          <w:rFonts w:ascii="Arial" w:eastAsia="Arial" w:hAnsi="Arial" w:cs="Arial"/>
          <w:color w:val="4A4F4E"/>
          <w:spacing w:val="-4"/>
          <w:w w:val="110"/>
          <w:sz w:val="18"/>
          <w:szCs w:val="18"/>
          <w:lang w:val="en-US"/>
        </w:rPr>
        <w:t>se</w:t>
      </w:r>
      <w:r w:rsidRPr="0020234C">
        <w:rPr>
          <w:rFonts w:ascii="Arial" w:eastAsia="Arial" w:hAnsi="Arial" w:cs="Arial"/>
          <w:color w:val="232927"/>
          <w:spacing w:val="-4"/>
          <w:w w:val="110"/>
          <w:sz w:val="18"/>
          <w:szCs w:val="18"/>
          <w:lang w:val="en-US"/>
        </w:rPr>
        <w:t>r</w:t>
      </w:r>
      <w:r w:rsidRPr="0020234C">
        <w:rPr>
          <w:rFonts w:ascii="Arial" w:eastAsia="Arial" w:hAnsi="Arial" w:cs="Arial"/>
          <w:color w:val="4A4F4E"/>
          <w:spacing w:val="-4"/>
          <w:w w:val="110"/>
          <w:sz w:val="18"/>
          <w:szCs w:val="18"/>
          <w:lang w:val="en-US"/>
        </w:rPr>
        <w:t xml:space="preserve">ious </w:t>
      </w:r>
      <w:r w:rsidRPr="0020234C">
        <w:rPr>
          <w:rFonts w:ascii="Arial" w:eastAsia="Arial" w:hAnsi="Arial" w:cs="Arial"/>
          <w:color w:val="4A4F4E"/>
          <w:w w:val="110"/>
          <w:sz w:val="18"/>
          <w:szCs w:val="18"/>
          <w:lang w:val="en-US"/>
        </w:rPr>
        <w:t xml:space="preserve">misconduct of </w:t>
      </w:r>
      <w:r w:rsidRPr="0020234C">
        <w:rPr>
          <w:rFonts w:ascii="Arial" w:eastAsia="Arial" w:hAnsi="Arial" w:cs="Arial"/>
          <w:color w:val="5C5F5F"/>
          <w:w w:val="110"/>
          <w:sz w:val="18"/>
          <w:szCs w:val="18"/>
          <w:lang w:val="en-US"/>
        </w:rPr>
        <w:t xml:space="preserve">State </w:t>
      </w:r>
      <w:r w:rsidRPr="0020234C">
        <w:rPr>
          <w:rFonts w:ascii="Arial" w:eastAsia="Arial" w:hAnsi="Arial" w:cs="Arial"/>
          <w:color w:val="4A4F4E"/>
          <w:spacing w:val="-6"/>
          <w:w w:val="110"/>
          <w:sz w:val="18"/>
          <w:szCs w:val="18"/>
          <w:lang w:val="en-US"/>
        </w:rPr>
        <w:t>personnel</w:t>
      </w:r>
      <w:r w:rsidRPr="0020234C">
        <w:rPr>
          <w:rFonts w:ascii="Arial" w:eastAsia="Arial" w:hAnsi="Arial" w:cs="Arial"/>
          <w:color w:val="232927"/>
          <w:spacing w:val="-6"/>
          <w:w w:val="110"/>
          <w:sz w:val="18"/>
          <w:szCs w:val="18"/>
          <w:lang w:val="en-US"/>
        </w:rPr>
        <w:t xml:space="preserve">, </w:t>
      </w:r>
      <w:r w:rsidRPr="0020234C">
        <w:rPr>
          <w:rFonts w:ascii="Arial" w:eastAsia="Arial" w:hAnsi="Arial" w:cs="Arial"/>
          <w:color w:val="5C5F5F"/>
          <w:w w:val="110"/>
          <w:sz w:val="18"/>
          <w:szCs w:val="18"/>
          <w:lang w:val="en-US"/>
        </w:rPr>
        <w:t>the</w:t>
      </w:r>
      <w:r w:rsidRPr="0020234C">
        <w:rPr>
          <w:rFonts w:ascii="Arial" w:eastAsia="Arial" w:hAnsi="Arial" w:cs="Arial"/>
          <w:color w:val="4A4F4E"/>
          <w:w w:val="110"/>
          <w:sz w:val="18"/>
          <w:szCs w:val="18"/>
          <w:lang w:val="en-US"/>
        </w:rPr>
        <w:t xml:space="preserve"> relevant </w:t>
      </w:r>
      <w:r w:rsidRPr="0020234C">
        <w:rPr>
          <w:rFonts w:ascii="Arial" w:eastAsia="Arial" w:hAnsi="Arial" w:cs="Arial"/>
          <w:color w:val="5C5F5F"/>
          <w:w w:val="110"/>
          <w:sz w:val="18"/>
          <w:szCs w:val="18"/>
          <w:lang w:val="en-US"/>
        </w:rPr>
        <w:t xml:space="preserve">public </w:t>
      </w:r>
      <w:r w:rsidRPr="0020234C">
        <w:rPr>
          <w:rFonts w:ascii="Arial" w:eastAsia="Arial" w:hAnsi="Arial" w:cs="Arial"/>
          <w:color w:val="4A4F4E"/>
          <w:w w:val="110"/>
          <w:sz w:val="18"/>
          <w:szCs w:val="18"/>
          <w:lang w:val="en-US"/>
        </w:rPr>
        <w:t xml:space="preserve">body head </w:t>
      </w:r>
      <w:r w:rsidRPr="0020234C">
        <w:rPr>
          <w:rFonts w:ascii="Arial" w:eastAsia="Arial" w:hAnsi="Arial" w:cs="Arial"/>
          <w:color w:val="5C5F5F"/>
          <w:w w:val="110"/>
          <w:sz w:val="18"/>
          <w:szCs w:val="18"/>
          <w:lang w:val="en-US"/>
        </w:rPr>
        <w:t>or t</w:t>
      </w:r>
      <w:r w:rsidRPr="0020234C">
        <w:rPr>
          <w:rFonts w:ascii="Arial" w:eastAsia="Arial" w:hAnsi="Arial" w:cs="Arial"/>
          <w:color w:val="333A37"/>
          <w:w w:val="110"/>
          <w:sz w:val="18"/>
          <w:szCs w:val="18"/>
          <w:lang w:val="en-US"/>
        </w:rPr>
        <w:t>h</w:t>
      </w:r>
      <w:r w:rsidRPr="0020234C">
        <w:rPr>
          <w:rFonts w:ascii="Arial" w:eastAsia="Arial" w:hAnsi="Arial" w:cs="Arial"/>
          <w:color w:val="5C5F5F"/>
          <w:w w:val="110"/>
          <w:sz w:val="18"/>
          <w:szCs w:val="18"/>
          <w:lang w:val="en-US"/>
        </w:rPr>
        <w:t xml:space="preserve">e </w:t>
      </w:r>
      <w:r w:rsidRPr="0020234C">
        <w:rPr>
          <w:rFonts w:ascii="Arial" w:eastAsia="Arial" w:hAnsi="Arial" w:cs="Arial"/>
          <w:color w:val="333A37"/>
          <w:w w:val="110"/>
          <w:sz w:val="18"/>
          <w:szCs w:val="18"/>
          <w:lang w:val="en-US"/>
        </w:rPr>
        <w:t>Independent</w:t>
      </w:r>
      <w:r w:rsidRPr="0020234C">
        <w:rPr>
          <w:rFonts w:ascii="Arial" w:eastAsia="Arial" w:hAnsi="Arial" w:cs="Arial"/>
          <w:color w:val="4A4F4E"/>
          <w:w w:val="110"/>
          <w:sz w:val="18"/>
          <w:szCs w:val="18"/>
          <w:lang w:val="en-US"/>
        </w:rPr>
        <w:t xml:space="preserve"> Broad-based</w:t>
      </w:r>
      <w:r w:rsidRPr="0020234C">
        <w:rPr>
          <w:rFonts w:ascii="Arial" w:eastAsia="Arial" w:hAnsi="Arial" w:cs="Arial"/>
          <w:color w:val="4A4F4E"/>
          <w:spacing w:val="-15"/>
          <w:w w:val="110"/>
          <w:sz w:val="18"/>
          <w:szCs w:val="18"/>
          <w:lang w:val="en-US"/>
        </w:rPr>
        <w:t xml:space="preserve"> </w:t>
      </w:r>
      <w:r w:rsidRPr="0020234C">
        <w:rPr>
          <w:rFonts w:ascii="Arial" w:eastAsia="Arial" w:hAnsi="Arial" w:cs="Arial"/>
          <w:color w:val="4A4F4E"/>
          <w:w w:val="110"/>
          <w:sz w:val="18"/>
          <w:szCs w:val="18"/>
          <w:lang w:val="en-US"/>
        </w:rPr>
        <w:t>Anti-Corruption</w:t>
      </w:r>
      <w:r w:rsidRPr="0020234C">
        <w:rPr>
          <w:rFonts w:ascii="Arial" w:eastAsia="Arial" w:hAnsi="Arial" w:cs="Arial"/>
          <w:color w:val="4A4F4E"/>
          <w:spacing w:val="-22"/>
          <w:w w:val="110"/>
          <w:sz w:val="18"/>
          <w:szCs w:val="18"/>
          <w:lang w:val="en-US"/>
        </w:rPr>
        <w:t xml:space="preserve"> </w:t>
      </w:r>
      <w:r w:rsidRPr="0020234C">
        <w:rPr>
          <w:rFonts w:ascii="Arial" w:eastAsia="Arial" w:hAnsi="Arial" w:cs="Arial"/>
          <w:color w:val="4A4F4E"/>
          <w:w w:val="110"/>
          <w:sz w:val="18"/>
          <w:szCs w:val="18"/>
          <w:lang w:val="en-US"/>
        </w:rPr>
        <w:t>Commission;</w:t>
      </w:r>
      <w:r w:rsidRPr="0020234C">
        <w:rPr>
          <w:rFonts w:ascii="Arial" w:eastAsia="Arial" w:hAnsi="Arial" w:cs="Arial"/>
          <w:color w:val="4A4F4E"/>
          <w:spacing w:val="-11"/>
          <w:w w:val="110"/>
          <w:sz w:val="18"/>
          <w:szCs w:val="18"/>
          <w:lang w:val="en-US"/>
        </w:rPr>
        <w:t xml:space="preserve"> </w:t>
      </w:r>
      <w:r w:rsidRPr="0020234C">
        <w:rPr>
          <w:rFonts w:ascii="Arial" w:eastAsia="Arial" w:hAnsi="Arial" w:cs="Arial"/>
          <w:color w:val="5C5F5F"/>
          <w:w w:val="110"/>
          <w:sz w:val="18"/>
          <w:szCs w:val="18"/>
          <w:lang w:val="en-US"/>
        </w:rPr>
        <w:t>or</w:t>
      </w:r>
    </w:p>
    <w:p w:rsidR="004D2E5B" w:rsidRPr="0020234C" w:rsidRDefault="004D2E5B" w:rsidP="0020234C">
      <w:pPr>
        <w:widowControl w:val="0"/>
        <w:autoSpaceDE w:val="0"/>
        <w:autoSpaceDN w:val="0"/>
        <w:spacing w:after="0" w:line="240" w:lineRule="auto"/>
        <w:ind w:left="1117" w:hanging="318"/>
        <w:rPr>
          <w:rFonts w:ascii="Arial" w:eastAsia="Arial" w:hAnsi="Arial" w:cs="Arial"/>
          <w:sz w:val="18"/>
          <w:szCs w:val="18"/>
          <w:lang w:val="en-US"/>
        </w:rPr>
      </w:pPr>
    </w:p>
    <w:p w:rsidR="004D2E5B" w:rsidRPr="0020234C" w:rsidRDefault="004D2E5B" w:rsidP="0020234C">
      <w:pPr>
        <w:widowControl w:val="0"/>
        <w:numPr>
          <w:ilvl w:val="0"/>
          <w:numId w:val="32"/>
        </w:numPr>
        <w:tabs>
          <w:tab w:val="left" w:pos="1146"/>
        </w:tabs>
        <w:autoSpaceDE w:val="0"/>
        <w:autoSpaceDN w:val="0"/>
        <w:spacing w:after="0" w:line="292" w:lineRule="auto"/>
        <w:ind w:left="799" w:right="47" w:hanging="335"/>
        <w:rPr>
          <w:rFonts w:ascii="Arial" w:eastAsia="Arial" w:hAnsi="Arial" w:cs="Arial"/>
          <w:color w:val="4A4F4E"/>
          <w:sz w:val="18"/>
          <w:szCs w:val="18"/>
          <w:lang w:val="en-US"/>
        </w:rPr>
      </w:pPr>
      <w:r w:rsidRPr="0020234C">
        <w:rPr>
          <w:rFonts w:ascii="Arial" w:eastAsia="Arial" w:hAnsi="Arial" w:cs="Arial"/>
          <w:color w:val="4A4F4E"/>
          <w:w w:val="110"/>
          <w:sz w:val="18"/>
          <w:szCs w:val="18"/>
          <w:lang w:val="en-US"/>
        </w:rPr>
        <w:t>in</w:t>
      </w:r>
      <w:r w:rsidRPr="0020234C">
        <w:rPr>
          <w:rFonts w:ascii="Arial" w:eastAsia="Arial" w:hAnsi="Arial" w:cs="Arial"/>
          <w:color w:val="4A4F4E"/>
          <w:spacing w:val="-10"/>
          <w:w w:val="110"/>
          <w:sz w:val="18"/>
          <w:szCs w:val="18"/>
          <w:lang w:val="en-US"/>
        </w:rPr>
        <w:t xml:space="preserve"> </w:t>
      </w:r>
      <w:r w:rsidRPr="0020234C">
        <w:rPr>
          <w:rFonts w:ascii="Arial" w:eastAsia="Arial" w:hAnsi="Arial" w:cs="Arial"/>
          <w:color w:val="4A4F4E"/>
          <w:w w:val="110"/>
          <w:sz w:val="18"/>
          <w:szCs w:val="18"/>
          <w:lang w:val="en-US"/>
        </w:rPr>
        <w:t>relation</w:t>
      </w:r>
      <w:r w:rsidRPr="0020234C">
        <w:rPr>
          <w:rFonts w:ascii="Arial" w:eastAsia="Arial" w:hAnsi="Arial" w:cs="Arial"/>
          <w:color w:val="4A4F4E"/>
          <w:spacing w:val="-19"/>
          <w:w w:val="110"/>
          <w:sz w:val="18"/>
          <w:szCs w:val="18"/>
          <w:lang w:val="en-US"/>
        </w:rPr>
        <w:t xml:space="preserve"> </w:t>
      </w:r>
      <w:r w:rsidRPr="0020234C">
        <w:rPr>
          <w:rFonts w:ascii="Arial" w:eastAsia="Arial" w:hAnsi="Arial" w:cs="Arial"/>
          <w:color w:val="5C5F5F"/>
          <w:w w:val="110"/>
          <w:sz w:val="18"/>
          <w:szCs w:val="18"/>
          <w:lang w:val="en-US"/>
        </w:rPr>
        <w:t>to</w:t>
      </w:r>
      <w:r w:rsidRPr="0020234C">
        <w:rPr>
          <w:rFonts w:ascii="Arial" w:eastAsia="Arial" w:hAnsi="Arial" w:cs="Arial"/>
          <w:color w:val="5C5F5F"/>
          <w:spacing w:val="-6"/>
          <w:w w:val="110"/>
          <w:sz w:val="18"/>
          <w:szCs w:val="18"/>
          <w:lang w:val="en-US"/>
        </w:rPr>
        <w:t xml:space="preserve"> </w:t>
      </w:r>
      <w:r w:rsidRPr="0020234C">
        <w:rPr>
          <w:rFonts w:ascii="Arial" w:eastAsia="Arial" w:hAnsi="Arial" w:cs="Arial"/>
          <w:color w:val="4A4F4E"/>
          <w:w w:val="110"/>
          <w:sz w:val="18"/>
          <w:szCs w:val="18"/>
          <w:lang w:val="en-US"/>
        </w:rPr>
        <w:t>allegations</w:t>
      </w:r>
      <w:r w:rsidRPr="0020234C">
        <w:rPr>
          <w:rFonts w:ascii="Arial" w:eastAsia="Arial" w:hAnsi="Arial" w:cs="Arial"/>
          <w:color w:val="4A4F4E"/>
          <w:spacing w:val="-8"/>
          <w:w w:val="110"/>
          <w:sz w:val="18"/>
          <w:szCs w:val="18"/>
          <w:lang w:val="en-US"/>
        </w:rPr>
        <w:t xml:space="preserve"> </w:t>
      </w:r>
      <w:r w:rsidRPr="0020234C">
        <w:rPr>
          <w:rFonts w:ascii="Arial" w:eastAsia="Arial" w:hAnsi="Arial" w:cs="Arial"/>
          <w:color w:val="5C5F5F"/>
          <w:w w:val="110"/>
          <w:sz w:val="18"/>
          <w:szCs w:val="18"/>
          <w:lang w:val="en-US"/>
        </w:rPr>
        <w:t>of</w:t>
      </w:r>
      <w:r w:rsidRPr="0020234C">
        <w:rPr>
          <w:rFonts w:ascii="Arial" w:eastAsia="Arial" w:hAnsi="Arial" w:cs="Arial"/>
          <w:color w:val="5C5F5F"/>
          <w:spacing w:val="-8"/>
          <w:w w:val="110"/>
          <w:sz w:val="18"/>
          <w:szCs w:val="18"/>
          <w:lang w:val="en-US"/>
        </w:rPr>
        <w:t xml:space="preserve"> </w:t>
      </w:r>
      <w:r w:rsidRPr="0020234C">
        <w:rPr>
          <w:rFonts w:ascii="Arial" w:eastAsia="Arial" w:hAnsi="Arial" w:cs="Arial"/>
          <w:color w:val="5C5F5F"/>
          <w:w w:val="110"/>
          <w:sz w:val="18"/>
          <w:szCs w:val="18"/>
          <w:lang w:val="en-US"/>
        </w:rPr>
        <w:t>suspected</w:t>
      </w:r>
      <w:r w:rsidRPr="0020234C">
        <w:rPr>
          <w:rFonts w:ascii="Arial" w:eastAsia="Arial" w:hAnsi="Arial" w:cs="Arial"/>
          <w:color w:val="5C5F5F"/>
          <w:spacing w:val="-15"/>
          <w:w w:val="110"/>
          <w:sz w:val="18"/>
          <w:szCs w:val="18"/>
          <w:lang w:val="en-US"/>
        </w:rPr>
        <w:t xml:space="preserve"> </w:t>
      </w:r>
      <w:r w:rsidRPr="0020234C">
        <w:rPr>
          <w:rFonts w:ascii="Arial" w:eastAsia="Arial" w:hAnsi="Arial" w:cs="Arial"/>
          <w:color w:val="4A4F4E"/>
          <w:w w:val="110"/>
          <w:sz w:val="18"/>
          <w:szCs w:val="18"/>
          <w:lang w:val="en-US"/>
        </w:rPr>
        <w:t>corruption</w:t>
      </w:r>
      <w:r w:rsidRPr="0020234C">
        <w:rPr>
          <w:rFonts w:ascii="Arial" w:eastAsia="Arial" w:hAnsi="Arial" w:cs="Arial"/>
          <w:color w:val="4A4F4E"/>
          <w:spacing w:val="-12"/>
          <w:w w:val="110"/>
          <w:sz w:val="18"/>
          <w:szCs w:val="18"/>
          <w:lang w:val="en-US"/>
        </w:rPr>
        <w:t xml:space="preserve"> </w:t>
      </w:r>
      <w:r w:rsidRPr="0020234C">
        <w:rPr>
          <w:rFonts w:ascii="Arial" w:eastAsia="Arial" w:hAnsi="Arial" w:cs="Arial"/>
          <w:color w:val="4A4F4E"/>
          <w:w w:val="110"/>
          <w:sz w:val="18"/>
          <w:szCs w:val="18"/>
          <w:lang w:val="en-US"/>
        </w:rPr>
        <w:t xml:space="preserve">involving Suppliers or State personnel, </w:t>
      </w:r>
      <w:r w:rsidRPr="0020234C">
        <w:rPr>
          <w:rFonts w:ascii="Arial" w:eastAsia="Arial" w:hAnsi="Arial" w:cs="Arial"/>
          <w:color w:val="5C5F5F"/>
          <w:w w:val="110"/>
          <w:sz w:val="18"/>
          <w:szCs w:val="18"/>
          <w:lang w:val="en-US"/>
        </w:rPr>
        <w:t>to the</w:t>
      </w:r>
      <w:r w:rsidRPr="0020234C">
        <w:rPr>
          <w:rFonts w:ascii="Arial" w:eastAsia="Arial" w:hAnsi="Arial" w:cs="Arial"/>
          <w:color w:val="5C5F5F"/>
          <w:spacing w:val="-28"/>
          <w:w w:val="110"/>
          <w:sz w:val="18"/>
          <w:szCs w:val="18"/>
          <w:lang w:val="en-US"/>
        </w:rPr>
        <w:t xml:space="preserve"> </w:t>
      </w:r>
      <w:r w:rsidRPr="0020234C">
        <w:rPr>
          <w:rFonts w:ascii="Arial" w:eastAsia="Arial" w:hAnsi="Arial" w:cs="Arial"/>
          <w:color w:val="232927"/>
          <w:w w:val="110"/>
          <w:sz w:val="18"/>
          <w:szCs w:val="18"/>
          <w:lang w:val="en-US"/>
        </w:rPr>
        <w:t>I</w:t>
      </w:r>
      <w:r w:rsidRPr="0020234C">
        <w:rPr>
          <w:rFonts w:ascii="Arial" w:eastAsia="Arial" w:hAnsi="Arial" w:cs="Arial"/>
          <w:color w:val="4A4F4E"/>
          <w:w w:val="110"/>
          <w:sz w:val="18"/>
          <w:szCs w:val="18"/>
          <w:lang w:val="en-US"/>
        </w:rPr>
        <w:t>ndependent</w:t>
      </w:r>
      <w:r w:rsidR="002D2B48" w:rsidRPr="0020234C">
        <w:rPr>
          <w:rFonts w:ascii="Arial" w:eastAsia="Arial" w:hAnsi="Arial" w:cs="Arial"/>
          <w:color w:val="4A4F4E"/>
          <w:w w:val="110"/>
          <w:sz w:val="18"/>
          <w:szCs w:val="18"/>
          <w:lang w:val="en-US"/>
        </w:rPr>
        <w:t xml:space="preserve"> Broad-based Anti-Corruption Commission.</w:t>
      </w:r>
    </w:p>
    <w:p w:rsidR="004D2E5B" w:rsidRPr="007937CF" w:rsidRDefault="004D2E5B" w:rsidP="002D2B48">
      <w:pPr>
        <w:widowControl w:val="0"/>
        <w:autoSpaceDE w:val="0"/>
        <w:autoSpaceDN w:val="0"/>
        <w:spacing w:after="0" w:line="158" w:lineRule="exact"/>
        <w:ind w:left="797"/>
        <w:rPr>
          <w:rFonts w:ascii="Arial" w:eastAsia="Arial" w:hAnsi="Arial" w:cs="Arial"/>
          <w:sz w:val="20"/>
          <w:szCs w:val="20"/>
          <w:lang w:val="en-US"/>
        </w:rPr>
      </w:pPr>
    </w:p>
    <w:p w:rsidR="004D2E5B" w:rsidRPr="007937CF" w:rsidRDefault="004D2E5B" w:rsidP="002D2B48">
      <w:pPr>
        <w:widowControl w:val="0"/>
        <w:tabs>
          <w:tab w:val="left" w:pos="709"/>
        </w:tabs>
        <w:autoSpaceDE w:val="0"/>
        <w:autoSpaceDN w:val="0"/>
        <w:spacing w:after="0" w:line="240" w:lineRule="auto"/>
        <w:ind w:left="797"/>
        <w:outlineLvl w:val="2"/>
        <w:rPr>
          <w:rFonts w:ascii="Arial" w:eastAsia="Arial" w:hAnsi="Arial" w:cs="Arial"/>
          <w:b/>
          <w:bCs/>
          <w:sz w:val="20"/>
          <w:szCs w:val="20"/>
          <w:lang w:val="en-US"/>
        </w:rPr>
      </w:pPr>
      <w:r w:rsidRPr="007937CF">
        <w:rPr>
          <w:rFonts w:ascii="Arial" w:eastAsia="Arial" w:hAnsi="Arial" w:cs="Arial"/>
          <w:b/>
          <w:bCs/>
          <w:color w:val="4376AC"/>
          <w:w w:val="105"/>
          <w:sz w:val="20"/>
          <w:szCs w:val="20"/>
          <w:lang w:val="en-US"/>
        </w:rPr>
        <w:t>Corrective action process</w:t>
      </w:r>
    </w:p>
    <w:p w:rsidR="004D2E5B" w:rsidRPr="0020234C" w:rsidRDefault="004D2E5B" w:rsidP="002D2B48">
      <w:pPr>
        <w:widowControl w:val="0"/>
        <w:autoSpaceDE w:val="0"/>
        <w:autoSpaceDN w:val="0"/>
        <w:spacing w:before="143" w:after="0" w:line="288" w:lineRule="auto"/>
        <w:ind w:left="797" w:right="40"/>
        <w:rPr>
          <w:rFonts w:ascii="Arial" w:eastAsia="Arial" w:hAnsi="Arial" w:cs="Arial"/>
          <w:sz w:val="18"/>
          <w:szCs w:val="18"/>
          <w:lang w:val="en-US"/>
        </w:rPr>
      </w:pPr>
      <w:r w:rsidRPr="0020234C">
        <w:rPr>
          <w:rFonts w:ascii="Arial" w:eastAsia="Arial" w:hAnsi="Arial" w:cs="Arial"/>
          <w:color w:val="4A4F4E"/>
          <w:w w:val="110"/>
          <w:sz w:val="18"/>
          <w:szCs w:val="18"/>
          <w:lang w:val="en-US"/>
        </w:rPr>
        <w:t xml:space="preserve">Suppliers are </w:t>
      </w:r>
      <w:r w:rsidRPr="0020234C">
        <w:rPr>
          <w:rFonts w:ascii="Arial" w:eastAsia="Arial" w:hAnsi="Arial" w:cs="Arial"/>
          <w:color w:val="5C5F5F"/>
          <w:w w:val="110"/>
          <w:sz w:val="18"/>
          <w:szCs w:val="18"/>
          <w:lang w:val="en-US"/>
        </w:rPr>
        <w:t xml:space="preserve">expected </w:t>
      </w:r>
      <w:r w:rsidRPr="0020234C">
        <w:rPr>
          <w:rFonts w:ascii="Arial" w:eastAsia="Arial" w:hAnsi="Arial" w:cs="Arial"/>
          <w:color w:val="4A4F4E"/>
          <w:w w:val="110"/>
          <w:sz w:val="18"/>
          <w:szCs w:val="18"/>
          <w:lang w:val="en-US"/>
        </w:rPr>
        <w:t>to self</w:t>
      </w:r>
      <w:r w:rsidRPr="0020234C">
        <w:rPr>
          <w:rFonts w:ascii="Arial" w:eastAsia="Arial" w:hAnsi="Arial" w:cs="Arial"/>
          <w:color w:val="232927"/>
          <w:w w:val="110"/>
          <w:sz w:val="18"/>
          <w:szCs w:val="18"/>
          <w:lang w:val="en-US"/>
        </w:rPr>
        <w:t>-</w:t>
      </w:r>
      <w:r w:rsidRPr="0020234C">
        <w:rPr>
          <w:rFonts w:ascii="Arial" w:eastAsia="Arial" w:hAnsi="Arial" w:cs="Arial"/>
          <w:color w:val="4A4F4E"/>
          <w:w w:val="110"/>
          <w:sz w:val="18"/>
          <w:szCs w:val="18"/>
          <w:lang w:val="en-US"/>
        </w:rPr>
        <w:t xml:space="preserve">assess their compliance with the Code and </w:t>
      </w:r>
      <w:r w:rsidRPr="0020234C">
        <w:rPr>
          <w:rFonts w:ascii="Arial" w:eastAsia="Arial" w:hAnsi="Arial" w:cs="Arial"/>
          <w:color w:val="5C5F5F"/>
          <w:w w:val="110"/>
          <w:sz w:val="18"/>
          <w:szCs w:val="18"/>
          <w:lang w:val="en-US"/>
        </w:rPr>
        <w:t xml:space="preserve">lake </w:t>
      </w:r>
      <w:r w:rsidRPr="0020234C">
        <w:rPr>
          <w:rFonts w:ascii="Arial" w:eastAsia="Arial" w:hAnsi="Arial" w:cs="Arial"/>
          <w:color w:val="4A4F4E"/>
          <w:spacing w:val="-4"/>
          <w:w w:val="110"/>
          <w:sz w:val="18"/>
          <w:szCs w:val="18"/>
          <w:lang w:val="en-US"/>
        </w:rPr>
        <w:t>time</w:t>
      </w:r>
      <w:r w:rsidRPr="0020234C">
        <w:rPr>
          <w:rFonts w:ascii="Arial" w:eastAsia="Arial" w:hAnsi="Arial" w:cs="Arial"/>
          <w:color w:val="232927"/>
          <w:spacing w:val="-4"/>
          <w:w w:val="110"/>
          <w:sz w:val="18"/>
          <w:szCs w:val="18"/>
          <w:lang w:val="en-US"/>
        </w:rPr>
        <w:t>l</w:t>
      </w:r>
      <w:r w:rsidRPr="0020234C">
        <w:rPr>
          <w:rFonts w:ascii="Arial" w:eastAsia="Arial" w:hAnsi="Arial" w:cs="Arial"/>
          <w:color w:val="4A4F4E"/>
          <w:spacing w:val="-4"/>
          <w:w w:val="110"/>
          <w:sz w:val="18"/>
          <w:szCs w:val="18"/>
          <w:lang w:val="en-US"/>
        </w:rPr>
        <w:t xml:space="preserve">y </w:t>
      </w:r>
      <w:r w:rsidRPr="0020234C">
        <w:rPr>
          <w:rFonts w:ascii="Arial" w:eastAsia="Arial" w:hAnsi="Arial" w:cs="Arial"/>
          <w:color w:val="4A4F4E"/>
          <w:w w:val="110"/>
          <w:sz w:val="18"/>
          <w:szCs w:val="18"/>
          <w:lang w:val="en-US"/>
        </w:rPr>
        <w:t xml:space="preserve">action to correct any deficiencies or breaches reported or identified by an audit, </w:t>
      </w:r>
      <w:r w:rsidRPr="0020234C">
        <w:rPr>
          <w:rFonts w:ascii="Arial" w:eastAsia="Arial" w:hAnsi="Arial" w:cs="Arial"/>
          <w:color w:val="4A4F4E"/>
          <w:spacing w:val="-5"/>
          <w:w w:val="110"/>
          <w:sz w:val="18"/>
          <w:szCs w:val="18"/>
          <w:lang w:val="en-US"/>
        </w:rPr>
        <w:t>assessment</w:t>
      </w:r>
      <w:r w:rsidRPr="0020234C">
        <w:rPr>
          <w:rFonts w:ascii="Arial" w:eastAsia="Arial" w:hAnsi="Arial" w:cs="Arial"/>
          <w:color w:val="717474"/>
          <w:spacing w:val="-5"/>
          <w:w w:val="110"/>
          <w:sz w:val="18"/>
          <w:szCs w:val="18"/>
          <w:lang w:val="en-US"/>
        </w:rPr>
        <w:t xml:space="preserve">, </w:t>
      </w:r>
      <w:r w:rsidRPr="0020234C">
        <w:rPr>
          <w:rFonts w:ascii="Arial" w:eastAsia="Arial" w:hAnsi="Arial" w:cs="Arial"/>
          <w:color w:val="4A4F4E"/>
          <w:w w:val="110"/>
          <w:sz w:val="18"/>
          <w:szCs w:val="18"/>
          <w:lang w:val="en-US"/>
        </w:rPr>
        <w:t xml:space="preserve">inspection, investigation or review. Suppliers are encouraged to </w:t>
      </w:r>
      <w:r w:rsidRPr="0020234C">
        <w:rPr>
          <w:rFonts w:ascii="Arial" w:eastAsia="Arial" w:hAnsi="Arial" w:cs="Arial"/>
          <w:color w:val="333A37"/>
          <w:w w:val="110"/>
          <w:sz w:val="18"/>
          <w:szCs w:val="18"/>
          <w:lang w:val="en-US"/>
        </w:rPr>
        <w:t xml:space="preserve">raise </w:t>
      </w:r>
      <w:r w:rsidRPr="0020234C">
        <w:rPr>
          <w:rFonts w:ascii="Arial" w:eastAsia="Arial" w:hAnsi="Arial" w:cs="Arial"/>
          <w:color w:val="4A4F4E"/>
          <w:w w:val="110"/>
          <w:sz w:val="18"/>
          <w:szCs w:val="18"/>
          <w:lang w:val="en-US"/>
        </w:rPr>
        <w:t xml:space="preserve">any concerns, discuss and seek clarification </w:t>
      </w:r>
      <w:r w:rsidRPr="0020234C">
        <w:rPr>
          <w:rFonts w:ascii="Arial" w:eastAsia="Arial" w:hAnsi="Arial" w:cs="Arial"/>
          <w:color w:val="5C5F5F"/>
          <w:w w:val="110"/>
          <w:sz w:val="18"/>
          <w:szCs w:val="18"/>
          <w:lang w:val="en-US"/>
        </w:rPr>
        <w:t xml:space="preserve">accordingly </w:t>
      </w:r>
      <w:r w:rsidRPr="0020234C">
        <w:rPr>
          <w:rFonts w:ascii="Arial" w:eastAsia="Arial" w:hAnsi="Arial" w:cs="Arial"/>
          <w:color w:val="4A4F4E"/>
          <w:w w:val="110"/>
          <w:sz w:val="18"/>
          <w:szCs w:val="18"/>
          <w:lang w:val="en-US"/>
        </w:rPr>
        <w:t xml:space="preserve">to </w:t>
      </w:r>
      <w:r w:rsidRPr="0020234C">
        <w:rPr>
          <w:rFonts w:ascii="Arial" w:eastAsia="Arial" w:hAnsi="Arial" w:cs="Arial"/>
          <w:color w:val="5C5F5F"/>
          <w:w w:val="110"/>
          <w:sz w:val="18"/>
          <w:szCs w:val="18"/>
          <w:lang w:val="en-US"/>
        </w:rPr>
        <w:t xml:space="preserve">any elements </w:t>
      </w:r>
      <w:r w:rsidRPr="0020234C">
        <w:rPr>
          <w:rFonts w:ascii="Arial" w:eastAsia="Arial" w:hAnsi="Arial" w:cs="Arial"/>
          <w:color w:val="4A4F4E"/>
          <w:w w:val="110"/>
          <w:sz w:val="18"/>
          <w:szCs w:val="18"/>
          <w:lang w:val="en-US"/>
        </w:rPr>
        <w:t xml:space="preserve">of the Code with </w:t>
      </w:r>
      <w:r w:rsidRPr="0020234C">
        <w:rPr>
          <w:rFonts w:ascii="Arial" w:eastAsia="Arial" w:hAnsi="Arial" w:cs="Arial"/>
          <w:color w:val="5C5F5F"/>
          <w:w w:val="110"/>
          <w:sz w:val="18"/>
          <w:szCs w:val="18"/>
          <w:lang w:val="en-US"/>
        </w:rPr>
        <w:t xml:space="preserve">the </w:t>
      </w:r>
      <w:r w:rsidRPr="0020234C">
        <w:rPr>
          <w:rFonts w:ascii="Arial" w:eastAsia="Arial" w:hAnsi="Arial" w:cs="Arial"/>
          <w:color w:val="4A4F4E"/>
          <w:spacing w:val="-5"/>
          <w:w w:val="110"/>
          <w:sz w:val="18"/>
          <w:szCs w:val="18"/>
          <w:lang w:val="en-US"/>
        </w:rPr>
        <w:t>re</w:t>
      </w:r>
      <w:r w:rsidRPr="0020234C">
        <w:rPr>
          <w:rFonts w:ascii="Arial" w:eastAsia="Arial" w:hAnsi="Arial" w:cs="Arial"/>
          <w:color w:val="232927"/>
          <w:spacing w:val="-5"/>
          <w:w w:val="110"/>
          <w:sz w:val="18"/>
          <w:szCs w:val="18"/>
          <w:lang w:val="en-US"/>
        </w:rPr>
        <w:t>l</w:t>
      </w:r>
      <w:r w:rsidRPr="0020234C">
        <w:rPr>
          <w:rFonts w:ascii="Arial" w:eastAsia="Arial" w:hAnsi="Arial" w:cs="Arial"/>
          <w:color w:val="4A4F4E"/>
          <w:spacing w:val="-5"/>
          <w:w w:val="110"/>
          <w:sz w:val="18"/>
          <w:szCs w:val="18"/>
          <w:lang w:val="en-US"/>
        </w:rPr>
        <w:t xml:space="preserve">evant </w:t>
      </w:r>
      <w:r w:rsidRPr="0020234C">
        <w:rPr>
          <w:rFonts w:ascii="Arial" w:eastAsia="Arial" w:hAnsi="Arial" w:cs="Arial"/>
          <w:color w:val="4A4F4E"/>
          <w:w w:val="110"/>
          <w:sz w:val="18"/>
          <w:szCs w:val="18"/>
          <w:lang w:val="en-US"/>
        </w:rPr>
        <w:t xml:space="preserve">department or agency CPO or if there is no such appointed person then </w:t>
      </w:r>
      <w:r w:rsidRPr="0020234C">
        <w:rPr>
          <w:rFonts w:ascii="Arial" w:eastAsia="Arial" w:hAnsi="Arial" w:cs="Arial"/>
          <w:color w:val="5C5F5F"/>
          <w:w w:val="110"/>
          <w:sz w:val="18"/>
          <w:szCs w:val="18"/>
          <w:lang w:val="en-US"/>
        </w:rPr>
        <w:t xml:space="preserve">the </w:t>
      </w:r>
      <w:r w:rsidRPr="0020234C">
        <w:rPr>
          <w:rFonts w:ascii="Arial" w:eastAsia="Arial" w:hAnsi="Arial" w:cs="Arial"/>
          <w:color w:val="4A4F4E"/>
          <w:w w:val="110"/>
          <w:sz w:val="18"/>
          <w:szCs w:val="18"/>
          <w:lang w:val="en-US"/>
        </w:rPr>
        <w:t xml:space="preserve">State manager under </w:t>
      </w:r>
      <w:r w:rsidRPr="0020234C">
        <w:rPr>
          <w:rFonts w:ascii="Arial" w:eastAsia="Arial" w:hAnsi="Arial" w:cs="Arial"/>
          <w:color w:val="5C5F5F"/>
          <w:w w:val="110"/>
          <w:sz w:val="18"/>
          <w:szCs w:val="18"/>
          <w:lang w:val="en-US"/>
        </w:rPr>
        <w:t>the</w:t>
      </w:r>
      <w:r w:rsidRPr="0020234C">
        <w:rPr>
          <w:rFonts w:ascii="Arial" w:eastAsia="Arial" w:hAnsi="Arial" w:cs="Arial"/>
          <w:color w:val="333A37"/>
          <w:w w:val="110"/>
          <w:sz w:val="18"/>
          <w:szCs w:val="18"/>
          <w:lang w:val="en-US"/>
        </w:rPr>
        <w:t xml:space="preserve">ir </w:t>
      </w:r>
      <w:r w:rsidRPr="0020234C">
        <w:rPr>
          <w:rFonts w:ascii="Arial" w:eastAsia="Arial" w:hAnsi="Arial" w:cs="Arial"/>
          <w:color w:val="5C5F5F"/>
          <w:w w:val="110"/>
          <w:sz w:val="18"/>
          <w:szCs w:val="18"/>
          <w:lang w:val="en-US"/>
        </w:rPr>
        <w:t>cont</w:t>
      </w:r>
      <w:r w:rsidRPr="0020234C">
        <w:rPr>
          <w:rFonts w:ascii="Arial" w:eastAsia="Arial" w:hAnsi="Arial" w:cs="Arial"/>
          <w:color w:val="333A37"/>
          <w:w w:val="110"/>
          <w:sz w:val="18"/>
          <w:szCs w:val="18"/>
          <w:lang w:val="en-US"/>
        </w:rPr>
        <w:t xml:space="preserve">ract </w:t>
      </w:r>
      <w:r w:rsidRPr="0020234C">
        <w:rPr>
          <w:rFonts w:ascii="Arial" w:eastAsia="Arial" w:hAnsi="Arial" w:cs="Arial"/>
          <w:color w:val="4A4F4E"/>
          <w:w w:val="110"/>
          <w:sz w:val="18"/>
          <w:szCs w:val="18"/>
          <w:lang w:val="en-US"/>
        </w:rPr>
        <w:t>or the primary</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4A4F4E"/>
          <w:w w:val="110"/>
          <w:sz w:val="18"/>
          <w:szCs w:val="18"/>
          <w:lang w:val="en-US"/>
        </w:rPr>
        <w:t>State</w:t>
      </w:r>
      <w:r w:rsidRPr="0020234C">
        <w:rPr>
          <w:rFonts w:ascii="Arial" w:eastAsia="Arial" w:hAnsi="Arial" w:cs="Arial"/>
          <w:color w:val="4A4F4E"/>
          <w:spacing w:val="-20"/>
          <w:w w:val="110"/>
          <w:sz w:val="18"/>
          <w:szCs w:val="18"/>
          <w:lang w:val="en-US"/>
        </w:rPr>
        <w:t xml:space="preserve"> </w:t>
      </w:r>
      <w:r w:rsidRPr="0020234C">
        <w:rPr>
          <w:rFonts w:ascii="Arial" w:eastAsia="Arial" w:hAnsi="Arial" w:cs="Arial"/>
          <w:color w:val="4A4F4E"/>
          <w:w w:val="110"/>
          <w:sz w:val="18"/>
          <w:szCs w:val="18"/>
          <w:lang w:val="en-US"/>
        </w:rPr>
        <w:t>contact</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4A4F4E"/>
          <w:w w:val="110"/>
          <w:sz w:val="18"/>
          <w:szCs w:val="18"/>
          <w:lang w:val="en-US"/>
        </w:rPr>
        <w:t>in</w:t>
      </w:r>
      <w:r w:rsidRPr="0020234C">
        <w:rPr>
          <w:rFonts w:ascii="Arial" w:eastAsia="Arial" w:hAnsi="Arial" w:cs="Arial"/>
          <w:color w:val="4A4F4E"/>
          <w:spacing w:val="-5"/>
          <w:w w:val="110"/>
          <w:sz w:val="18"/>
          <w:szCs w:val="18"/>
          <w:lang w:val="en-US"/>
        </w:rPr>
        <w:t xml:space="preserve"> </w:t>
      </w:r>
      <w:r w:rsidRPr="0020234C">
        <w:rPr>
          <w:rFonts w:ascii="Arial" w:eastAsia="Arial" w:hAnsi="Arial" w:cs="Arial"/>
          <w:color w:val="4A4F4E"/>
          <w:w w:val="110"/>
          <w:sz w:val="18"/>
          <w:szCs w:val="18"/>
          <w:lang w:val="en-US"/>
        </w:rPr>
        <w:t>relation</w:t>
      </w:r>
      <w:r w:rsidRPr="0020234C">
        <w:rPr>
          <w:rFonts w:ascii="Arial" w:eastAsia="Arial" w:hAnsi="Arial" w:cs="Arial"/>
          <w:color w:val="4A4F4E"/>
          <w:spacing w:val="-12"/>
          <w:w w:val="110"/>
          <w:sz w:val="18"/>
          <w:szCs w:val="18"/>
          <w:lang w:val="en-US"/>
        </w:rPr>
        <w:t xml:space="preserve"> </w:t>
      </w:r>
      <w:r w:rsidRPr="0020234C">
        <w:rPr>
          <w:rFonts w:ascii="Arial" w:eastAsia="Arial" w:hAnsi="Arial" w:cs="Arial"/>
          <w:color w:val="5C5F5F"/>
          <w:w w:val="110"/>
          <w:sz w:val="18"/>
          <w:szCs w:val="18"/>
          <w:lang w:val="en-US"/>
        </w:rPr>
        <w:t>to</w:t>
      </w:r>
      <w:r w:rsidRPr="0020234C">
        <w:rPr>
          <w:rFonts w:ascii="Arial" w:eastAsia="Arial" w:hAnsi="Arial" w:cs="Arial"/>
          <w:color w:val="5C5F5F"/>
          <w:spacing w:val="-11"/>
          <w:w w:val="110"/>
          <w:sz w:val="18"/>
          <w:szCs w:val="18"/>
          <w:lang w:val="en-US"/>
        </w:rPr>
        <w:t xml:space="preserve"> </w:t>
      </w:r>
      <w:r w:rsidRPr="0020234C">
        <w:rPr>
          <w:rFonts w:ascii="Arial" w:eastAsia="Arial" w:hAnsi="Arial" w:cs="Arial"/>
          <w:color w:val="4A4F4E"/>
          <w:w w:val="110"/>
          <w:sz w:val="18"/>
          <w:szCs w:val="18"/>
          <w:lang w:val="en-US"/>
        </w:rPr>
        <w:t>the</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4A4F4E"/>
          <w:w w:val="110"/>
          <w:sz w:val="18"/>
          <w:szCs w:val="18"/>
          <w:lang w:val="en-US"/>
        </w:rPr>
        <w:t>goods</w:t>
      </w:r>
      <w:r w:rsidRPr="0020234C">
        <w:rPr>
          <w:rFonts w:ascii="Arial" w:eastAsia="Arial" w:hAnsi="Arial" w:cs="Arial"/>
          <w:color w:val="4A4F4E"/>
          <w:spacing w:val="-15"/>
          <w:w w:val="110"/>
          <w:sz w:val="18"/>
          <w:szCs w:val="18"/>
          <w:lang w:val="en-US"/>
        </w:rPr>
        <w:t xml:space="preserve"> </w:t>
      </w:r>
      <w:r w:rsidRPr="0020234C">
        <w:rPr>
          <w:rFonts w:ascii="Arial" w:eastAsia="Arial" w:hAnsi="Arial" w:cs="Arial"/>
          <w:color w:val="4A4F4E"/>
          <w:w w:val="110"/>
          <w:sz w:val="18"/>
          <w:szCs w:val="18"/>
          <w:lang w:val="en-US"/>
        </w:rPr>
        <w:t>or</w:t>
      </w:r>
      <w:r w:rsidRPr="0020234C">
        <w:rPr>
          <w:rFonts w:ascii="Arial" w:eastAsia="Arial" w:hAnsi="Arial" w:cs="Arial"/>
          <w:color w:val="4A4F4E"/>
          <w:spacing w:val="-5"/>
          <w:w w:val="110"/>
          <w:sz w:val="18"/>
          <w:szCs w:val="18"/>
          <w:lang w:val="en-US"/>
        </w:rPr>
        <w:t xml:space="preserve"> </w:t>
      </w:r>
      <w:r w:rsidRPr="0020234C">
        <w:rPr>
          <w:rFonts w:ascii="Arial" w:eastAsia="Arial" w:hAnsi="Arial" w:cs="Arial"/>
          <w:color w:val="5C5F5F"/>
          <w:w w:val="110"/>
          <w:sz w:val="18"/>
          <w:szCs w:val="18"/>
          <w:lang w:val="en-US"/>
        </w:rPr>
        <w:t>services</w:t>
      </w:r>
      <w:r w:rsidRPr="0020234C">
        <w:rPr>
          <w:rFonts w:ascii="Arial" w:eastAsia="Arial" w:hAnsi="Arial" w:cs="Arial"/>
          <w:color w:val="5C5F5F"/>
          <w:spacing w:val="-15"/>
          <w:w w:val="110"/>
          <w:sz w:val="18"/>
          <w:szCs w:val="18"/>
          <w:lang w:val="en-US"/>
        </w:rPr>
        <w:t xml:space="preserve"> </w:t>
      </w:r>
      <w:r w:rsidRPr="0020234C">
        <w:rPr>
          <w:rFonts w:ascii="Arial" w:eastAsia="Arial" w:hAnsi="Arial" w:cs="Arial"/>
          <w:color w:val="4A4F4E"/>
          <w:w w:val="110"/>
          <w:sz w:val="18"/>
          <w:szCs w:val="18"/>
          <w:lang w:val="en-US"/>
        </w:rPr>
        <w:t>or</w:t>
      </w:r>
      <w:r w:rsidRPr="0020234C">
        <w:rPr>
          <w:rFonts w:ascii="Arial" w:eastAsia="Arial" w:hAnsi="Arial" w:cs="Arial"/>
          <w:color w:val="4A4F4E"/>
          <w:spacing w:val="-18"/>
          <w:w w:val="110"/>
          <w:sz w:val="18"/>
          <w:szCs w:val="18"/>
          <w:lang w:val="en-US"/>
        </w:rPr>
        <w:t xml:space="preserve"> </w:t>
      </w:r>
      <w:r w:rsidRPr="0020234C">
        <w:rPr>
          <w:rFonts w:ascii="Arial" w:eastAsia="Arial" w:hAnsi="Arial" w:cs="Arial"/>
          <w:color w:val="5C5F5F"/>
          <w:w w:val="110"/>
          <w:sz w:val="18"/>
          <w:szCs w:val="18"/>
          <w:lang w:val="en-US"/>
        </w:rPr>
        <w:t xml:space="preserve">the </w:t>
      </w:r>
      <w:r w:rsidRPr="0020234C">
        <w:rPr>
          <w:rFonts w:ascii="Arial" w:eastAsia="Arial" w:hAnsi="Arial" w:cs="Arial"/>
          <w:color w:val="4A4F4E"/>
          <w:w w:val="110"/>
          <w:sz w:val="18"/>
          <w:szCs w:val="18"/>
          <w:lang w:val="en-US"/>
        </w:rPr>
        <w:t xml:space="preserve">construction </w:t>
      </w:r>
      <w:r w:rsidRPr="0020234C">
        <w:rPr>
          <w:rFonts w:ascii="Arial" w:eastAsia="Arial" w:hAnsi="Arial" w:cs="Arial"/>
          <w:color w:val="5C5F5F"/>
          <w:w w:val="110"/>
          <w:sz w:val="18"/>
          <w:szCs w:val="18"/>
          <w:lang w:val="en-US"/>
        </w:rPr>
        <w:t xml:space="preserve">works and services, </w:t>
      </w:r>
      <w:r w:rsidRPr="0020234C">
        <w:rPr>
          <w:rFonts w:ascii="Arial" w:eastAsia="Arial" w:hAnsi="Arial" w:cs="Arial"/>
          <w:color w:val="4A4F4E"/>
          <w:w w:val="110"/>
          <w:sz w:val="18"/>
          <w:szCs w:val="18"/>
          <w:lang w:val="en-US"/>
        </w:rPr>
        <w:t xml:space="preserve">they </w:t>
      </w:r>
      <w:r w:rsidRPr="0020234C">
        <w:rPr>
          <w:rFonts w:ascii="Arial" w:eastAsia="Arial" w:hAnsi="Arial" w:cs="Arial"/>
          <w:color w:val="4A4F4E"/>
          <w:spacing w:val="-4"/>
          <w:w w:val="110"/>
          <w:sz w:val="18"/>
          <w:szCs w:val="18"/>
          <w:lang w:val="en-US"/>
        </w:rPr>
        <w:t>a</w:t>
      </w:r>
      <w:r w:rsidRPr="0020234C">
        <w:rPr>
          <w:rFonts w:ascii="Arial" w:eastAsia="Arial" w:hAnsi="Arial" w:cs="Arial"/>
          <w:color w:val="232927"/>
          <w:spacing w:val="-4"/>
          <w:w w:val="110"/>
          <w:sz w:val="18"/>
          <w:szCs w:val="18"/>
          <w:lang w:val="en-US"/>
        </w:rPr>
        <w:t>r</w:t>
      </w:r>
      <w:r w:rsidRPr="0020234C">
        <w:rPr>
          <w:rFonts w:ascii="Arial" w:eastAsia="Arial" w:hAnsi="Arial" w:cs="Arial"/>
          <w:color w:val="5C5F5F"/>
          <w:spacing w:val="-4"/>
          <w:w w:val="110"/>
          <w:sz w:val="18"/>
          <w:szCs w:val="18"/>
          <w:lang w:val="en-US"/>
        </w:rPr>
        <w:t xml:space="preserve">e </w:t>
      </w:r>
      <w:r w:rsidRPr="0020234C">
        <w:rPr>
          <w:rFonts w:ascii="Arial" w:eastAsia="Arial" w:hAnsi="Arial" w:cs="Arial"/>
          <w:color w:val="4A4F4E"/>
          <w:w w:val="110"/>
          <w:sz w:val="18"/>
          <w:szCs w:val="18"/>
          <w:lang w:val="en-US"/>
        </w:rPr>
        <w:t xml:space="preserve">providing. If requested by the State, Suppliers must provide evidence </w:t>
      </w:r>
      <w:r w:rsidRPr="0020234C">
        <w:rPr>
          <w:rFonts w:ascii="Arial" w:eastAsia="Arial" w:hAnsi="Arial" w:cs="Arial"/>
          <w:color w:val="5C5F5F"/>
          <w:w w:val="110"/>
          <w:sz w:val="18"/>
          <w:szCs w:val="18"/>
          <w:lang w:val="en-US"/>
        </w:rPr>
        <w:t xml:space="preserve">and confirmation </w:t>
      </w:r>
      <w:r w:rsidRPr="0020234C">
        <w:rPr>
          <w:rFonts w:ascii="Arial" w:eastAsia="Arial" w:hAnsi="Arial" w:cs="Arial"/>
          <w:color w:val="4A4F4E"/>
          <w:w w:val="110"/>
          <w:sz w:val="18"/>
          <w:szCs w:val="18"/>
          <w:lang w:val="en-US"/>
        </w:rPr>
        <w:t xml:space="preserve">of </w:t>
      </w:r>
      <w:r w:rsidRPr="0020234C">
        <w:rPr>
          <w:rFonts w:ascii="Arial" w:eastAsia="Arial" w:hAnsi="Arial" w:cs="Arial"/>
          <w:color w:val="5C5F5F"/>
          <w:w w:val="110"/>
          <w:sz w:val="18"/>
          <w:szCs w:val="18"/>
          <w:lang w:val="en-US"/>
        </w:rPr>
        <w:t xml:space="preserve">their </w:t>
      </w:r>
      <w:r w:rsidRPr="0020234C">
        <w:rPr>
          <w:rFonts w:ascii="Arial" w:eastAsia="Arial" w:hAnsi="Arial" w:cs="Arial"/>
          <w:color w:val="4A4F4E"/>
          <w:w w:val="110"/>
          <w:sz w:val="18"/>
          <w:szCs w:val="18"/>
          <w:lang w:val="en-US"/>
        </w:rPr>
        <w:t xml:space="preserve">compliance </w:t>
      </w:r>
      <w:r w:rsidRPr="0020234C">
        <w:rPr>
          <w:rFonts w:ascii="Arial" w:eastAsia="Arial" w:hAnsi="Arial" w:cs="Arial"/>
          <w:color w:val="5C5F5F"/>
          <w:w w:val="110"/>
          <w:sz w:val="18"/>
          <w:szCs w:val="18"/>
          <w:lang w:val="en-US"/>
        </w:rPr>
        <w:t>wit</w:t>
      </w:r>
      <w:r w:rsidRPr="0020234C">
        <w:rPr>
          <w:rFonts w:ascii="Arial" w:eastAsia="Arial" w:hAnsi="Arial" w:cs="Arial"/>
          <w:color w:val="333A37"/>
          <w:w w:val="110"/>
          <w:sz w:val="18"/>
          <w:szCs w:val="18"/>
          <w:lang w:val="en-US"/>
        </w:rPr>
        <w:t xml:space="preserve">h </w:t>
      </w:r>
      <w:r w:rsidRPr="0020234C">
        <w:rPr>
          <w:rFonts w:ascii="Arial" w:eastAsia="Arial" w:hAnsi="Arial" w:cs="Arial"/>
          <w:color w:val="4A4F4E"/>
          <w:w w:val="110"/>
          <w:sz w:val="18"/>
          <w:szCs w:val="18"/>
          <w:lang w:val="en-US"/>
        </w:rPr>
        <w:t xml:space="preserve">the Code, including </w:t>
      </w:r>
      <w:r w:rsidRPr="0020234C">
        <w:rPr>
          <w:rFonts w:ascii="Arial" w:eastAsia="Arial" w:hAnsi="Arial" w:cs="Arial"/>
          <w:color w:val="5C5F5F"/>
          <w:w w:val="110"/>
          <w:sz w:val="18"/>
          <w:szCs w:val="18"/>
          <w:lang w:val="en-US"/>
        </w:rPr>
        <w:t xml:space="preserve">the provision </w:t>
      </w:r>
      <w:r w:rsidRPr="0020234C">
        <w:rPr>
          <w:rFonts w:ascii="Arial" w:eastAsia="Arial" w:hAnsi="Arial" w:cs="Arial"/>
          <w:color w:val="4A4F4E"/>
          <w:w w:val="110"/>
          <w:sz w:val="18"/>
          <w:szCs w:val="18"/>
          <w:lang w:val="en-US"/>
        </w:rPr>
        <w:t xml:space="preserve">of documents </w:t>
      </w:r>
      <w:r w:rsidRPr="0020234C">
        <w:rPr>
          <w:rFonts w:ascii="Arial" w:eastAsia="Arial" w:hAnsi="Arial" w:cs="Arial"/>
          <w:color w:val="5C5F5F"/>
          <w:w w:val="110"/>
          <w:sz w:val="18"/>
          <w:szCs w:val="18"/>
          <w:lang w:val="en-US"/>
        </w:rPr>
        <w:t xml:space="preserve">and </w:t>
      </w:r>
      <w:r w:rsidRPr="0020234C">
        <w:rPr>
          <w:rFonts w:ascii="Arial" w:eastAsia="Arial" w:hAnsi="Arial" w:cs="Arial"/>
          <w:color w:val="4A4F4E"/>
          <w:w w:val="110"/>
          <w:sz w:val="18"/>
          <w:szCs w:val="18"/>
          <w:lang w:val="en-US"/>
        </w:rPr>
        <w:t xml:space="preserve">records that </w:t>
      </w:r>
      <w:r w:rsidRPr="0020234C">
        <w:rPr>
          <w:rFonts w:ascii="Arial" w:eastAsia="Arial" w:hAnsi="Arial" w:cs="Arial"/>
          <w:color w:val="5C5F5F"/>
          <w:w w:val="110"/>
          <w:sz w:val="18"/>
          <w:szCs w:val="18"/>
          <w:lang w:val="en-US"/>
        </w:rPr>
        <w:t>support their</w:t>
      </w:r>
      <w:r w:rsidRPr="007937CF">
        <w:rPr>
          <w:rFonts w:ascii="Arial" w:eastAsia="Arial" w:hAnsi="Arial" w:cs="Arial"/>
          <w:color w:val="5C5F5F"/>
          <w:w w:val="110"/>
          <w:sz w:val="20"/>
          <w:szCs w:val="20"/>
          <w:lang w:val="en-US"/>
        </w:rPr>
        <w:t xml:space="preserve"> </w:t>
      </w:r>
      <w:r w:rsidRPr="0020234C">
        <w:rPr>
          <w:rFonts w:ascii="Arial" w:eastAsia="Arial" w:hAnsi="Arial" w:cs="Arial"/>
          <w:color w:val="5C5F5F"/>
          <w:w w:val="110"/>
          <w:sz w:val="18"/>
          <w:szCs w:val="18"/>
          <w:lang w:val="en-US"/>
        </w:rPr>
        <w:t>compl</w:t>
      </w:r>
      <w:r w:rsidRPr="0020234C">
        <w:rPr>
          <w:rFonts w:ascii="Arial" w:eastAsia="Arial" w:hAnsi="Arial" w:cs="Arial"/>
          <w:color w:val="232927"/>
          <w:w w:val="110"/>
          <w:sz w:val="18"/>
          <w:szCs w:val="18"/>
          <w:lang w:val="en-US"/>
        </w:rPr>
        <w:t>i</w:t>
      </w:r>
      <w:r w:rsidRPr="0020234C">
        <w:rPr>
          <w:rFonts w:ascii="Arial" w:eastAsia="Arial" w:hAnsi="Arial" w:cs="Arial"/>
          <w:color w:val="5C5F5F"/>
          <w:w w:val="110"/>
          <w:sz w:val="18"/>
          <w:szCs w:val="18"/>
          <w:lang w:val="en-US"/>
        </w:rPr>
        <w:t>ance. Suppliers are expected to suppo</w:t>
      </w:r>
      <w:r w:rsidRPr="0020234C">
        <w:rPr>
          <w:rFonts w:ascii="Arial" w:eastAsia="Arial" w:hAnsi="Arial" w:cs="Arial"/>
          <w:color w:val="333A37"/>
          <w:w w:val="110"/>
          <w:sz w:val="18"/>
          <w:szCs w:val="18"/>
          <w:lang w:val="en-US"/>
        </w:rPr>
        <w:t xml:space="preserve">rt </w:t>
      </w:r>
      <w:r w:rsidRPr="0020234C">
        <w:rPr>
          <w:rFonts w:ascii="Arial" w:eastAsia="Arial" w:hAnsi="Arial" w:cs="Arial"/>
          <w:color w:val="5C5F5F"/>
          <w:w w:val="110"/>
          <w:sz w:val="18"/>
          <w:szCs w:val="18"/>
          <w:lang w:val="en-US"/>
        </w:rPr>
        <w:t xml:space="preserve">the </w:t>
      </w:r>
      <w:r w:rsidRPr="0020234C">
        <w:rPr>
          <w:rFonts w:ascii="Arial" w:eastAsia="Arial" w:hAnsi="Arial" w:cs="Arial"/>
          <w:color w:val="4A4F4E"/>
          <w:w w:val="110"/>
          <w:sz w:val="18"/>
          <w:szCs w:val="18"/>
          <w:lang w:val="en-US"/>
        </w:rPr>
        <w:t>S</w:t>
      </w:r>
      <w:r w:rsidRPr="0020234C">
        <w:rPr>
          <w:rFonts w:ascii="Arial" w:eastAsia="Arial" w:hAnsi="Arial" w:cs="Arial"/>
          <w:color w:val="232927"/>
          <w:w w:val="110"/>
          <w:sz w:val="18"/>
          <w:szCs w:val="18"/>
          <w:lang w:val="en-US"/>
        </w:rPr>
        <w:t>t</w:t>
      </w:r>
      <w:r w:rsidRPr="0020234C">
        <w:rPr>
          <w:rFonts w:ascii="Arial" w:eastAsia="Arial" w:hAnsi="Arial" w:cs="Arial"/>
          <w:color w:val="4A4F4E"/>
          <w:w w:val="110"/>
          <w:sz w:val="18"/>
          <w:szCs w:val="18"/>
          <w:lang w:val="en-US"/>
        </w:rPr>
        <w:t xml:space="preserve">ate in </w:t>
      </w:r>
      <w:r w:rsidRPr="0020234C">
        <w:rPr>
          <w:rFonts w:ascii="Arial" w:eastAsia="Arial" w:hAnsi="Arial" w:cs="Arial"/>
          <w:color w:val="5C5F5F"/>
          <w:w w:val="110"/>
          <w:sz w:val="18"/>
          <w:szCs w:val="18"/>
          <w:lang w:val="en-US"/>
        </w:rPr>
        <w:t>reviewi</w:t>
      </w:r>
      <w:r w:rsidRPr="0020234C">
        <w:rPr>
          <w:rFonts w:ascii="Arial" w:eastAsia="Arial" w:hAnsi="Arial" w:cs="Arial"/>
          <w:color w:val="333A37"/>
          <w:w w:val="110"/>
          <w:sz w:val="18"/>
          <w:szCs w:val="18"/>
          <w:lang w:val="en-US"/>
        </w:rPr>
        <w:t>ng</w:t>
      </w:r>
      <w:r w:rsidRPr="0020234C">
        <w:rPr>
          <w:rFonts w:ascii="Arial" w:eastAsia="Arial" w:hAnsi="Arial" w:cs="Arial"/>
          <w:color w:val="333A37"/>
          <w:spacing w:val="-8"/>
          <w:w w:val="110"/>
          <w:sz w:val="18"/>
          <w:szCs w:val="18"/>
          <w:lang w:val="en-US"/>
        </w:rPr>
        <w:t xml:space="preserve"> </w:t>
      </w:r>
      <w:r w:rsidRPr="0020234C">
        <w:rPr>
          <w:rFonts w:ascii="Arial" w:eastAsia="Arial" w:hAnsi="Arial" w:cs="Arial"/>
          <w:color w:val="4A4F4E"/>
          <w:w w:val="110"/>
          <w:sz w:val="18"/>
          <w:szCs w:val="18"/>
          <w:lang w:val="en-US"/>
        </w:rPr>
        <w:t>compliance</w:t>
      </w:r>
      <w:r w:rsidRPr="0020234C">
        <w:rPr>
          <w:rFonts w:ascii="Arial" w:eastAsia="Arial" w:hAnsi="Arial" w:cs="Arial"/>
          <w:color w:val="4A4F4E"/>
          <w:spacing w:val="-6"/>
          <w:w w:val="110"/>
          <w:sz w:val="18"/>
          <w:szCs w:val="18"/>
          <w:lang w:val="en-US"/>
        </w:rPr>
        <w:t xml:space="preserve"> </w:t>
      </w:r>
      <w:r w:rsidRPr="0020234C">
        <w:rPr>
          <w:rFonts w:ascii="Arial" w:eastAsia="Arial" w:hAnsi="Arial" w:cs="Arial"/>
          <w:color w:val="5C5F5F"/>
          <w:w w:val="110"/>
          <w:sz w:val="18"/>
          <w:szCs w:val="18"/>
          <w:lang w:val="en-US"/>
        </w:rPr>
        <w:t>with</w:t>
      </w:r>
      <w:r w:rsidRPr="0020234C">
        <w:rPr>
          <w:rFonts w:ascii="Arial" w:eastAsia="Arial" w:hAnsi="Arial" w:cs="Arial"/>
          <w:color w:val="5C5F5F"/>
          <w:spacing w:val="-17"/>
          <w:w w:val="110"/>
          <w:sz w:val="18"/>
          <w:szCs w:val="18"/>
          <w:lang w:val="en-US"/>
        </w:rPr>
        <w:t xml:space="preserve"> </w:t>
      </w:r>
      <w:r w:rsidRPr="0020234C">
        <w:rPr>
          <w:rFonts w:ascii="Arial" w:eastAsia="Arial" w:hAnsi="Arial" w:cs="Arial"/>
          <w:color w:val="5C5F5F"/>
          <w:w w:val="110"/>
          <w:sz w:val="18"/>
          <w:szCs w:val="18"/>
          <w:lang w:val="en-US"/>
        </w:rPr>
        <w:t>the</w:t>
      </w:r>
      <w:r w:rsidRPr="0020234C">
        <w:rPr>
          <w:rFonts w:ascii="Arial" w:eastAsia="Arial" w:hAnsi="Arial" w:cs="Arial"/>
          <w:color w:val="5C5F5F"/>
          <w:spacing w:val="-10"/>
          <w:w w:val="110"/>
          <w:sz w:val="18"/>
          <w:szCs w:val="18"/>
          <w:lang w:val="en-US"/>
        </w:rPr>
        <w:t xml:space="preserve"> </w:t>
      </w:r>
      <w:r w:rsidRPr="0020234C">
        <w:rPr>
          <w:rFonts w:ascii="Arial" w:eastAsia="Arial" w:hAnsi="Arial" w:cs="Arial"/>
          <w:color w:val="4A4F4E"/>
          <w:w w:val="110"/>
          <w:sz w:val="18"/>
          <w:szCs w:val="18"/>
          <w:lang w:val="en-US"/>
        </w:rPr>
        <w:t>Code.</w:t>
      </w:r>
    </w:p>
    <w:p w:rsidR="004D2E5B" w:rsidRPr="007937CF" w:rsidRDefault="004D2E5B" w:rsidP="002D2B48">
      <w:pPr>
        <w:widowControl w:val="0"/>
        <w:autoSpaceDE w:val="0"/>
        <w:autoSpaceDN w:val="0"/>
        <w:spacing w:after="0" w:line="240" w:lineRule="auto"/>
        <w:ind w:left="797"/>
        <w:rPr>
          <w:rFonts w:ascii="Arial" w:eastAsia="Arial" w:hAnsi="Arial" w:cs="Arial"/>
          <w:sz w:val="20"/>
          <w:szCs w:val="20"/>
          <w:lang w:val="en-US"/>
        </w:rPr>
      </w:pPr>
    </w:p>
    <w:p w:rsidR="004D2E5B" w:rsidRPr="007937CF" w:rsidRDefault="007937CF" w:rsidP="002D2B48">
      <w:pPr>
        <w:widowControl w:val="0"/>
        <w:numPr>
          <w:ilvl w:val="0"/>
          <w:numId w:val="31"/>
        </w:numPr>
        <w:tabs>
          <w:tab w:val="left" w:pos="1238"/>
        </w:tabs>
        <w:autoSpaceDE w:val="0"/>
        <w:autoSpaceDN w:val="0"/>
        <w:spacing w:before="116" w:after="0" w:line="288" w:lineRule="auto"/>
        <w:ind w:left="797" w:right="965" w:firstLine="0"/>
        <w:jc w:val="both"/>
        <w:rPr>
          <w:rFonts w:ascii="Arial" w:eastAsia="Arial" w:hAnsi="Arial" w:cs="Arial"/>
          <w:b/>
          <w:color w:val="555A58"/>
          <w:w w:val="105"/>
          <w:sz w:val="20"/>
          <w:szCs w:val="20"/>
          <w:lang w:val="en-US"/>
        </w:rPr>
      </w:pPr>
      <w:r w:rsidRPr="007937CF">
        <w:rPr>
          <w:rFonts w:ascii="Arial" w:eastAsia="Arial" w:hAnsi="Arial" w:cs="Arial"/>
          <w:b/>
          <w:color w:val="555A58"/>
          <w:w w:val="105"/>
          <w:sz w:val="20"/>
          <w:szCs w:val="20"/>
          <w:lang w:val="en-US"/>
        </w:rPr>
        <w:t>I</w:t>
      </w:r>
      <w:r w:rsidR="004D2E5B" w:rsidRPr="007937CF">
        <w:rPr>
          <w:rFonts w:ascii="Arial" w:eastAsia="Arial" w:hAnsi="Arial" w:cs="Arial"/>
          <w:b/>
          <w:color w:val="555A58"/>
          <w:w w:val="105"/>
          <w:sz w:val="20"/>
          <w:szCs w:val="20"/>
          <w:lang w:val="en-US"/>
        </w:rPr>
        <w:t>ntegrity, ethics and conduct</w:t>
      </w:r>
    </w:p>
    <w:p w:rsidR="004D2E5B" w:rsidRPr="0020234C" w:rsidRDefault="004D2E5B" w:rsidP="002D2B48">
      <w:pPr>
        <w:widowControl w:val="0"/>
        <w:autoSpaceDE w:val="0"/>
        <w:autoSpaceDN w:val="0"/>
        <w:spacing w:before="228" w:after="0" w:line="292" w:lineRule="auto"/>
        <w:ind w:left="797" w:right="819"/>
        <w:rPr>
          <w:rFonts w:ascii="Arial" w:eastAsia="Arial" w:hAnsi="Arial" w:cs="Arial"/>
          <w:sz w:val="18"/>
          <w:szCs w:val="18"/>
          <w:lang w:val="en-US"/>
        </w:rPr>
      </w:pPr>
      <w:r w:rsidRPr="0020234C">
        <w:rPr>
          <w:rFonts w:ascii="Arial" w:eastAsia="Arial" w:hAnsi="Arial" w:cs="Arial"/>
          <w:color w:val="4A4F4E"/>
          <w:w w:val="110"/>
          <w:sz w:val="18"/>
          <w:szCs w:val="18"/>
          <w:lang w:val="en-US"/>
        </w:rPr>
        <w:t xml:space="preserve">The State </w:t>
      </w:r>
      <w:r w:rsidRPr="0020234C">
        <w:rPr>
          <w:rFonts w:ascii="Arial" w:eastAsia="Arial" w:hAnsi="Arial" w:cs="Arial"/>
          <w:color w:val="5C5F5F"/>
          <w:w w:val="110"/>
          <w:sz w:val="18"/>
          <w:szCs w:val="18"/>
          <w:lang w:val="en-US"/>
        </w:rPr>
        <w:t xml:space="preserve">expects high </w:t>
      </w:r>
      <w:r w:rsidRPr="0020234C">
        <w:rPr>
          <w:rFonts w:ascii="Arial" w:eastAsia="Arial" w:hAnsi="Arial" w:cs="Arial"/>
          <w:color w:val="4A4F4E"/>
          <w:w w:val="110"/>
          <w:sz w:val="18"/>
          <w:szCs w:val="18"/>
          <w:lang w:val="en-US"/>
        </w:rPr>
        <w:t xml:space="preserve">standards of </w:t>
      </w:r>
      <w:r w:rsidRPr="0020234C">
        <w:rPr>
          <w:rFonts w:ascii="Arial" w:eastAsia="Arial" w:hAnsi="Arial" w:cs="Arial"/>
          <w:color w:val="5C5F5F"/>
          <w:w w:val="110"/>
          <w:sz w:val="18"/>
          <w:szCs w:val="18"/>
          <w:lang w:val="en-US"/>
        </w:rPr>
        <w:t>ethical conduc</w:t>
      </w:r>
      <w:r w:rsidRPr="0020234C">
        <w:rPr>
          <w:rFonts w:ascii="Arial" w:eastAsia="Arial" w:hAnsi="Arial" w:cs="Arial"/>
          <w:color w:val="333A37"/>
          <w:w w:val="110"/>
          <w:sz w:val="18"/>
          <w:szCs w:val="18"/>
          <w:lang w:val="en-US"/>
        </w:rPr>
        <w:t xml:space="preserve">t </w:t>
      </w:r>
      <w:r w:rsidRPr="0020234C">
        <w:rPr>
          <w:rFonts w:ascii="Arial" w:eastAsia="Arial" w:hAnsi="Arial" w:cs="Arial"/>
          <w:color w:val="4A4F4E"/>
          <w:w w:val="110"/>
          <w:sz w:val="18"/>
          <w:szCs w:val="18"/>
          <w:lang w:val="en-US"/>
        </w:rPr>
        <w:t>and compliance</w:t>
      </w:r>
      <w:r w:rsidRPr="0020234C">
        <w:rPr>
          <w:rFonts w:ascii="Arial" w:eastAsia="Arial" w:hAnsi="Arial" w:cs="Arial"/>
          <w:color w:val="4A4F4E"/>
          <w:spacing w:val="-17"/>
          <w:w w:val="110"/>
          <w:sz w:val="18"/>
          <w:szCs w:val="18"/>
          <w:lang w:val="en-US"/>
        </w:rPr>
        <w:t xml:space="preserve"> </w:t>
      </w:r>
      <w:r w:rsidRPr="0020234C">
        <w:rPr>
          <w:rFonts w:ascii="Arial" w:eastAsia="Arial" w:hAnsi="Arial" w:cs="Arial"/>
          <w:color w:val="4A4F4E"/>
          <w:w w:val="110"/>
          <w:sz w:val="18"/>
          <w:szCs w:val="18"/>
          <w:lang w:val="en-US"/>
        </w:rPr>
        <w:t>with</w:t>
      </w:r>
      <w:r w:rsidRPr="0020234C">
        <w:rPr>
          <w:rFonts w:ascii="Arial" w:eastAsia="Arial" w:hAnsi="Arial" w:cs="Arial"/>
          <w:color w:val="4A4F4E"/>
          <w:spacing w:val="-21"/>
          <w:w w:val="110"/>
          <w:sz w:val="18"/>
          <w:szCs w:val="18"/>
          <w:lang w:val="en-US"/>
        </w:rPr>
        <w:t xml:space="preserve"> </w:t>
      </w:r>
      <w:r w:rsidRPr="0020234C">
        <w:rPr>
          <w:rFonts w:ascii="Arial" w:eastAsia="Arial" w:hAnsi="Arial" w:cs="Arial"/>
          <w:color w:val="4A4F4E"/>
          <w:w w:val="110"/>
          <w:sz w:val="18"/>
          <w:szCs w:val="18"/>
          <w:lang w:val="en-US"/>
        </w:rPr>
        <w:t>all</w:t>
      </w:r>
      <w:r w:rsidRPr="0020234C">
        <w:rPr>
          <w:rFonts w:ascii="Arial" w:eastAsia="Arial" w:hAnsi="Arial" w:cs="Arial"/>
          <w:color w:val="4A4F4E"/>
          <w:spacing w:val="-20"/>
          <w:w w:val="110"/>
          <w:sz w:val="18"/>
          <w:szCs w:val="18"/>
          <w:lang w:val="en-US"/>
        </w:rPr>
        <w:t xml:space="preserve"> </w:t>
      </w:r>
      <w:r w:rsidRPr="0020234C">
        <w:rPr>
          <w:rFonts w:ascii="Arial" w:eastAsia="Arial" w:hAnsi="Arial" w:cs="Arial"/>
          <w:color w:val="5C5F5F"/>
          <w:w w:val="110"/>
          <w:sz w:val="18"/>
          <w:szCs w:val="18"/>
          <w:lang w:val="en-US"/>
        </w:rPr>
        <w:t>applicable</w:t>
      </w:r>
      <w:r w:rsidRPr="0020234C">
        <w:rPr>
          <w:rFonts w:ascii="Arial" w:eastAsia="Arial" w:hAnsi="Arial" w:cs="Arial"/>
          <w:color w:val="5C5F5F"/>
          <w:spacing w:val="-18"/>
          <w:w w:val="110"/>
          <w:sz w:val="18"/>
          <w:szCs w:val="18"/>
          <w:lang w:val="en-US"/>
        </w:rPr>
        <w:t xml:space="preserve"> </w:t>
      </w:r>
      <w:r w:rsidRPr="0020234C">
        <w:rPr>
          <w:rFonts w:ascii="Arial" w:eastAsia="Arial" w:hAnsi="Arial" w:cs="Arial"/>
          <w:color w:val="4A4F4E"/>
          <w:w w:val="110"/>
          <w:sz w:val="18"/>
          <w:szCs w:val="18"/>
          <w:lang w:val="en-US"/>
        </w:rPr>
        <w:t>laws.</w:t>
      </w:r>
      <w:r w:rsidRPr="0020234C">
        <w:rPr>
          <w:rFonts w:ascii="Arial" w:eastAsia="Arial" w:hAnsi="Arial" w:cs="Arial"/>
          <w:color w:val="4A4F4E"/>
          <w:spacing w:val="-24"/>
          <w:w w:val="110"/>
          <w:sz w:val="18"/>
          <w:szCs w:val="18"/>
          <w:lang w:val="en-US"/>
        </w:rPr>
        <w:t xml:space="preserve"> </w:t>
      </w:r>
      <w:r w:rsidRPr="0020234C">
        <w:rPr>
          <w:rFonts w:ascii="Arial" w:eastAsia="Arial" w:hAnsi="Arial" w:cs="Arial"/>
          <w:color w:val="4A4F4E"/>
          <w:w w:val="110"/>
          <w:sz w:val="18"/>
          <w:szCs w:val="18"/>
          <w:lang w:val="en-US"/>
        </w:rPr>
        <w:t>Suppliers</w:t>
      </w:r>
      <w:r w:rsidRPr="0020234C">
        <w:rPr>
          <w:rFonts w:ascii="Arial" w:eastAsia="Arial" w:hAnsi="Arial" w:cs="Arial"/>
          <w:color w:val="4A4F4E"/>
          <w:spacing w:val="-14"/>
          <w:w w:val="110"/>
          <w:sz w:val="18"/>
          <w:szCs w:val="18"/>
          <w:lang w:val="en-US"/>
        </w:rPr>
        <w:t xml:space="preserve"> </w:t>
      </w:r>
      <w:r w:rsidRPr="0020234C">
        <w:rPr>
          <w:rFonts w:ascii="Arial" w:eastAsia="Arial" w:hAnsi="Arial" w:cs="Arial"/>
          <w:color w:val="4A4F4E"/>
          <w:w w:val="110"/>
          <w:sz w:val="18"/>
          <w:szCs w:val="18"/>
          <w:lang w:val="en-US"/>
        </w:rPr>
        <w:t>are</w:t>
      </w:r>
      <w:r w:rsidRPr="0020234C">
        <w:rPr>
          <w:rFonts w:ascii="Arial" w:eastAsia="Arial" w:hAnsi="Arial" w:cs="Arial"/>
          <w:color w:val="4A4F4E"/>
          <w:spacing w:val="-15"/>
          <w:w w:val="110"/>
          <w:sz w:val="18"/>
          <w:szCs w:val="18"/>
          <w:lang w:val="en-US"/>
        </w:rPr>
        <w:t xml:space="preserve"> </w:t>
      </w:r>
      <w:r w:rsidRPr="0020234C">
        <w:rPr>
          <w:rFonts w:ascii="Arial" w:eastAsia="Arial" w:hAnsi="Arial" w:cs="Arial"/>
          <w:color w:val="4A4F4E"/>
          <w:w w:val="110"/>
          <w:sz w:val="18"/>
          <w:szCs w:val="18"/>
          <w:lang w:val="en-US"/>
        </w:rPr>
        <w:t>expected</w:t>
      </w:r>
      <w:r w:rsidRPr="0020234C">
        <w:rPr>
          <w:rFonts w:ascii="Arial" w:eastAsia="Arial" w:hAnsi="Arial" w:cs="Arial"/>
          <w:color w:val="4A4F4E"/>
          <w:spacing w:val="-16"/>
          <w:w w:val="110"/>
          <w:sz w:val="18"/>
          <w:szCs w:val="18"/>
          <w:lang w:val="en-US"/>
        </w:rPr>
        <w:t xml:space="preserve"> </w:t>
      </w:r>
      <w:r w:rsidRPr="0020234C">
        <w:rPr>
          <w:rFonts w:ascii="Arial" w:eastAsia="Arial" w:hAnsi="Arial" w:cs="Arial"/>
          <w:color w:val="5C5F5F"/>
          <w:w w:val="110"/>
          <w:sz w:val="18"/>
          <w:szCs w:val="18"/>
          <w:lang w:val="en-US"/>
        </w:rPr>
        <w:t xml:space="preserve">to </w:t>
      </w:r>
      <w:r w:rsidRPr="0020234C">
        <w:rPr>
          <w:rFonts w:ascii="Arial" w:eastAsia="Arial" w:hAnsi="Arial" w:cs="Arial"/>
          <w:color w:val="4A4F4E"/>
          <w:w w:val="110"/>
          <w:sz w:val="18"/>
          <w:szCs w:val="18"/>
          <w:lang w:val="en-US"/>
        </w:rPr>
        <w:t xml:space="preserve">be </w:t>
      </w:r>
      <w:r w:rsidRPr="0020234C">
        <w:rPr>
          <w:rFonts w:ascii="Arial" w:eastAsia="Arial" w:hAnsi="Arial" w:cs="Arial"/>
          <w:color w:val="5C5F5F"/>
          <w:w w:val="110"/>
          <w:sz w:val="18"/>
          <w:szCs w:val="18"/>
          <w:lang w:val="en-US"/>
        </w:rPr>
        <w:t xml:space="preserve">ethical </w:t>
      </w:r>
      <w:r w:rsidRPr="0020234C">
        <w:rPr>
          <w:rFonts w:ascii="Arial" w:eastAsia="Arial" w:hAnsi="Arial" w:cs="Arial"/>
          <w:color w:val="4A4F4E"/>
          <w:w w:val="110"/>
          <w:sz w:val="18"/>
          <w:szCs w:val="18"/>
          <w:lang w:val="en-US"/>
        </w:rPr>
        <w:t>in their business activities</w:t>
      </w:r>
      <w:r w:rsidRPr="0020234C">
        <w:rPr>
          <w:rFonts w:ascii="Arial" w:eastAsia="Arial" w:hAnsi="Arial" w:cs="Arial"/>
          <w:color w:val="717474"/>
          <w:w w:val="110"/>
          <w:sz w:val="18"/>
          <w:szCs w:val="18"/>
          <w:lang w:val="en-US"/>
        </w:rPr>
        <w:t xml:space="preserve">, </w:t>
      </w:r>
      <w:r w:rsidRPr="0020234C">
        <w:rPr>
          <w:rFonts w:ascii="Arial" w:eastAsia="Arial" w:hAnsi="Arial" w:cs="Arial"/>
          <w:color w:val="5C5F5F"/>
          <w:w w:val="110"/>
          <w:sz w:val="18"/>
          <w:szCs w:val="18"/>
          <w:lang w:val="en-US"/>
        </w:rPr>
        <w:t>inclu</w:t>
      </w:r>
      <w:r w:rsidRPr="0020234C">
        <w:rPr>
          <w:rFonts w:ascii="Arial" w:eastAsia="Arial" w:hAnsi="Arial" w:cs="Arial"/>
          <w:color w:val="333A37"/>
          <w:w w:val="110"/>
          <w:sz w:val="18"/>
          <w:szCs w:val="18"/>
          <w:lang w:val="en-US"/>
        </w:rPr>
        <w:t xml:space="preserve">ding </w:t>
      </w:r>
      <w:r w:rsidRPr="0020234C">
        <w:rPr>
          <w:rFonts w:ascii="Arial" w:eastAsia="Arial" w:hAnsi="Arial" w:cs="Arial"/>
          <w:color w:val="4A4F4E"/>
          <w:w w:val="110"/>
          <w:sz w:val="18"/>
          <w:szCs w:val="18"/>
          <w:lang w:val="en-US"/>
        </w:rPr>
        <w:t>relationships, practices</w:t>
      </w:r>
      <w:r w:rsidRPr="0020234C">
        <w:rPr>
          <w:rFonts w:ascii="Arial" w:eastAsia="Arial" w:hAnsi="Arial" w:cs="Arial"/>
          <w:color w:val="717474"/>
          <w:w w:val="110"/>
          <w:sz w:val="18"/>
          <w:szCs w:val="18"/>
          <w:lang w:val="en-US"/>
        </w:rPr>
        <w:t xml:space="preserve">, </w:t>
      </w:r>
      <w:r w:rsidRPr="0020234C">
        <w:rPr>
          <w:rFonts w:ascii="Arial" w:eastAsia="Arial" w:hAnsi="Arial" w:cs="Arial"/>
          <w:color w:val="5C5F5F"/>
          <w:w w:val="110"/>
          <w:sz w:val="18"/>
          <w:szCs w:val="18"/>
          <w:lang w:val="en-US"/>
        </w:rPr>
        <w:t>sourcing and</w:t>
      </w:r>
      <w:r w:rsidRPr="0020234C">
        <w:rPr>
          <w:rFonts w:ascii="Arial" w:eastAsia="Arial" w:hAnsi="Arial" w:cs="Arial"/>
          <w:color w:val="5C5F5F"/>
          <w:spacing w:val="-17"/>
          <w:w w:val="110"/>
          <w:sz w:val="18"/>
          <w:szCs w:val="18"/>
          <w:lang w:val="en-US"/>
        </w:rPr>
        <w:t xml:space="preserve"> </w:t>
      </w:r>
      <w:r w:rsidRPr="0020234C">
        <w:rPr>
          <w:rFonts w:ascii="Arial" w:eastAsia="Arial" w:hAnsi="Arial" w:cs="Arial"/>
          <w:color w:val="4A4F4E"/>
          <w:w w:val="110"/>
          <w:sz w:val="18"/>
          <w:szCs w:val="18"/>
          <w:lang w:val="en-US"/>
        </w:rPr>
        <w:t>operations.</w:t>
      </w:r>
    </w:p>
    <w:p w:rsidR="004D2E5B" w:rsidRPr="007937CF" w:rsidRDefault="004D2E5B" w:rsidP="002D2B48">
      <w:pPr>
        <w:widowControl w:val="0"/>
        <w:autoSpaceDE w:val="0"/>
        <w:autoSpaceDN w:val="0"/>
        <w:spacing w:before="4" w:after="0" w:line="240" w:lineRule="auto"/>
        <w:ind w:left="797"/>
        <w:rPr>
          <w:rFonts w:ascii="Arial" w:eastAsia="Arial" w:hAnsi="Arial" w:cs="Arial"/>
          <w:sz w:val="20"/>
          <w:szCs w:val="20"/>
          <w:lang w:val="en-US"/>
        </w:rPr>
      </w:pPr>
    </w:p>
    <w:p w:rsidR="004D2E5B" w:rsidRPr="007937CF" w:rsidRDefault="004D2E5B" w:rsidP="002D2B48">
      <w:pPr>
        <w:widowControl w:val="0"/>
        <w:autoSpaceDE w:val="0"/>
        <w:autoSpaceDN w:val="0"/>
        <w:spacing w:before="1" w:after="0" w:line="240" w:lineRule="auto"/>
        <w:ind w:left="797"/>
        <w:outlineLvl w:val="3"/>
        <w:rPr>
          <w:rFonts w:ascii="Arial" w:eastAsia="Arial" w:hAnsi="Arial" w:cs="Arial"/>
          <w:b/>
          <w:bCs/>
          <w:sz w:val="20"/>
          <w:szCs w:val="20"/>
          <w:lang w:val="en-US"/>
        </w:rPr>
      </w:pPr>
      <w:r w:rsidRPr="007937CF">
        <w:rPr>
          <w:rFonts w:ascii="Arial" w:eastAsia="Arial" w:hAnsi="Arial" w:cs="Arial"/>
          <w:b/>
          <w:bCs/>
          <w:color w:val="4376AC"/>
          <w:w w:val="105"/>
          <w:sz w:val="20"/>
          <w:szCs w:val="20"/>
          <w:lang w:val="en-US"/>
        </w:rPr>
        <w:t>Bu</w:t>
      </w:r>
      <w:r w:rsidRPr="007937CF">
        <w:rPr>
          <w:rFonts w:ascii="Arial" w:eastAsia="Arial" w:hAnsi="Arial" w:cs="Arial"/>
          <w:b/>
          <w:bCs/>
          <w:color w:val="6185AE"/>
          <w:w w:val="105"/>
          <w:sz w:val="20"/>
          <w:szCs w:val="20"/>
          <w:lang w:val="en-US"/>
        </w:rPr>
        <w:t>s</w:t>
      </w:r>
      <w:r w:rsidRPr="007937CF">
        <w:rPr>
          <w:rFonts w:ascii="Arial" w:eastAsia="Arial" w:hAnsi="Arial" w:cs="Arial"/>
          <w:b/>
          <w:bCs/>
          <w:color w:val="4376AC"/>
          <w:w w:val="105"/>
          <w:sz w:val="20"/>
          <w:szCs w:val="20"/>
          <w:lang w:val="en-US"/>
        </w:rPr>
        <w:t>in</w:t>
      </w:r>
      <w:r w:rsidRPr="007937CF">
        <w:rPr>
          <w:rFonts w:ascii="Arial" w:eastAsia="Arial" w:hAnsi="Arial" w:cs="Arial"/>
          <w:b/>
          <w:bCs/>
          <w:color w:val="6185AE"/>
          <w:w w:val="105"/>
          <w:sz w:val="20"/>
          <w:szCs w:val="20"/>
          <w:lang w:val="en-US"/>
        </w:rPr>
        <w:t>ess in</w:t>
      </w:r>
      <w:r w:rsidRPr="007937CF">
        <w:rPr>
          <w:rFonts w:ascii="Arial" w:eastAsia="Arial" w:hAnsi="Arial" w:cs="Arial"/>
          <w:b/>
          <w:bCs/>
          <w:color w:val="4376AC"/>
          <w:w w:val="105"/>
          <w:sz w:val="20"/>
          <w:szCs w:val="20"/>
          <w:lang w:val="en-US"/>
        </w:rPr>
        <w:t>t</w:t>
      </w:r>
      <w:r w:rsidRPr="007937CF">
        <w:rPr>
          <w:rFonts w:ascii="Arial" w:eastAsia="Arial" w:hAnsi="Arial" w:cs="Arial"/>
          <w:b/>
          <w:bCs/>
          <w:color w:val="6185AE"/>
          <w:w w:val="105"/>
          <w:sz w:val="20"/>
          <w:szCs w:val="20"/>
          <w:lang w:val="en-US"/>
        </w:rPr>
        <w:t>e</w:t>
      </w:r>
      <w:r w:rsidRPr="007937CF">
        <w:rPr>
          <w:rFonts w:ascii="Arial" w:eastAsia="Arial" w:hAnsi="Arial" w:cs="Arial"/>
          <w:b/>
          <w:bCs/>
          <w:color w:val="4376AC"/>
          <w:w w:val="105"/>
          <w:sz w:val="20"/>
          <w:szCs w:val="20"/>
          <w:lang w:val="en-US"/>
        </w:rPr>
        <w:t>g</w:t>
      </w:r>
      <w:r w:rsidRPr="007937CF">
        <w:rPr>
          <w:rFonts w:ascii="Arial" w:eastAsia="Arial" w:hAnsi="Arial" w:cs="Arial"/>
          <w:b/>
          <w:bCs/>
          <w:color w:val="6185AE"/>
          <w:w w:val="105"/>
          <w:sz w:val="20"/>
          <w:szCs w:val="20"/>
          <w:lang w:val="en-US"/>
        </w:rPr>
        <w:t>r</w:t>
      </w:r>
      <w:r w:rsidRPr="007937CF">
        <w:rPr>
          <w:rFonts w:ascii="Arial" w:eastAsia="Arial" w:hAnsi="Arial" w:cs="Arial"/>
          <w:b/>
          <w:bCs/>
          <w:color w:val="4376AC"/>
          <w:w w:val="105"/>
          <w:sz w:val="20"/>
          <w:szCs w:val="20"/>
          <w:lang w:val="en-US"/>
        </w:rPr>
        <w:t>ity</w:t>
      </w:r>
    </w:p>
    <w:p w:rsidR="004D2E5B" w:rsidRPr="007937CF" w:rsidRDefault="004D2E5B" w:rsidP="002D2B48">
      <w:pPr>
        <w:widowControl w:val="0"/>
        <w:autoSpaceDE w:val="0"/>
        <w:autoSpaceDN w:val="0"/>
        <w:spacing w:before="1" w:after="0" w:line="240" w:lineRule="auto"/>
        <w:ind w:left="797"/>
        <w:rPr>
          <w:rFonts w:ascii="Arial" w:eastAsia="Arial" w:hAnsi="Arial" w:cs="Arial"/>
          <w:b/>
          <w:sz w:val="20"/>
          <w:szCs w:val="20"/>
          <w:lang w:val="en-US"/>
        </w:rPr>
      </w:pPr>
    </w:p>
    <w:p w:rsidR="004D2E5B" w:rsidRPr="0020234C" w:rsidRDefault="004D2E5B" w:rsidP="002D2B48">
      <w:pPr>
        <w:widowControl w:val="0"/>
        <w:autoSpaceDE w:val="0"/>
        <w:autoSpaceDN w:val="0"/>
        <w:spacing w:after="0" w:line="292" w:lineRule="auto"/>
        <w:ind w:left="797" w:right="671"/>
        <w:rPr>
          <w:rFonts w:ascii="Arial" w:eastAsia="Arial" w:hAnsi="Arial" w:cs="Arial"/>
          <w:b/>
          <w:bCs/>
          <w:color w:val="4376AC"/>
          <w:w w:val="105"/>
          <w:sz w:val="18"/>
          <w:szCs w:val="18"/>
          <w:lang w:val="en-US"/>
        </w:rPr>
      </w:pPr>
      <w:r w:rsidRPr="0020234C">
        <w:rPr>
          <w:rFonts w:ascii="Arial" w:eastAsia="Arial" w:hAnsi="Arial" w:cs="Arial"/>
          <w:color w:val="4A4F4E"/>
          <w:w w:val="110"/>
          <w:sz w:val="18"/>
          <w:szCs w:val="18"/>
          <w:lang w:val="en-US"/>
        </w:rPr>
        <w:t xml:space="preserve">Suppliers are </w:t>
      </w:r>
      <w:r w:rsidRPr="0020234C">
        <w:rPr>
          <w:rFonts w:ascii="Arial" w:eastAsia="Arial" w:hAnsi="Arial" w:cs="Arial"/>
          <w:color w:val="5C5F5F"/>
          <w:w w:val="110"/>
          <w:sz w:val="18"/>
          <w:szCs w:val="18"/>
          <w:lang w:val="en-US"/>
        </w:rPr>
        <w:t xml:space="preserve">expected to comply </w:t>
      </w:r>
      <w:r w:rsidRPr="0020234C">
        <w:rPr>
          <w:rFonts w:ascii="Arial" w:eastAsia="Arial" w:hAnsi="Arial" w:cs="Arial"/>
          <w:color w:val="4A4F4E"/>
          <w:w w:val="110"/>
          <w:sz w:val="18"/>
          <w:szCs w:val="18"/>
          <w:lang w:val="en-US"/>
        </w:rPr>
        <w:t xml:space="preserve">with </w:t>
      </w:r>
      <w:r w:rsidRPr="0020234C">
        <w:rPr>
          <w:rFonts w:ascii="Arial" w:eastAsia="Arial" w:hAnsi="Arial" w:cs="Arial"/>
          <w:color w:val="5C5F5F"/>
          <w:w w:val="110"/>
          <w:sz w:val="18"/>
          <w:szCs w:val="18"/>
          <w:lang w:val="en-US"/>
        </w:rPr>
        <w:t xml:space="preserve">all anti-bribery, </w:t>
      </w:r>
      <w:r w:rsidRPr="0020234C">
        <w:rPr>
          <w:rFonts w:ascii="Arial" w:eastAsia="Arial" w:hAnsi="Arial" w:cs="Arial"/>
          <w:color w:val="4A4F4E"/>
          <w:w w:val="110"/>
          <w:sz w:val="18"/>
          <w:szCs w:val="18"/>
          <w:lang w:val="en-US"/>
        </w:rPr>
        <w:t>anticorruption</w:t>
      </w:r>
      <w:r w:rsidRPr="0020234C">
        <w:rPr>
          <w:rFonts w:ascii="Arial" w:eastAsia="Arial" w:hAnsi="Arial" w:cs="Arial"/>
          <w:color w:val="4A4F4E"/>
          <w:spacing w:val="-23"/>
          <w:w w:val="110"/>
          <w:sz w:val="18"/>
          <w:szCs w:val="18"/>
          <w:lang w:val="en-US"/>
        </w:rPr>
        <w:t xml:space="preserve"> </w:t>
      </w:r>
      <w:r w:rsidRPr="0020234C">
        <w:rPr>
          <w:rFonts w:ascii="Arial" w:eastAsia="Arial" w:hAnsi="Arial" w:cs="Arial"/>
          <w:color w:val="5C5F5F"/>
          <w:w w:val="110"/>
          <w:sz w:val="18"/>
          <w:szCs w:val="18"/>
          <w:lang w:val="en-US"/>
        </w:rPr>
        <w:t>and</w:t>
      </w:r>
      <w:r w:rsidRPr="0020234C">
        <w:rPr>
          <w:rFonts w:ascii="Arial" w:eastAsia="Arial" w:hAnsi="Arial" w:cs="Arial"/>
          <w:color w:val="5C5F5F"/>
          <w:spacing w:val="-24"/>
          <w:w w:val="110"/>
          <w:sz w:val="18"/>
          <w:szCs w:val="18"/>
          <w:lang w:val="en-US"/>
        </w:rPr>
        <w:t xml:space="preserve"> </w:t>
      </w:r>
      <w:r w:rsidRPr="0020234C">
        <w:rPr>
          <w:rFonts w:ascii="Arial" w:eastAsia="Arial" w:hAnsi="Arial" w:cs="Arial"/>
          <w:color w:val="5C5F5F"/>
          <w:w w:val="110"/>
          <w:sz w:val="18"/>
          <w:szCs w:val="18"/>
          <w:lang w:val="en-US"/>
        </w:rPr>
        <w:t>anti</w:t>
      </w:r>
      <w:r w:rsidRPr="0020234C">
        <w:rPr>
          <w:rFonts w:ascii="Arial" w:eastAsia="Arial" w:hAnsi="Arial" w:cs="Arial"/>
          <w:color w:val="232927"/>
          <w:w w:val="110"/>
          <w:sz w:val="18"/>
          <w:szCs w:val="18"/>
          <w:lang w:val="en-US"/>
        </w:rPr>
        <w:t>-</w:t>
      </w:r>
      <w:r w:rsidRPr="0020234C">
        <w:rPr>
          <w:rFonts w:ascii="Arial" w:eastAsia="Arial" w:hAnsi="Arial" w:cs="Arial"/>
          <w:color w:val="4A4F4E"/>
          <w:w w:val="110"/>
          <w:sz w:val="18"/>
          <w:szCs w:val="18"/>
          <w:lang w:val="en-US"/>
        </w:rPr>
        <w:t>money</w:t>
      </w:r>
      <w:r w:rsidRPr="0020234C">
        <w:rPr>
          <w:rFonts w:ascii="Arial" w:eastAsia="Arial" w:hAnsi="Arial" w:cs="Arial"/>
          <w:color w:val="4A4F4E"/>
          <w:spacing w:val="-21"/>
          <w:w w:val="110"/>
          <w:sz w:val="18"/>
          <w:szCs w:val="18"/>
          <w:lang w:val="en-US"/>
        </w:rPr>
        <w:t xml:space="preserve"> </w:t>
      </w:r>
      <w:r w:rsidRPr="0020234C">
        <w:rPr>
          <w:rFonts w:ascii="Arial" w:eastAsia="Arial" w:hAnsi="Arial" w:cs="Arial"/>
          <w:color w:val="4A4F4E"/>
          <w:w w:val="110"/>
          <w:sz w:val="18"/>
          <w:szCs w:val="18"/>
          <w:lang w:val="en-US"/>
        </w:rPr>
        <w:t>laundering</w:t>
      </w:r>
      <w:r w:rsidRPr="0020234C">
        <w:rPr>
          <w:rFonts w:ascii="Arial" w:eastAsia="Arial" w:hAnsi="Arial" w:cs="Arial"/>
          <w:color w:val="4A4F4E"/>
          <w:spacing w:val="-16"/>
          <w:w w:val="110"/>
          <w:sz w:val="18"/>
          <w:szCs w:val="18"/>
          <w:lang w:val="en-US"/>
        </w:rPr>
        <w:t xml:space="preserve"> </w:t>
      </w:r>
      <w:r w:rsidRPr="0020234C">
        <w:rPr>
          <w:rFonts w:ascii="Arial" w:eastAsia="Arial" w:hAnsi="Arial" w:cs="Arial"/>
          <w:color w:val="4A4F4E"/>
          <w:w w:val="110"/>
          <w:sz w:val="18"/>
          <w:szCs w:val="18"/>
          <w:lang w:val="en-US"/>
        </w:rPr>
        <w:t>laws.</w:t>
      </w:r>
      <w:r w:rsidRPr="0020234C">
        <w:rPr>
          <w:rFonts w:ascii="Arial" w:eastAsia="Arial" w:hAnsi="Arial" w:cs="Arial"/>
          <w:color w:val="4A4F4E"/>
          <w:spacing w:val="-26"/>
          <w:w w:val="110"/>
          <w:sz w:val="18"/>
          <w:szCs w:val="18"/>
          <w:lang w:val="en-US"/>
        </w:rPr>
        <w:t xml:space="preserve"> </w:t>
      </w:r>
      <w:r w:rsidRPr="0020234C">
        <w:rPr>
          <w:rFonts w:ascii="Arial" w:eastAsia="Arial" w:hAnsi="Arial" w:cs="Arial"/>
          <w:color w:val="5C5F5F"/>
          <w:w w:val="110"/>
          <w:sz w:val="18"/>
          <w:szCs w:val="18"/>
          <w:lang w:val="en-US"/>
        </w:rPr>
        <w:t>Suppliers</w:t>
      </w:r>
      <w:r w:rsidRPr="0020234C">
        <w:rPr>
          <w:rFonts w:ascii="Arial" w:eastAsia="Arial" w:hAnsi="Arial" w:cs="Arial"/>
          <w:color w:val="5C5F5F"/>
          <w:spacing w:val="-23"/>
          <w:w w:val="110"/>
          <w:sz w:val="18"/>
          <w:szCs w:val="18"/>
          <w:lang w:val="en-US"/>
        </w:rPr>
        <w:t xml:space="preserve"> </w:t>
      </w:r>
      <w:r w:rsidRPr="0020234C">
        <w:rPr>
          <w:rFonts w:ascii="Arial" w:eastAsia="Arial" w:hAnsi="Arial" w:cs="Arial"/>
          <w:color w:val="5C5F5F"/>
          <w:w w:val="110"/>
          <w:sz w:val="18"/>
          <w:szCs w:val="18"/>
          <w:lang w:val="en-US"/>
        </w:rPr>
        <w:t xml:space="preserve">must </w:t>
      </w:r>
      <w:r w:rsidRPr="0020234C">
        <w:rPr>
          <w:rFonts w:ascii="Arial" w:eastAsia="Arial" w:hAnsi="Arial" w:cs="Arial"/>
          <w:color w:val="4A4F4E"/>
          <w:w w:val="110"/>
          <w:sz w:val="18"/>
          <w:szCs w:val="18"/>
          <w:lang w:val="en-US"/>
        </w:rPr>
        <w:t>not</w:t>
      </w:r>
      <w:r w:rsidRPr="0020234C">
        <w:rPr>
          <w:rFonts w:ascii="Arial" w:eastAsia="Arial" w:hAnsi="Arial" w:cs="Arial"/>
          <w:color w:val="4A4F4E"/>
          <w:spacing w:val="-16"/>
          <w:w w:val="110"/>
          <w:sz w:val="18"/>
          <w:szCs w:val="18"/>
          <w:lang w:val="en-US"/>
        </w:rPr>
        <w:t xml:space="preserve"> </w:t>
      </w:r>
      <w:r w:rsidRPr="0020234C">
        <w:rPr>
          <w:rFonts w:ascii="Arial" w:eastAsia="Arial" w:hAnsi="Arial" w:cs="Arial"/>
          <w:color w:val="5C5F5F"/>
          <w:w w:val="110"/>
          <w:sz w:val="18"/>
          <w:szCs w:val="18"/>
          <w:lang w:val="en-US"/>
        </w:rPr>
        <w:t>engage</w:t>
      </w:r>
      <w:r w:rsidRPr="0020234C">
        <w:rPr>
          <w:rFonts w:ascii="Arial" w:eastAsia="Arial" w:hAnsi="Arial" w:cs="Arial"/>
          <w:color w:val="5C5F5F"/>
          <w:spacing w:val="-24"/>
          <w:w w:val="110"/>
          <w:sz w:val="18"/>
          <w:szCs w:val="18"/>
          <w:lang w:val="en-US"/>
        </w:rPr>
        <w:t xml:space="preserve"> </w:t>
      </w:r>
      <w:r w:rsidRPr="0020234C">
        <w:rPr>
          <w:rFonts w:ascii="Arial" w:eastAsia="Arial" w:hAnsi="Arial" w:cs="Arial"/>
          <w:color w:val="5C5F5F"/>
          <w:w w:val="110"/>
          <w:sz w:val="18"/>
          <w:szCs w:val="18"/>
          <w:lang w:val="en-US"/>
        </w:rPr>
        <w:t>in,</w:t>
      </w:r>
      <w:r w:rsidRPr="0020234C">
        <w:rPr>
          <w:rFonts w:ascii="Arial" w:eastAsia="Arial" w:hAnsi="Arial" w:cs="Arial"/>
          <w:color w:val="5C5F5F"/>
          <w:spacing w:val="-13"/>
          <w:w w:val="110"/>
          <w:sz w:val="18"/>
          <w:szCs w:val="18"/>
          <w:lang w:val="en-US"/>
        </w:rPr>
        <w:t xml:space="preserve"> </w:t>
      </w:r>
      <w:r w:rsidRPr="0020234C">
        <w:rPr>
          <w:rFonts w:ascii="Arial" w:eastAsia="Arial" w:hAnsi="Arial" w:cs="Arial"/>
          <w:color w:val="5C5F5F"/>
          <w:w w:val="110"/>
          <w:sz w:val="18"/>
          <w:szCs w:val="18"/>
          <w:lang w:val="en-US"/>
        </w:rPr>
        <w:t>either</w:t>
      </w:r>
      <w:r w:rsidRPr="0020234C">
        <w:rPr>
          <w:rFonts w:ascii="Arial" w:eastAsia="Arial" w:hAnsi="Arial" w:cs="Arial"/>
          <w:color w:val="5C5F5F"/>
          <w:spacing w:val="-20"/>
          <w:w w:val="110"/>
          <w:sz w:val="18"/>
          <w:szCs w:val="18"/>
          <w:lang w:val="en-US"/>
        </w:rPr>
        <w:t xml:space="preserve"> </w:t>
      </w:r>
      <w:r w:rsidRPr="0020234C">
        <w:rPr>
          <w:rFonts w:ascii="Arial" w:eastAsia="Arial" w:hAnsi="Arial" w:cs="Arial"/>
          <w:color w:val="4A4F4E"/>
          <w:w w:val="110"/>
          <w:sz w:val="18"/>
          <w:szCs w:val="18"/>
          <w:lang w:val="en-US"/>
        </w:rPr>
        <w:t>directly</w:t>
      </w:r>
      <w:r w:rsidRPr="0020234C">
        <w:rPr>
          <w:rFonts w:ascii="Arial" w:eastAsia="Arial" w:hAnsi="Arial" w:cs="Arial"/>
          <w:color w:val="4A4F4E"/>
          <w:spacing w:val="-16"/>
          <w:w w:val="110"/>
          <w:sz w:val="18"/>
          <w:szCs w:val="18"/>
          <w:lang w:val="en-US"/>
        </w:rPr>
        <w:t xml:space="preserve"> </w:t>
      </w:r>
      <w:r w:rsidRPr="0020234C">
        <w:rPr>
          <w:rFonts w:ascii="Arial" w:eastAsia="Arial" w:hAnsi="Arial" w:cs="Arial"/>
          <w:color w:val="4A4F4E"/>
          <w:w w:val="110"/>
          <w:sz w:val="18"/>
          <w:szCs w:val="18"/>
          <w:lang w:val="en-US"/>
        </w:rPr>
        <w:t>or</w:t>
      </w:r>
      <w:r w:rsidRPr="0020234C">
        <w:rPr>
          <w:rFonts w:ascii="Arial" w:eastAsia="Arial" w:hAnsi="Arial" w:cs="Arial"/>
          <w:color w:val="4A4F4E"/>
          <w:spacing w:val="-22"/>
          <w:w w:val="110"/>
          <w:sz w:val="18"/>
          <w:szCs w:val="18"/>
          <w:lang w:val="en-US"/>
        </w:rPr>
        <w:t xml:space="preserve"> </w:t>
      </w:r>
      <w:r w:rsidRPr="0020234C">
        <w:rPr>
          <w:rFonts w:ascii="Arial" w:eastAsia="Arial" w:hAnsi="Arial" w:cs="Arial"/>
          <w:color w:val="5C5F5F"/>
          <w:w w:val="110"/>
          <w:sz w:val="18"/>
          <w:szCs w:val="18"/>
          <w:lang w:val="en-US"/>
        </w:rPr>
        <w:t>ind</w:t>
      </w:r>
      <w:r w:rsidRPr="0020234C">
        <w:rPr>
          <w:rFonts w:ascii="Arial" w:eastAsia="Arial" w:hAnsi="Arial" w:cs="Arial"/>
          <w:color w:val="232927"/>
          <w:w w:val="110"/>
          <w:sz w:val="18"/>
          <w:szCs w:val="18"/>
          <w:lang w:val="en-US"/>
        </w:rPr>
        <w:t>i</w:t>
      </w:r>
      <w:r w:rsidRPr="0020234C">
        <w:rPr>
          <w:rFonts w:ascii="Arial" w:eastAsia="Arial" w:hAnsi="Arial" w:cs="Arial"/>
          <w:color w:val="4A4F4E"/>
          <w:w w:val="110"/>
          <w:sz w:val="18"/>
          <w:szCs w:val="18"/>
          <w:lang w:val="en-US"/>
        </w:rPr>
        <w:t>rec</w:t>
      </w:r>
      <w:r w:rsidRPr="0020234C">
        <w:rPr>
          <w:rFonts w:ascii="Arial" w:eastAsia="Arial" w:hAnsi="Arial" w:cs="Arial"/>
          <w:color w:val="717474"/>
          <w:w w:val="110"/>
          <w:sz w:val="18"/>
          <w:szCs w:val="18"/>
          <w:lang w:val="en-US"/>
        </w:rPr>
        <w:t>t</w:t>
      </w:r>
      <w:r w:rsidRPr="0020234C">
        <w:rPr>
          <w:rFonts w:ascii="Arial" w:eastAsia="Arial" w:hAnsi="Arial" w:cs="Arial"/>
          <w:color w:val="4A4F4E"/>
          <w:w w:val="110"/>
          <w:sz w:val="18"/>
          <w:szCs w:val="18"/>
          <w:lang w:val="en-US"/>
        </w:rPr>
        <w:t>ly</w:t>
      </w:r>
      <w:r w:rsidRPr="0020234C">
        <w:rPr>
          <w:rFonts w:ascii="Arial" w:eastAsia="Arial" w:hAnsi="Arial" w:cs="Arial"/>
          <w:color w:val="717474"/>
          <w:w w:val="110"/>
          <w:sz w:val="18"/>
          <w:szCs w:val="18"/>
          <w:lang w:val="en-US"/>
        </w:rPr>
        <w:t>,</w:t>
      </w:r>
      <w:r w:rsidRPr="0020234C">
        <w:rPr>
          <w:rFonts w:ascii="Arial" w:eastAsia="Arial" w:hAnsi="Arial" w:cs="Arial"/>
          <w:color w:val="717474"/>
          <w:spacing w:val="-15"/>
          <w:w w:val="110"/>
          <w:sz w:val="18"/>
          <w:szCs w:val="18"/>
          <w:lang w:val="en-US"/>
        </w:rPr>
        <w:t xml:space="preserve"> </w:t>
      </w:r>
      <w:r w:rsidRPr="0020234C">
        <w:rPr>
          <w:rFonts w:ascii="Arial" w:eastAsia="Arial" w:hAnsi="Arial" w:cs="Arial"/>
          <w:color w:val="4A4F4E"/>
          <w:w w:val="110"/>
          <w:sz w:val="18"/>
          <w:szCs w:val="18"/>
          <w:lang w:val="en-US"/>
        </w:rPr>
        <w:t>fraudulent,</w:t>
      </w:r>
      <w:r w:rsidRPr="0020234C">
        <w:rPr>
          <w:rFonts w:ascii="Arial" w:eastAsia="Arial" w:hAnsi="Arial" w:cs="Arial"/>
          <w:color w:val="4A4F4E"/>
          <w:spacing w:val="-15"/>
          <w:w w:val="110"/>
          <w:sz w:val="18"/>
          <w:szCs w:val="18"/>
          <w:lang w:val="en-US"/>
        </w:rPr>
        <w:t xml:space="preserve"> </w:t>
      </w:r>
      <w:r w:rsidRPr="0020234C">
        <w:rPr>
          <w:rFonts w:ascii="Arial" w:eastAsia="Arial" w:hAnsi="Arial" w:cs="Arial"/>
          <w:color w:val="5C5F5F"/>
          <w:w w:val="110"/>
          <w:sz w:val="18"/>
          <w:szCs w:val="18"/>
          <w:lang w:val="en-US"/>
        </w:rPr>
        <w:t>corrupt</w:t>
      </w:r>
      <w:r w:rsidRPr="0020234C">
        <w:rPr>
          <w:rFonts w:ascii="Arial" w:eastAsia="Arial" w:hAnsi="Arial" w:cs="Arial"/>
          <w:color w:val="5C5F5F"/>
          <w:spacing w:val="-20"/>
          <w:w w:val="110"/>
          <w:sz w:val="18"/>
          <w:szCs w:val="18"/>
          <w:lang w:val="en-US"/>
        </w:rPr>
        <w:t xml:space="preserve"> </w:t>
      </w:r>
      <w:r w:rsidRPr="0020234C">
        <w:rPr>
          <w:rFonts w:ascii="Arial" w:eastAsia="Arial" w:hAnsi="Arial" w:cs="Arial"/>
          <w:color w:val="5C5F5F"/>
          <w:w w:val="110"/>
          <w:sz w:val="18"/>
          <w:szCs w:val="18"/>
          <w:lang w:val="en-US"/>
        </w:rPr>
        <w:t>or collusive</w:t>
      </w:r>
      <w:r w:rsidRPr="0020234C">
        <w:rPr>
          <w:rFonts w:ascii="Arial" w:eastAsia="Arial" w:hAnsi="Arial" w:cs="Arial"/>
          <w:color w:val="5C5F5F"/>
          <w:spacing w:val="-12"/>
          <w:w w:val="110"/>
          <w:sz w:val="18"/>
          <w:szCs w:val="18"/>
          <w:lang w:val="en-US"/>
        </w:rPr>
        <w:t xml:space="preserve"> </w:t>
      </w:r>
      <w:r w:rsidRPr="0020234C">
        <w:rPr>
          <w:rFonts w:ascii="Arial" w:eastAsia="Arial" w:hAnsi="Arial" w:cs="Arial"/>
          <w:color w:val="4A4F4E"/>
          <w:w w:val="110"/>
          <w:sz w:val="18"/>
          <w:szCs w:val="18"/>
          <w:lang w:val="en-US"/>
        </w:rPr>
        <w:t>activities.</w:t>
      </w:r>
    </w:p>
    <w:p w:rsidR="004D2E5B" w:rsidRPr="007937CF" w:rsidRDefault="004D2E5B" w:rsidP="002D2B48">
      <w:pPr>
        <w:widowControl w:val="0"/>
        <w:autoSpaceDE w:val="0"/>
        <w:autoSpaceDN w:val="0"/>
        <w:spacing w:after="0" w:line="240" w:lineRule="auto"/>
        <w:ind w:left="797"/>
        <w:outlineLvl w:val="3"/>
        <w:rPr>
          <w:rFonts w:ascii="Arial" w:eastAsia="Arial" w:hAnsi="Arial" w:cs="Arial"/>
          <w:b/>
          <w:bCs/>
          <w:color w:val="4376AC"/>
          <w:w w:val="105"/>
          <w:sz w:val="20"/>
          <w:szCs w:val="20"/>
          <w:lang w:val="en-US"/>
        </w:rPr>
      </w:pPr>
    </w:p>
    <w:p w:rsidR="004D2E5B" w:rsidRPr="007937CF" w:rsidRDefault="004D2E5B" w:rsidP="002D2B48">
      <w:pPr>
        <w:widowControl w:val="0"/>
        <w:autoSpaceDE w:val="0"/>
        <w:autoSpaceDN w:val="0"/>
        <w:spacing w:after="0" w:line="240" w:lineRule="auto"/>
        <w:ind w:left="797"/>
        <w:outlineLvl w:val="3"/>
        <w:rPr>
          <w:rFonts w:ascii="Arial" w:eastAsia="Arial" w:hAnsi="Arial" w:cs="Arial"/>
          <w:b/>
          <w:bCs/>
          <w:sz w:val="20"/>
          <w:szCs w:val="20"/>
          <w:lang w:val="en-US"/>
        </w:rPr>
      </w:pPr>
      <w:r w:rsidRPr="007937CF">
        <w:rPr>
          <w:rFonts w:ascii="Arial" w:eastAsia="Arial" w:hAnsi="Arial" w:cs="Arial"/>
          <w:b/>
          <w:bCs/>
          <w:color w:val="4376AC"/>
          <w:w w:val="105"/>
          <w:sz w:val="20"/>
          <w:szCs w:val="20"/>
          <w:lang w:val="en-US"/>
        </w:rPr>
        <w:t>R</w:t>
      </w:r>
      <w:r w:rsidRPr="007937CF">
        <w:rPr>
          <w:rFonts w:ascii="Arial" w:eastAsia="Arial" w:hAnsi="Arial" w:cs="Arial"/>
          <w:b/>
          <w:bCs/>
          <w:color w:val="6185AE"/>
          <w:w w:val="105"/>
          <w:sz w:val="20"/>
          <w:szCs w:val="20"/>
          <w:lang w:val="en-US"/>
        </w:rPr>
        <w:t>eco</w:t>
      </w:r>
      <w:r w:rsidRPr="007937CF">
        <w:rPr>
          <w:rFonts w:ascii="Arial" w:eastAsia="Arial" w:hAnsi="Arial" w:cs="Arial"/>
          <w:b/>
          <w:bCs/>
          <w:color w:val="4376AC"/>
          <w:w w:val="105"/>
          <w:sz w:val="20"/>
          <w:szCs w:val="20"/>
          <w:lang w:val="en-US"/>
        </w:rPr>
        <w:t>r</w:t>
      </w:r>
      <w:r w:rsidRPr="007937CF">
        <w:rPr>
          <w:rFonts w:ascii="Arial" w:eastAsia="Arial" w:hAnsi="Arial" w:cs="Arial"/>
          <w:b/>
          <w:bCs/>
          <w:color w:val="6185AE"/>
          <w:w w:val="105"/>
          <w:sz w:val="20"/>
          <w:szCs w:val="20"/>
          <w:lang w:val="en-US"/>
        </w:rPr>
        <w:t>d keep</w:t>
      </w:r>
      <w:r w:rsidRPr="007937CF">
        <w:rPr>
          <w:rFonts w:ascii="Arial" w:eastAsia="Arial" w:hAnsi="Arial" w:cs="Arial"/>
          <w:b/>
          <w:bCs/>
          <w:color w:val="4376AC"/>
          <w:w w:val="105"/>
          <w:sz w:val="20"/>
          <w:szCs w:val="20"/>
          <w:lang w:val="en-US"/>
        </w:rPr>
        <w:t>in</w:t>
      </w:r>
      <w:r w:rsidRPr="007937CF">
        <w:rPr>
          <w:rFonts w:ascii="Arial" w:eastAsia="Arial" w:hAnsi="Arial" w:cs="Arial"/>
          <w:b/>
          <w:bCs/>
          <w:color w:val="6185AE"/>
          <w:w w:val="105"/>
          <w:sz w:val="20"/>
          <w:szCs w:val="20"/>
          <w:lang w:val="en-US"/>
        </w:rPr>
        <w:t>g an</w:t>
      </w:r>
      <w:r w:rsidRPr="007937CF">
        <w:rPr>
          <w:rFonts w:ascii="Arial" w:eastAsia="Arial" w:hAnsi="Arial" w:cs="Arial"/>
          <w:b/>
          <w:bCs/>
          <w:color w:val="4376AC"/>
          <w:w w:val="105"/>
          <w:sz w:val="20"/>
          <w:szCs w:val="20"/>
          <w:lang w:val="en-US"/>
        </w:rPr>
        <w:t>d d</w:t>
      </w:r>
      <w:r w:rsidRPr="007937CF">
        <w:rPr>
          <w:rFonts w:ascii="Arial" w:eastAsia="Arial" w:hAnsi="Arial" w:cs="Arial"/>
          <w:b/>
          <w:bCs/>
          <w:color w:val="6185AE"/>
          <w:w w:val="105"/>
          <w:sz w:val="20"/>
          <w:szCs w:val="20"/>
          <w:lang w:val="en-US"/>
        </w:rPr>
        <w:t>oc</w:t>
      </w:r>
      <w:r w:rsidRPr="007937CF">
        <w:rPr>
          <w:rFonts w:ascii="Arial" w:eastAsia="Arial" w:hAnsi="Arial" w:cs="Arial"/>
          <w:b/>
          <w:bCs/>
          <w:color w:val="4376AC"/>
          <w:w w:val="105"/>
          <w:sz w:val="20"/>
          <w:szCs w:val="20"/>
          <w:lang w:val="en-US"/>
        </w:rPr>
        <w:t>um</w:t>
      </w:r>
      <w:r w:rsidRPr="007937CF">
        <w:rPr>
          <w:rFonts w:ascii="Arial" w:eastAsia="Arial" w:hAnsi="Arial" w:cs="Arial"/>
          <w:b/>
          <w:bCs/>
          <w:color w:val="6185AE"/>
          <w:w w:val="105"/>
          <w:sz w:val="20"/>
          <w:szCs w:val="20"/>
          <w:lang w:val="en-US"/>
        </w:rPr>
        <w:t>e</w:t>
      </w:r>
      <w:r w:rsidRPr="007937CF">
        <w:rPr>
          <w:rFonts w:ascii="Arial" w:eastAsia="Arial" w:hAnsi="Arial" w:cs="Arial"/>
          <w:b/>
          <w:bCs/>
          <w:color w:val="4376AC"/>
          <w:w w:val="105"/>
          <w:sz w:val="20"/>
          <w:szCs w:val="20"/>
          <w:lang w:val="en-US"/>
        </w:rPr>
        <w:t>nt</w:t>
      </w:r>
      <w:r w:rsidRPr="007937CF">
        <w:rPr>
          <w:rFonts w:ascii="Arial" w:eastAsia="Arial" w:hAnsi="Arial" w:cs="Arial"/>
          <w:b/>
          <w:bCs/>
          <w:color w:val="6F97BF"/>
          <w:w w:val="105"/>
          <w:sz w:val="20"/>
          <w:szCs w:val="20"/>
          <w:lang w:val="en-US"/>
        </w:rPr>
        <w:t>a</w:t>
      </w:r>
      <w:r w:rsidRPr="007937CF">
        <w:rPr>
          <w:rFonts w:ascii="Arial" w:eastAsia="Arial" w:hAnsi="Arial" w:cs="Arial"/>
          <w:b/>
          <w:bCs/>
          <w:color w:val="4376AC"/>
          <w:w w:val="105"/>
          <w:sz w:val="20"/>
          <w:szCs w:val="20"/>
          <w:lang w:val="en-US"/>
        </w:rPr>
        <w:t>t</w:t>
      </w:r>
      <w:r w:rsidRPr="007937CF">
        <w:rPr>
          <w:rFonts w:ascii="Arial" w:eastAsia="Arial" w:hAnsi="Arial" w:cs="Arial"/>
          <w:b/>
          <w:bCs/>
          <w:color w:val="6185AE"/>
          <w:w w:val="105"/>
          <w:sz w:val="20"/>
          <w:szCs w:val="20"/>
          <w:lang w:val="en-US"/>
        </w:rPr>
        <w:t>io</w:t>
      </w:r>
      <w:r w:rsidRPr="007937CF">
        <w:rPr>
          <w:rFonts w:ascii="Arial" w:eastAsia="Arial" w:hAnsi="Arial" w:cs="Arial"/>
          <w:b/>
          <w:bCs/>
          <w:color w:val="4376AC"/>
          <w:w w:val="105"/>
          <w:sz w:val="20"/>
          <w:szCs w:val="20"/>
          <w:lang w:val="en-US"/>
        </w:rPr>
        <w:t>n</w:t>
      </w:r>
    </w:p>
    <w:p w:rsidR="004D2E5B" w:rsidRPr="007937CF" w:rsidRDefault="004D2E5B" w:rsidP="002D2B48">
      <w:pPr>
        <w:widowControl w:val="0"/>
        <w:autoSpaceDE w:val="0"/>
        <w:autoSpaceDN w:val="0"/>
        <w:spacing w:before="1" w:after="0" w:line="240" w:lineRule="auto"/>
        <w:ind w:left="797"/>
        <w:rPr>
          <w:rFonts w:ascii="Arial" w:eastAsia="Arial" w:hAnsi="Arial" w:cs="Arial"/>
          <w:b/>
          <w:sz w:val="20"/>
          <w:szCs w:val="20"/>
          <w:lang w:val="en-US"/>
        </w:rPr>
      </w:pPr>
    </w:p>
    <w:p w:rsidR="007937CF" w:rsidRPr="0020234C" w:rsidRDefault="004D2E5B" w:rsidP="005D311E">
      <w:pPr>
        <w:widowControl w:val="0"/>
        <w:autoSpaceDE w:val="0"/>
        <w:autoSpaceDN w:val="0"/>
        <w:spacing w:after="0" w:line="300" w:lineRule="auto"/>
        <w:ind w:left="794" w:right="737"/>
        <w:rPr>
          <w:rFonts w:ascii="Arial" w:eastAsia="Arial" w:hAnsi="Arial" w:cs="Arial"/>
          <w:color w:val="5C5F5F"/>
          <w:w w:val="110"/>
          <w:sz w:val="18"/>
          <w:szCs w:val="18"/>
          <w:lang w:val="en-US"/>
        </w:rPr>
      </w:pPr>
      <w:r w:rsidRPr="0020234C">
        <w:rPr>
          <w:rFonts w:ascii="Arial" w:eastAsia="Arial" w:hAnsi="Arial" w:cs="Arial"/>
          <w:color w:val="5C5F5F"/>
          <w:w w:val="110"/>
          <w:sz w:val="18"/>
          <w:szCs w:val="18"/>
          <w:lang w:val="en-US"/>
        </w:rPr>
        <w:t xml:space="preserve">Suppliers are expected to maintain </w:t>
      </w:r>
      <w:r w:rsidRPr="0020234C">
        <w:rPr>
          <w:rFonts w:ascii="Arial" w:eastAsia="Arial" w:hAnsi="Arial" w:cs="Arial"/>
          <w:color w:val="4A4F4E"/>
          <w:w w:val="110"/>
          <w:sz w:val="18"/>
          <w:szCs w:val="18"/>
          <w:lang w:val="en-US"/>
        </w:rPr>
        <w:t xml:space="preserve">adequate </w:t>
      </w:r>
      <w:r w:rsidRPr="0020234C">
        <w:rPr>
          <w:rFonts w:ascii="Arial" w:eastAsia="Arial" w:hAnsi="Arial" w:cs="Arial"/>
          <w:color w:val="5C5F5F"/>
          <w:w w:val="110"/>
          <w:sz w:val="18"/>
          <w:szCs w:val="18"/>
          <w:lang w:val="en-US"/>
        </w:rPr>
        <w:t xml:space="preserve">records that accurately </w:t>
      </w:r>
      <w:r w:rsidRPr="0020234C">
        <w:rPr>
          <w:rFonts w:ascii="Arial" w:eastAsia="Arial" w:hAnsi="Arial" w:cs="Arial"/>
          <w:color w:val="4A4F4E"/>
          <w:w w:val="110"/>
          <w:sz w:val="18"/>
          <w:szCs w:val="18"/>
          <w:lang w:val="en-US"/>
        </w:rPr>
        <w:t xml:space="preserve">record all financial </w:t>
      </w:r>
      <w:r w:rsidRPr="0020234C">
        <w:rPr>
          <w:rFonts w:ascii="Arial" w:eastAsia="Arial" w:hAnsi="Arial" w:cs="Arial"/>
          <w:color w:val="5C5F5F"/>
          <w:w w:val="110"/>
          <w:sz w:val="18"/>
          <w:szCs w:val="18"/>
          <w:lang w:val="en-US"/>
        </w:rPr>
        <w:t>transactions and information regardi</w:t>
      </w:r>
      <w:r w:rsidRPr="0020234C">
        <w:rPr>
          <w:rFonts w:ascii="Arial" w:eastAsia="Arial" w:hAnsi="Arial" w:cs="Arial"/>
          <w:color w:val="333A37"/>
          <w:w w:val="110"/>
          <w:sz w:val="18"/>
          <w:szCs w:val="18"/>
          <w:lang w:val="en-US"/>
        </w:rPr>
        <w:t>n</w:t>
      </w:r>
      <w:r w:rsidRPr="0020234C">
        <w:rPr>
          <w:rFonts w:ascii="Arial" w:eastAsia="Arial" w:hAnsi="Arial" w:cs="Arial"/>
          <w:color w:val="5C5F5F"/>
          <w:w w:val="110"/>
          <w:sz w:val="18"/>
          <w:szCs w:val="18"/>
          <w:lang w:val="en-US"/>
        </w:rPr>
        <w:t>g</w:t>
      </w:r>
      <w:r w:rsidRPr="0020234C">
        <w:rPr>
          <w:rFonts w:ascii="Arial" w:eastAsia="Arial" w:hAnsi="Arial" w:cs="Arial"/>
          <w:color w:val="5C5F5F"/>
          <w:spacing w:val="-12"/>
          <w:w w:val="110"/>
          <w:sz w:val="18"/>
          <w:szCs w:val="18"/>
          <w:lang w:val="en-US"/>
        </w:rPr>
        <w:t xml:space="preserve"> </w:t>
      </w:r>
      <w:r w:rsidRPr="0020234C">
        <w:rPr>
          <w:rFonts w:ascii="Arial" w:eastAsia="Arial" w:hAnsi="Arial" w:cs="Arial"/>
          <w:color w:val="5C5F5F"/>
          <w:w w:val="110"/>
          <w:sz w:val="18"/>
          <w:szCs w:val="18"/>
          <w:lang w:val="en-US"/>
        </w:rPr>
        <w:t>its</w:t>
      </w:r>
      <w:r w:rsidRPr="0020234C">
        <w:rPr>
          <w:rFonts w:ascii="Arial" w:eastAsia="Arial" w:hAnsi="Arial" w:cs="Arial"/>
          <w:color w:val="5C5F5F"/>
          <w:spacing w:val="-8"/>
          <w:w w:val="110"/>
          <w:sz w:val="18"/>
          <w:szCs w:val="18"/>
          <w:lang w:val="en-US"/>
        </w:rPr>
        <w:t xml:space="preserve"> </w:t>
      </w:r>
      <w:r w:rsidRPr="0020234C">
        <w:rPr>
          <w:rFonts w:ascii="Arial" w:eastAsia="Arial" w:hAnsi="Arial" w:cs="Arial"/>
          <w:color w:val="4A4F4E"/>
          <w:w w:val="110"/>
          <w:sz w:val="18"/>
          <w:szCs w:val="18"/>
          <w:lang w:val="en-US"/>
        </w:rPr>
        <w:t>business</w:t>
      </w:r>
      <w:r w:rsidRPr="0020234C">
        <w:rPr>
          <w:rFonts w:ascii="Arial" w:eastAsia="Arial" w:hAnsi="Arial" w:cs="Arial"/>
          <w:color w:val="4A4F4E"/>
          <w:spacing w:val="-16"/>
          <w:w w:val="110"/>
          <w:sz w:val="18"/>
          <w:szCs w:val="18"/>
          <w:lang w:val="en-US"/>
        </w:rPr>
        <w:t xml:space="preserve"> </w:t>
      </w:r>
      <w:r w:rsidRPr="0020234C">
        <w:rPr>
          <w:rFonts w:ascii="Arial" w:eastAsia="Arial" w:hAnsi="Arial" w:cs="Arial"/>
          <w:color w:val="4A4F4E"/>
          <w:w w:val="110"/>
          <w:sz w:val="18"/>
          <w:szCs w:val="18"/>
          <w:lang w:val="en-US"/>
        </w:rPr>
        <w:t>activities</w:t>
      </w:r>
      <w:r w:rsidRPr="0020234C">
        <w:rPr>
          <w:rFonts w:ascii="Arial" w:eastAsia="Arial" w:hAnsi="Arial" w:cs="Arial"/>
          <w:color w:val="717474"/>
          <w:w w:val="110"/>
          <w:sz w:val="18"/>
          <w:szCs w:val="18"/>
          <w:lang w:val="en-US"/>
        </w:rPr>
        <w:t>,</w:t>
      </w:r>
      <w:r w:rsidRPr="0020234C">
        <w:rPr>
          <w:rFonts w:ascii="Arial" w:eastAsia="Arial" w:hAnsi="Arial" w:cs="Arial"/>
          <w:color w:val="717474"/>
          <w:spacing w:val="-18"/>
          <w:w w:val="110"/>
          <w:sz w:val="18"/>
          <w:szCs w:val="18"/>
          <w:lang w:val="en-US"/>
        </w:rPr>
        <w:t xml:space="preserve"> </w:t>
      </w:r>
      <w:r w:rsidRPr="0020234C">
        <w:rPr>
          <w:rFonts w:ascii="Arial" w:eastAsia="Arial" w:hAnsi="Arial" w:cs="Arial"/>
          <w:color w:val="4A4F4E"/>
          <w:w w:val="110"/>
          <w:sz w:val="18"/>
          <w:szCs w:val="18"/>
          <w:lang w:val="en-US"/>
        </w:rPr>
        <w:t>labour</w:t>
      </w:r>
      <w:r w:rsidRPr="0020234C">
        <w:rPr>
          <w:rFonts w:ascii="Arial" w:eastAsia="Arial" w:hAnsi="Arial" w:cs="Arial"/>
          <w:color w:val="717474"/>
          <w:w w:val="110"/>
          <w:sz w:val="18"/>
          <w:szCs w:val="18"/>
          <w:lang w:val="en-US"/>
        </w:rPr>
        <w:t>,</w:t>
      </w:r>
      <w:r w:rsidRPr="0020234C">
        <w:rPr>
          <w:rFonts w:ascii="Arial" w:eastAsia="Arial" w:hAnsi="Arial" w:cs="Arial"/>
          <w:color w:val="717474"/>
          <w:spacing w:val="-19"/>
          <w:w w:val="110"/>
          <w:sz w:val="18"/>
          <w:szCs w:val="18"/>
          <w:lang w:val="en-US"/>
        </w:rPr>
        <w:t xml:space="preserve"> </w:t>
      </w:r>
      <w:r w:rsidRPr="0020234C">
        <w:rPr>
          <w:rFonts w:ascii="Arial" w:eastAsia="Arial" w:hAnsi="Arial" w:cs="Arial"/>
          <w:color w:val="4A4F4E"/>
          <w:w w:val="110"/>
          <w:sz w:val="18"/>
          <w:szCs w:val="18"/>
          <w:lang w:val="en-US"/>
        </w:rPr>
        <w:t>health</w:t>
      </w:r>
      <w:r w:rsidRPr="0020234C">
        <w:rPr>
          <w:rFonts w:ascii="Arial" w:eastAsia="Arial" w:hAnsi="Arial" w:cs="Arial"/>
          <w:color w:val="4A4F4E"/>
          <w:spacing w:val="-18"/>
          <w:w w:val="110"/>
          <w:sz w:val="18"/>
          <w:szCs w:val="18"/>
          <w:lang w:val="en-US"/>
        </w:rPr>
        <w:t xml:space="preserve"> </w:t>
      </w:r>
      <w:r w:rsidRPr="0020234C">
        <w:rPr>
          <w:rFonts w:ascii="Arial" w:eastAsia="Arial" w:hAnsi="Arial" w:cs="Arial"/>
          <w:color w:val="5C5F5F"/>
          <w:w w:val="110"/>
          <w:sz w:val="18"/>
          <w:szCs w:val="18"/>
          <w:lang w:val="en-US"/>
        </w:rPr>
        <w:t>and</w:t>
      </w:r>
      <w:r w:rsidRPr="0020234C">
        <w:rPr>
          <w:rFonts w:ascii="Arial" w:eastAsia="Arial" w:hAnsi="Arial" w:cs="Arial"/>
          <w:color w:val="5C5F5F"/>
          <w:spacing w:val="-22"/>
          <w:w w:val="110"/>
          <w:sz w:val="18"/>
          <w:szCs w:val="18"/>
          <w:lang w:val="en-US"/>
        </w:rPr>
        <w:t xml:space="preserve"> </w:t>
      </w:r>
      <w:r w:rsidRPr="0020234C">
        <w:rPr>
          <w:rFonts w:ascii="Arial" w:eastAsia="Arial" w:hAnsi="Arial" w:cs="Arial"/>
          <w:color w:val="5C5F5F"/>
          <w:w w:val="110"/>
          <w:sz w:val="18"/>
          <w:szCs w:val="18"/>
          <w:lang w:val="en-US"/>
        </w:rPr>
        <w:t>safety</w:t>
      </w:r>
      <w:r w:rsidRPr="0020234C">
        <w:rPr>
          <w:rFonts w:ascii="Arial" w:eastAsia="Arial" w:hAnsi="Arial" w:cs="Arial"/>
          <w:color w:val="5C5F5F"/>
          <w:spacing w:val="-16"/>
          <w:w w:val="110"/>
          <w:sz w:val="18"/>
          <w:szCs w:val="18"/>
          <w:lang w:val="en-US"/>
        </w:rPr>
        <w:t xml:space="preserve"> </w:t>
      </w:r>
      <w:r w:rsidRPr="0020234C">
        <w:rPr>
          <w:rFonts w:ascii="Arial" w:eastAsia="Arial" w:hAnsi="Arial" w:cs="Arial"/>
          <w:color w:val="5C5F5F"/>
          <w:w w:val="110"/>
          <w:sz w:val="18"/>
          <w:szCs w:val="18"/>
          <w:lang w:val="en-US"/>
        </w:rPr>
        <w:t xml:space="preserve">and environmental </w:t>
      </w:r>
      <w:r w:rsidRPr="0020234C">
        <w:rPr>
          <w:rFonts w:ascii="Arial" w:eastAsia="Arial" w:hAnsi="Arial" w:cs="Arial"/>
          <w:color w:val="4A4F4E"/>
          <w:w w:val="110"/>
          <w:sz w:val="18"/>
          <w:szCs w:val="18"/>
          <w:lang w:val="en-US"/>
        </w:rPr>
        <w:t xml:space="preserve">practices </w:t>
      </w:r>
      <w:r w:rsidRPr="0020234C">
        <w:rPr>
          <w:rFonts w:ascii="Arial" w:eastAsia="Arial" w:hAnsi="Arial" w:cs="Arial"/>
          <w:color w:val="5C5F5F"/>
          <w:w w:val="110"/>
          <w:sz w:val="18"/>
          <w:szCs w:val="18"/>
          <w:lang w:val="en-US"/>
        </w:rPr>
        <w:t xml:space="preserve">in accordance with applicable </w:t>
      </w:r>
      <w:r w:rsidRPr="0020234C">
        <w:rPr>
          <w:rFonts w:ascii="Arial" w:eastAsia="Arial" w:hAnsi="Arial" w:cs="Arial"/>
          <w:color w:val="4A4F4E"/>
          <w:w w:val="110"/>
          <w:sz w:val="18"/>
          <w:szCs w:val="18"/>
          <w:lang w:val="en-US"/>
        </w:rPr>
        <w:t>laws, pol</w:t>
      </w:r>
      <w:r w:rsidRPr="0020234C">
        <w:rPr>
          <w:rFonts w:ascii="Arial" w:eastAsia="Arial" w:hAnsi="Arial" w:cs="Arial"/>
          <w:color w:val="232927"/>
          <w:w w:val="110"/>
          <w:sz w:val="18"/>
          <w:szCs w:val="18"/>
          <w:lang w:val="en-US"/>
        </w:rPr>
        <w:t>i</w:t>
      </w:r>
      <w:r w:rsidRPr="0020234C">
        <w:rPr>
          <w:rFonts w:ascii="Arial" w:eastAsia="Arial" w:hAnsi="Arial" w:cs="Arial"/>
          <w:color w:val="5C5F5F"/>
          <w:w w:val="110"/>
          <w:sz w:val="18"/>
          <w:szCs w:val="18"/>
          <w:lang w:val="en-US"/>
        </w:rPr>
        <w:t>cies</w:t>
      </w:r>
      <w:r w:rsidRPr="0020234C">
        <w:rPr>
          <w:rFonts w:ascii="Arial" w:eastAsia="Arial" w:hAnsi="Arial" w:cs="Arial"/>
          <w:color w:val="5C5F5F"/>
          <w:spacing w:val="-20"/>
          <w:w w:val="110"/>
          <w:sz w:val="18"/>
          <w:szCs w:val="18"/>
          <w:lang w:val="en-US"/>
        </w:rPr>
        <w:t xml:space="preserve"> </w:t>
      </w:r>
      <w:r w:rsidRPr="0020234C">
        <w:rPr>
          <w:rFonts w:ascii="Arial" w:eastAsia="Arial" w:hAnsi="Arial" w:cs="Arial"/>
          <w:color w:val="5C5F5F"/>
          <w:w w:val="110"/>
          <w:sz w:val="18"/>
          <w:szCs w:val="18"/>
          <w:lang w:val="en-US"/>
        </w:rPr>
        <w:t>and</w:t>
      </w:r>
      <w:r w:rsidRPr="0020234C">
        <w:rPr>
          <w:rFonts w:ascii="Arial" w:eastAsia="Arial" w:hAnsi="Arial" w:cs="Arial"/>
          <w:color w:val="5C5F5F"/>
          <w:spacing w:val="-24"/>
          <w:w w:val="110"/>
          <w:sz w:val="18"/>
          <w:szCs w:val="18"/>
          <w:lang w:val="en-US"/>
        </w:rPr>
        <w:t xml:space="preserve"> </w:t>
      </w:r>
      <w:r w:rsidRPr="0020234C">
        <w:rPr>
          <w:rFonts w:ascii="Arial" w:eastAsia="Arial" w:hAnsi="Arial" w:cs="Arial"/>
          <w:color w:val="4A4F4E"/>
          <w:w w:val="110"/>
          <w:sz w:val="18"/>
          <w:szCs w:val="18"/>
          <w:lang w:val="en-US"/>
        </w:rPr>
        <w:t>procedures.</w:t>
      </w:r>
      <w:r w:rsidRPr="0020234C">
        <w:rPr>
          <w:rFonts w:ascii="Arial" w:eastAsia="Arial" w:hAnsi="Arial" w:cs="Arial"/>
          <w:color w:val="4A4F4E"/>
          <w:spacing w:val="-21"/>
          <w:w w:val="110"/>
          <w:sz w:val="18"/>
          <w:szCs w:val="18"/>
          <w:lang w:val="en-US"/>
        </w:rPr>
        <w:t xml:space="preserve"> </w:t>
      </w:r>
      <w:r w:rsidRPr="0020234C">
        <w:rPr>
          <w:rFonts w:ascii="Arial" w:eastAsia="Arial" w:hAnsi="Arial" w:cs="Arial"/>
          <w:color w:val="4A4F4E"/>
          <w:w w:val="110"/>
          <w:sz w:val="18"/>
          <w:szCs w:val="18"/>
          <w:lang w:val="en-US"/>
        </w:rPr>
        <w:t>Disclosure</w:t>
      </w:r>
      <w:r w:rsidRPr="0020234C">
        <w:rPr>
          <w:rFonts w:ascii="Arial" w:eastAsia="Arial" w:hAnsi="Arial" w:cs="Arial"/>
          <w:color w:val="4A4F4E"/>
          <w:spacing w:val="-18"/>
          <w:w w:val="110"/>
          <w:sz w:val="18"/>
          <w:szCs w:val="18"/>
          <w:lang w:val="en-US"/>
        </w:rPr>
        <w:t xml:space="preserve"> </w:t>
      </w:r>
      <w:r w:rsidRPr="0020234C">
        <w:rPr>
          <w:rFonts w:ascii="Arial" w:eastAsia="Arial" w:hAnsi="Arial" w:cs="Arial"/>
          <w:color w:val="5C5F5F"/>
          <w:w w:val="110"/>
          <w:sz w:val="18"/>
          <w:szCs w:val="18"/>
          <w:lang w:val="en-US"/>
        </w:rPr>
        <w:t>of</w:t>
      </w:r>
      <w:r w:rsidRPr="0020234C">
        <w:rPr>
          <w:rFonts w:ascii="Arial" w:eastAsia="Arial" w:hAnsi="Arial" w:cs="Arial"/>
          <w:color w:val="5C5F5F"/>
          <w:spacing w:val="-23"/>
          <w:w w:val="110"/>
          <w:sz w:val="18"/>
          <w:szCs w:val="18"/>
          <w:lang w:val="en-US"/>
        </w:rPr>
        <w:t xml:space="preserve"> </w:t>
      </w:r>
      <w:r w:rsidRPr="0020234C">
        <w:rPr>
          <w:rFonts w:ascii="Arial" w:eastAsia="Arial" w:hAnsi="Arial" w:cs="Arial"/>
          <w:color w:val="232927"/>
          <w:w w:val="110"/>
          <w:sz w:val="18"/>
          <w:szCs w:val="18"/>
          <w:lang w:val="en-US"/>
        </w:rPr>
        <w:t>i</w:t>
      </w:r>
      <w:r w:rsidRPr="0020234C">
        <w:rPr>
          <w:rFonts w:ascii="Arial" w:eastAsia="Arial" w:hAnsi="Arial" w:cs="Arial"/>
          <w:color w:val="4A4F4E"/>
          <w:w w:val="110"/>
          <w:sz w:val="18"/>
          <w:szCs w:val="18"/>
          <w:lang w:val="en-US"/>
        </w:rPr>
        <w:t>nformation</w:t>
      </w:r>
      <w:r w:rsidRPr="0020234C">
        <w:rPr>
          <w:rFonts w:ascii="Arial" w:eastAsia="Arial" w:hAnsi="Arial" w:cs="Arial"/>
          <w:color w:val="4A4F4E"/>
          <w:spacing w:val="-20"/>
          <w:w w:val="110"/>
          <w:sz w:val="18"/>
          <w:szCs w:val="18"/>
          <w:lang w:val="en-US"/>
        </w:rPr>
        <w:t xml:space="preserve"> </w:t>
      </w:r>
      <w:r w:rsidRPr="0020234C">
        <w:rPr>
          <w:rFonts w:ascii="Arial" w:eastAsia="Arial" w:hAnsi="Arial" w:cs="Arial"/>
          <w:color w:val="4A4F4E"/>
          <w:w w:val="110"/>
          <w:sz w:val="18"/>
          <w:szCs w:val="18"/>
          <w:lang w:val="en-US"/>
        </w:rPr>
        <w:t>is</w:t>
      </w:r>
      <w:r w:rsidRPr="0020234C">
        <w:rPr>
          <w:rFonts w:ascii="Arial" w:eastAsia="Arial" w:hAnsi="Arial" w:cs="Arial"/>
          <w:color w:val="4A4F4E"/>
          <w:spacing w:val="-15"/>
          <w:w w:val="110"/>
          <w:sz w:val="18"/>
          <w:szCs w:val="18"/>
          <w:lang w:val="en-US"/>
        </w:rPr>
        <w:t xml:space="preserve"> </w:t>
      </w:r>
      <w:r w:rsidRPr="0020234C">
        <w:rPr>
          <w:rFonts w:ascii="Arial" w:eastAsia="Arial" w:hAnsi="Arial" w:cs="Arial"/>
          <w:color w:val="4A4F4E"/>
          <w:w w:val="110"/>
          <w:sz w:val="18"/>
          <w:szCs w:val="18"/>
          <w:lang w:val="en-US"/>
        </w:rPr>
        <w:t xml:space="preserve">expected </w:t>
      </w:r>
      <w:r w:rsidRPr="0020234C">
        <w:rPr>
          <w:rFonts w:ascii="Arial" w:eastAsia="Arial" w:hAnsi="Arial" w:cs="Arial"/>
          <w:color w:val="5C5F5F"/>
          <w:w w:val="110"/>
          <w:sz w:val="18"/>
          <w:szCs w:val="18"/>
          <w:lang w:val="en-US"/>
        </w:rPr>
        <w:t>to</w:t>
      </w:r>
      <w:r w:rsidRPr="0020234C">
        <w:rPr>
          <w:rFonts w:ascii="Arial" w:eastAsia="Arial" w:hAnsi="Arial" w:cs="Arial"/>
          <w:color w:val="5C5F5F"/>
          <w:spacing w:val="-11"/>
          <w:w w:val="110"/>
          <w:sz w:val="18"/>
          <w:szCs w:val="18"/>
          <w:lang w:val="en-US"/>
        </w:rPr>
        <w:t xml:space="preserve"> </w:t>
      </w:r>
      <w:r w:rsidRPr="0020234C">
        <w:rPr>
          <w:rFonts w:ascii="Arial" w:eastAsia="Arial" w:hAnsi="Arial" w:cs="Arial"/>
          <w:color w:val="4A4F4E"/>
          <w:w w:val="110"/>
          <w:sz w:val="18"/>
          <w:szCs w:val="18"/>
          <w:lang w:val="en-US"/>
        </w:rPr>
        <w:t>be</w:t>
      </w:r>
      <w:r w:rsidRPr="0020234C">
        <w:rPr>
          <w:rFonts w:ascii="Arial" w:eastAsia="Arial" w:hAnsi="Arial" w:cs="Arial"/>
          <w:color w:val="4A4F4E"/>
          <w:spacing w:val="-8"/>
          <w:w w:val="110"/>
          <w:sz w:val="18"/>
          <w:szCs w:val="18"/>
          <w:lang w:val="en-US"/>
        </w:rPr>
        <w:t xml:space="preserve"> </w:t>
      </w:r>
      <w:r w:rsidRPr="0020234C">
        <w:rPr>
          <w:rFonts w:ascii="Arial" w:eastAsia="Arial" w:hAnsi="Arial" w:cs="Arial"/>
          <w:color w:val="4A4F4E"/>
          <w:w w:val="110"/>
          <w:sz w:val="18"/>
          <w:szCs w:val="18"/>
          <w:lang w:val="en-US"/>
        </w:rPr>
        <w:t>undertaken</w:t>
      </w:r>
      <w:r w:rsidRPr="0020234C">
        <w:rPr>
          <w:rFonts w:ascii="Arial" w:eastAsia="Arial" w:hAnsi="Arial" w:cs="Arial"/>
          <w:color w:val="4A4F4E"/>
          <w:spacing w:val="-8"/>
          <w:w w:val="110"/>
          <w:sz w:val="18"/>
          <w:szCs w:val="18"/>
          <w:lang w:val="en-US"/>
        </w:rPr>
        <w:t xml:space="preserve"> </w:t>
      </w:r>
      <w:r w:rsidRPr="0020234C">
        <w:rPr>
          <w:rFonts w:ascii="Arial" w:eastAsia="Arial" w:hAnsi="Arial" w:cs="Arial"/>
          <w:color w:val="5C5F5F"/>
          <w:w w:val="110"/>
          <w:sz w:val="18"/>
          <w:szCs w:val="18"/>
          <w:lang w:val="en-US"/>
        </w:rPr>
        <w:t>without</w:t>
      </w:r>
      <w:r w:rsidRPr="0020234C">
        <w:rPr>
          <w:rFonts w:ascii="Arial" w:eastAsia="Arial" w:hAnsi="Arial" w:cs="Arial"/>
          <w:color w:val="5C5F5F"/>
          <w:spacing w:val="-14"/>
          <w:w w:val="110"/>
          <w:sz w:val="18"/>
          <w:szCs w:val="18"/>
          <w:lang w:val="en-US"/>
        </w:rPr>
        <w:t xml:space="preserve"> </w:t>
      </w:r>
      <w:r w:rsidRPr="0020234C">
        <w:rPr>
          <w:rFonts w:ascii="Arial" w:eastAsia="Arial" w:hAnsi="Arial" w:cs="Arial"/>
          <w:color w:val="5C5F5F"/>
          <w:w w:val="110"/>
          <w:sz w:val="18"/>
          <w:szCs w:val="18"/>
          <w:lang w:val="en-US"/>
        </w:rPr>
        <w:t>fa</w:t>
      </w:r>
      <w:r w:rsidRPr="0020234C">
        <w:rPr>
          <w:rFonts w:ascii="Arial" w:eastAsia="Arial" w:hAnsi="Arial" w:cs="Arial"/>
          <w:color w:val="333A37"/>
          <w:w w:val="110"/>
          <w:sz w:val="18"/>
          <w:szCs w:val="18"/>
          <w:lang w:val="en-US"/>
        </w:rPr>
        <w:t>l</w:t>
      </w:r>
      <w:r w:rsidRPr="0020234C">
        <w:rPr>
          <w:rFonts w:ascii="Arial" w:eastAsia="Arial" w:hAnsi="Arial" w:cs="Arial"/>
          <w:color w:val="5C5F5F"/>
          <w:w w:val="110"/>
          <w:sz w:val="18"/>
          <w:szCs w:val="18"/>
          <w:lang w:val="en-US"/>
        </w:rPr>
        <w:t>sification</w:t>
      </w:r>
      <w:r w:rsidRPr="0020234C">
        <w:rPr>
          <w:rFonts w:ascii="Arial" w:eastAsia="Arial" w:hAnsi="Arial" w:cs="Arial"/>
          <w:color w:val="5C5F5F"/>
          <w:spacing w:val="-14"/>
          <w:w w:val="110"/>
          <w:sz w:val="18"/>
          <w:szCs w:val="18"/>
          <w:lang w:val="en-US"/>
        </w:rPr>
        <w:t xml:space="preserve"> </w:t>
      </w:r>
      <w:r w:rsidRPr="0020234C">
        <w:rPr>
          <w:rFonts w:ascii="Arial" w:eastAsia="Arial" w:hAnsi="Arial" w:cs="Arial"/>
          <w:color w:val="5C5F5F"/>
          <w:w w:val="110"/>
          <w:sz w:val="18"/>
          <w:szCs w:val="18"/>
          <w:lang w:val="en-US"/>
        </w:rPr>
        <w:t>or</w:t>
      </w:r>
      <w:r w:rsidRPr="0020234C">
        <w:rPr>
          <w:rFonts w:ascii="Arial" w:eastAsia="Arial" w:hAnsi="Arial" w:cs="Arial"/>
          <w:color w:val="5C5F5F"/>
          <w:spacing w:val="-12"/>
          <w:w w:val="110"/>
          <w:sz w:val="18"/>
          <w:szCs w:val="18"/>
          <w:lang w:val="en-US"/>
        </w:rPr>
        <w:t xml:space="preserve"> </w:t>
      </w:r>
      <w:r w:rsidRPr="0020234C">
        <w:rPr>
          <w:rFonts w:ascii="Arial" w:eastAsia="Arial" w:hAnsi="Arial" w:cs="Arial"/>
          <w:color w:val="5C5F5F"/>
          <w:w w:val="110"/>
          <w:sz w:val="18"/>
          <w:szCs w:val="18"/>
          <w:lang w:val="en-US"/>
        </w:rPr>
        <w:t>misrepresentation.</w:t>
      </w:r>
    </w:p>
    <w:p w:rsidR="007937CF" w:rsidRPr="0020234C" w:rsidRDefault="007937CF" w:rsidP="002D2B48">
      <w:pPr>
        <w:widowControl w:val="0"/>
        <w:autoSpaceDE w:val="0"/>
        <w:autoSpaceDN w:val="0"/>
        <w:spacing w:after="0" w:line="297" w:lineRule="auto"/>
        <w:ind w:left="797" w:right="775"/>
        <w:rPr>
          <w:rFonts w:ascii="Arial" w:eastAsia="Arial" w:hAnsi="Arial" w:cs="Arial"/>
          <w:color w:val="5C5F5F"/>
          <w:w w:val="110"/>
          <w:sz w:val="18"/>
          <w:szCs w:val="18"/>
          <w:lang w:val="en-US"/>
        </w:rPr>
      </w:pPr>
    </w:p>
    <w:p w:rsidR="004D2E5B" w:rsidRPr="007937CF" w:rsidRDefault="007937CF" w:rsidP="002D2B48">
      <w:pPr>
        <w:widowControl w:val="0"/>
        <w:autoSpaceDE w:val="0"/>
        <w:autoSpaceDN w:val="0"/>
        <w:spacing w:after="0" w:line="297" w:lineRule="auto"/>
        <w:ind w:left="797" w:right="775"/>
        <w:rPr>
          <w:rFonts w:ascii="Arial" w:eastAsia="Arial" w:hAnsi="Arial" w:cs="Arial"/>
          <w:b/>
          <w:bCs/>
          <w:sz w:val="20"/>
          <w:lang w:val="en-US"/>
        </w:rPr>
      </w:pPr>
      <w:r>
        <w:rPr>
          <w:rFonts w:ascii="Arial" w:eastAsia="Arial" w:hAnsi="Arial" w:cs="Arial"/>
          <w:b/>
          <w:bCs/>
          <w:color w:val="6185AE"/>
          <w:w w:val="110"/>
          <w:sz w:val="20"/>
          <w:lang w:val="en-US"/>
        </w:rPr>
        <w:t>Pr</w:t>
      </w:r>
      <w:r w:rsidR="004D2E5B" w:rsidRPr="007937CF">
        <w:rPr>
          <w:rFonts w:ascii="Arial" w:eastAsia="Arial" w:hAnsi="Arial" w:cs="Arial"/>
          <w:b/>
          <w:bCs/>
          <w:color w:val="6185AE"/>
          <w:w w:val="110"/>
          <w:sz w:val="20"/>
          <w:lang w:val="en-US"/>
        </w:rPr>
        <w:t>o</w:t>
      </w:r>
      <w:r w:rsidR="004D2E5B" w:rsidRPr="007937CF">
        <w:rPr>
          <w:rFonts w:ascii="Arial" w:eastAsia="Arial" w:hAnsi="Arial" w:cs="Arial"/>
          <w:b/>
          <w:bCs/>
          <w:color w:val="4376AC"/>
          <w:w w:val="110"/>
          <w:sz w:val="20"/>
          <w:lang w:val="en-US"/>
        </w:rPr>
        <w:t>f</w:t>
      </w:r>
      <w:r w:rsidR="004D2E5B" w:rsidRPr="007937CF">
        <w:rPr>
          <w:rFonts w:ascii="Arial" w:eastAsia="Arial" w:hAnsi="Arial" w:cs="Arial"/>
          <w:b/>
          <w:bCs/>
          <w:color w:val="6185AE"/>
          <w:w w:val="110"/>
          <w:sz w:val="20"/>
          <w:lang w:val="en-US"/>
        </w:rPr>
        <w:t>ess</w:t>
      </w:r>
      <w:r w:rsidR="004D2E5B" w:rsidRPr="007937CF">
        <w:rPr>
          <w:rFonts w:ascii="Arial" w:eastAsia="Arial" w:hAnsi="Arial" w:cs="Arial"/>
          <w:b/>
          <w:bCs/>
          <w:color w:val="4376AC"/>
          <w:w w:val="110"/>
          <w:sz w:val="20"/>
          <w:lang w:val="en-US"/>
        </w:rPr>
        <w:t>i</w:t>
      </w:r>
      <w:r w:rsidR="004D2E5B" w:rsidRPr="007937CF">
        <w:rPr>
          <w:rFonts w:ascii="Arial" w:eastAsia="Arial" w:hAnsi="Arial" w:cs="Arial"/>
          <w:b/>
          <w:bCs/>
          <w:color w:val="6185AE"/>
          <w:w w:val="110"/>
          <w:sz w:val="20"/>
          <w:lang w:val="en-US"/>
        </w:rPr>
        <w:t>o</w:t>
      </w:r>
      <w:r w:rsidR="004D2E5B" w:rsidRPr="007937CF">
        <w:rPr>
          <w:rFonts w:ascii="Arial" w:eastAsia="Arial" w:hAnsi="Arial" w:cs="Arial"/>
          <w:b/>
          <w:bCs/>
          <w:color w:val="4376AC"/>
          <w:w w:val="110"/>
          <w:sz w:val="20"/>
          <w:lang w:val="en-US"/>
        </w:rPr>
        <w:t>n</w:t>
      </w:r>
      <w:r w:rsidR="004D2E5B" w:rsidRPr="007937CF">
        <w:rPr>
          <w:rFonts w:ascii="Arial" w:eastAsia="Arial" w:hAnsi="Arial" w:cs="Arial"/>
          <w:b/>
          <w:bCs/>
          <w:color w:val="6185AE"/>
          <w:w w:val="110"/>
          <w:sz w:val="20"/>
          <w:lang w:val="en-US"/>
        </w:rPr>
        <w:t>a</w:t>
      </w:r>
      <w:r w:rsidR="004D2E5B" w:rsidRPr="007937CF">
        <w:rPr>
          <w:rFonts w:ascii="Arial" w:eastAsia="Arial" w:hAnsi="Arial" w:cs="Arial"/>
          <w:b/>
          <w:bCs/>
          <w:color w:val="2E6697"/>
          <w:w w:val="110"/>
          <w:sz w:val="20"/>
          <w:lang w:val="en-US"/>
        </w:rPr>
        <w:t xml:space="preserve">l </w:t>
      </w:r>
      <w:r w:rsidR="004D2E5B" w:rsidRPr="007937CF">
        <w:rPr>
          <w:rFonts w:ascii="Arial" w:eastAsia="Arial" w:hAnsi="Arial" w:cs="Arial"/>
          <w:b/>
          <w:bCs/>
          <w:color w:val="6185AE"/>
          <w:w w:val="110"/>
          <w:sz w:val="20"/>
          <w:lang w:val="en-US"/>
        </w:rPr>
        <w:t>co</w:t>
      </w:r>
      <w:r w:rsidR="004D2E5B" w:rsidRPr="007937CF">
        <w:rPr>
          <w:rFonts w:ascii="Arial" w:eastAsia="Arial" w:hAnsi="Arial" w:cs="Arial"/>
          <w:b/>
          <w:bCs/>
          <w:color w:val="4376AC"/>
          <w:w w:val="110"/>
          <w:sz w:val="20"/>
          <w:lang w:val="en-US"/>
        </w:rPr>
        <w:t>ndu</w:t>
      </w:r>
      <w:r w:rsidR="004D2E5B" w:rsidRPr="007937CF">
        <w:rPr>
          <w:rFonts w:ascii="Arial" w:eastAsia="Arial" w:hAnsi="Arial" w:cs="Arial"/>
          <w:b/>
          <w:bCs/>
          <w:color w:val="6185AE"/>
          <w:w w:val="110"/>
          <w:sz w:val="20"/>
          <w:lang w:val="en-US"/>
        </w:rPr>
        <w:t>c</w:t>
      </w:r>
      <w:r w:rsidR="004D2E5B" w:rsidRPr="007937CF">
        <w:rPr>
          <w:rFonts w:ascii="Arial" w:eastAsia="Arial" w:hAnsi="Arial" w:cs="Arial"/>
          <w:b/>
          <w:bCs/>
          <w:color w:val="4376AC"/>
          <w:w w:val="110"/>
          <w:sz w:val="20"/>
          <w:lang w:val="en-US"/>
        </w:rPr>
        <w:t>t</w:t>
      </w:r>
    </w:p>
    <w:p w:rsidR="004D2E5B" w:rsidRPr="0020234C" w:rsidRDefault="004D2E5B" w:rsidP="002D2B48">
      <w:pPr>
        <w:widowControl w:val="0"/>
        <w:autoSpaceDE w:val="0"/>
        <w:autoSpaceDN w:val="0"/>
        <w:spacing w:before="2" w:after="0" w:line="240" w:lineRule="auto"/>
        <w:ind w:left="797"/>
        <w:rPr>
          <w:rFonts w:ascii="Arial" w:eastAsia="Arial" w:hAnsi="Arial" w:cs="Arial"/>
          <w:b/>
          <w:sz w:val="18"/>
          <w:szCs w:val="18"/>
          <w:lang w:val="en-US"/>
        </w:rPr>
      </w:pPr>
    </w:p>
    <w:p w:rsidR="004D2E5B" w:rsidRPr="0020234C" w:rsidRDefault="004D2E5B" w:rsidP="002D2B48">
      <w:pPr>
        <w:widowControl w:val="0"/>
        <w:autoSpaceDE w:val="0"/>
        <w:autoSpaceDN w:val="0"/>
        <w:spacing w:after="0" w:line="290" w:lineRule="auto"/>
        <w:ind w:left="797" w:right="932"/>
        <w:jc w:val="both"/>
        <w:rPr>
          <w:rFonts w:ascii="Arial" w:eastAsia="Arial" w:hAnsi="Arial" w:cs="Arial"/>
          <w:sz w:val="18"/>
          <w:szCs w:val="18"/>
          <w:lang w:val="en-US"/>
        </w:rPr>
      </w:pPr>
      <w:r w:rsidRPr="0020234C">
        <w:rPr>
          <w:rFonts w:ascii="Arial" w:eastAsia="Arial" w:hAnsi="Arial" w:cs="Arial"/>
          <w:color w:val="4A4F4E"/>
          <w:w w:val="110"/>
          <w:sz w:val="18"/>
          <w:szCs w:val="18"/>
          <w:lang w:val="en-US"/>
        </w:rPr>
        <w:t>Suppliers</w:t>
      </w:r>
      <w:r w:rsidRPr="0020234C">
        <w:rPr>
          <w:rFonts w:ascii="Arial" w:eastAsia="Arial" w:hAnsi="Arial" w:cs="Arial"/>
          <w:color w:val="4A4F4E"/>
          <w:spacing w:val="2"/>
          <w:w w:val="110"/>
          <w:sz w:val="18"/>
          <w:szCs w:val="18"/>
          <w:lang w:val="en-US"/>
        </w:rPr>
        <w:t xml:space="preserve"> </w:t>
      </w:r>
      <w:r w:rsidRPr="0020234C">
        <w:rPr>
          <w:rFonts w:ascii="Arial" w:eastAsia="Arial" w:hAnsi="Arial" w:cs="Arial"/>
          <w:color w:val="5C5F5F"/>
          <w:w w:val="110"/>
          <w:sz w:val="18"/>
          <w:szCs w:val="18"/>
          <w:lang w:val="en-US"/>
        </w:rPr>
        <w:t>are</w:t>
      </w:r>
      <w:r w:rsidRPr="0020234C">
        <w:rPr>
          <w:rFonts w:ascii="Arial" w:eastAsia="Arial" w:hAnsi="Arial" w:cs="Arial"/>
          <w:color w:val="5C5F5F"/>
          <w:spacing w:val="-12"/>
          <w:w w:val="110"/>
          <w:sz w:val="18"/>
          <w:szCs w:val="18"/>
          <w:lang w:val="en-US"/>
        </w:rPr>
        <w:t xml:space="preserve"> </w:t>
      </w:r>
      <w:r w:rsidRPr="0020234C">
        <w:rPr>
          <w:rFonts w:ascii="Arial" w:eastAsia="Arial" w:hAnsi="Arial" w:cs="Arial"/>
          <w:color w:val="5C5F5F"/>
          <w:w w:val="110"/>
          <w:sz w:val="18"/>
          <w:szCs w:val="18"/>
          <w:lang w:val="en-US"/>
        </w:rPr>
        <w:t>expected</w:t>
      </w:r>
      <w:r w:rsidRPr="0020234C">
        <w:rPr>
          <w:rFonts w:ascii="Arial" w:eastAsia="Arial" w:hAnsi="Arial" w:cs="Arial"/>
          <w:color w:val="5C5F5F"/>
          <w:spacing w:val="-14"/>
          <w:w w:val="110"/>
          <w:sz w:val="18"/>
          <w:szCs w:val="18"/>
          <w:lang w:val="en-US"/>
        </w:rPr>
        <w:t xml:space="preserve"> </w:t>
      </w:r>
      <w:r w:rsidRPr="0020234C">
        <w:rPr>
          <w:rFonts w:ascii="Arial" w:eastAsia="Arial" w:hAnsi="Arial" w:cs="Arial"/>
          <w:color w:val="4A4F4E"/>
          <w:w w:val="110"/>
          <w:sz w:val="18"/>
          <w:szCs w:val="18"/>
          <w:lang w:val="en-US"/>
        </w:rPr>
        <w:t>to</w:t>
      </w:r>
      <w:r w:rsidRPr="0020234C">
        <w:rPr>
          <w:rFonts w:ascii="Arial" w:eastAsia="Arial" w:hAnsi="Arial" w:cs="Arial"/>
          <w:color w:val="4A4F4E"/>
          <w:spacing w:val="-5"/>
          <w:w w:val="110"/>
          <w:sz w:val="18"/>
          <w:szCs w:val="18"/>
          <w:lang w:val="en-US"/>
        </w:rPr>
        <w:t xml:space="preserve"> </w:t>
      </w:r>
      <w:r w:rsidRPr="0020234C">
        <w:rPr>
          <w:rFonts w:ascii="Arial" w:eastAsia="Arial" w:hAnsi="Arial" w:cs="Arial"/>
          <w:color w:val="5C5F5F"/>
          <w:w w:val="110"/>
          <w:sz w:val="18"/>
          <w:szCs w:val="18"/>
          <w:lang w:val="en-US"/>
        </w:rPr>
        <w:t>conduct</w:t>
      </w:r>
      <w:r w:rsidRPr="0020234C">
        <w:rPr>
          <w:rFonts w:ascii="Arial" w:eastAsia="Arial" w:hAnsi="Arial" w:cs="Arial"/>
          <w:color w:val="5C5F5F"/>
          <w:spacing w:val="-12"/>
          <w:w w:val="110"/>
          <w:sz w:val="18"/>
          <w:szCs w:val="18"/>
          <w:lang w:val="en-US"/>
        </w:rPr>
        <w:t xml:space="preserve"> </w:t>
      </w:r>
      <w:r w:rsidRPr="0020234C">
        <w:rPr>
          <w:rFonts w:ascii="Arial" w:eastAsia="Arial" w:hAnsi="Arial" w:cs="Arial"/>
          <w:color w:val="5C5F5F"/>
          <w:w w:val="110"/>
          <w:sz w:val="18"/>
          <w:szCs w:val="18"/>
          <w:lang w:val="en-US"/>
        </w:rPr>
        <w:t>themselves</w:t>
      </w:r>
      <w:r w:rsidRPr="0020234C">
        <w:rPr>
          <w:rFonts w:ascii="Arial" w:eastAsia="Arial" w:hAnsi="Arial" w:cs="Arial"/>
          <w:color w:val="5C5F5F"/>
          <w:spacing w:val="-3"/>
          <w:w w:val="110"/>
          <w:sz w:val="18"/>
          <w:szCs w:val="18"/>
          <w:lang w:val="en-US"/>
        </w:rPr>
        <w:t xml:space="preserve"> </w:t>
      </w:r>
      <w:r w:rsidRPr="0020234C">
        <w:rPr>
          <w:rFonts w:ascii="Arial" w:eastAsia="Arial" w:hAnsi="Arial" w:cs="Arial"/>
          <w:color w:val="5C5F5F"/>
          <w:w w:val="110"/>
          <w:sz w:val="18"/>
          <w:szCs w:val="18"/>
          <w:lang w:val="en-US"/>
        </w:rPr>
        <w:t xml:space="preserve">in </w:t>
      </w:r>
      <w:r w:rsidRPr="0020234C">
        <w:rPr>
          <w:rFonts w:ascii="Arial" w:eastAsia="Arial" w:hAnsi="Arial" w:cs="Arial"/>
          <w:color w:val="4A4F4E"/>
          <w:w w:val="110"/>
          <w:sz w:val="18"/>
          <w:szCs w:val="18"/>
          <w:lang w:val="en-US"/>
        </w:rPr>
        <w:t>a</w:t>
      </w:r>
      <w:r w:rsidRPr="0020234C">
        <w:rPr>
          <w:rFonts w:ascii="Arial" w:eastAsia="Arial" w:hAnsi="Arial" w:cs="Arial"/>
          <w:color w:val="4A4F4E"/>
          <w:spacing w:val="-12"/>
          <w:w w:val="110"/>
          <w:sz w:val="18"/>
          <w:szCs w:val="18"/>
          <w:lang w:val="en-US"/>
        </w:rPr>
        <w:t xml:space="preserve"> </w:t>
      </w:r>
      <w:r w:rsidRPr="0020234C">
        <w:rPr>
          <w:rFonts w:ascii="Arial" w:eastAsia="Arial" w:hAnsi="Arial" w:cs="Arial"/>
          <w:color w:val="4A4F4E"/>
          <w:w w:val="110"/>
          <w:sz w:val="18"/>
          <w:szCs w:val="18"/>
          <w:lang w:val="en-US"/>
        </w:rPr>
        <w:t xml:space="preserve">manner </w:t>
      </w:r>
      <w:r w:rsidRPr="0020234C">
        <w:rPr>
          <w:rFonts w:ascii="Arial" w:eastAsia="Arial" w:hAnsi="Arial" w:cs="Arial"/>
          <w:color w:val="5C5F5F"/>
          <w:w w:val="110"/>
          <w:sz w:val="18"/>
          <w:szCs w:val="18"/>
          <w:lang w:val="en-US"/>
        </w:rPr>
        <w:t>that</w:t>
      </w:r>
      <w:r w:rsidRPr="0020234C">
        <w:rPr>
          <w:rFonts w:ascii="Arial" w:eastAsia="Arial" w:hAnsi="Arial" w:cs="Arial"/>
          <w:color w:val="5C5F5F"/>
          <w:spacing w:val="-6"/>
          <w:w w:val="110"/>
          <w:sz w:val="18"/>
          <w:szCs w:val="18"/>
          <w:lang w:val="en-US"/>
        </w:rPr>
        <w:t xml:space="preserve"> </w:t>
      </w:r>
      <w:r w:rsidRPr="0020234C">
        <w:rPr>
          <w:rFonts w:ascii="Arial" w:eastAsia="Arial" w:hAnsi="Arial" w:cs="Arial"/>
          <w:color w:val="4A4F4E"/>
          <w:w w:val="110"/>
          <w:sz w:val="18"/>
          <w:szCs w:val="18"/>
          <w:lang w:val="en-US"/>
        </w:rPr>
        <w:t>is</w:t>
      </w:r>
      <w:r w:rsidRPr="0020234C">
        <w:rPr>
          <w:rFonts w:ascii="Arial" w:eastAsia="Arial" w:hAnsi="Arial" w:cs="Arial"/>
          <w:color w:val="4A4F4E"/>
          <w:spacing w:val="-7"/>
          <w:w w:val="110"/>
          <w:sz w:val="18"/>
          <w:szCs w:val="18"/>
          <w:lang w:val="en-US"/>
        </w:rPr>
        <w:t xml:space="preserve"> </w:t>
      </w:r>
      <w:r w:rsidRPr="0020234C">
        <w:rPr>
          <w:rFonts w:ascii="Arial" w:eastAsia="Arial" w:hAnsi="Arial" w:cs="Arial"/>
          <w:color w:val="5C5F5F"/>
          <w:w w:val="110"/>
          <w:sz w:val="18"/>
          <w:szCs w:val="18"/>
          <w:lang w:val="en-US"/>
        </w:rPr>
        <w:t>fa</w:t>
      </w:r>
      <w:r w:rsidRPr="0020234C">
        <w:rPr>
          <w:rFonts w:ascii="Arial" w:eastAsia="Arial" w:hAnsi="Arial" w:cs="Arial"/>
          <w:color w:val="333A37"/>
          <w:w w:val="110"/>
          <w:sz w:val="18"/>
          <w:szCs w:val="18"/>
          <w:lang w:val="en-US"/>
        </w:rPr>
        <w:t>ir</w:t>
      </w:r>
      <w:r w:rsidRPr="0020234C">
        <w:rPr>
          <w:rFonts w:ascii="Arial" w:eastAsia="Arial" w:hAnsi="Arial" w:cs="Arial"/>
          <w:color w:val="5C5F5F"/>
          <w:w w:val="110"/>
          <w:sz w:val="18"/>
          <w:szCs w:val="18"/>
          <w:lang w:val="en-US"/>
        </w:rPr>
        <w:t>,</w:t>
      </w:r>
      <w:r w:rsidRPr="0020234C">
        <w:rPr>
          <w:rFonts w:ascii="Arial" w:eastAsia="Arial" w:hAnsi="Arial" w:cs="Arial"/>
          <w:color w:val="5C5F5F"/>
          <w:spacing w:val="-3"/>
          <w:w w:val="110"/>
          <w:sz w:val="18"/>
          <w:szCs w:val="18"/>
          <w:lang w:val="en-US"/>
        </w:rPr>
        <w:t xml:space="preserve"> </w:t>
      </w:r>
      <w:r w:rsidRPr="0020234C">
        <w:rPr>
          <w:rFonts w:ascii="Arial" w:eastAsia="Arial" w:hAnsi="Arial" w:cs="Arial"/>
          <w:color w:val="4A4F4E"/>
          <w:w w:val="110"/>
          <w:sz w:val="18"/>
          <w:szCs w:val="18"/>
          <w:lang w:val="en-US"/>
        </w:rPr>
        <w:t>professional</w:t>
      </w:r>
      <w:r w:rsidRPr="0020234C">
        <w:rPr>
          <w:rFonts w:ascii="Arial" w:eastAsia="Arial" w:hAnsi="Arial" w:cs="Arial"/>
          <w:color w:val="4A4F4E"/>
          <w:spacing w:val="8"/>
          <w:w w:val="110"/>
          <w:sz w:val="18"/>
          <w:szCs w:val="18"/>
          <w:lang w:val="en-US"/>
        </w:rPr>
        <w:t xml:space="preserve"> </w:t>
      </w:r>
      <w:r w:rsidRPr="0020234C">
        <w:rPr>
          <w:rFonts w:ascii="Arial" w:eastAsia="Arial" w:hAnsi="Arial" w:cs="Arial"/>
          <w:color w:val="5C5F5F"/>
          <w:w w:val="110"/>
          <w:sz w:val="18"/>
          <w:szCs w:val="18"/>
          <w:lang w:val="en-US"/>
        </w:rPr>
        <w:t>and</w:t>
      </w:r>
      <w:r w:rsidRPr="0020234C">
        <w:rPr>
          <w:rFonts w:ascii="Arial" w:eastAsia="Arial" w:hAnsi="Arial" w:cs="Arial"/>
          <w:color w:val="5C5F5F"/>
          <w:spacing w:val="-7"/>
          <w:w w:val="110"/>
          <w:sz w:val="18"/>
          <w:szCs w:val="18"/>
          <w:lang w:val="en-US"/>
        </w:rPr>
        <w:t xml:space="preserve"> </w:t>
      </w:r>
      <w:r w:rsidRPr="0020234C">
        <w:rPr>
          <w:rFonts w:ascii="Arial" w:eastAsia="Arial" w:hAnsi="Arial" w:cs="Arial"/>
          <w:color w:val="5C5F5F"/>
          <w:w w:val="110"/>
          <w:sz w:val="18"/>
          <w:szCs w:val="18"/>
          <w:lang w:val="en-US"/>
        </w:rPr>
        <w:t>that</w:t>
      </w:r>
      <w:r w:rsidRPr="0020234C">
        <w:rPr>
          <w:rFonts w:ascii="Arial" w:eastAsia="Arial" w:hAnsi="Arial" w:cs="Arial"/>
          <w:color w:val="5C5F5F"/>
          <w:spacing w:val="-10"/>
          <w:w w:val="110"/>
          <w:sz w:val="18"/>
          <w:szCs w:val="18"/>
          <w:lang w:val="en-US"/>
        </w:rPr>
        <w:t xml:space="preserve"> </w:t>
      </w:r>
      <w:r w:rsidRPr="0020234C">
        <w:rPr>
          <w:rFonts w:ascii="Arial" w:eastAsia="Arial" w:hAnsi="Arial" w:cs="Arial"/>
          <w:color w:val="5C5F5F"/>
          <w:w w:val="110"/>
          <w:sz w:val="18"/>
          <w:szCs w:val="18"/>
          <w:lang w:val="en-US"/>
        </w:rPr>
        <w:t>will</w:t>
      </w:r>
      <w:r w:rsidRPr="0020234C">
        <w:rPr>
          <w:rFonts w:ascii="Arial" w:eastAsia="Arial" w:hAnsi="Arial" w:cs="Arial"/>
          <w:color w:val="5C5F5F"/>
          <w:spacing w:val="-15"/>
          <w:w w:val="110"/>
          <w:sz w:val="18"/>
          <w:szCs w:val="18"/>
          <w:lang w:val="en-US"/>
        </w:rPr>
        <w:t xml:space="preserve"> </w:t>
      </w:r>
      <w:r w:rsidRPr="0020234C">
        <w:rPr>
          <w:rFonts w:ascii="Arial" w:eastAsia="Arial" w:hAnsi="Arial" w:cs="Arial"/>
          <w:color w:val="4A4F4E"/>
          <w:w w:val="110"/>
          <w:sz w:val="18"/>
          <w:szCs w:val="18"/>
          <w:lang w:val="en-US"/>
        </w:rPr>
        <w:t>not</w:t>
      </w:r>
      <w:r w:rsidRPr="0020234C">
        <w:rPr>
          <w:rFonts w:ascii="Arial" w:eastAsia="Arial" w:hAnsi="Arial" w:cs="Arial"/>
          <w:color w:val="4A4F4E"/>
          <w:spacing w:val="-20"/>
          <w:w w:val="110"/>
          <w:sz w:val="18"/>
          <w:szCs w:val="18"/>
          <w:lang w:val="en-US"/>
        </w:rPr>
        <w:t xml:space="preserve"> </w:t>
      </w:r>
      <w:r w:rsidRPr="0020234C">
        <w:rPr>
          <w:rFonts w:ascii="Arial" w:eastAsia="Arial" w:hAnsi="Arial" w:cs="Arial"/>
          <w:color w:val="5C5F5F"/>
          <w:w w:val="110"/>
          <w:sz w:val="18"/>
          <w:szCs w:val="18"/>
          <w:lang w:val="en-US"/>
        </w:rPr>
        <w:t>bring</w:t>
      </w:r>
      <w:r w:rsidRPr="0020234C">
        <w:rPr>
          <w:rFonts w:ascii="Arial" w:eastAsia="Arial" w:hAnsi="Arial" w:cs="Arial"/>
          <w:color w:val="5C5F5F"/>
          <w:spacing w:val="-4"/>
          <w:w w:val="110"/>
          <w:sz w:val="18"/>
          <w:szCs w:val="18"/>
          <w:lang w:val="en-US"/>
        </w:rPr>
        <w:t xml:space="preserve"> </w:t>
      </w:r>
      <w:r w:rsidRPr="0020234C">
        <w:rPr>
          <w:rFonts w:ascii="Arial" w:eastAsia="Arial" w:hAnsi="Arial" w:cs="Arial"/>
          <w:color w:val="5C5F5F"/>
          <w:w w:val="110"/>
          <w:sz w:val="18"/>
          <w:szCs w:val="18"/>
          <w:lang w:val="en-US"/>
        </w:rPr>
        <w:t>the</w:t>
      </w:r>
      <w:r w:rsidRPr="0020234C">
        <w:rPr>
          <w:rFonts w:ascii="Arial" w:eastAsia="Arial" w:hAnsi="Arial" w:cs="Arial"/>
          <w:color w:val="5C5F5F"/>
          <w:spacing w:val="-9"/>
          <w:w w:val="110"/>
          <w:sz w:val="18"/>
          <w:szCs w:val="18"/>
          <w:lang w:val="en-US"/>
        </w:rPr>
        <w:t xml:space="preserve"> </w:t>
      </w:r>
      <w:r w:rsidRPr="0020234C">
        <w:rPr>
          <w:rFonts w:ascii="Arial" w:eastAsia="Arial" w:hAnsi="Arial" w:cs="Arial"/>
          <w:color w:val="5C5F5F"/>
          <w:w w:val="110"/>
          <w:sz w:val="18"/>
          <w:szCs w:val="18"/>
          <w:lang w:val="en-US"/>
        </w:rPr>
        <w:t>State</w:t>
      </w:r>
      <w:r w:rsidRPr="0020234C">
        <w:rPr>
          <w:rFonts w:ascii="Arial" w:eastAsia="Arial" w:hAnsi="Arial" w:cs="Arial"/>
          <w:color w:val="5C5F5F"/>
          <w:spacing w:val="-17"/>
          <w:w w:val="110"/>
          <w:sz w:val="18"/>
          <w:szCs w:val="18"/>
          <w:lang w:val="en-US"/>
        </w:rPr>
        <w:t xml:space="preserve"> </w:t>
      </w:r>
      <w:r w:rsidRPr="0020234C">
        <w:rPr>
          <w:rFonts w:ascii="Arial" w:eastAsia="Arial" w:hAnsi="Arial" w:cs="Arial"/>
          <w:color w:val="5C5F5F"/>
          <w:w w:val="110"/>
          <w:sz w:val="18"/>
          <w:szCs w:val="18"/>
          <w:lang w:val="en-US"/>
        </w:rPr>
        <w:t xml:space="preserve">into </w:t>
      </w:r>
      <w:r w:rsidRPr="0020234C">
        <w:rPr>
          <w:rFonts w:ascii="Arial" w:eastAsia="Arial" w:hAnsi="Arial" w:cs="Arial"/>
          <w:color w:val="4A4F4E"/>
          <w:w w:val="110"/>
          <w:sz w:val="18"/>
          <w:szCs w:val="18"/>
          <w:lang w:val="en-US"/>
        </w:rPr>
        <w:t>disrepute.</w:t>
      </w:r>
    </w:p>
    <w:p w:rsidR="004D2E5B" w:rsidRPr="0020234C" w:rsidRDefault="004D2E5B" w:rsidP="002D2B48">
      <w:pPr>
        <w:widowControl w:val="0"/>
        <w:autoSpaceDE w:val="0"/>
        <w:autoSpaceDN w:val="0"/>
        <w:spacing w:before="9" w:after="0" w:line="240" w:lineRule="auto"/>
        <w:ind w:left="797"/>
        <w:rPr>
          <w:rFonts w:ascii="Arial" w:eastAsia="Arial" w:hAnsi="Arial" w:cs="Arial"/>
          <w:sz w:val="18"/>
          <w:szCs w:val="18"/>
          <w:lang w:val="en-US"/>
        </w:rPr>
      </w:pPr>
    </w:p>
    <w:p w:rsidR="004D2E5B" w:rsidRPr="007937CF" w:rsidRDefault="004D2E5B" w:rsidP="002D2B48">
      <w:pPr>
        <w:widowControl w:val="0"/>
        <w:autoSpaceDE w:val="0"/>
        <w:autoSpaceDN w:val="0"/>
        <w:spacing w:after="0" w:line="240" w:lineRule="auto"/>
        <w:ind w:left="797"/>
        <w:outlineLvl w:val="3"/>
        <w:rPr>
          <w:rFonts w:ascii="Arial" w:eastAsia="Arial" w:hAnsi="Arial" w:cs="Arial"/>
          <w:b/>
          <w:bCs/>
          <w:sz w:val="20"/>
          <w:lang w:val="en-US"/>
        </w:rPr>
      </w:pPr>
      <w:r w:rsidRPr="007937CF">
        <w:rPr>
          <w:rFonts w:ascii="Arial" w:eastAsia="Arial" w:hAnsi="Arial" w:cs="Arial"/>
          <w:b/>
          <w:bCs/>
          <w:color w:val="4376AC"/>
          <w:w w:val="105"/>
          <w:sz w:val="20"/>
          <w:lang w:val="en-US"/>
        </w:rPr>
        <w:t>C</w:t>
      </w:r>
      <w:r w:rsidRPr="007937CF">
        <w:rPr>
          <w:rFonts w:ascii="Arial" w:eastAsia="Arial" w:hAnsi="Arial" w:cs="Arial"/>
          <w:b/>
          <w:bCs/>
          <w:color w:val="6185AE"/>
          <w:w w:val="105"/>
          <w:sz w:val="20"/>
          <w:lang w:val="en-US"/>
        </w:rPr>
        <w:t>o</w:t>
      </w:r>
      <w:r w:rsidRPr="007937CF">
        <w:rPr>
          <w:rFonts w:ascii="Arial" w:eastAsia="Arial" w:hAnsi="Arial" w:cs="Arial"/>
          <w:b/>
          <w:bCs/>
          <w:color w:val="4376AC"/>
          <w:w w:val="105"/>
          <w:sz w:val="20"/>
          <w:lang w:val="en-US"/>
        </w:rPr>
        <w:t>n</w:t>
      </w:r>
      <w:r w:rsidRPr="007937CF">
        <w:rPr>
          <w:rFonts w:ascii="Arial" w:eastAsia="Arial" w:hAnsi="Arial" w:cs="Arial"/>
          <w:b/>
          <w:bCs/>
          <w:color w:val="6185AE"/>
          <w:w w:val="105"/>
          <w:sz w:val="20"/>
          <w:lang w:val="en-US"/>
        </w:rPr>
        <w:t>fi</w:t>
      </w:r>
      <w:r w:rsidRPr="007937CF">
        <w:rPr>
          <w:rFonts w:ascii="Arial" w:eastAsia="Arial" w:hAnsi="Arial" w:cs="Arial"/>
          <w:b/>
          <w:bCs/>
          <w:color w:val="4376AC"/>
          <w:w w:val="105"/>
          <w:sz w:val="20"/>
          <w:lang w:val="en-US"/>
        </w:rPr>
        <w:t>d</w:t>
      </w:r>
      <w:r w:rsidRPr="007937CF">
        <w:rPr>
          <w:rFonts w:ascii="Arial" w:eastAsia="Arial" w:hAnsi="Arial" w:cs="Arial"/>
          <w:b/>
          <w:bCs/>
          <w:color w:val="6185AE"/>
          <w:w w:val="105"/>
          <w:sz w:val="20"/>
          <w:lang w:val="en-US"/>
        </w:rPr>
        <w:t>e</w:t>
      </w:r>
      <w:r w:rsidRPr="007937CF">
        <w:rPr>
          <w:rFonts w:ascii="Arial" w:eastAsia="Arial" w:hAnsi="Arial" w:cs="Arial"/>
          <w:b/>
          <w:bCs/>
          <w:color w:val="4376AC"/>
          <w:w w:val="105"/>
          <w:sz w:val="20"/>
          <w:lang w:val="en-US"/>
        </w:rPr>
        <w:t>nti</w:t>
      </w:r>
      <w:r w:rsidRPr="007937CF">
        <w:rPr>
          <w:rFonts w:ascii="Arial" w:eastAsia="Arial" w:hAnsi="Arial" w:cs="Arial"/>
          <w:b/>
          <w:bCs/>
          <w:color w:val="6185AE"/>
          <w:w w:val="105"/>
          <w:sz w:val="20"/>
          <w:lang w:val="en-US"/>
        </w:rPr>
        <w:t>a</w:t>
      </w:r>
      <w:r w:rsidRPr="007937CF">
        <w:rPr>
          <w:rFonts w:ascii="Arial" w:eastAsia="Arial" w:hAnsi="Arial" w:cs="Arial"/>
          <w:b/>
          <w:bCs/>
          <w:color w:val="4376AC"/>
          <w:w w:val="105"/>
          <w:sz w:val="20"/>
          <w:lang w:val="en-US"/>
        </w:rPr>
        <w:t>lity</w:t>
      </w:r>
    </w:p>
    <w:p w:rsidR="004D2E5B" w:rsidRPr="0020234C" w:rsidRDefault="004D2E5B" w:rsidP="002D2B48">
      <w:pPr>
        <w:widowControl w:val="0"/>
        <w:autoSpaceDE w:val="0"/>
        <w:autoSpaceDN w:val="0"/>
        <w:spacing w:before="9" w:after="0" w:line="240" w:lineRule="auto"/>
        <w:ind w:left="797"/>
        <w:rPr>
          <w:rFonts w:ascii="Arial" w:eastAsia="Arial" w:hAnsi="Arial" w:cs="Arial"/>
          <w:b/>
          <w:sz w:val="18"/>
          <w:szCs w:val="18"/>
          <w:lang w:val="en-US"/>
        </w:rPr>
      </w:pPr>
    </w:p>
    <w:p w:rsidR="004D2E5B" w:rsidRPr="0020234C" w:rsidRDefault="004D2E5B" w:rsidP="002D2B48">
      <w:pPr>
        <w:widowControl w:val="0"/>
        <w:autoSpaceDE w:val="0"/>
        <w:autoSpaceDN w:val="0"/>
        <w:spacing w:after="0" w:line="290" w:lineRule="auto"/>
        <w:ind w:left="797" w:right="671"/>
        <w:rPr>
          <w:rFonts w:ascii="Arial" w:eastAsia="Arial" w:hAnsi="Arial" w:cs="Arial"/>
          <w:color w:val="333A37"/>
          <w:spacing w:val="-5"/>
          <w:w w:val="110"/>
          <w:sz w:val="18"/>
          <w:szCs w:val="18"/>
          <w:lang w:val="en-US"/>
        </w:rPr>
      </w:pPr>
      <w:r w:rsidRPr="0020234C">
        <w:rPr>
          <w:rFonts w:ascii="Arial" w:eastAsia="Arial" w:hAnsi="Arial" w:cs="Arial"/>
          <w:color w:val="5C5F5F"/>
          <w:w w:val="110"/>
          <w:sz w:val="18"/>
          <w:szCs w:val="18"/>
          <w:lang w:val="en-US"/>
        </w:rPr>
        <w:t>Suppliers</w:t>
      </w:r>
      <w:r w:rsidRPr="0020234C">
        <w:rPr>
          <w:rFonts w:ascii="Arial" w:eastAsia="Arial" w:hAnsi="Arial" w:cs="Arial"/>
          <w:color w:val="5C5F5F"/>
          <w:spacing w:val="-5"/>
          <w:w w:val="110"/>
          <w:sz w:val="18"/>
          <w:szCs w:val="18"/>
          <w:lang w:val="en-US"/>
        </w:rPr>
        <w:t xml:space="preserve"> </w:t>
      </w:r>
      <w:r w:rsidRPr="0020234C">
        <w:rPr>
          <w:rFonts w:ascii="Arial" w:eastAsia="Arial" w:hAnsi="Arial" w:cs="Arial"/>
          <w:color w:val="4A4F4E"/>
          <w:w w:val="110"/>
          <w:sz w:val="18"/>
          <w:szCs w:val="18"/>
          <w:lang w:val="en-US"/>
        </w:rPr>
        <w:t>must</w:t>
      </w:r>
      <w:r w:rsidRPr="0020234C">
        <w:rPr>
          <w:rFonts w:ascii="Arial" w:eastAsia="Arial" w:hAnsi="Arial" w:cs="Arial"/>
          <w:color w:val="4A4F4E"/>
          <w:spacing w:val="-22"/>
          <w:w w:val="110"/>
          <w:sz w:val="18"/>
          <w:szCs w:val="18"/>
          <w:lang w:val="en-US"/>
        </w:rPr>
        <w:t xml:space="preserve"> </w:t>
      </w:r>
      <w:r w:rsidRPr="0020234C">
        <w:rPr>
          <w:rFonts w:ascii="Arial" w:eastAsia="Arial" w:hAnsi="Arial" w:cs="Arial"/>
          <w:color w:val="5C5F5F"/>
          <w:w w:val="110"/>
          <w:sz w:val="18"/>
          <w:szCs w:val="18"/>
          <w:lang w:val="en-US"/>
        </w:rPr>
        <w:t>not</w:t>
      </w:r>
      <w:r w:rsidRPr="0020234C">
        <w:rPr>
          <w:rFonts w:ascii="Arial" w:eastAsia="Arial" w:hAnsi="Arial" w:cs="Arial"/>
          <w:color w:val="5C5F5F"/>
          <w:spacing w:val="-9"/>
          <w:w w:val="110"/>
          <w:sz w:val="18"/>
          <w:szCs w:val="18"/>
          <w:lang w:val="en-US"/>
        </w:rPr>
        <w:t xml:space="preserve"> </w:t>
      </w:r>
      <w:r w:rsidRPr="0020234C">
        <w:rPr>
          <w:rFonts w:ascii="Arial" w:eastAsia="Arial" w:hAnsi="Arial" w:cs="Arial"/>
          <w:color w:val="232927"/>
          <w:w w:val="110"/>
          <w:sz w:val="18"/>
          <w:szCs w:val="18"/>
          <w:lang w:val="en-US"/>
        </w:rPr>
        <w:t>i</w:t>
      </w:r>
      <w:r w:rsidRPr="0020234C">
        <w:rPr>
          <w:rFonts w:ascii="Arial" w:eastAsia="Arial" w:hAnsi="Arial" w:cs="Arial"/>
          <w:color w:val="4A4F4E"/>
          <w:w w:val="110"/>
          <w:sz w:val="18"/>
          <w:szCs w:val="18"/>
          <w:lang w:val="en-US"/>
        </w:rPr>
        <w:t>mproperly</w:t>
      </w:r>
      <w:r w:rsidRPr="0020234C">
        <w:rPr>
          <w:rFonts w:ascii="Arial" w:eastAsia="Arial" w:hAnsi="Arial" w:cs="Arial"/>
          <w:color w:val="4A4F4E"/>
          <w:spacing w:val="-23"/>
          <w:w w:val="110"/>
          <w:sz w:val="18"/>
          <w:szCs w:val="18"/>
          <w:lang w:val="en-US"/>
        </w:rPr>
        <w:t xml:space="preserve"> </w:t>
      </w:r>
      <w:r w:rsidRPr="0020234C">
        <w:rPr>
          <w:rFonts w:ascii="Arial" w:eastAsia="Arial" w:hAnsi="Arial" w:cs="Arial"/>
          <w:color w:val="4A4F4E"/>
          <w:w w:val="110"/>
          <w:sz w:val="18"/>
          <w:szCs w:val="18"/>
          <w:lang w:val="en-US"/>
        </w:rPr>
        <w:t>use</w:t>
      </w:r>
      <w:r w:rsidRPr="0020234C">
        <w:rPr>
          <w:rFonts w:ascii="Arial" w:eastAsia="Arial" w:hAnsi="Arial" w:cs="Arial"/>
          <w:color w:val="4A4F4E"/>
          <w:spacing w:val="-6"/>
          <w:w w:val="110"/>
          <w:sz w:val="18"/>
          <w:szCs w:val="18"/>
          <w:lang w:val="en-US"/>
        </w:rPr>
        <w:t xml:space="preserve"> </w:t>
      </w:r>
      <w:r w:rsidRPr="0020234C">
        <w:rPr>
          <w:rFonts w:ascii="Arial" w:eastAsia="Arial" w:hAnsi="Arial" w:cs="Arial"/>
          <w:color w:val="5C5F5F"/>
          <w:w w:val="110"/>
          <w:sz w:val="18"/>
          <w:szCs w:val="18"/>
          <w:lang w:val="en-US"/>
        </w:rPr>
        <w:t>any</w:t>
      </w:r>
      <w:r w:rsidRPr="0020234C">
        <w:rPr>
          <w:rFonts w:ascii="Arial" w:eastAsia="Arial" w:hAnsi="Arial" w:cs="Arial"/>
          <w:color w:val="5C5F5F"/>
          <w:spacing w:val="-17"/>
          <w:w w:val="110"/>
          <w:sz w:val="18"/>
          <w:szCs w:val="18"/>
          <w:lang w:val="en-US"/>
        </w:rPr>
        <w:t xml:space="preserve"> </w:t>
      </w:r>
      <w:r w:rsidRPr="0020234C">
        <w:rPr>
          <w:rFonts w:ascii="Arial" w:eastAsia="Arial" w:hAnsi="Arial" w:cs="Arial"/>
          <w:color w:val="5C5F5F"/>
          <w:w w:val="110"/>
          <w:sz w:val="18"/>
          <w:szCs w:val="18"/>
          <w:lang w:val="en-US"/>
        </w:rPr>
        <w:t>p</w:t>
      </w:r>
      <w:r w:rsidRPr="0020234C">
        <w:rPr>
          <w:rFonts w:ascii="Arial" w:eastAsia="Arial" w:hAnsi="Arial" w:cs="Arial"/>
          <w:color w:val="333A37"/>
          <w:w w:val="110"/>
          <w:sz w:val="18"/>
          <w:szCs w:val="18"/>
          <w:lang w:val="en-US"/>
        </w:rPr>
        <w:t>ri</w:t>
      </w:r>
      <w:r w:rsidRPr="0020234C">
        <w:rPr>
          <w:rFonts w:ascii="Arial" w:eastAsia="Arial" w:hAnsi="Arial" w:cs="Arial"/>
          <w:color w:val="5C5F5F"/>
          <w:w w:val="110"/>
          <w:sz w:val="18"/>
          <w:szCs w:val="18"/>
          <w:lang w:val="en-US"/>
        </w:rPr>
        <w:t>vate,</w:t>
      </w:r>
      <w:r w:rsidRPr="0020234C">
        <w:rPr>
          <w:rFonts w:ascii="Arial" w:eastAsia="Arial" w:hAnsi="Arial" w:cs="Arial"/>
          <w:color w:val="5C5F5F"/>
          <w:spacing w:val="-17"/>
          <w:w w:val="110"/>
          <w:sz w:val="18"/>
          <w:szCs w:val="18"/>
          <w:lang w:val="en-US"/>
        </w:rPr>
        <w:t xml:space="preserve"> </w:t>
      </w:r>
      <w:r w:rsidRPr="0020234C">
        <w:rPr>
          <w:rFonts w:ascii="Arial" w:eastAsia="Arial" w:hAnsi="Arial" w:cs="Arial"/>
          <w:color w:val="5C5F5F"/>
          <w:w w:val="110"/>
          <w:sz w:val="18"/>
          <w:szCs w:val="18"/>
          <w:lang w:val="en-US"/>
        </w:rPr>
        <w:t>conf</w:t>
      </w:r>
      <w:r w:rsidRPr="0020234C">
        <w:rPr>
          <w:rFonts w:ascii="Arial" w:eastAsia="Arial" w:hAnsi="Arial" w:cs="Arial"/>
          <w:color w:val="333A37"/>
          <w:w w:val="110"/>
          <w:sz w:val="18"/>
          <w:szCs w:val="18"/>
          <w:lang w:val="en-US"/>
        </w:rPr>
        <w:t>id</w:t>
      </w:r>
      <w:r w:rsidRPr="0020234C">
        <w:rPr>
          <w:rFonts w:ascii="Arial" w:eastAsia="Arial" w:hAnsi="Arial" w:cs="Arial"/>
          <w:color w:val="5C5F5F"/>
          <w:w w:val="110"/>
          <w:sz w:val="18"/>
          <w:szCs w:val="18"/>
          <w:lang w:val="en-US"/>
        </w:rPr>
        <w:t>ential</w:t>
      </w:r>
      <w:r w:rsidRPr="0020234C">
        <w:rPr>
          <w:rFonts w:ascii="Arial" w:eastAsia="Arial" w:hAnsi="Arial" w:cs="Arial"/>
          <w:color w:val="5C5F5F"/>
          <w:spacing w:val="-25"/>
          <w:w w:val="110"/>
          <w:sz w:val="18"/>
          <w:szCs w:val="18"/>
          <w:lang w:val="en-US"/>
        </w:rPr>
        <w:t xml:space="preserve"> </w:t>
      </w:r>
      <w:r w:rsidRPr="0020234C">
        <w:rPr>
          <w:rFonts w:ascii="Arial" w:eastAsia="Arial" w:hAnsi="Arial" w:cs="Arial"/>
          <w:color w:val="5C5F5F"/>
          <w:w w:val="110"/>
          <w:sz w:val="18"/>
          <w:szCs w:val="18"/>
          <w:lang w:val="en-US"/>
        </w:rPr>
        <w:t>or commercially</w:t>
      </w:r>
      <w:r w:rsidRPr="0020234C">
        <w:rPr>
          <w:rFonts w:ascii="Arial" w:eastAsia="Arial" w:hAnsi="Arial" w:cs="Arial"/>
          <w:color w:val="5C5F5F"/>
          <w:spacing w:val="-13"/>
          <w:w w:val="110"/>
          <w:sz w:val="18"/>
          <w:szCs w:val="18"/>
          <w:lang w:val="en-US"/>
        </w:rPr>
        <w:t xml:space="preserve"> </w:t>
      </w:r>
      <w:r w:rsidRPr="0020234C">
        <w:rPr>
          <w:rFonts w:ascii="Arial" w:eastAsia="Arial" w:hAnsi="Arial" w:cs="Arial"/>
          <w:color w:val="5C5F5F"/>
          <w:w w:val="110"/>
          <w:sz w:val="18"/>
          <w:szCs w:val="18"/>
          <w:lang w:val="en-US"/>
        </w:rPr>
        <w:t>sensitive</w:t>
      </w:r>
      <w:r w:rsidRPr="0020234C">
        <w:rPr>
          <w:rFonts w:ascii="Arial" w:eastAsia="Arial" w:hAnsi="Arial" w:cs="Arial"/>
          <w:color w:val="5C5F5F"/>
          <w:spacing w:val="-20"/>
          <w:w w:val="110"/>
          <w:sz w:val="18"/>
          <w:szCs w:val="18"/>
          <w:lang w:val="en-US"/>
        </w:rPr>
        <w:t xml:space="preserve"> </w:t>
      </w:r>
      <w:r w:rsidRPr="0020234C">
        <w:rPr>
          <w:rFonts w:ascii="Arial" w:eastAsia="Arial" w:hAnsi="Arial" w:cs="Arial"/>
          <w:color w:val="4A4F4E"/>
          <w:w w:val="110"/>
          <w:sz w:val="18"/>
          <w:szCs w:val="18"/>
          <w:lang w:val="en-US"/>
        </w:rPr>
        <w:t>informat</w:t>
      </w:r>
      <w:r w:rsidRPr="0020234C">
        <w:rPr>
          <w:rFonts w:ascii="Arial" w:eastAsia="Arial" w:hAnsi="Arial" w:cs="Arial"/>
          <w:color w:val="232927"/>
          <w:w w:val="110"/>
          <w:sz w:val="18"/>
          <w:szCs w:val="18"/>
          <w:lang w:val="en-US"/>
        </w:rPr>
        <w:t>i</w:t>
      </w:r>
      <w:r w:rsidRPr="0020234C">
        <w:rPr>
          <w:rFonts w:ascii="Arial" w:eastAsia="Arial" w:hAnsi="Arial" w:cs="Arial"/>
          <w:color w:val="5C5F5F"/>
          <w:w w:val="110"/>
          <w:sz w:val="18"/>
          <w:szCs w:val="18"/>
          <w:lang w:val="en-US"/>
        </w:rPr>
        <w:t>on</w:t>
      </w:r>
      <w:r w:rsidRPr="0020234C">
        <w:rPr>
          <w:rFonts w:ascii="Arial" w:eastAsia="Arial" w:hAnsi="Arial" w:cs="Arial"/>
          <w:color w:val="5C5F5F"/>
          <w:spacing w:val="-20"/>
          <w:w w:val="110"/>
          <w:sz w:val="18"/>
          <w:szCs w:val="18"/>
          <w:lang w:val="en-US"/>
        </w:rPr>
        <w:t xml:space="preserve"> </w:t>
      </w:r>
      <w:r w:rsidRPr="0020234C">
        <w:rPr>
          <w:rFonts w:ascii="Arial" w:eastAsia="Arial" w:hAnsi="Arial" w:cs="Arial"/>
          <w:color w:val="4A4F4E"/>
          <w:w w:val="110"/>
          <w:sz w:val="18"/>
          <w:szCs w:val="18"/>
          <w:lang w:val="en-US"/>
        </w:rPr>
        <w:t>in</w:t>
      </w:r>
      <w:r w:rsidRPr="0020234C">
        <w:rPr>
          <w:rFonts w:ascii="Arial" w:eastAsia="Arial" w:hAnsi="Arial" w:cs="Arial"/>
          <w:color w:val="4A4F4E"/>
          <w:spacing w:val="-16"/>
          <w:w w:val="110"/>
          <w:sz w:val="18"/>
          <w:szCs w:val="18"/>
          <w:lang w:val="en-US"/>
        </w:rPr>
        <w:t xml:space="preserve"> </w:t>
      </w:r>
      <w:r w:rsidRPr="0020234C">
        <w:rPr>
          <w:rFonts w:ascii="Arial" w:eastAsia="Arial" w:hAnsi="Arial" w:cs="Arial"/>
          <w:color w:val="4A4F4E"/>
          <w:w w:val="110"/>
          <w:sz w:val="18"/>
          <w:szCs w:val="18"/>
          <w:lang w:val="en-US"/>
        </w:rPr>
        <w:t>its</w:t>
      </w:r>
      <w:r w:rsidRPr="0020234C">
        <w:rPr>
          <w:rFonts w:ascii="Arial" w:eastAsia="Arial" w:hAnsi="Arial" w:cs="Arial"/>
          <w:color w:val="4A4F4E"/>
          <w:spacing w:val="-15"/>
          <w:w w:val="110"/>
          <w:sz w:val="18"/>
          <w:szCs w:val="18"/>
          <w:lang w:val="en-US"/>
        </w:rPr>
        <w:t xml:space="preserve"> </w:t>
      </w:r>
      <w:r w:rsidRPr="0020234C">
        <w:rPr>
          <w:rFonts w:ascii="Arial" w:eastAsia="Arial" w:hAnsi="Arial" w:cs="Arial"/>
          <w:color w:val="4A4F4E"/>
          <w:w w:val="110"/>
          <w:sz w:val="18"/>
          <w:szCs w:val="18"/>
          <w:lang w:val="en-US"/>
        </w:rPr>
        <w:t>possession</w:t>
      </w:r>
      <w:r w:rsidRPr="0020234C">
        <w:rPr>
          <w:rFonts w:ascii="Arial" w:eastAsia="Arial" w:hAnsi="Arial" w:cs="Arial"/>
          <w:color w:val="4A4F4E"/>
          <w:spacing w:val="-21"/>
          <w:w w:val="110"/>
          <w:sz w:val="18"/>
          <w:szCs w:val="18"/>
          <w:lang w:val="en-US"/>
        </w:rPr>
        <w:t xml:space="preserve"> </w:t>
      </w:r>
      <w:r w:rsidRPr="0020234C">
        <w:rPr>
          <w:rFonts w:ascii="Arial" w:eastAsia="Arial" w:hAnsi="Arial" w:cs="Arial"/>
          <w:color w:val="4A4F4E"/>
          <w:w w:val="110"/>
          <w:sz w:val="18"/>
          <w:szCs w:val="18"/>
          <w:lang w:val="en-US"/>
        </w:rPr>
        <w:t>relating</w:t>
      </w:r>
      <w:r w:rsidRPr="0020234C">
        <w:rPr>
          <w:rFonts w:ascii="Arial" w:eastAsia="Arial" w:hAnsi="Arial" w:cs="Arial"/>
          <w:color w:val="4A4F4E"/>
          <w:spacing w:val="-25"/>
          <w:w w:val="110"/>
          <w:sz w:val="18"/>
          <w:szCs w:val="18"/>
          <w:lang w:val="en-US"/>
        </w:rPr>
        <w:t xml:space="preserve"> </w:t>
      </w:r>
      <w:r w:rsidRPr="0020234C">
        <w:rPr>
          <w:rFonts w:ascii="Arial" w:eastAsia="Arial" w:hAnsi="Arial" w:cs="Arial"/>
          <w:color w:val="5C5F5F"/>
          <w:w w:val="110"/>
          <w:sz w:val="18"/>
          <w:szCs w:val="18"/>
          <w:lang w:val="en-US"/>
        </w:rPr>
        <w:t>to or</w:t>
      </w:r>
      <w:r w:rsidRPr="0020234C">
        <w:rPr>
          <w:rFonts w:ascii="Arial" w:eastAsia="Arial" w:hAnsi="Arial" w:cs="Arial"/>
          <w:color w:val="5C5F5F"/>
          <w:spacing w:val="-4"/>
          <w:w w:val="110"/>
          <w:sz w:val="18"/>
          <w:szCs w:val="18"/>
          <w:lang w:val="en-US"/>
        </w:rPr>
        <w:t xml:space="preserve"> </w:t>
      </w:r>
      <w:r w:rsidRPr="0020234C">
        <w:rPr>
          <w:rFonts w:ascii="Arial" w:eastAsia="Arial" w:hAnsi="Arial" w:cs="Arial"/>
          <w:color w:val="5C5F5F"/>
          <w:w w:val="110"/>
          <w:sz w:val="18"/>
          <w:szCs w:val="18"/>
          <w:lang w:val="en-US"/>
        </w:rPr>
        <w:t>in</w:t>
      </w:r>
      <w:r w:rsidRPr="0020234C">
        <w:rPr>
          <w:rFonts w:ascii="Arial" w:eastAsia="Arial" w:hAnsi="Arial" w:cs="Arial"/>
          <w:color w:val="5C5F5F"/>
          <w:spacing w:val="-1"/>
          <w:w w:val="110"/>
          <w:sz w:val="18"/>
          <w:szCs w:val="18"/>
          <w:lang w:val="en-US"/>
        </w:rPr>
        <w:t xml:space="preserve"> </w:t>
      </w:r>
      <w:r w:rsidRPr="0020234C">
        <w:rPr>
          <w:rFonts w:ascii="Arial" w:eastAsia="Arial" w:hAnsi="Arial" w:cs="Arial"/>
          <w:color w:val="5C5F5F"/>
          <w:w w:val="110"/>
          <w:sz w:val="18"/>
          <w:szCs w:val="18"/>
          <w:lang w:val="en-US"/>
        </w:rPr>
        <w:t>connection</w:t>
      </w:r>
      <w:r w:rsidRPr="0020234C">
        <w:rPr>
          <w:rFonts w:ascii="Arial" w:eastAsia="Arial" w:hAnsi="Arial" w:cs="Arial"/>
          <w:color w:val="5C5F5F"/>
          <w:spacing w:val="-8"/>
          <w:w w:val="110"/>
          <w:sz w:val="18"/>
          <w:szCs w:val="18"/>
          <w:lang w:val="en-US"/>
        </w:rPr>
        <w:t xml:space="preserve"> </w:t>
      </w:r>
      <w:r w:rsidRPr="0020234C">
        <w:rPr>
          <w:rFonts w:ascii="Arial" w:eastAsia="Arial" w:hAnsi="Arial" w:cs="Arial"/>
          <w:color w:val="5C5F5F"/>
          <w:w w:val="110"/>
          <w:sz w:val="18"/>
          <w:szCs w:val="18"/>
          <w:lang w:val="en-US"/>
        </w:rPr>
        <w:t>with</w:t>
      </w:r>
      <w:r w:rsidRPr="0020234C">
        <w:rPr>
          <w:rFonts w:ascii="Arial" w:eastAsia="Arial" w:hAnsi="Arial" w:cs="Arial"/>
          <w:color w:val="5C5F5F"/>
          <w:spacing w:val="-18"/>
          <w:w w:val="110"/>
          <w:sz w:val="18"/>
          <w:szCs w:val="18"/>
          <w:lang w:val="en-US"/>
        </w:rPr>
        <w:t xml:space="preserve"> </w:t>
      </w:r>
      <w:r w:rsidRPr="0020234C">
        <w:rPr>
          <w:rFonts w:ascii="Arial" w:eastAsia="Arial" w:hAnsi="Arial" w:cs="Arial"/>
          <w:color w:val="4A4F4E"/>
          <w:w w:val="110"/>
          <w:sz w:val="18"/>
          <w:szCs w:val="18"/>
          <w:lang w:val="en-US"/>
        </w:rPr>
        <w:t>its</w:t>
      </w:r>
      <w:r w:rsidRPr="0020234C">
        <w:rPr>
          <w:rFonts w:ascii="Arial" w:eastAsia="Arial" w:hAnsi="Arial" w:cs="Arial"/>
          <w:color w:val="4A4F4E"/>
          <w:spacing w:val="-3"/>
          <w:w w:val="110"/>
          <w:sz w:val="18"/>
          <w:szCs w:val="18"/>
          <w:lang w:val="en-US"/>
        </w:rPr>
        <w:t xml:space="preserve"> </w:t>
      </w:r>
      <w:r w:rsidRPr="0020234C">
        <w:rPr>
          <w:rFonts w:ascii="Arial" w:eastAsia="Arial" w:hAnsi="Arial" w:cs="Arial"/>
          <w:color w:val="4A4F4E"/>
          <w:w w:val="110"/>
          <w:sz w:val="18"/>
          <w:szCs w:val="18"/>
          <w:lang w:val="en-US"/>
        </w:rPr>
        <w:t>dealings</w:t>
      </w:r>
      <w:r w:rsidRPr="0020234C">
        <w:rPr>
          <w:rFonts w:ascii="Arial" w:eastAsia="Arial" w:hAnsi="Arial" w:cs="Arial"/>
          <w:color w:val="4A4F4E"/>
          <w:spacing w:val="-5"/>
          <w:w w:val="110"/>
          <w:sz w:val="18"/>
          <w:szCs w:val="18"/>
          <w:lang w:val="en-US"/>
        </w:rPr>
        <w:t xml:space="preserve"> </w:t>
      </w:r>
      <w:r w:rsidRPr="0020234C">
        <w:rPr>
          <w:rFonts w:ascii="Arial" w:eastAsia="Arial" w:hAnsi="Arial" w:cs="Arial"/>
          <w:color w:val="5C5F5F"/>
          <w:w w:val="110"/>
          <w:sz w:val="18"/>
          <w:szCs w:val="18"/>
          <w:lang w:val="en-US"/>
        </w:rPr>
        <w:t>with</w:t>
      </w:r>
      <w:r w:rsidRPr="0020234C">
        <w:rPr>
          <w:rFonts w:ascii="Arial" w:eastAsia="Arial" w:hAnsi="Arial" w:cs="Arial"/>
          <w:color w:val="5C5F5F"/>
          <w:spacing w:val="-17"/>
          <w:w w:val="110"/>
          <w:sz w:val="18"/>
          <w:szCs w:val="18"/>
          <w:lang w:val="en-US"/>
        </w:rPr>
        <w:t xml:space="preserve"> </w:t>
      </w:r>
      <w:r w:rsidRPr="0020234C">
        <w:rPr>
          <w:rFonts w:ascii="Arial" w:eastAsia="Arial" w:hAnsi="Arial" w:cs="Arial"/>
          <w:color w:val="5C5F5F"/>
          <w:w w:val="110"/>
          <w:sz w:val="18"/>
          <w:szCs w:val="18"/>
          <w:lang w:val="en-US"/>
        </w:rPr>
        <w:t>the</w:t>
      </w:r>
      <w:r w:rsidRPr="0020234C">
        <w:rPr>
          <w:rFonts w:ascii="Arial" w:eastAsia="Arial" w:hAnsi="Arial" w:cs="Arial"/>
          <w:color w:val="5C5F5F"/>
          <w:spacing w:val="-10"/>
          <w:w w:val="110"/>
          <w:sz w:val="18"/>
          <w:szCs w:val="18"/>
          <w:lang w:val="en-US"/>
        </w:rPr>
        <w:t xml:space="preserve"> </w:t>
      </w:r>
      <w:r w:rsidRPr="0020234C">
        <w:rPr>
          <w:rFonts w:ascii="Arial" w:eastAsia="Arial" w:hAnsi="Arial" w:cs="Arial"/>
          <w:color w:val="5C5F5F"/>
          <w:spacing w:val="-5"/>
          <w:w w:val="110"/>
          <w:sz w:val="18"/>
          <w:szCs w:val="18"/>
          <w:lang w:val="en-US"/>
        </w:rPr>
        <w:t>Sta</w:t>
      </w:r>
      <w:r w:rsidRPr="0020234C">
        <w:rPr>
          <w:rFonts w:ascii="Arial" w:eastAsia="Arial" w:hAnsi="Arial" w:cs="Arial"/>
          <w:color w:val="333A37"/>
          <w:spacing w:val="-5"/>
          <w:w w:val="110"/>
          <w:sz w:val="18"/>
          <w:szCs w:val="18"/>
          <w:lang w:val="en-US"/>
        </w:rPr>
        <w:t>te.</w:t>
      </w:r>
    </w:p>
    <w:p w:rsidR="004D2E5B" w:rsidRPr="007937CF" w:rsidRDefault="004D2E5B" w:rsidP="002D2B48">
      <w:pPr>
        <w:widowControl w:val="0"/>
        <w:autoSpaceDE w:val="0"/>
        <w:autoSpaceDN w:val="0"/>
        <w:spacing w:after="0" w:line="240" w:lineRule="auto"/>
        <w:ind w:left="797"/>
        <w:rPr>
          <w:rFonts w:ascii="Arial" w:eastAsia="Arial" w:hAnsi="Arial" w:cs="Arial"/>
          <w:b/>
          <w:sz w:val="20"/>
          <w:lang w:val="en-US"/>
        </w:rPr>
      </w:pPr>
    </w:p>
    <w:p w:rsidR="004D2E5B" w:rsidRPr="007937CF" w:rsidRDefault="004D2E5B" w:rsidP="002D2B48">
      <w:pPr>
        <w:widowControl w:val="0"/>
        <w:autoSpaceDE w:val="0"/>
        <w:autoSpaceDN w:val="0"/>
        <w:spacing w:before="95" w:after="0" w:line="292" w:lineRule="auto"/>
        <w:ind w:left="797" w:right="191" w:hanging="4"/>
        <w:outlineLvl w:val="3"/>
        <w:rPr>
          <w:rFonts w:ascii="Arial" w:eastAsia="Arial" w:hAnsi="Arial" w:cs="Arial"/>
          <w:b/>
          <w:bCs/>
          <w:sz w:val="20"/>
          <w:lang w:val="en-US"/>
        </w:rPr>
      </w:pPr>
      <w:r w:rsidRPr="007937CF">
        <w:rPr>
          <w:rFonts w:ascii="Arial" w:eastAsia="Arial" w:hAnsi="Arial" w:cs="Arial"/>
          <w:b/>
          <w:bCs/>
          <w:color w:val="4A7DAF"/>
          <w:w w:val="110"/>
          <w:sz w:val="20"/>
          <w:lang w:val="en-US"/>
        </w:rPr>
        <w:t xml:space="preserve">Codes of Conduct for Victorian Public Sector </w:t>
      </w:r>
      <w:r w:rsidRPr="007937CF">
        <w:rPr>
          <w:rFonts w:ascii="Arial" w:eastAsia="Arial" w:hAnsi="Arial" w:cs="Arial"/>
          <w:b/>
          <w:bCs/>
          <w:color w:val="638EB5"/>
          <w:w w:val="110"/>
          <w:sz w:val="20"/>
          <w:lang w:val="en-US"/>
        </w:rPr>
        <w:t>e</w:t>
      </w:r>
      <w:r w:rsidRPr="007937CF">
        <w:rPr>
          <w:rFonts w:ascii="Arial" w:eastAsia="Arial" w:hAnsi="Arial" w:cs="Arial"/>
          <w:b/>
          <w:bCs/>
          <w:color w:val="4A7DAF"/>
          <w:w w:val="110"/>
          <w:sz w:val="20"/>
          <w:lang w:val="en-US"/>
        </w:rPr>
        <w:t>mployees</w:t>
      </w:r>
    </w:p>
    <w:p w:rsidR="004D2E5B" w:rsidRPr="0020234C" w:rsidRDefault="004D2E5B" w:rsidP="002D2B48">
      <w:pPr>
        <w:widowControl w:val="0"/>
        <w:autoSpaceDE w:val="0"/>
        <w:autoSpaceDN w:val="0"/>
        <w:spacing w:before="143" w:after="0" w:line="288" w:lineRule="auto"/>
        <w:ind w:left="797" w:right="40" w:hanging="6"/>
        <w:rPr>
          <w:rFonts w:ascii="Arial" w:eastAsia="Arial" w:hAnsi="Arial" w:cs="Arial"/>
          <w:sz w:val="18"/>
          <w:szCs w:val="18"/>
          <w:lang w:val="en-US"/>
        </w:rPr>
      </w:pPr>
      <w:r w:rsidRPr="0020234C">
        <w:rPr>
          <w:rFonts w:ascii="Arial" w:eastAsia="Arial" w:hAnsi="Arial" w:cs="Arial"/>
          <w:color w:val="555A58"/>
          <w:w w:val="110"/>
          <w:sz w:val="18"/>
          <w:szCs w:val="18"/>
          <w:lang w:val="en-US"/>
        </w:rPr>
        <w:t>The</w:t>
      </w:r>
      <w:r w:rsidRPr="0020234C">
        <w:rPr>
          <w:rFonts w:ascii="Arial" w:eastAsia="Arial" w:hAnsi="Arial" w:cs="Arial"/>
          <w:color w:val="555A58"/>
          <w:spacing w:val="-9"/>
          <w:w w:val="110"/>
          <w:sz w:val="18"/>
          <w:szCs w:val="18"/>
          <w:lang w:val="en-US"/>
        </w:rPr>
        <w:t xml:space="preserve"> </w:t>
      </w:r>
      <w:r w:rsidRPr="0020234C">
        <w:rPr>
          <w:rFonts w:ascii="Arial" w:eastAsia="Arial" w:hAnsi="Arial" w:cs="Arial"/>
          <w:color w:val="666C6A"/>
          <w:w w:val="110"/>
          <w:sz w:val="18"/>
          <w:szCs w:val="18"/>
          <w:lang w:val="en-US"/>
        </w:rPr>
        <w:t>VPS</w:t>
      </w:r>
      <w:r w:rsidRPr="0020234C">
        <w:rPr>
          <w:rFonts w:ascii="Arial" w:eastAsia="Arial" w:hAnsi="Arial" w:cs="Arial"/>
          <w:color w:val="666C6A"/>
          <w:spacing w:val="-12"/>
          <w:w w:val="110"/>
          <w:sz w:val="18"/>
          <w:szCs w:val="18"/>
          <w:lang w:val="en-US"/>
        </w:rPr>
        <w:t xml:space="preserve"> </w:t>
      </w:r>
      <w:r w:rsidRPr="0020234C">
        <w:rPr>
          <w:rFonts w:ascii="Arial" w:eastAsia="Arial" w:hAnsi="Arial" w:cs="Arial"/>
          <w:color w:val="555A58"/>
          <w:w w:val="110"/>
          <w:sz w:val="18"/>
          <w:szCs w:val="18"/>
          <w:lang w:val="en-US"/>
        </w:rPr>
        <w:t>Codes</w:t>
      </w:r>
      <w:r w:rsidRPr="0020234C">
        <w:rPr>
          <w:rFonts w:ascii="Arial" w:eastAsia="Arial" w:hAnsi="Arial" w:cs="Arial"/>
          <w:color w:val="555A58"/>
          <w:spacing w:val="-22"/>
          <w:w w:val="110"/>
          <w:sz w:val="18"/>
          <w:szCs w:val="18"/>
          <w:lang w:val="en-US"/>
        </w:rPr>
        <w:t xml:space="preserve"> </w:t>
      </w:r>
      <w:r w:rsidRPr="0020234C">
        <w:rPr>
          <w:rFonts w:ascii="Arial" w:eastAsia="Arial" w:hAnsi="Arial" w:cs="Arial"/>
          <w:color w:val="666C6A"/>
          <w:w w:val="110"/>
          <w:sz w:val="18"/>
          <w:szCs w:val="18"/>
          <w:lang w:val="en-US"/>
        </w:rPr>
        <w:t>(Code</w:t>
      </w:r>
      <w:r w:rsidRPr="0020234C">
        <w:rPr>
          <w:rFonts w:ascii="Arial" w:eastAsia="Arial" w:hAnsi="Arial" w:cs="Arial"/>
          <w:color w:val="666C6A"/>
          <w:spacing w:val="-13"/>
          <w:w w:val="110"/>
          <w:sz w:val="18"/>
          <w:szCs w:val="18"/>
          <w:lang w:val="en-US"/>
        </w:rPr>
        <w:t xml:space="preserve"> </w:t>
      </w:r>
      <w:r w:rsidRPr="0020234C">
        <w:rPr>
          <w:rFonts w:ascii="Arial" w:eastAsia="Arial" w:hAnsi="Arial" w:cs="Arial"/>
          <w:color w:val="666C6A"/>
          <w:w w:val="110"/>
          <w:sz w:val="18"/>
          <w:szCs w:val="18"/>
          <w:lang w:val="en-US"/>
        </w:rPr>
        <w:t>of</w:t>
      </w:r>
      <w:r w:rsidRPr="0020234C">
        <w:rPr>
          <w:rFonts w:ascii="Arial" w:eastAsia="Arial" w:hAnsi="Arial" w:cs="Arial"/>
          <w:color w:val="666C6A"/>
          <w:spacing w:val="-14"/>
          <w:w w:val="110"/>
          <w:sz w:val="18"/>
          <w:szCs w:val="18"/>
          <w:lang w:val="en-US"/>
        </w:rPr>
        <w:t xml:space="preserve"> </w:t>
      </w:r>
      <w:r w:rsidRPr="0020234C">
        <w:rPr>
          <w:rFonts w:ascii="Arial" w:eastAsia="Arial" w:hAnsi="Arial" w:cs="Arial"/>
          <w:color w:val="555A58"/>
          <w:w w:val="110"/>
          <w:sz w:val="18"/>
          <w:szCs w:val="18"/>
          <w:lang w:val="en-US"/>
        </w:rPr>
        <w:t>Conduct</w:t>
      </w:r>
      <w:r w:rsidRPr="0020234C">
        <w:rPr>
          <w:rFonts w:ascii="Arial" w:eastAsia="Arial" w:hAnsi="Arial" w:cs="Arial"/>
          <w:color w:val="555A58"/>
          <w:spacing w:val="-14"/>
          <w:w w:val="110"/>
          <w:sz w:val="18"/>
          <w:szCs w:val="18"/>
          <w:lang w:val="en-US"/>
        </w:rPr>
        <w:t xml:space="preserve"> </w:t>
      </w:r>
      <w:r w:rsidRPr="0020234C">
        <w:rPr>
          <w:rFonts w:ascii="Arial" w:eastAsia="Arial" w:hAnsi="Arial" w:cs="Arial"/>
          <w:color w:val="666C6A"/>
          <w:w w:val="110"/>
          <w:sz w:val="18"/>
          <w:szCs w:val="18"/>
          <w:lang w:val="en-US"/>
        </w:rPr>
        <w:t>for</w:t>
      </w:r>
      <w:r w:rsidRPr="0020234C">
        <w:rPr>
          <w:rFonts w:ascii="Arial" w:eastAsia="Arial" w:hAnsi="Arial" w:cs="Arial"/>
          <w:color w:val="666C6A"/>
          <w:spacing w:val="-4"/>
          <w:w w:val="110"/>
          <w:sz w:val="18"/>
          <w:szCs w:val="18"/>
          <w:lang w:val="en-US"/>
        </w:rPr>
        <w:t xml:space="preserve"> </w:t>
      </w:r>
      <w:r w:rsidRPr="0020234C">
        <w:rPr>
          <w:rFonts w:ascii="Arial" w:eastAsia="Arial" w:hAnsi="Arial" w:cs="Arial"/>
          <w:color w:val="666C6A"/>
          <w:w w:val="110"/>
          <w:sz w:val="18"/>
          <w:szCs w:val="18"/>
          <w:lang w:val="en-US"/>
        </w:rPr>
        <w:t>VPS</w:t>
      </w:r>
      <w:r w:rsidRPr="0020234C">
        <w:rPr>
          <w:rFonts w:ascii="Arial" w:eastAsia="Arial" w:hAnsi="Arial" w:cs="Arial"/>
          <w:color w:val="666C6A"/>
          <w:spacing w:val="-20"/>
          <w:w w:val="110"/>
          <w:sz w:val="18"/>
          <w:szCs w:val="18"/>
          <w:lang w:val="en-US"/>
        </w:rPr>
        <w:t xml:space="preserve"> </w:t>
      </w:r>
      <w:r w:rsidRPr="0020234C">
        <w:rPr>
          <w:rFonts w:ascii="Arial" w:eastAsia="Arial" w:hAnsi="Arial" w:cs="Arial"/>
          <w:color w:val="555A58"/>
          <w:w w:val="110"/>
          <w:sz w:val="18"/>
          <w:szCs w:val="18"/>
          <w:lang w:val="en-US"/>
        </w:rPr>
        <w:t>Employees,</w:t>
      </w:r>
      <w:r w:rsidRPr="0020234C">
        <w:rPr>
          <w:rFonts w:ascii="Arial" w:eastAsia="Arial" w:hAnsi="Arial" w:cs="Arial"/>
          <w:color w:val="555A58"/>
          <w:spacing w:val="-20"/>
          <w:w w:val="110"/>
          <w:sz w:val="18"/>
          <w:szCs w:val="18"/>
          <w:lang w:val="en-US"/>
        </w:rPr>
        <w:t xml:space="preserve"> </w:t>
      </w:r>
      <w:r w:rsidRPr="0020234C">
        <w:rPr>
          <w:rFonts w:ascii="Arial" w:eastAsia="Arial" w:hAnsi="Arial" w:cs="Arial"/>
          <w:color w:val="555A58"/>
          <w:w w:val="110"/>
          <w:sz w:val="18"/>
          <w:szCs w:val="18"/>
          <w:lang w:val="en-US"/>
        </w:rPr>
        <w:t>Code of Conduct for Victo</w:t>
      </w:r>
      <w:r w:rsidRPr="0020234C">
        <w:rPr>
          <w:rFonts w:ascii="Arial" w:eastAsia="Arial" w:hAnsi="Arial" w:cs="Arial"/>
          <w:color w:val="3A3E3C"/>
          <w:w w:val="110"/>
          <w:sz w:val="18"/>
          <w:szCs w:val="18"/>
          <w:lang w:val="en-US"/>
        </w:rPr>
        <w:t>r</w:t>
      </w:r>
      <w:r w:rsidRPr="0020234C">
        <w:rPr>
          <w:rFonts w:ascii="Arial" w:eastAsia="Arial" w:hAnsi="Arial" w:cs="Arial"/>
          <w:color w:val="555A58"/>
          <w:w w:val="110"/>
          <w:sz w:val="18"/>
          <w:szCs w:val="18"/>
          <w:lang w:val="en-US"/>
        </w:rPr>
        <w:t xml:space="preserve">ian Public Sector Employees of Special Bodies and Code </w:t>
      </w:r>
      <w:r w:rsidRPr="0020234C">
        <w:rPr>
          <w:rFonts w:ascii="Arial" w:eastAsia="Arial" w:hAnsi="Arial" w:cs="Arial"/>
          <w:color w:val="666C6A"/>
          <w:w w:val="110"/>
          <w:sz w:val="18"/>
          <w:szCs w:val="18"/>
          <w:lang w:val="en-US"/>
        </w:rPr>
        <w:t xml:space="preserve">of </w:t>
      </w:r>
      <w:r w:rsidRPr="0020234C">
        <w:rPr>
          <w:rFonts w:ascii="Arial" w:eastAsia="Arial" w:hAnsi="Arial" w:cs="Arial"/>
          <w:color w:val="555A58"/>
          <w:w w:val="110"/>
          <w:sz w:val="18"/>
          <w:szCs w:val="18"/>
          <w:lang w:val="en-US"/>
        </w:rPr>
        <w:t xml:space="preserve">Conduct </w:t>
      </w:r>
      <w:r w:rsidRPr="0020234C">
        <w:rPr>
          <w:rFonts w:ascii="Arial" w:eastAsia="Arial" w:hAnsi="Arial" w:cs="Arial"/>
          <w:color w:val="666C6A"/>
          <w:w w:val="110"/>
          <w:sz w:val="18"/>
          <w:szCs w:val="18"/>
          <w:lang w:val="en-US"/>
        </w:rPr>
        <w:t xml:space="preserve">for </w:t>
      </w:r>
      <w:r w:rsidRPr="0020234C">
        <w:rPr>
          <w:rFonts w:ascii="Arial" w:eastAsia="Arial" w:hAnsi="Arial" w:cs="Arial"/>
          <w:color w:val="555A58"/>
          <w:w w:val="110"/>
          <w:sz w:val="18"/>
          <w:szCs w:val="18"/>
          <w:lang w:val="en-US"/>
        </w:rPr>
        <w:t xml:space="preserve">Directors of </w:t>
      </w:r>
      <w:r w:rsidRPr="0020234C">
        <w:rPr>
          <w:rFonts w:ascii="Arial" w:eastAsia="Arial" w:hAnsi="Arial" w:cs="Arial"/>
          <w:color w:val="666C6A"/>
          <w:w w:val="110"/>
          <w:sz w:val="18"/>
          <w:szCs w:val="18"/>
          <w:lang w:val="en-US"/>
        </w:rPr>
        <w:t xml:space="preserve">Victorian </w:t>
      </w:r>
      <w:r w:rsidRPr="0020234C">
        <w:rPr>
          <w:rFonts w:ascii="Arial" w:eastAsia="Arial" w:hAnsi="Arial" w:cs="Arial"/>
          <w:color w:val="555A58"/>
          <w:w w:val="110"/>
          <w:sz w:val="18"/>
          <w:szCs w:val="18"/>
          <w:lang w:val="en-US"/>
        </w:rPr>
        <w:t xml:space="preserve">Public Entities) </w:t>
      </w:r>
      <w:r w:rsidRPr="0020234C">
        <w:rPr>
          <w:rFonts w:ascii="Arial" w:eastAsia="Arial" w:hAnsi="Arial" w:cs="Arial"/>
          <w:color w:val="666C6A"/>
          <w:w w:val="110"/>
          <w:sz w:val="18"/>
          <w:szCs w:val="18"/>
          <w:lang w:val="en-US"/>
        </w:rPr>
        <w:t xml:space="preserve">describe the </w:t>
      </w:r>
      <w:r w:rsidRPr="0020234C">
        <w:rPr>
          <w:rFonts w:ascii="Arial" w:eastAsia="Arial" w:hAnsi="Arial" w:cs="Arial"/>
          <w:color w:val="555A58"/>
          <w:w w:val="110"/>
          <w:sz w:val="18"/>
          <w:szCs w:val="18"/>
          <w:lang w:val="en-US"/>
        </w:rPr>
        <w:t xml:space="preserve">behaviours that exemplify the public </w:t>
      </w:r>
      <w:r w:rsidRPr="0020234C">
        <w:rPr>
          <w:rFonts w:ascii="Arial" w:eastAsia="Arial" w:hAnsi="Arial" w:cs="Arial"/>
          <w:color w:val="666C6A"/>
          <w:w w:val="110"/>
          <w:sz w:val="18"/>
          <w:szCs w:val="18"/>
          <w:lang w:val="en-US"/>
        </w:rPr>
        <w:t>sector</w:t>
      </w:r>
      <w:r w:rsidRPr="0020234C">
        <w:rPr>
          <w:rFonts w:ascii="Arial" w:eastAsia="Arial" w:hAnsi="Arial" w:cs="Arial"/>
          <w:color w:val="666C6A"/>
          <w:spacing w:val="-17"/>
          <w:w w:val="110"/>
          <w:sz w:val="18"/>
          <w:szCs w:val="18"/>
          <w:lang w:val="en-US"/>
        </w:rPr>
        <w:t xml:space="preserve"> </w:t>
      </w:r>
      <w:r w:rsidRPr="0020234C">
        <w:rPr>
          <w:rFonts w:ascii="Arial" w:eastAsia="Arial" w:hAnsi="Arial" w:cs="Arial"/>
          <w:color w:val="666C6A"/>
          <w:w w:val="110"/>
          <w:sz w:val="18"/>
          <w:szCs w:val="18"/>
          <w:lang w:val="en-US"/>
        </w:rPr>
        <w:t>values</w:t>
      </w:r>
      <w:r w:rsidRPr="0020234C">
        <w:rPr>
          <w:rFonts w:ascii="Arial" w:eastAsia="Arial" w:hAnsi="Arial" w:cs="Arial"/>
          <w:color w:val="666C6A"/>
          <w:spacing w:val="-17"/>
          <w:w w:val="110"/>
          <w:sz w:val="18"/>
          <w:szCs w:val="18"/>
          <w:lang w:val="en-US"/>
        </w:rPr>
        <w:t xml:space="preserve"> </w:t>
      </w:r>
      <w:r w:rsidRPr="0020234C">
        <w:rPr>
          <w:rFonts w:ascii="Arial" w:eastAsia="Arial" w:hAnsi="Arial" w:cs="Arial"/>
          <w:color w:val="666C6A"/>
          <w:w w:val="110"/>
          <w:sz w:val="18"/>
          <w:szCs w:val="18"/>
          <w:lang w:val="en-US"/>
        </w:rPr>
        <w:t>conta</w:t>
      </w:r>
      <w:r w:rsidRPr="0020234C">
        <w:rPr>
          <w:rFonts w:ascii="Arial" w:eastAsia="Arial" w:hAnsi="Arial" w:cs="Arial"/>
          <w:color w:val="1C2220"/>
          <w:w w:val="110"/>
          <w:sz w:val="18"/>
          <w:szCs w:val="18"/>
          <w:lang w:val="en-US"/>
        </w:rPr>
        <w:t>i</w:t>
      </w:r>
      <w:r w:rsidRPr="0020234C">
        <w:rPr>
          <w:rFonts w:ascii="Arial" w:eastAsia="Arial" w:hAnsi="Arial" w:cs="Arial"/>
          <w:color w:val="555A58"/>
          <w:w w:val="110"/>
          <w:sz w:val="18"/>
          <w:szCs w:val="18"/>
          <w:lang w:val="en-US"/>
        </w:rPr>
        <w:t>ned</w:t>
      </w:r>
      <w:r w:rsidRPr="0020234C">
        <w:rPr>
          <w:rFonts w:ascii="Arial" w:eastAsia="Arial" w:hAnsi="Arial" w:cs="Arial"/>
          <w:color w:val="555A58"/>
          <w:spacing w:val="-17"/>
          <w:w w:val="110"/>
          <w:sz w:val="18"/>
          <w:szCs w:val="18"/>
          <w:lang w:val="en-US"/>
        </w:rPr>
        <w:t xml:space="preserve"> </w:t>
      </w:r>
      <w:r w:rsidRPr="0020234C">
        <w:rPr>
          <w:rFonts w:ascii="Arial" w:eastAsia="Arial" w:hAnsi="Arial" w:cs="Arial"/>
          <w:color w:val="555A58"/>
          <w:w w:val="110"/>
          <w:sz w:val="18"/>
          <w:szCs w:val="18"/>
          <w:lang w:val="en-US"/>
        </w:rPr>
        <w:t>in</w:t>
      </w:r>
      <w:r w:rsidRPr="0020234C">
        <w:rPr>
          <w:rFonts w:ascii="Arial" w:eastAsia="Arial" w:hAnsi="Arial" w:cs="Arial"/>
          <w:color w:val="555A58"/>
          <w:spacing w:val="-7"/>
          <w:w w:val="110"/>
          <w:sz w:val="18"/>
          <w:szCs w:val="18"/>
          <w:lang w:val="en-US"/>
        </w:rPr>
        <w:t xml:space="preserve"> </w:t>
      </w:r>
      <w:r w:rsidRPr="0020234C">
        <w:rPr>
          <w:rFonts w:ascii="Arial" w:eastAsia="Arial" w:hAnsi="Arial" w:cs="Arial"/>
          <w:color w:val="555A58"/>
          <w:w w:val="110"/>
          <w:sz w:val="18"/>
          <w:szCs w:val="18"/>
          <w:lang w:val="en-US"/>
        </w:rPr>
        <w:t>the</w:t>
      </w:r>
      <w:r w:rsidRPr="0020234C">
        <w:rPr>
          <w:rFonts w:ascii="Arial" w:eastAsia="Arial" w:hAnsi="Arial" w:cs="Arial"/>
          <w:color w:val="555A58"/>
          <w:spacing w:val="-18"/>
          <w:w w:val="110"/>
          <w:sz w:val="18"/>
          <w:szCs w:val="18"/>
          <w:lang w:val="en-US"/>
        </w:rPr>
        <w:t xml:space="preserve"> </w:t>
      </w:r>
      <w:r w:rsidRPr="0020234C">
        <w:rPr>
          <w:rFonts w:ascii="Arial" w:eastAsia="Arial" w:hAnsi="Arial" w:cs="Arial"/>
          <w:i/>
          <w:color w:val="555A58"/>
          <w:w w:val="110"/>
          <w:sz w:val="18"/>
          <w:szCs w:val="18"/>
          <w:lang w:val="en-US"/>
        </w:rPr>
        <w:t>Public</w:t>
      </w:r>
      <w:r w:rsidRPr="0020234C">
        <w:rPr>
          <w:rFonts w:ascii="Arial" w:eastAsia="Arial" w:hAnsi="Arial" w:cs="Arial"/>
          <w:i/>
          <w:color w:val="555A58"/>
          <w:spacing w:val="-18"/>
          <w:w w:val="110"/>
          <w:sz w:val="18"/>
          <w:szCs w:val="18"/>
          <w:lang w:val="en-US"/>
        </w:rPr>
        <w:t xml:space="preserve"> </w:t>
      </w:r>
      <w:r w:rsidRPr="0020234C">
        <w:rPr>
          <w:rFonts w:ascii="Arial" w:eastAsia="Arial" w:hAnsi="Arial" w:cs="Arial"/>
          <w:i/>
          <w:color w:val="555A58"/>
          <w:w w:val="110"/>
          <w:sz w:val="18"/>
          <w:szCs w:val="18"/>
          <w:lang w:val="en-US"/>
        </w:rPr>
        <w:t>Administration</w:t>
      </w:r>
      <w:r w:rsidRPr="0020234C">
        <w:rPr>
          <w:rFonts w:ascii="Arial" w:eastAsia="Arial" w:hAnsi="Arial" w:cs="Arial"/>
          <w:i/>
          <w:color w:val="555A58"/>
          <w:spacing w:val="-20"/>
          <w:w w:val="110"/>
          <w:sz w:val="18"/>
          <w:szCs w:val="18"/>
          <w:lang w:val="en-US"/>
        </w:rPr>
        <w:t xml:space="preserve"> </w:t>
      </w:r>
      <w:r w:rsidRPr="0020234C">
        <w:rPr>
          <w:rFonts w:ascii="Arial" w:eastAsia="Arial" w:hAnsi="Arial" w:cs="Arial"/>
          <w:i/>
          <w:color w:val="666C6A"/>
          <w:w w:val="110"/>
          <w:sz w:val="18"/>
          <w:szCs w:val="18"/>
          <w:lang w:val="en-US"/>
        </w:rPr>
        <w:t>Act</w:t>
      </w:r>
      <w:r w:rsidRPr="0020234C">
        <w:rPr>
          <w:rFonts w:ascii="Arial" w:eastAsia="Arial" w:hAnsi="Arial" w:cs="Arial"/>
          <w:i/>
          <w:color w:val="666C6A"/>
          <w:spacing w:val="-9"/>
          <w:w w:val="110"/>
          <w:sz w:val="18"/>
          <w:szCs w:val="18"/>
          <w:lang w:val="en-US"/>
        </w:rPr>
        <w:t xml:space="preserve"> </w:t>
      </w:r>
      <w:r w:rsidRPr="0020234C">
        <w:rPr>
          <w:rFonts w:ascii="Arial" w:eastAsia="Arial" w:hAnsi="Arial" w:cs="Arial"/>
          <w:i/>
          <w:color w:val="666C6A"/>
          <w:w w:val="110"/>
          <w:sz w:val="18"/>
          <w:szCs w:val="18"/>
          <w:lang w:val="en-US"/>
        </w:rPr>
        <w:t xml:space="preserve">2004, </w:t>
      </w:r>
      <w:r w:rsidRPr="0020234C">
        <w:rPr>
          <w:rFonts w:ascii="Arial" w:eastAsia="Arial" w:hAnsi="Arial" w:cs="Arial"/>
          <w:color w:val="666C6A"/>
          <w:w w:val="110"/>
          <w:sz w:val="18"/>
          <w:szCs w:val="18"/>
          <w:lang w:val="en-US"/>
        </w:rPr>
        <w:t xml:space="preserve">that the State, and the </w:t>
      </w:r>
      <w:r w:rsidRPr="0020234C">
        <w:rPr>
          <w:rFonts w:ascii="Arial" w:eastAsia="Arial" w:hAnsi="Arial" w:cs="Arial"/>
          <w:color w:val="555A58"/>
          <w:spacing w:val="-4"/>
          <w:w w:val="110"/>
          <w:sz w:val="18"/>
          <w:szCs w:val="18"/>
          <w:lang w:val="en-US"/>
        </w:rPr>
        <w:t>community</w:t>
      </w:r>
      <w:r w:rsidRPr="0020234C">
        <w:rPr>
          <w:rFonts w:ascii="Arial" w:eastAsia="Arial" w:hAnsi="Arial" w:cs="Arial"/>
          <w:color w:val="7D8282"/>
          <w:spacing w:val="-4"/>
          <w:w w:val="110"/>
          <w:sz w:val="18"/>
          <w:szCs w:val="18"/>
          <w:lang w:val="en-US"/>
        </w:rPr>
        <w:t xml:space="preserve">, </w:t>
      </w:r>
      <w:r w:rsidRPr="0020234C">
        <w:rPr>
          <w:rFonts w:ascii="Arial" w:eastAsia="Arial" w:hAnsi="Arial" w:cs="Arial"/>
          <w:color w:val="555A58"/>
          <w:w w:val="110"/>
          <w:sz w:val="18"/>
          <w:szCs w:val="18"/>
          <w:lang w:val="en-US"/>
        </w:rPr>
        <w:t xml:space="preserve">expect of </w:t>
      </w:r>
      <w:r w:rsidRPr="0020234C">
        <w:rPr>
          <w:rFonts w:ascii="Arial" w:eastAsia="Arial" w:hAnsi="Arial" w:cs="Arial"/>
          <w:color w:val="666C6A"/>
          <w:w w:val="110"/>
          <w:sz w:val="18"/>
          <w:szCs w:val="18"/>
          <w:lang w:val="en-US"/>
        </w:rPr>
        <w:t xml:space="preserve">all public sector employees. </w:t>
      </w:r>
      <w:r w:rsidRPr="0020234C">
        <w:rPr>
          <w:rFonts w:ascii="Arial" w:eastAsia="Arial" w:hAnsi="Arial" w:cs="Arial"/>
          <w:color w:val="555A58"/>
          <w:w w:val="110"/>
          <w:sz w:val="18"/>
          <w:szCs w:val="18"/>
          <w:lang w:val="en-US"/>
        </w:rPr>
        <w:t xml:space="preserve">The </w:t>
      </w:r>
      <w:r w:rsidRPr="0020234C">
        <w:rPr>
          <w:rFonts w:ascii="Arial" w:eastAsia="Arial" w:hAnsi="Arial" w:cs="Arial"/>
          <w:color w:val="666C6A"/>
          <w:w w:val="110"/>
          <w:sz w:val="18"/>
          <w:szCs w:val="18"/>
          <w:lang w:val="en-US"/>
        </w:rPr>
        <w:t xml:space="preserve">VPS </w:t>
      </w:r>
      <w:r w:rsidRPr="0020234C">
        <w:rPr>
          <w:rFonts w:ascii="Arial" w:eastAsia="Arial" w:hAnsi="Arial" w:cs="Arial"/>
          <w:color w:val="555A58"/>
          <w:w w:val="110"/>
          <w:sz w:val="18"/>
          <w:szCs w:val="18"/>
          <w:lang w:val="en-US"/>
        </w:rPr>
        <w:t xml:space="preserve">Codes apply </w:t>
      </w:r>
      <w:r w:rsidRPr="0020234C">
        <w:rPr>
          <w:rFonts w:ascii="Arial" w:eastAsia="Arial" w:hAnsi="Arial" w:cs="Arial"/>
          <w:color w:val="666C6A"/>
          <w:w w:val="110"/>
          <w:sz w:val="18"/>
          <w:szCs w:val="18"/>
          <w:lang w:val="en-US"/>
        </w:rPr>
        <w:t xml:space="preserve">to, </w:t>
      </w:r>
      <w:r w:rsidRPr="0020234C">
        <w:rPr>
          <w:rFonts w:ascii="Arial" w:eastAsia="Arial" w:hAnsi="Arial" w:cs="Arial"/>
          <w:color w:val="555A58"/>
          <w:w w:val="110"/>
          <w:sz w:val="18"/>
          <w:szCs w:val="18"/>
          <w:lang w:val="en-US"/>
        </w:rPr>
        <w:t xml:space="preserve">and are </w:t>
      </w:r>
      <w:r w:rsidRPr="0020234C">
        <w:rPr>
          <w:rFonts w:ascii="Arial" w:eastAsia="Arial" w:hAnsi="Arial" w:cs="Arial"/>
          <w:color w:val="666C6A"/>
          <w:w w:val="110"/>
          <w:sz w:val="18"/>
          <w:szCs w:val="18"/>
          <w:lang w:val="en-US"/>
        </w:rPr>
        <w:t xml:space="preserve">binding on, </w:t>
      </w:r>
      <w:r w:rsidRPr="0020234C">
        <w:rPr>
          <w:rFonts w:ascii="Arial" w:eastAsia="Arial" w:hAnsi="Arial" w:cs="Arial"/>
          <w:color w:val="555A58"/>
          <w:w w:val="110"/>
          <w:sz w:val="18"/>
          <w:szCs w:val="18"/>
          <w:lang w:val="en-US"/>
        </w:rPr>
        <w:t xml:space="preserve">public sector employees, and a </w:t>
      </w:r>
      <w:r w:rsidRPr="0020234C">
        <w:rPr>
          <w:rFonts w:ascii="Arial" w:eastAsia="Arial" w:hAnsi="Arial" w:cs="Arial"/>
          <w:color w:val="666C6A"/>
          <w:w w:val="110"/>
          <w:sz w:val="18"/>
          <w:szCs w:val="18"/>
          <w:lang w:val="en-US"/>
        </w:rPr>
        <w:t xml:space="preserve">contravention </w:t>
      </w:r>
      <w:r w:rsidRPr="0020234C">
        <w:rPr>
          <w:rFonts w:ascii="Arial" w:eastAsia="Arial" w:hAnsi="Arial" w:cs="Arial"/>
          <w:color w:val="555A58"/>
          <w:w w:val="110"/>
          <w:sz w:val="18"/>
          <w:szCs w:val="18"/>
          <w:lang w:val="en-US"/>
        </w:rPr>
        <w:t>may</w:t>
      </w:r>
      <w:r w:rsidRPr="0020234C">
        <w:rPr>
          <w:rFonts w:ascii="Arial" w:eastAsia="Arial" w:hAnsi="Arial" w:cs="Arial"/>
          <w:color w:val="555A58"/>
          <w:spacing w:val="-12"/>
          <w:w w:val="110"/>
          <w:sz w:val="18"/>
          <w:szCs w:val="18"/>
          <w:lang w:val="en-US"/>
        </w:rPr>
        <w:t xml:space="preserve"> </w:t>
      </w:r>
      <w:r w:rsidRPr="0020234C">
        <w:rPr>
          <w:rFonts w:ascii="Arial" w:eastAsia="Arial" w:hAnsi="Arial" w:cs="Arial"/>
          <w:color w:val="555A58"/>
          <w:w w:val="110"/>
          <w:sz w:val="18"/>
          <w:szCs w:val="18"/>
          <w:lang w:val="en-US"/>
        </w:rPr>
        <w:t xml:space="preserve">constitute </w:t>
      </w:r>
      <w:r w:rsidRPr="0020234C">
        <w:rPr>
          <w:rFonts w:ascii="Arial" w:eastAsia="Arial" w:hAnsi="Arial" w:cs="Arial"/>
          <w:color w:val="666C6A"/>
          <w:w w:val="110"/>
          <w:sz w:val="18"/>
          <w:szCs w:val="18"/>
          <w:lang w:val="en-US"/>
        </w:rPr>
        <w:t xml:space="preserve">misconduct. The </w:t>
      </w:r>
      <w:r w:rsidRPr="0020234C">
        <w:rPr>
          <w:rFonts w:ascii="Arial" w:eastAsia="Arial" w:hAnsi="Arial" w:cs="Arial"/>
          <w:color w:val="555A58"/>
          <w:w w:val="110"/>
          <w:sz w:val="18"/>
          <w:szCs w:val="18"/>
          <w:lang w:val="en-US"/>
        </w:rPr>
        <w:t xml:space="preserve">public </w:t>
      </w:r>
      <w:r w:rsidRPr="0020234C">
        <w:rPr>
          <w:rFonts w:ascii="Arial" w:eastAsia="Arial" w:hAnsi="Arial" w:cs="Arial"/>
          <w:color w:val="666C6A"/>
          <w:w w:val="110"/>
          <w:sz w:val="18"/>
          <w:szCs w:val="18"/>
          <w:lang w:val="en-US"/>
        </w:rPr>
        <w:t xml:space="preserve">sector values are: </w:t>
      </w:r>
      <w:r w:rsidRPr="0020234C">
        <w:rPr>
          <w:rFonts w:ascii="Arial" w:eastAsia="Arial" w:hAnsi="Arial" w:cs="Arial"/>
          <w:color w:val="555A58"/>
          <w:spacing w:val="-4"/>
          <w:w w:val="110"/>
          <w:sz w:val="18"/>
          <w:szCs w:val="18"/>
          <w:lang w:val="en-US"/>
        </w:rPr>
        <w:t>responsiveness</w:t>
      </w:r>
      <w:r w:rsidRPr="0020234C">
        <w:rPr>
          <w:rFonts w:ascii="Arial" w:eastAsia="Arial" w:hAnsi="Arial" w:cs="Arial"/>
          <w:color w:val="7D8282"/>
          <w:spacing w:val="-4"/>
          <w:w w:val="110"/>
          <w:sz w:val="18"/>
          <w:szCs w:val="18"/>
          <w:lang w:val="en-US"/>
        </w:rPr>
        <w:t xml:space="preserve">, </w:t>
      </w:r>
      <w:r w:rsidRPr="0020234C">
        <w:rPr>
          <w:rFonts w:ascii="Arial" w:eastAsia="Arial" w:hAnsi="Arial" w:cs="Arial"/>
          <w:color w:val="555A58"/>
          <w:spacing w:val="-4"/>
          <w:w w:val="110"/>
          <w:sz w:val="18"/>
          <w:szCs w:val="18"/>
          <w:lang w:val="en-US"/>
        </w:rPr>
        <w:t>integrity</w:t>
      </w:r>
      <w:r w:rsidRPr="0020234C">
        <w:rPr>
          <w:rFonts w:ascii="Arial" w:eastAsia="Arial" w:hAnsi="Arial" w:cs="Arial"/>
          <w:color w:val="7D8282"/>
          <w:spacing w:val="-4"/>
          <w:w w:val="110"/>
          <w:sz w:val="18"/>
          <w:szCs w:val="18"/>
          <w:lang w:val="en-US"/>
        </w:rPr>
        <w:t xml:space="preserve">, </w:t>
      </w:r>
      <w:r w:rsidRPr="0020234C">
        <w:rPr>
          <w:rFonts w:ascii="Arial" w:eastAsia="Arial" w:hAnsi="Arial" w:cs="Arial"/>
          <w:color w:val="555A58"/>
          <w:w w:val="110"/>
          <w:sz w:val="18"/>
          <w:szCs w:val="18"/>
          <w:lang w:val="en-US"/>
        </w:rPr>
        <w:t>impartiality, accountability, respect</w:t>
      </w:r>
      <w:r w:rsidRPr="0020234C">
        <w:rPr>
          <w:rFonts w:ascii="Arial" w:eastAsia="Arial" w:hAnsi="Arial" w:cs="Arial"/>
          <w:color w:val="7D8282"/>
          <w:w w:val="110"/>
          <w:sz w:val="18"/>
          <w:szCs w:val="18"/>
          <w:lang w:val="en-US"/>
        </w:rPr>
        <w:t xml:space="preserve">, </w:t>
      </w:r>
      <w:r w:rsidRPr="0020234C">
        <w:rPr>
          <w:rFonts w:ascii="Arial" w:eastAsia="Arial" w:hAnsi="Arial" w:cs="Arial"/>
          <w:color w:val="555A58"/>
          <w:w w:val="110"/>
          <w:sz w:val="18"/>
          <w:szCs w:val="18"/>
          <w:lang w:val="en-US"/>
        </w:rPr>
        <w:t xml:space="preserve">leadership </w:t>
      </w:r>
      <w:r w:rsidRPr="0020234C">
        <w:rPr>
          <w:rFonts w:ascii="Arial" w:eastAsia="Arial" w:hAnsi="Arial" w:cs="Arial"/>
          <w:color w:val="666C6A"/>
          <w:w w:val="110"/>
          <w:sz w:val="18"/>
          <w:szCs w:val="18"/>
          <w:lang w:val="en-US"/>
        </w:rPr>
        <w:t xml:space="preserve">and </w:t>
      </w:r>
      <w:r w:rsidRPr="0020234C">
        <w:rPr>
          <w:rFonts w:ascii="Arial" w:eastAsia="Arial" w:hAnsi="Arial" w:cs="Arial"/>
          <w:color w:val="555A58"/>
          <w:w w:val="110"/>
          <w:sz w:val="18"/>
          <w:szCs w:val="18"/>
          <w:lang w:val="en-US"/>
        </w:rPr>
        <w:t xml:space="preserve">human rights. Suppliers </w:t>
      </w:r>
      <w:r w:rsidRPr="0020234C">
        <w:rPr>
          <w:rFonts w:ascii="Arial" w:eastAsia="Arial" w:hAnsi="Arial" w:cs="Arial"/>
          <w:color w:val="666C6A"/>
          <w:w w:val="110"/>
          <w:sz w:val="18"/>
          <w:szCs w:val="18"/>
          <w:lang w:val="en-US"/>
        </w:rPr>
        <w:t xml:space="preserve">should </w:t>
      </w:r>
      <w:r w:rsidRPr="0020234C">
        <w:rPr>
          <w:rFonts w:ascii="Arial" w:eastAsia="Arial" w:hAnsi="Arial" w:cs="Arial"/>
          <w:color w:val="555A58"/>
          <w:w w:val="110"/>
          <w:sz w:val="18"/>
          <w:szCs w:val="18"/>
          <w:lang w:val="en-US"/>
        </w:rPr>
        <w:t xml:space="preserve">respect </w:t>
      </w:r>
      <w:r w:rsidRPr="0020234C">
        <w:rPr>
          <w:rFonts w:ascii="Arial" w:eastAsia="Arial" w:hAnsi="Arial" w:cs="Arial"/>
          <w:color w:val="666C6A"/>
          <w:w w:val="110"/>
          <w:sz w:val="18"/>
          <w:szCs w:val="18"/>
          <w:lang w:val="en-US"/>
        </w:rPr>
        <w:t xml:space="preserve">these </w:t>
      </w:r>
      <w:r w:rsidRPr="0020234C">
        <w:rPr>
          <w:rFonts w:ascii="Arial" w:eastAsia="Arial" w:hAnsi="Arial" w:cs="Arial"/>
          <w:color w:val="555A58"/>
          <w:w w:val="110"/>
          <w:sz w:val="18"/>
          <w:szCs w:val="18"/>
          <w:lang w:val="en-US"/>
        </w:rPr>
        <w:t xml:space="preserve">obligations </w:t>
      </w:r>
      <w:r w:rsidRPr="0020234C">
        <w:rPr>
          <w:rFonts w:ascii="Arial" w:eastAsia="Arial" w:hAnsi="Arial" w:cs="Arial"/>
          <w:color w:val="7D8282"/>
          <w:w w:val="110"/>
          <w:sz w:val="18"/>
          <w:szCs w:val="18"/>
          <w:lang w:val="en-US"/>
        </w:rPr>
        <w:t>i</w:t>
      </w:r>
      <w:r w:rsidRPr="0020234C">
        <w:rPr>
          <w:rFonts w:ascii="Arial" w:eastAsia="Arial" w:hAnsi="Arial" w:cs="Arial"/>
          <w:color w:val="555A58"/>
          <w:w w:val="110"/>
          <w:sz w:val="18"/>
          <w:szCs w:val="18"/>
          <w:lang w:val="en-US"/>
        </w:rPr>
        <w:t xml:space="preserve">n </w:t>
      </w:r>
      <w:r w:rsidRPr="0020234C">
        <w:rPr>
          <w:rFonts w:ascii="Arial" w:eastAsia="Arial" w:hAnsi="Arial" w:cs="Arial"/>
          <w:color w:val="666C6A"/>
          <w:w w:val="110"/>
          <w:sz w:val="18"/>
          <w:szCs w:val="18"/>
          <w:lang w:val="en-US"/>
        </w:rPr>
        <w:t>their</w:t>
      </w:r>
      <w:r w:rsidRPr="0020234C">
        <w:rPr>
          <w:rFonts w:ascii="Arial" w:eastAsia="Arial" w:hAnsi="Arial" w:cs="Arial"/>
          <w:color w:val="666C6A"/>
          <w:spacing w:val="-7"/>
          <w:w w:val="110"/>
          <w:sz w:val="18"/>
          <w:szCs w:val="18"/>
          <w:lang w:val="en-US"/>
        </w:rPr>
        <w:t xml:space="preserve"> </w:t>
      </w:r>
      <w:r w:rsidRPr="0020234C">
        <w:rPr>
          <w:rFonts w:ascii="Arial" w:eastAsia="Arial" w:hAnsi="Arial" w:cs="Arial"/>
          <w:color w:val="666C6A"/>
          <w:w w:val="110"/>
          <w:sz w:val="18"/>
          <w:szCs w:val="18"/>
          <w:lang w:val="en-US"/>
        </w:rPr>
        <w:t>dealings</w:t>
      </w:r>
      <w:r w:rsidRPr="0020234C">
        <w:rPr>
          <w:rFonts w:ascii="Arial" w:eastAsia="Arial" w:hAnsi="Arial" w:cs="Arial"/>
          <w:color w:val="666C6A"/>
          <w:spacing w:val="-14"/>
          <w:w w:val="110"/>
          <w:sz w:val="18"/>
          <w:szCs w:val="18"/>
          <w:lang w:val="en-US"/>
        </w:rPr>
        <w:t xml:space="preserve"> </w:t>
      </w:r>
      <w:r w:rsidRPr="0020234C">
        <w:rPr>
          <w:rFonts w:ascii="Arial" w:eastAsia="Arial" w:hAnsi="Arial" w:cs="Arial"/>
          <w:color w:val="666C6A"/>
          <w:w w:val="110"/>
          <w:sz w:val="18"/>
          <w:szCs w:val="18"/>
          <w:lang w:val="en-US"/>
        </w:rPr>
        <w:t>with</w:t>
      </w:r>
      <w:r w:rsidRPr="0020234C">
        <w:rPr>
          <w:rFonts w:ascii="Arial" w:eastAsia="Arial" w:hAnsi="Arial" w:cs="Arial"/>
          <w:color w:val="666C6A"/>
          <w:spacing w:val="-19"/>
          <w:w w:val="110"/>
          <w:sz w:val="18"/>
          <w:szCs w:val="18"/>
          <w:lang w:val="en-US"/>
        </w:rPr>
        <w:t xml:space="preserve"> </w:t>
      </w:r>
      <w:r w:rsidRPr="0020234C">
        <w:rPr>
          <w:rFonts w:ascii="Arial" w:eastAsia="Arial" w:hAnsi="Arial" w:cs="Arial"/>
          <w:color w:val="555A58"/>
          <w:w w:val="110"/>
          <w:sz w:val="18"/>
          <w:szCs w:val="18"/>
          <w:lang w:val="en-US"/>
        </w:rPr>
        <w:t>public</w:t>
      </w:r>
      <w:r w:rsidRPr="0020234C">
        <w:rPr>
          <w:rFonts w:ascii="Arial" w:eastAsia="Arial" w:hAnsi="Arial" w:cs="Arial"/>
          <w:color w:val="555A58"/>
          <w:spacing w:val="-7"/>
          <w:w w:val="110"/>
          <w:sz w:val="18"/>
          <w:szCs w:val="18"/>
          <w:lang w:val="en-US"/>
        </w:rPr>
        <w:t xml:space="preserve"> </w:t>
      </w:r>
      <w:r w:rsidRPr="0020234C">
        <w:rPr>
          <w:rFonts w:ascii="Arial" w:eastAsia="Arial" w:hAnsi="Arial" w:cs="Arial"/>
          <w:color w:val="666C6A"/>
          <w:w w:val="110"/>
          <w:sz w:val="18"/>
          <w:szCs w:val="18"/>
          <w:lang w:val="en-US"/>
        </w:rPr>
        <w:t>sector</w:t>
      </w:r>
      <w:r w:rsidRPr="0020234C">
        <w:rPr>
          <w:rFonts w:ascii="Arial" w:eastAsia="Arial" w:hAnsi="Arial" w:cs="Arial"/>
          <w:color w:val="666C6A"/>
          <w:spacing w:val="-19"/>
          <w:w w:val="110"/>
          <w:sz w:val="18"/>
          <w:szCs w:val="18"/>
          <w:lang w:val="en-US"/>
        </w:rPr>
        <w:t xml:space="preserve"> </w:t>
      </w:r>
      <w:r w:rsidRPr="0020234C">
        <w:rPr>
          <w:rFonts w:ascii="Arial" w:eastAsia="Arial" w:hAnsi="Arial" w:cs="Arial"/>
          <w:color w:val="666C6A"/>
          <w:w w:val="110"/>
          <w:sz w:val="18"/>
          <w:szCs w:val="18"/>
          <w:lang w:val="en-US"/>
        </w:rPr>
        <w:t>employees.</w:t>
      </w:r>
    </w:p>
    <w:p w:rsidR="008B4973" w:rsidRDefault="008B4973" w:rsidP="008B4973">
      <w:pPr>
        <w:widowControl w:val="0"/>
        <w:tabs>
          <w:tab w:val="left" w:pos="647"/>
          <w:tab w:val="left" w:pos="1276"/>
        </w:tabs>
        <w:autoSpaceDE w:val="0"/>
        <w:autoSpaceDN w:val="0"/>
        <w:spacing w:before="114" w:after="0" w:line="240" w:lineRule="auto"/>
        <w:ind w:left="797"/>
        <w:jc w:val="center"/>
        <w:outlineLvl w:val="1"/>
        <w:rPr>
          <w:rFonts w:ascii="Arial" w:eastAsia="Arial" w:hAnsi="Arial" w:cs="Arial"/>
          <w:b/>
          <w:bCs/>
          <w:color w:val="555A58"/>
          <w:sz w:val="20"/>
          <w:lang w:val="en-US"/>
        </w:rPr>
      </w:pPr>
    </w:p>
    <w:p w:rsidR="004D2E5B" w:rsidRPr="008B4973" w:rsidRDefault="004D2E5B" w:rsidP="008B4973">
      <w:pPr>
        <w:pStyle w:val="ListParagraph"/>
        <w:widowControl w:val="0"/>
        <w:numPr>
          <w:ilvl w:val="0"/>
          <w:numId w:val="38"/>
        </w:numPr>
        <w:tabs>
          <w:tab w:val="left" w:pos="851"/>
          <w:tab w:val="left" w:pos="1276"/>
        </w:tabs>
        <w:autoSpaceDE w:val="0"/>
        <w:autoSpaceDN w:val="0"/>
        <w:spacing w:before="114" w:after="0" w:line="240" w:lineRule="auto"/>
        <w:ind w:firstLine="207"/>
        <w:outlineLvl w:val="1"/>
        <w:rPr>
          <w:rFonts w:ascii="Arial" w:eastAsia="Arial" w:hAnsi="Arial" w:cs="Arial"/>
          <w:b/>
          <w:bCs/>
          <w:color w:val="555A58"/>
          <w:sz w:val="20"/>
          <w:lang w:val="en-US"/>
        </w:rPr>
      </w:pPr>
      <w:r w:rsidRPr="008B4973">
        <w:rPr>
          <w:rFonts w:ascii="Arial" w:eastAsia="Arial" w:hAnsi="Arial" w:cs="Arial"/>
          <w:b/>
          <w:bCs/>
          <w:color w:val="555A58"/>
          <w:sz w:val="20"/>
          <w:lang w:val="en-US"/>
        </w:rPr>
        <w:t>Conflict of interest; gifts, benefits and hospitality</w:t>
      </w:r>
    </w:p>
    <w:p w:rsidR="004D2E5B" w:rsidRPr="004F3BCF" w:rsidRDefault="004D2E5B" w:rsidP="008B4973">
      <w:pPr>
        <w:widowControl w:val="0"/>
        <w:autoSpaceDE w:val="0"/>
        <w:autoSpaceDN w:val="0"/>
        <w:spacing w:before="143" w:after="0" w:line="288" w:lineRule="auto"/>
        <w:ind w:left="805" w:right="40"/>
        <w:rPr>
          <w:rFonts w:ascii="Arial" w:eastAsia="Arial" w:hAnsi="Arial" w:cs="Arial"/>
          <w:sz w:val="18"/>
          <w:szCs w:val="18"/>
          <w:lang w:val="en-US"/>
        </w:rPr>
      </w:pPr>
      <w:r w:rsidRPr="004F3BCF">
        <w:rPr>
          <w:rFonts w:ascii="Arial" w:eastAsia="Arial" w:hAnsi="Arial" w:cs="Arial"/>
          <w:color w:val="555A58"/>
          <w:w w:val="110"/>
          <w:sz w:val="18"/>
          <w:szCs w:val="18"/>
          <w:lang w:val="en-US"/>
        </w:rPr>
        <w:t xml:space="preserve">The State believes </w:t>
      </w:r>
      <w:r w:rsidRPr="004F3BCF">
        <w:rPr>
          <w:rFonts w:ascii="Arial" w:eastAsia="Arial" w:hAnsi="Arial" w:cs="Arial"/>
          <w:color w:val="666C6A"/>
          <w:w w:val="110"/>
          <w:sz w:val="18"/>
          <w:szCs w:val="18"/>
          <w:lang w:val="en-US"/>
        </w:rPr>
        <w:t xml:space="preserve">that </w:t>
      </w:r>
      <w:r w:rsidRPr="004F3BCF">
        <w:rPr>
          <w:rFonts w:ascii="Arial" w:eastAsia="Arial" w:hAnsi="Arial" w:cs="Arial"/>
          <w:color w:val="555A58"/>
          <w:w w:val="110"/>
          <w:sz w:val="18"/>
          <w:szCs w:val="18"/>
          <w:lang w:val="en-US"/>
        </w:rPr>
        <w:t xml:space="preserve">all business activities should be </w:t>
      </w:r>
      <w:r w:rsidRPr="004F3BCF">
        <w:rPr>
          <w:rFonts w:ascii="Arial" w:eastAsia="Arial" w:hAnsi="Arial" w:cs="Arial"/>
          <w:color w:val="666C6A"/>
          <w:w w:val="110"/>
          <w:sz w:val="18"/>
          <w:szCs w:val="18"/>
          <w:lang w:val="en-US"/>
        </w:rPr>
        <w:t xml:space="preserve">undertaken with </w:t>
      </w:r>
      <w:r w:rsidRPr="004F3BCF">
        <w:rPr>
          <w:rFonts w:ascii="Arial" w:eastAsia="Arial" w:hAnsi="Arial" w:cs="Arial"/>
          <w:color w:val="7D8282"/>
          <w:w w:val="110"/>
          <w:sz w:val="18"/>
          <w:szCs w:val="18"/>
          <w:lang w:val="en-US"/>
        </w:rPr>
        <w:t>imp</w:t>
      </w:r>
      <w:r w:rsidRPr="004F3BCF">
        <w:rPr>
          <w:rFonts w:ascii="Arial" w:eastAsia="Arial" w:hAnsi="Arial" w:cs="Arial"/>
          <w:color w:val="555A58"/>
          <w:w w:val="110"/>
          <w:sz w:val="18"/>
          <w:szCs w:val="18"/>
          <w:lang w:val="en-US"/>
        </w:rPr>
        <w:t>artiality and any</w:t>
      </w:r>
      <w:r w:rsidR="008B4973" w:rsidRPr="004F3BCF">
        <w:rPr>
          <w:rFonts w:ascii="Arial" w:eastAsia="Arial" w:hAnsi="Arial" w:cs="Arial"/>
          <w:color w:val="555A58"/>
          <w:w w:val="110"/>
          <w:sz w:val="18"/>
          <w:szCs w:val="18"/>
          <w:lang w:val="en-US"/>
        </w:rPr>
        <w:t xml:space="preserve"> </w:t>
      </w:r>
      <w:r w:rsidRPr="004F3BCF">
        <w:rPr>
          <w:rFonts w:ascii="Arial" w:eastAsia="Arial" w:hAnsi="Arial" w:cs="Arial"/>
          <w:color w:val="666C6A"/>
          <w:w w:val="110"/>
          <w:sz w:val="18"/>
          <w:szCs w:val="18"/>
          <w:lang w:val="en-US"/>
        </w:rPr>
        <w:t xml:space="preserve">conflict of </w:t>
      </w:r>
      <w:r w:rsidRPr="004F3BCF">
        <w:rPr>
          <w:rFonts w:ascii="Arial" w:eastAsia="Arial" w:hAnsi="Arial" w:cs="Arial"/>
          <w:color w:val="555A58"/>
          <w:w w:val="110"/>
          <w:sz w:val="18"/>
          <w:szCs w:val="18"/>
          <w:lang w:val="en-US"/>
        </w:rPr>
        <w:t>interest</w:t>
      </w:r>
      <w:r w:rsidRPr="004F3BCF">
        <w:rPr>
          <w:rFonts w:ascii="Arial" w:eastAsia="Arial" w:hAnsi="Arial" w:cs="Arial"/>
          <w:color w:val="555A58"/>
          <w:spacing w:val="-16"/>
          <w:w w:val="110"/>
          <w:sz w:val="18"/>
          <w:szCs w:val="18"/>
          <w:lang w:val="en-US"/>
        </w:rPr>
        <w:t xml:space="preserve"> </w:t>
      </w:r>
      <w:r w:rsidRPr="004F3BCF">
        <w:rPr>
          <w:rFonts w:ascii="Arial" w:eastAsia="Arial" w:hAnsi="Arial" w:cs="Arial"/>
          <w:color w:val="666C6A"/>
          <w:w w:val="110"/>
          <w:sz w:val="18"/>
          <w:szCs w:val="18"/>
          <w:lang w:val="en-US"/>
        </w:rPr>
        <w:t xml:space="preserve">should be </w:t>
      </w:r>
      <w:r w:rsidRPr="004F3BCF">
        <w:rPr>
          <w:rFonts w:ascii="Arial" w:eastAsia="Arial" w:hAnsi="Arial" w:cs="Arial"/>
          <w:color w:val="555A58"/>
          <w:w w:val="110"/>
          <w:sz w:val="18"/>
          <w:szCs w:val="18"/>
          <w:lang w:val="en-US"/>
        </w:rPr>
        <w:t xml:space="preserve">raised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3"/>
          <w:w w:val="110"/>
          <w:sz w:val="18"/>
          <w:szCs w:val="18"/>
          <w:lang w:val="en-US"/>
        </w:rPr>
        <w:t xml:space="preserve"> </w:t>
      </w:r>
      <w:r w:rsidRPr="004F3BCF">
        <w:rPr>
          <w:rFonts w:ascii="Arial" w:eastAsia="Arial" w:hAnsi="Arial" w:cs="Arial"/>
          <w:color w:val="666C6A"/>
          <w:w w:val="110"/>
          <w:sz w:val="18"/>
          <w:szCs w:val="18"/>
          <w:lang w:val="en-US"/>
        </w:rPr>
        <w:t>managed.</w:t>
      </w:r>
    </w:p>
    <w:p w:rsidR="004D2E5B" w:rsidRPr="004F3BCF" w:rsidRDefault="004D2E5B" w:rsidP="002D2B48">
      <w:pPr>
        <w:widowControl w:val="0"/>
        <w:autoSpaceDE w:val="0"/>
        <w:autoSpaceDN w:val="0"/>
        <w:spacing w:before="6" w:after="0" w:line="240" w:lineRule="auto"/>
        <w:ind w:left="797"/>
        <w:rPr>
          <w:rFonts w:ascii="Arial" w:eastAsia="Arial" w:hAnsi="Arial" w:cs="Arial"/>
          <w:sz w:val="18"/>
          <w:szCs w:val="18"/>
          <w:lang w:val="en-US"/>
        </w:rPr>
      </w:pPr>
    </w:p>
    <w:p w:rsidR="004D2E5B" w:rsidRPr="007937CF" w:rsidRDefault="004D2E5B" w:rsidP="002D2B48">
      <w:pPr>
        <w:widowControl w:val="0"/>
        <w:autoSpaceDE w:val="0"/>
        <w:autoSpaceDN w:val="0"/>
        <w:spacing w:after="0" w:line="240" w:lineRule="auto"/>
        <w:ind w:left="797"/>
        <w:outlineLvl w:val="3"/>
        <w:rPr>
          <w:rFonts w:ascii="Arial" w:eastAsia="Arial" w:hAnsi="Arial" w:cs="Arial"/>
          <w:b/>
          <w:bCs/>
          <w:sz w:val="20"/>
          <w:lang w:val="en-US"/>
        </w:rPr>
      </w:pPr>
      <w:r w:rsidRPr="007937CF">
        <w:rPr>
          <w:rFonts w:ascii="Arial" w:eastAsia="Arial" w:hAnsi="Arial" w:cs="Arial"/>
          <w:b/>
          <w:bCs/>
          <w:color w:val="638EB5"/>
          <w:w w:val="110"/>
          <w:sz w:val="20"/>
          <w:lang w:val="en-US"/>
        </w:rPr>
        <w:t>Con</w:t>
      </w:r>
      <w:r w:rsidRPr="007937CF">
        <w:rPr>
          <w:rFonts w:ascii="Arial" w:eastAsia="Arial" w:hAnsi="Arial" w:cs="Arial"/>
          <w:b/>
          <w:bCs/>
          <w:color w:val="4A7DAF"/>
          <w:w w:val="110"/>
          <w:sz w:val="20"/>
          <w:lang w:val="en-US"/>
        </w:rPr>
        <w:t>fli</w:t>
      </w:r>
      <w:r w:rsidRPr="007937CF">
        <w:rPr>
          <w:rFonts w:ascii="Arial" w:eastAsia="Arial" w:hAnsi="Arial" w:cs="Arial"/>
          <w:b/>
          <w:bCs/>
          <w:color w:val="638EB5"/>
          <w:w w:val="110"/>
          <w:sz w:val="20"/>
          <w:lang w:val="en-US"/>
        </w:rPr>
        <w:t>c</w:t>
      </w:r>
      <w:r w:rsidRPr="007937CF">
        <w:rPr>
          <w:rFonts w:ascii="Arial" w:eastAsia="Arial" w:hAnsi="Arial" w:cs="Arial"/>
          <w:b/>
          <w:bCs/>
          <w:color w:val="4A7DAF"/>
          <w:w w:val="110"/>
          <w:sz w:val="20"/>
          <w:lang w:val="en-US"/>
        </w:rPr>
        <w:t xml:space="preserve">t </w:t>
      </w:r>
      <w:r w:rsidRPr="007937CF">
        <w:rPr>
          <w:rFonts w:ascii="Arial" w:eastAsia="Arial" w:hAnsi="Arial" w:cs="Arial"/>
          <w:b/>
          <w:bCs/>
          <w:color w:val="638EB5"/>
          <w:w w:val="110"/>
          <w:sz w:val="20"/>
          <w:lang w:val="en-US"/>
        </w:rPr>
        <w:t>o</w:t>
      </w:r>
      <w:r w:rsidRPr="007937CF">
        <w:rPr>
          <w:rFonts w:ascii="Arial" w:eastAsia="Arial" w:hAnsi="Arial" w:cs="Arial"/>
          <w:b/>
          <w:bCs/>
          <w:color w:val="4A7DAF"/>
          <w:w w:val="110"/>
          <w:sz w:val="20"/>
          <w:lang w:val="en-US"/>
        </w:rPr>
        <w:t>f</w:t>
      </w:r>
      <w:r w:rsidRPr="007937CF">
        <w:rPr>
          <w:rFonts w:ascii="Arial" w:eastAsia="Arial" w:hAnsi="Arial" w:cs="Arial"/>
          <w:b/>
          <w:bCs/>
          <w:color w:val="4A7DAF"/>
          <w:spacing w:val="-8"/>
          <w:w w:val="110"/>
          <w:sz w:val="20"/>
          <w:lang w:val="en-US"/>
        </w:rPr>
        <w:t xml:space="preserve"> </w:t>
      </w:r>
      <w:r w:rsidRPr="007937CF">
        <w:rPr>
          <w:rFonts w:ascii="Arial" w:eastAsia="Arial" w:hAnsi="Arial" w:cs="Arial"/>
          <w:b/>
          <w:bCs/>
          <w:color w:val="638EB5"/>
          <w:w w:val="110"/>
          <w:sz w:val="20"/>
          <w:lang w:val="en-US"/>
        </w:rPr>
        <w:t>in</w:t>
      </w:r>
      <w:r w:rsidRPr="007937CF">
        <w:rPr>
          <w:rFonts w:ascii="Arial" w:eastAsia="Arial" w:hAnsi="Arial" w:cs="Arial"/>
          <w:b/>
          <w:bCs/>
          <w:color w:val="4A7DAF"/>
          <w:w w:val="110"/>
          <w:sz w:val="20"/>
          <w:lang w:val="en-US"/>
        </w:rPr>
        <w:t>t</w:t>
      </w:r>
      <w:r w:rsidRPr="007937CF">
        <w:rPr>
          <w:rFonts w:ascii="Arial" w:eastAsia="Arial" w:hAnsi="Arial" w:cs="Arial"/>
          <w:b/>
          <w:bCs/>
          <w:color w:val="638EB5"/>
          <w:w w:val="110"/>
          <w:sz w:val="20"/>
          <w:lang w:val="en-US"/>
        </w:rPr>
        <w:t>eres</w:t>
      </w:r>
      <w:r w:rsidRPr="007937CF">
        <w:rPr>
          <w:rFonts w:ascii="Arial" w:eastAsia="Arial" w:hAnsi="Arial" w:cs="Arial"/>
          <w:b/>
          <w:bCs/>
          <w:color w:val="4A7DAF"/>
          <w:w w:val="110"/>
          <w:sz w:val="20"/>
          <w:lang w:val="en-US"/>
        </w:rPr>
        <w:t>t</w:t>
      </w:r>
    </w:p>
    <w:p w:rsidR="004D2E5B" w:rsidRPr="007937CF" w:rsidRDefault="004D2E5B" w:rsidP="002D2B48">
      <w:pPr>
        <w:widowControl w:val="0"/>
        <w:autoSpaceDE w:val="0"/>
        <w:autoSpaceDN w:val="0"/>
        <w:spacing w:before="6" w:after="0" w:line="240" w:lineRule="auto"/>
        <w:ind w:left="797"/>
        <w:rPr>
          <w:rFonts w:ascii="Arial" w:eastAsia="Arial" w:hAnsi="Arial" w:cs="Arial"/>
          <w:b/>
          <w:sz w:val="20"/>
          <w:lang w:val="en-US"/>
        </w:rPr>
      </w:pPr>
    </w:p>
    <w:p w:rsidR="004D2E5B" w:rsidRPr="004F3BCF" w:rsidRDefault="004D2E5B" w:rsidP="002D2B48">
      <w:pPr>
        <w:widowControl w:val="0"/>
        <w:autoSpaceDE w:val="0"/>
        <w:autoSpaceDN w:val="0"/>
        <w:spacing w:after="0" w:line="240" w:lineRule="auto"/>
        <w:ind w:left="797"/>
        <w:rPr>
          <w:rFonts w:ascii="Arial" w:eastAsia="Arial" w:hAnsi="Arial" w:cs="Arial"/>
          <w:sz w:val="18"/>
          <w:szCs w:val="18"/>
          <w:lang w:val="en-US"/>
        </w:rPr>
      </w:pPr>
      <w:r w:rsidRPr="004F3BCF">
        <w:rPr>
          <w:rFonts w:ascii="Arial" w:eastAsia="Arial" w:hAnsi="Arial" w:cs="Arial"/>
          <w:color w:val="666C6A"/>
          <w:w w:val="110"/>
          <w:sz w:val="18"/>
          <w:szCs w:val="18"/>
          <w:lang w:val="en-US"/>
        </w:rPr>
        <w:t>Suppliers must:</w:t>
      </w:r>
    </w:p>
    <w:p w:rsidR="004D2E5B" w:rsidRPr="004F3BCF" w:rsidRDefault="004D2E5B" w:rsidP="002D2B48">
      <w:pPr>
        <w:widowControl w:val="0"/>
        <w:autoSpaceDE w:val="0"/>
        <w:autoSpaceDN w:val="0"/>
        <w:spacing w:before="1" w:after="0" w:line="240" w:lineRule="auto"/>
        <w:ind w:left="797"/>
        <w:rPr>
          <w:rFonts w:ascii="Arial" w:eastAsia="Arial" w:hAnsi="Arial" w:cs="Arial"/>
          <w:sz w:val="18"/>
          <w:szCs w:val="18"/>
          <w:lang w:val="en-US"/>
        </w:rPr>
      </w:pPr>
    </w:p>
    <w:p w:rsidR="004D2E5B" w:rsidRPr="004F3BCF" w:rsidRDefault="004D2E5B" w:rsidP="002D2B48">
      <w:pPr>
        <w:widowControl w:val="0"/>
        <w:numPr>
          <w:ilvl w:val="0"/>
          <w:numId w:val="30"/>
        </w:numPr>
        <w:tabs>
          <w:tab w:val="left" w:pos="1262"/>
        </w:tabs>
        <w:autoSpaceDE w:val="0"/>
        <w:autoSpaceDN w:val="0"/>
        <w:spacing w:after="0" w:line="295" w:lineRule="auto"/>
        <w:ind w:left="797" w:right="1" w:hanging="326"/>
        <w:rPr>
          <w:rFonts w:ascii="Arial" w:eastAsia="Arial" w:hAnsi="Arial" w:cs="Arial"/>
          <w:sz w:val="18"/>
          <w:szCs w:val="18"/>
          <w:lang w:val="en-US"/>
        </w:rPr>
      </w:pPr>
      <w:r w:rsidRPr="004F3BCF">
        <w:rPr>
          <w:rFonts w:ascii="Arial" w:eastAsia="Arial" w:hAnsi="Arial" w:cs="Arial"/>
          <w:color w:val="555A58"/>
          <w:w w:val="110"/>
          <w:sz w:val="18"/>
          <w:szCs w:val="18"/>
          <w:lang w:val="en-US"/>
        </w:rPr>
        <w:t xml:space="preserve">declare to the relevant department </w:t>
      </w:r>
      <w:r w:rsidRPr="004F3BCF">
        <w:rPr>
          <w:rFonts w:ascii="Arial" w:eastAsia="Arial" w:hAnsi="Arial" w:cs="Arial"/>
          <w:color w:val="666C6A"/>
          <w:w w:val="110"/>
          <w:sz w:val="18"/>
          <w:szCs w:val="18"/>
          <w:lang w:val="en-US"/>
        </w:rPr>
        <w:t xml:space="preserve">or agency CPO (or if there is no such appointed </w:t>
      </w:r>
      <w:r w:rsidRPr="004F3BCF">
        <w:rPr>
          <w:rFonts w:ascii="Arial" w:eastAsia="Arial" w:hAnsi="Arial" w:cs="Arial"/>
          <w:color w:val="555A58"/>
          <w:w w:val="110"/>
          <w:sz w:val="18"/>
          <w:szCs w:val="18"/>
          <w:lang w:val="en-US"/>
        </w:rPr>
        <w:t>person</w:t>
      </w:r>
      <w:r w:rsidRPr="004F3BCF">
        <w:rPr>
          <w:rFonts w:ascii="Arial" w:eastAsia="Arial" w:hAnsi="Arial" w:cs="Arial"/>
          <w:color w:val="7D8282"/>
          <w:w w:val="110"/>
          <w:sz w:val="18"/>
          <w:szCs w:val="18"/>
          <w:lang w:val="en-US"/>
        </w:rPr>
        <w:t xml:space="preserve">, </w:t>
      </w:r>
      <w:r w:rsidRPr="004F3BCF">
        <w:rPr>
          <w:rFonts w:ascii="Arial" w:eastAsia="Arial" w:hAnsi="Arial" w:cs="Arial"/>
          <w:color w:val="666C6A"/>
          <w:w w:val="110"/>
          <w:sz w:val="18"/>
          <w:szCs w:val="18"/>
          <w:lang w:val="en-US"/>
        </w:rPr>
        <w:t>then the appointed</w:t>
      </w:r>
      <w:r w:rsidRPr="004F3BCF">
        <w:rPr>
          <w:rFonts w:ascii="Arial" w:eastAsia="Arial" w:hAnsi="Arial" w:cs="Arial"/>
          <w:color w:val="555A58"/>
          <w:w w:val="110"/>
          <w:sz w:val="18"/>
          <w:szCs w:val="18"/>
          <w:lang w:val="en-US"/>
        </w:rPr>
        <w:t xml:space="preserve"> State manager under </w:t>
      </w:r>
      <w:r w:rsidRPr="004F3BCF">
        <w:rPr>
          <w:rFonts w:ascii="Arial" w:eastAsia="Arial" w:hAnsi="Arial" w:cs="Arial"/>
          <w:color w:val="666C6A"/>
          <w:w w:val="110"/>
          <w:sz w:val="18"/>
          <w:szCs w:val="18"/>
          <w:lang w:val="en-US"/>
        </w:rPr>
        <w:t>their contract, or the primary State</w:t>
      </w:r>
      <w:r w:rsidRPr="004F3BCF">
        <w:rPr>
          <w:rFonts w:ascii="Arial" w:eastAsia="Arial" w:hAnsi="Arial" w:cs="Arial"/>
          <w:color w:val="555A58"/>
          <w:w w:val="110"/>
          <w:sz w:val="18"/>
          <w:szCs w:val="18"/>
          <w:lang w:val="en-US"/>
        </w:rPr>
        <w:t xml:space="preserve"> contact</w:t>
      </w:r>
      <w:r w:rsidRPr="004F3BCF">
        <w:rPr>
          <w:rFonts w:ascii="Arial" w:eastAsia="Arial" w:hAnsi="Arial" w:cs="Arial"/>
          <w:color w:val="555A58"/>
          <w:spacing w:val="-8"/>
          <w:w w:val="110"/>
          <w:sz w:val="18"/>
          <w:szCs w:val="18"/>
          <w:lang w:val="en-US"/>
        </w:rPr>
        <w:t xml:space="preserve"> </w:t>
      </w:r>
      <w:r w:rsidRPr="004F3BCF">
        <w:rPr>
          <w:rFonts w:ascii="Arial" w:eastAsia="Arial" w:hAnsi="Arial" w:cs="Arial"/>
          <w:color w:val="555A58"/>
          <w:w w:val="110"/>
          <w:sz w:val="18"/>
          <w:szCs w:val="18"/>
          <w:lang w:val="en-US"/>
        </w:rPr>
        <w:t>in</w:t>
      </w:r>
      <w:r w:rsidRPr="004F3BCF">
        <w:rPr>
          <w:rFonts w:ascii="Arial" w:eastAsia="Arial" w:hAnsi="Arial" w:cs="Arial"/>
          <w:color w:val="555A58"/>
          <w:spacing w:val="-19"/>
          <w:w w:val="110"/>
          <w:sz w:val="18"/>
          <w:szCs w:val="18"/>
          <w:lang w:val="en-US"/>
        </w:rPr>
        <w:t xml:space="preserve"> </w:t>
      </w:r>
      <w:r w:rsidRPr="004F3BCF">
        <w:rPr>
          <w:rFonts w:ascii="Arial" w:eastAsia="Arial" w:hAnsi="Arial" w:cs="Arial"/>
          <w:color w:val="555A58"/>
          <w:w w:val="110"/>
          <w:sz w:val="18"/>
          <w:szCs w:val="18"/>
          <w:lang w:val="en-US"/>
        </w:rPr>
        <w:t>relation</w:t>
      </w:r>
      <w:r w:rsidRPr="004F3BCF">
        <w:rPr>
          <w:rFonts w:ascii="Arial" w:eastAsia="Arial" w:hAnsi="Arial" w:cs="Arial"/>
          <w:color w:val="555A58"/>
          <w:spacing w:val="-12"/>
          <w:w w:val="110"/>
          <w:sz w:val="18"/>
          <w:szCs w:val="18"/>
          <w:lang w:val="en-US"/>
        </w:rPr>
        <w:t xml:space="preserve"> </w:t>
      </w:r>
      <w:r w:rsidRPr="004F3BCF">
        <w:rPr>
          <w:rFonts w:ascii="Arial" w:eastAsia="Arial" w:hAnsi="Arial" w:cs="Arial"/>
          <w:color w:val="666C6A"/>
          <w:w w:val="110"/>
          <w:sz w:val="18"/>
          <w:szCs w:val="18"/>
          <w:lang w:val="en-US"/>
        </w:rPr>
        <w:t>to</w:t>
      </w:r>
      <w:r w:rsidRPr="004F3BCF">
        <w:rPr>
          <w:rFonts w:ascii="Arial" w:eastAsia="Arial" w:hAnsi="Arial" w:cs="Arial"/>
          <w:color w:val="666C6A"/>
          <w:spacing w:val="-10"/>
          <w:w w:val="110"/>
          <w:sz w:val="18"/>
          <w:szCs w:val="18"/>
          <w:lang w:val="en-US"/>
        </w:rPr>
        <w:t xml:space="preserve"> </w:t>
      </w:r>
      <w:r w:rsidRPr="004F3BCF">
        <w:rPr>
          <w:rFonts w:ascii="Arial" w:eastAsia="Arial" w:hAnsi="Arial" w:cs="Arial"/>
          <w:color w:val="666C6A"/>
          <w:w w:val="110"/>
          <w:sz w:val="18"/>
          <w:szCs w:val="18"/>
          <w:lang w:val="en-US"/>
        </w:rPr>
        <w:t>the</w:t>
      </w:r>
      <w:r w:rsidRPr="004F3BCF">
        <w:rPr>
          <w:rFonts w:ascii="Arial" w:eastAsia="Arial" w:hAnsi="Arial" w:cs="Arial"/>
          <w:color w:val="666C6A"/>
          <w:spacing w:val="-12"/>
          <w:w w:val="110"/>
          <w:sz w:val="18"/>
          <w:szCs w:val="18"/>
          <w:lang w:val="en-US"/>
        </w:rPr>
        <w:t xml:space="preserve"> </w:t>
      </w:r>
      <w:r w:rsidRPr="004F3BCF">
        <w:rPr>
          <w:rFonts w:ascii="Arial" w:eastAsia="Arial" w:hAnsi="Arial" w:cs="Arial"/>
          <w:color w:val="555A58"/>
          <w:w w:val="110"/>
          <w:sz w:val="18"/>
          <w:szCs w:val="18"/>
          <w:lang w:val="en-US"/>
        </w:rPr>
        <w:t>goods</w:t>
      </w:r>
      <w:r w:rsidRPr="004F3BCF">
        <w:rPr>
          <w:rFonts w:ascii="Arial" w:eastAsia="Arial" w:hAnsi="Arial" w:cs="Arial"/>
          <w:color w:val="555A58"/>
          <w:spacing w:val="-2"/>
          <w:w w:val="110"/>
          <w:sz w:val="18"/>
          <w:szCs w:val="18"/>
          <w:lang w:val="en-US"/>
        </w:rPr>
        <w:t xml:space="preserve"> </w:t>
      </w:r>
      <w:r w:rsidRPr="004F3BCF">
        <w:rPr>
          <w:rFonts w:ascii="Arial" w:eastAsia="Arial" w:hAnsi="Arial" w:cs="Arial"/>
          <w:color w:val="666C6A"/>
          <w:w w:val="110"/>
          <w:sz w:val="18"/>
          <w:szCs w:val="18"/>
          <w:lang w:val="en-US"/>
        </w:rPr>
        <w:t>or</w:t>
      </w:r>
      <w:r w:rsidRPr="004F3BCF">
        <w:rPr>
          <w:rFonts w:ascii="Arial" w:eastAsia="Arial" w:hAnsi="Arial" w:cs="Arial"/>
          <w:color w:val="666C6A"/>
          <w:spacing w:val="-14"/>
          <w:w w:val="110"/>
          <w:sz w:val="18"/>
          <w:szCs w:val="18"/>
          <w:lang w:val="en-US"/>
        </w:rPr>
        <w:t xml:space="preserve"> </w:t>
      </w:r>
      <w:r w:rsidRPr="004F3BCF">
        <w:rPr>
          <w:rFonts w:ascii="Arial" w:eastAsia="Arial" w:hAnsi="Arial" w:cs="Arial"/>
          <w:color w:val="666C6A"/>
          <w:w w:val="110"/>
          <w:sz w:val="18"/>
          <w:szCs w:val="18"/>
          <w:lang w:val="en-US"/>
        </w:rPr>
        <w:t>services</w:t>
      </w:r>
      <w:r w:rsidRPr="004F3BCF">
        <w:rPr>
          <w:rFonts w:ascii="Arial" w:eastAsia="Arial" w:hAnsi="Arial" w:cs="Arial"/>
          <w:color w:val="666C6A"/>
          <w:spacing w:val="-7"/>
          <w:w w:val="110"/>
          <w:sz w:val="18"/>
          <w:szCs w:val="18"/>
          <w:lang w:val="en-US"/>
        </w:rPr>
        <w:t xml:space="preserve"> </w:t>
      </w:r>
      <w:r w:rsidRPr="004F3BCF">
        <w:rPr>
          <w:rFonts w:ascii="Arial" w:eastAsia="Arial" w:hAnsi="Arial" w:cs="Arial"/>
          <w:color w:val="666C6A"/>
          <w:w w:val="110"/>
          <w:sz w:val="18"/>
          <w:szCs w:val="18"/>
          <w:lang w:val="en-US"/>
        </w:rPr>
        <w:t>or</w:t>
      </w:r>
      <w:r w:rsidRPr="004F3BCF">
        <w:rPr>
          <w:rFonts w:ascii="Arial" w:eastAsia="Arial" w:hAnsi="Arial" w:cs="Arial"/>
          <w:color w:val="666C6A"/>
          <w:spacing w:val="-21"/>
          <w:w w:val="110"/>
          <w:sz w:val="18"/>
          <w:szCs w:val="18"/>
          <w:lang w:val="en-US"/>
        </w:rPr>
        <w:t xml:space="preserve"> </w:t>
      </w:r>
      <w:r w:rsidRPr="004F3BCF">
        <w:rPr>
          <w:rFonts w:ascii="Arial" w:eastAsia="Arial" w:hAnsi="Arial" w:cs="Arial"/>
          <w:color w:val="666C6A"/>
          <w:w w:val="110"/>
          <w:sz w:val="18"/>
          <w:szCs w:val="18"/>
          <w:lang w:val="en-US"/>
        </w:rPr>
        <w:t xml:space="preserve">construction works </w:t>
      </w:r>
      <w:r w:rsidRPr="004F3BCF">
        <w:rPr>
          <w:rFonts w:ascii="Arial" w:eastAsia="Arial" w:hAnsi="Arial" w:cs="Arial"/>
          <w:color w:val="555A58"/>
          <w:w w:val="110"/>
          <w:sz w:val="18"/>
          <w:szCs w:val="18"/>
          <w:lang w:val="en-US"/>
        </w:rPr>
        <w:t xml:space="preserve">and </w:t>
      </w:r>
      <w:r w:rsidRPr="004F3BCF">
        <w:rPr>
          <w:rFonts w:ascii="Arial" w:eastAsia="Arial" w:hAnsi="Arial" w:cs="Arial"/>
          <w:color w:val="666C6A"/>
          <w:w w:val="110"/>
          <w:sz w:val="18"/>
          <w:szCs w:val="18"/>
          <w:lang w:val="en-US"/>
        </w:rPr>
        <w:t xml:space="preserve">services </w:t>
      </w:r>
      <w:r w:rsidRPr="004F3BCF">
        <w:rPr>
          <w:rFonts w:ascii="Arial" w:eastAsia="Arial" w:hAnsi="Arial" w:cs="Arial"/>
          <w:color w:val="555A58"/>
          <w:w w:val="110"/>
          <w:sz w:val="18"/>
          <w:szCs w:val="18"/>
          <w:lang w:val="en-US"/>
        </w:rPr>
        <w:t xml:space="preserve">being </w:t>
      </w:r>
      <w:r w:rsidRPr="004F3BCF">
        <w:rPr>
          <w:rFonts w:ascii="Arial" w:eastAsia="Arial" w:hAnsi="Arial" w:cs="Arial"/>
          <w:color w:val="666C6A"/>
          <w:w w:val="110"/>
          <w:sz w:val="18"/>
          <w:szCs w:val="18"/>
          <w:lang w:val="en-US"/>
        </w:rPr>
        <w:t>provided), any situation that</w:t>
      </w:r>
      <w:r w:rsidRPr="004F3BCF">
        <w:rPr>
          <w:rFonts w:ascii="Arial" w:eastAsia="Arial" w:hAnsi="Arial" w:cs="Arial"/>
          <w:color w:val="3A3E3C"/>
          <w:w w:val="110"/>
          <w:sz w:val="18"/>
          <w:szCs w:val="18"/>
          <w:lang w:val="en-US"/>
        </w:rPr>
        <w:t xml:space="preserve"> r</w:t>
      </w:r>
      <w:r w:rsidRPr="004F3BCF">
        <w:rPr>
          <w:rFonts w:ascii="Arial" w:eastAsia="Arial" w:hAnsi="Arial" w:cs="Arial"/>
          <w:color w:val="666C6A"/>
          <w:w w:val="110"/>
          <w:sz w:val="18"/>
          <w:szCs w:val="18"/>
          <w:lang w:val="en-US"/>
        </w:rPr>
        <w:t>aises</w:t>
      </w:r>
      <w:r w:rsidRPr="004F3BCF">
        <w:rPr>
          <w:rFonts w:ascii="Arial" w:eastAsia="Arial" w:hAnsi="Arial" w:cs="Arial"/>
          <w:color w:val="666C6A"/>
          <w:spacing w:val="-22"/>
          <w:w w:val="110"/>
          <w:sz w:val="18"/>
          <w:szCs w:val="18"/>
          <w:lang w:val="en-US"/>
        </w:rPr>
        <w:t xml:space="preserve"> </w:t>
      </w:r>
      <w:r w:rsidRPr="004F3BCF">
        <w:rPr>
          <w:rFonts w:ascii="Arial" w:eastAsia="Arial" w:hAnsi="Arial" w:cs="Arial"/>
          <w:color w:val="555A58"/>
          <w:w w:val="110"/>
          <w:sz w:val="18"/>
          <w:szCs w:val="18"/>
          <w:lang w:val="en-US"/>
        </w:rPr>
        <w:t>an</w:t>
      </w:r>
      <w:r w:rsidRPr="004F3BCF">
        <w:rPr>
          <w:rFonts w:ascii="Arial" w:eastAsia="Arial" w:hAnsi="Arial" w:cs="Arial"/>
          <w:color w:val="555A58"/>
          <w:spacing w:val="-12"/>
          <w:w w:val="110"/>
          <w:sz w:val="18"/>
          <w:szCs w:val="18"/>
          <w:lang w:val="en-US"/>
        </w:rPr>
        <w:t xml:space="preserve"> </w:t>
      </w:r>
      <w:r w:rsidRPr="004F3BCF">
        <w:rPr>
          <w:rFonts w:ascii="Arial" w:eastAsia="Arial" w:hAnsi="Arial" w:cs="Arial"/>
          <w:color w:val="666C6A"/>
          <w:w w:val="110"/>
          <w:sz w:val="18"/>
          <w:szCs w:val="18"/>
          <w:lang w:val="en-US"/>
        </w:rPr>
        <w:t>actual,</w:t>
      </w:r>
      <w:r w:rsidRPr="004F3BCF">
        <w:rPr>
          <w:rFonts w:ascii="Arial" w:eastAsia="Arial" w:hAnsi="Arial" w:cs="Arial"/>
          <w:color w:val="666C6A"/>
          <w:spacing w:val="-20"/>
          <w:w w:val="110"/>
          <w:sz w:val="18"/>
          <w:szCs w:val="18"/>
          <w:lang w:val="en-US"/>
        </w:rPr>
        <w:t xml:space="preserve"> </w:t>
      </w:r>
      <w:r w:rsidRPr="004F3BCF">
        <w:rPr>
          <w:rFonts w:ascii="Arial" w:eastAsia="Arial" w:hAnsi="Arial" w:cs="Arial"/>
          <w:color w:val="666C6A"/>
          <w:w w:val="110"/>
          <w:sz w:val="18"/>
          <w:szCs w:val="18"/>
          <w:lang w:val="en-US"/>
        </w:rPr>
        <w:t>potential</w:t>
      </w:r>
      <w:r w:rsidRPr="004F3BCF">
        <w:rPr>
          <w:rFonts w:ascii="Arial" w:eastAsia="Arial" w:hAnsi="Arial" w:cs="Arial"/>
          <w:color w:val="666C6A"/>
          <w:spacing w:val="-13"/>
          <w:w w:val="110"/>
          <w:sz w:val="18"/>
          <w:szCs w:val="18"/>
          <w:lang w:val="en-US"/>
        </w:rPr>
        <w:t xml:space="preserve"> </w:t>
      </w:r>
      <w:r w:rsidRPr="004F3BCF">
        <w:rPr>
          <w:rFonts w:ascii="Arial" w:eastAsia="Arial" w:hAnsi="Arial" w:cs="Arial"/>
          <w:color w:val="666C6A"/>
          <w:w w:val="110"/>
          <w:sz w:val="18"/>
          <w:szCs w:val="18"/>
          <w:lang w:val="en-US"/>
        </w:rPr>
        <w:t>or</w:t>
      </w:r>
      <w:r w:rsidRPr="004F3BCF">
        <w:rPr>
          <w:rFonts w:ascii="Arial" w:eastAsia="Arial" w:hAnsi="Arial" w:cs="Arial"/>
          <w:color w:val="666C6A"/>
          <w:spacing w:val="-17"/>
          <w:w w:val="110"/>
          <w:sz w:val="18"/>
          <w:szCs w:val="18"/>
          <w:lang w:val="en-US"/>
        </w:rPr>
        <w:t xml:space="preserve"> </w:t>
      </w:r>
      <w:r w:rsidRPr="004F3BCF">
        <w:rPr>
          <w:rFonts w:ascii="Arial" w:eastAsia="Arial" w:hAnsi="Arial" w:cs="Arial"/>
          <w:color w:val="555A58"/>
          <w:w w:val="110"/>
          <w:sz w:val="18"/>
          <w:szCs w:val="18"/>
          <w:lang w:val="en-US"/>
        </w:rPr>
        <w:t>perceived</w:t>
      </w:r>
      <w:r w:rsidRPr="004F3BCF">
        <w:rPr>
          <w:rFonts w:ascii="Arial" w:eastAsia="Arial" w:hAnsi="Arial" w:cs="Arial"/>
          <w:color w:val="555A58"/>
          <w:spacing w:val="-20"/>
          <w:w w:val="110"/>
          <w:sz w:val="18"/>
          <w:szCs w:val="18"/>
          <w:lang w:val="en-US"/>
        </w:rPr>
        <w:t xml:space="preserve"> </w:t>
      </w:r>
      <w:r w:rsidRPr="004F3BCF">
        <w:rPr>
          <w:rFonts w:ascii="Arial" w:eastAsia="Arial" w:hAnsi="Arial" w:cs="Arial"/>
          <w:color w:val="666C6A"/>
          <w:w w:val="110"/>
          <w:sz w:val="18"/>
          <w:szCs w:val="18"/>
          <w:lang w:val="en-US"/>
        </w:rPr>
        <w:t>conflict</w:t>
      </w:r>
      <w:r w:rsidRPr="004F3BCF">
        <w:rPr>
          <w:rFonts w:ascii="Arial" w:eastAsia="Arial" w:hAnsi="Arial" w:cs="Arial"/>
          <w:color w:val="666C6A"/>
          <w:spacing w:val="-6"/>
          <w:w w:val="110"/>
          <w:sz w:val="18"/>
          <w:szCs w:val="18"/>
          <w:lang w:val="en-US"/>
        </w:rPr>
        <w:t xml:space="preserve"> </w:t>
      </w:r>
      <w:r w:rsidRPr="004F3BCF">
        <w:rPr>
          <w:rFonts w:ascii="Arial" w:eastAsia="Arial" w:hAnsi="Arial" w:cs="Arial"/>
          <w:color w:val="555A58"/>
          <w:w w:val="110"/>
          <w:sz w:val="18"/>
          <w:szCs w:val="18"/>
          <w:lang w:val="en-US"/>
        </w:rPr>
        <w:t>of</w:t>
      </w:r>
      <w:r w:rsidRPr="004F3BCF">
        <w:rPr>
          <w:rFonts w:ascii="Arial" w:eastAsia="Arial" w:hAnsi="Arial" w:cs="Arial"/>
          <w:color w:val="555A58"/>
          <w:spacing w:val="-14"/>
          <w:w w:val="110"/>
          <w:sz w:val="18"/>
          <w:szCs w:val="18"/>
          <w:lang w:val="en-US"/>
        </w:rPr>
        <w:t xml:space="preserve"> </w:t>
      </w:r>
      <w:r w:rsidRPr="004F3BCF">
        <w:rPr>
          <w:rFonts w:ascii="Arial" w:eastAsia="Arial" w:hAnsi="Arial" w:cs="Arial"/>
          <w:color w:val="555A58"/>
          <w:w w:val="110"/>
          <w:sz w:val="18"/>
          <w:szCs w:val="18"/>
          <w:lang w:val="en-US"/>
        </w:rPr>
        <w:t>interest</w:t>
      </w:r>
      <w:r w:rsidRPr="004F3BCF">
        <w:rPr>
          <w:rFonts w:ascii="Arial" w:eastAsia="Arial" w:hAnsi="Arial" w:cs="Arial"/>
          <w:color w:val="666C6A"/>
          <w:w w:val="110"/>
          <w:sz w:val="18"/>
          <w:szCs w:val="18"/>
          <w:lang w:val="en-US"/>
        </w:rPr>
        <w:t xml:space="preserve"> related</w:t>
      </w:r>
      <w:r w:rsidRPr="004F3BCF">
        <w:rPr>
          <w:rFonts w:ascii="Arial" w:eastAsia="Arial" w:hAnsi="Arial" w:cs="Arial"/>
          <w:color w:val="666C6A"/>
          <w:spacing w:val="-12"/>
          <w:w w:val="110"/>
          <w:sz w:val="18"/>
          <w:szCs w:val="18"/>
          <w:lang w:val="en-US"/>
        </w:rPr>
        <w:t xml:space="preserve"> </w:t>
      </w:r>
      <w:r w:rsidRPr="004F3BCF">
        <w:rPr>
          <w:rFonts w:ascii="Arial" w:eastAsia="Arial" w:hAnsi="Arial" w:cs="Arial"/>
          <w:color w:val="666C6A"/>
          <w:w w:val="110"/>
          <w:sz w:val="18"/>
          <w:szCs w:val="18"/>
          <w:lang w:val="en-US"/>
        </w:rPr>
        <w:t>to</w:t>
      </w:r>
      <w:r w:rsidRPr="004F3BCF">
        <w:rPr>
          <w:rFonts w:ascii="Arial" w:eastAsia="Arial" w:hAnsi="Arial" w:cs="Arial"/>
          <w:color w:val="666C6A"/>
          <w:spacing w:val="-10"/>
          <w:w w:val="110"/>
          <w:sz w:val="18"/>
          <w:szCs w:val="18"/>
          <w:lang w:val="en-US"/>
        </w:rPr>
        <w:t xml:space="preserve"> </w:t>
      </w:r>
      <w:r w:rsidRPr="004F3BCF">
        <w:rPr>
          <w:rFonts w:ascii="Arial" w:eastAsia="Arial" w:hAnsi="Arial" w:cs="Arial"/>
          <w:color w:val="666C6A"/>
          <w:w w:val="110"/>
          <w:sz w:val="18"/>
          <w:szCs w:val="18"/>
          <w:lang w:val="en-US"/>
        </w:rPr>
        <w:t>or</w:t>
      </w:r>
      <w:r w:rsidRPr="004F3BCF">
        <w:rPr>
          <w:rFonts w:ascii="Arial" w:eastAsia="Arial" w:hAnsi="Arial" w:cs="Arial"/>
          <w:color w:val="666C6A"/>
          <w:spacing w:val="-7"/>
          <w:w w:val="110"/>
          <w:sz w:val="18"/>
          <w:szCs w:val="18"/>
          <w:lang w:val="en-US"/>
        </w:rPr>
        <w:t xml:space="preserve"> </w:t>
      </w:r>
      <w:r w:rsidRPr="004F3BCF">
        <w:rPr>
          <w:rFonts w:ascii="Arial" w:eastAsia="Arial" w:hAnsi="Arial" w:cs="Arial"/>
          <w:color w:val="666C6A"/>
          <w:w w:val="110"/>
          <w:sz w:val="18"/>
          <w:szCs w:val="18"/>
          <w:lang w:val="en-US"/>
        </w:rPr>
        <w:t>in</w:t>
      </w:r>
      <w:r w:rsidRPr="004F3BCF">
        <w:rPr>
          <w:rFonts w:ascii="Arial" w:eastAsia="Arial" w:hAnsi="Arial" w:cs="Arial"/>
          <w:color w:val="666C6A"/>
          <w:spacing w:val="-11"/>
          <w:w w:val="110"/>
          <w:sz w:val="18"/>
          <w:szCs w:val="18"/>
          <w:lang w:val="en-US"/>
        </w:rPr>
        <w:t xml:space="preserve"> </w:t>
      </w:r>
      <w:r w:rsidRPr="004F3BCF">
        <w:rPr>
          <w:rFonts w:ascii="Arial" w:eastAsia="Arial" w:hAnsi="Arial" w:cs="Arial"/>
          <w:color w:val="666C6A"/>
          <w:w w:val="110"/>
          <w:sz w:val="18"/>
          <w:szCs w:val="18"/>
          <w:lang w:val="en-US"/>
        </w:rPr>
        <w:t>connection</w:t>
      </w:r>
      <w:r w:rsidRPr="004F3BCF">
        <w:rPr>
          <w:rFonts w:ascii="Arial" w:eastAsia="Arial" w:hAnsi="Arial" w:cs="Arial"/>
          <w:color w:val="666C6A"/>
          <w:spacing w:val="-2"/>
          <w:w w:val="110"/>
          <w:sz w:val="18"/>
          <w:szCs w:val="18"/>
          <w:lang w:val="en-US"/>
        </w:rPr>
        <w:t xml:space="preserve"> </w:t>
      </w:r>
      <w:r w:rsidRPr="004F3BCF">
        <w:rPr>
          <w:rFonts w:ascii="Arial" w:eastAsia="Arial" w:hAnsi="Arial" w:cs="Arial"/>
          <w:color w:val="666C6A"/>
          <w:w w:val="110"/>
          <w:sz w:val="18"/>
          <w:szCs w:val="18"/>
          <w:lang w:val="en-US"/>
        </w:rPr>
        <w:t>with</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666C6A"/>
          <w:w w:val="110"/>
          <w:sz w:val="18"/>
          <w:szCs w:val="18"/>
          <w:lang w:val="en-US"/>
        </w:rPr>
        <w:t>its</w:t>
      </w:r>
      <w:r w:rsidRPr="004F3BCF">
        <w:rPr>
          <w:rFonts w:ascii="Arial" w:eastAsia="Arial" w:hAnsi="Arial" w:cs="Arial"/>
          <w:color w:val="666C6A"/>
          <w:spacing w:val="-13"/>
          <w:w w:val="110"/>
          <w:sz w:val="18"/>
          <w:szCs w:val="18"/>
          <w:lang w:val="en-US"/>
        </w:rPr>
        <w:t xml:space="preserve"> </w:t>
      </w:r>
      <w:r w:rsidRPr="004F3BCF">
        <w:rPr>
          <w:rFonts w:ascii="Arial" w:eastAsia="Arial" w:hAnsi="Arial" w:cs="Arial"/>
          <w:color w:val="666C6A"/>
          <w:w w:val="110"/>
          <w:sz w:val="18"/>
          <w:szCs w:val="18"/>
          <w:lang w:val="en-US"/>
        </w:rPr>
        <w:t>dealings</w:t>
      </w:r>
      <w:r w:rsidRPr="004F3BCF">
        <w:rPr>
          <w:rFonts w:ascii="Arial" w:eastAsia="Arial" w:hAnsi="Arial" w:cs="Arial"/>
          <w:color w:val="666C6A"/>
          <w:spacing w:val="-4"/>
          <w:w w:val="110"/>
          <w:sz w:val="18"/>
          <w:szCs w:val="18"/>
          <w:lang w:val="en-US"/>
        </w:rPr>
        <w:t xml:space="preserve"> </w:t>
      </w:r>
      <w:r w:rsidRPr="004F3BCF">
        <w:rPr>
          <w:rFonts w:ascii="Arial" w:eastAsia="Arial" w:hAnsi="Arial" w:cs="Arial"/>
          <w:color w:val="666C6A"/>
          <w:w w:val="110"/>
          <w:sz w:val="18"/>
          <w:szCs w:val="18"/>
          <w:lang w:val="en-US"/>
        </w:rPr>
        <w:t>with</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666C6A"/>
          <w:w w:val="110"/>
          <w:sz w:val="18"/>
          <w:szCs w:val="18"/>
          <w:lang w:val="en-US"/>
        </w:rPr>
        <w:t>the</w:t>
      </w:r>
      <w:r w:rsidRPr="004F3BCF">
        <w:rPr>
          <w:rFonts w:ascii="Arial" w:eastAsia="Arial" w:hAnsi="Arial" w:cs="Arial"/>
          <w:color w:val="666C6A"/>
          <w:spacing w:val="-11"/>
          <w:w w:val="110"/>
          <w:sz w:val="18"/>
          <w:szCs w:val="18"/>
          <w:lang w:val="en-US"/>
        </w:rPr>
        <w:t xml:space="preserve"> </w:t>
      </w:r>
      <w:r w:rsidRPr="004F3BCF">
        <w:rPr>
          <w:rFonts w:ascii="Arial" w:eastAsia="Arial" w:hAnsi="Arial" w:cs="Arial"/>
          <w:color w:val="666C6A"/>
          <w:w w:val="110"/>
          <w:sz w:val="18"/>
          <w:szCs w:val="18"/>
          <w:lang w:val="en-US"/>
        </w:rPr>
        <w:t>State; and</w:t>
      </w:r>
    </w:p>
    <w:p w:rsidR="004D2E5B" w:rsidRPr="004F3BCF" w:rsidRDefault="004D2E5B" w:rsidP="002D2B48">
      <w:pPr>
        <w:widowControl w:val="0"/>
        <w:autoSpaceDE w:val="0"/>
        <w:autoSpaceDN w:val="0"/>
        <w:spacing w:before="8" w:after="0" w:line="240" w:lineRule="auto"/>
        <w:ind w:left="797"/>
        <w:rPr>
          <w:rFonts w:ascii="Arial" w:eastAsia="Arial" w:hAnsi="Arial" w:cs="Arial"/>
          <w:sz w:val="18"/>
          <w:szCs w:val="18"/>
          <w:lang w:val="en-US"/>
        </w:rPr>
      </w:pPr>
    </w:p>
    <w:p w:rsidR="004D2E5B" w:rsidRPr="004F3BCF" w:rsidRDefault="004D2E5B" w:rsidP="002D2B48">
      <w:pPr>
        <w:widowControl w:val="0"/>
        <w:numPr>
          <w:ilvl w:val="0"/>
          <w:numId w:val="30"/>
        </w:numPr>
        <w:tabs>
          <w:tab w:val="left" w:pos="1278"/>
        </w:tabs>
        <w:autoSpaceDE w:val="0"/>
        <w:autoSpaceDN w:val="0"/>
        <w:spacing w:after="0" w:line="295" w:lineRule="auto"/>
        <w:ind w:left="797" w:right="5" w:hanging="321"/>
        <w:rPr>
          <w:rFonts w:ascii="Arial" w:eastAsia="Arial" w:hAnsi="Arial" w:cs="Arial"/>
          <w:sz w:val="18"/>
          <w:szCs w:val="18"/>
          <w:lang w:val="en-US"/>
        </w:rPr>
      </w:pPr>
      <w:r w:rsidRPr="004F3BCF">
        <w:rPr>
          <w:rFonts w:ascii="Arial" w:eastAsia="Arial" w:hAnsi="Arial" w:cs="Arial"/>
          <w:color w:val="666C6A"/>
          <w:w w:val="110"/>
          <w:sz w:val="18"/>
          <w:szCs w:val="18"/>
          <w:lang w:val="en-US"/>
        </w:rPr>
        <w:t>avoid</w:t>
      </w:r>
      <w:r w:rsidRPr="004F3BCF">
        <w:rPr>
          <w:rFonts w:ascii="Arial" w:eastAsia="Arial" w:hAnsi="Arial" w:cs="Arial"/>
          <w:color w:val="666C6A"/>
          <w:spacing w:val="-15"/>
          <w:w w:val="110"/>
          <w:sz w:val="18"/>
          <w:szCs w:val="18"/>
          <w:lang w:val="en-US"/>
        </w:rPr>
        <w:t xml:space="preserve"> </w:t>
      </w:r>
      <w:r w:rsidRPr="004F3BCF">
        <w:rPr>
          <w:rFonts w:ascii="Arial" w:eastAsia="Arial" w:hAnsi="Arial" w:cs="Arial"/>
          <w:color w:val="666C6A"/>
          <w:w w:val="110"/>
          <w:sz w:val="18"/>
          <w:szCs w:val="18"/>
          <w:lang w:val="en-US"/>
        </w:rPr>
        <w:t>financial,</w:t>
      </w:r>
      <w:r w:rsidRPr="004F3BCF">
        <w:rPr>
          <w:rFonts w:ascii="Arial" w:eastAsia="Arial" w:hAnsi="Arial" w:cs="Arial"/>
          <w:color w:val="666C6A"/>
          <w:spacing w:val="-24"/>
          <w:w w:val="110"/>
          <w:sz w:val="18"/>
          <w:szCs w:val="18"/>
          <w:lang w:val="en-US"/>
        </w:rPr>
        <w:t xml:space="preserve"> </w:t>
      </w:r>
      <w:r w:rsidRPr="004F3BCF">
        <w:rPr>
          <w:rFonts w:ascii="Arial" w:eastAsia="Arial" w:hAnsi="Arial" w:cs="Arial"/>
          <w:color w:val="666C6A"/>
          <w:w w:val="110"/>
          <w:sz w:val="18"/>
          <w:szCs w:val="18"/>
          <w:lang w:val="en-US"/>
        </w:rPr>
        <w:t>business</w:t>
      </w:r>
      <w:r w:rsidRPr="004F3BCF">
        <w:rPr>
          <w:rFonts w:ascii="Arial" w:eastAsia="Arial" w:hAnsi="Arial" w:cs="Arial"/>
          <w:color w:val="666C6A"/>
          <w:spacing w:val="-14"/>
          <w:w w:val="110"/>
          <w:sz w:val="18"/>
          <w:szCs w:val="18"/>
          <w:lang w:val="en-US"/>
        </w:rPr>
        <w:t xml:space="preserve"> </w:t>
      </w:r>
      <w:r w:rsidRPr="004F3BCF">
        <w:rPr>
          <w:rFonts w:ascii="Arial" w:eastAsia="Arial" w:hAnsi="Arial" w:cs="Arial"/>
          <w:color w:val="666C6A"/>
          <w:w w:val="110"/>
          <w:sz w:val="18"/>
          <w:szCs w:val="18"/>
          <w:lang w:val="en-US"/>
        </w:rPr>
        <w:t>or</w:t>
      </w:r>
      <w:r w:rsidRPr="004F3BCF">
        <w:rPr>
          <w:rFonts w:ascii="Arial" w:eastAsia="Arial" w:hAnsi="Arial" w:cs="Arial"/>
          <w:color w:val="666C6A"/>
          <w:spacing w:val="-16"/>
          <w:w w:val="110"/>
          <w:sz w:val="18"/>
          <w:szCs w:val="18"/>
          <w:lang w:val="en-US"/>
        </w:rPr>
        <w:t xml:space="preserve"> </w:t>
      </w:r>
      <w:r w:rsidRPr="004F3BCF">
        <w:rPr>
          <w:rFonts w:ascii="Arial" w:eastAsia="Arial" w:hAnsi="Arial" w:cs="Arial"/>
          <w:color w:val="666C6A"/>
          <w:w w:val="110"/>
          <w:sz w:val="18"/>
          <w:szCs w:val="18"/>
          <w:lang w:val="en-US"/>
        </w:rPr>
        <w:t>other</w:t>
      </w:r>
      <w:r w:rsidRPr="004F3BCF">
        <w:rPr>
          <w:rFonts w:ascii="Arial" w:eastAsia="Arial" w:hAnsi="Arial" w:cs="Arial"/>
          <w:color w:val="666C6A"/>
          <w:spacing w:val="-21"/>
          <w:w w:val="110"/>
          <w:sz w:val="18"/>
          <w:szCs w:val="18"/>
          <w:lang w:val="en-US"/>
        </w:rPr>
        <w:t xml:space="preserve"> </w:t>
      </w:r>
      <w:r w:rsidRPr="004F3BCF">
        <w:rPr>
          <w:rFonts w:ascii="Arial" w:eastAsia="Arial" w:hAnsi="Arial" w:cs="Arial"/>
          <w:color w:val="666C6A"/>
          <w:w w:val="110"/>
          <w:sz w:val="18"/>
          <w:szCs w:val="18"/>
          <w:lang w:val="en-US"/>
        </w:rPr>
        <w:t>relationships</w:t>
      </w:r>
      <w:r w:rsidRPr="004F3BCF">
        <w:rPr>
          <w:rFonts w:ascii="Arial" w:eastAsia="Arial" w:hAnsi="Arial" w:cs="Arial"/>
          <w:color w:val="666C6A"/>
          <w:spacing w:val="-8"/>
          <w:w w:val="110"/>
          <w:sz w:val="18"/>
          <w:szCs w:val="18"/>
          <w:lang w:val="en-US"/>
        </w:rPr>
        <w:t xml:space="preserve"> </w:t>
      </w:r>
      <w:r w:rsidRPr="004F3BCF">
        <w:rPr>
          <w:rFonts w:ascii="Arial" w:eastAsia="Arial" w:hAnsi="Arial" w:cs="Arial"/>
          <w:color w:val="666C6A"/>
          <w:w w:val="110"/>
          <w:sz w:val="18"/>
          <w:szCs w:val="18"/>
          <w:lang w:val="en-US"/>
        </w:rPr>
        <w:t>which</w:t>
      </w:r>
      <w:r w:rsidRPr="004F3BCF">
        <w:rPr>
          <w:rFonts w:ascii="Arial" w:eastAsia="Arial" w:hAnsi="Arial" w:cs="Arial"/>
          <w:color w:val="666C6A"/>
          <w:spacing w:val="-14"/>
          <w:w w:val="110"/>
          <w:sz w:val="18"/>
          <w:szCs w:val="18"/>
          <w:lang w:val="en-US"/>
        </w:rPr>
        <w:t xml:space="preserve"> </w:t>
      </w:r>
      <w:r w:rsidRPr="004F3BCF">
        <w:rPr>
          <w:rFonts w:ascii="Arial" w:eastAsia="Arial" w:hAnsi="Arial" w:cs="Arial"/>
          <w:color w:val="666C6A"/>
          <w:w w:val="110"/>
          <w:sz w:val="18"/>
          <w:szCs w:val="18"/>
          <w:lang w:val="en-US"/>
        </w:rPr>
        <w:t xml:space="preserve">may compromise the </w:t>
      </w:r>
      <w:r w:rsidRPr="004F3BCF">
        <w:rPr>
          <w:rFonts w:ascii="Arial" w:eastAsia="Arial" w:hAnsi="Arial" w:cs="Arial"/>
          <w:color w:val="555A58"/>
          <w:w w:val="110"/>
          <w:sz w:val="18"/>
          <w:szCs w:val="18"/>
          <w:lang w:val="en-US"/>
        </w:rPr>
        <w:t xml:space="preserve">performance </w:t>
      </w:r>
      <w:r w:rsidRPr="004F3BCF">
        <w:rPr>
          <w:rFonts w:ascii="Arial" w:eastAsia="Arial" w:hAnsi="Arial" w:cs="Arial"/>
          <w:color w:val="666C6A"/>
          <w:w w:val="110"/>
          <w:sz w:val="18"/>
          <w:szCs w:val="18"/>
          <w:lang w:val="en-US"/>
        </w:rPr>
        <w:t xml:space="preserve">of their duties under their business arrangement with the State. </w:t>
      </w:r>
      <w:r w:rsidRPr="004F3BCF">
        <w:rPr>
          <w:rFonts w:ascii="Arial" w:eastAsia="Arial" w:hAnsi="Arial" w:cs="Arial"/>
          <w:color w:val="555A58"/>
          <w:w w:val="110"/>
          <w:sz w:val="18"/>
          <w:szCs w:val="18"/>
          <w:lang w:val="en-US"/>
        </w:rPr>
        <w:t xml:space="preserve">Under </w:t>
      </w:r>
      <w:r w:rsidRPr="004F3BCF">
        <w:rPr>
          <w:rFonts w:ascii="Arial" w:eastAsia="Arial" w:hAnsi="Arial" w:cs="Arial"/>
          <w:color w:val="666C6A"/>
          <w:w w:val="110"/>
          <w:sz w:val="18"/>
          <w:szCs w:val="18"/>
          <w:lang w:val="en-US"/>
        </w:rPr>
        <w:t xml:space="preserve">the </w:t>
      </w:r>
      <w:r w:rsidRPr="004F3BCF">
        <w:rPr>
          <w:rFonts w:ascii="Arial" w:eastAsia="Arial" w:hAnsi="Arial" w:cs="Arial"/>
          <w:color w:val="555A58"/>
          <w:spacing w:val="-2"/>
          <w:w w:val="110"/>
          <w:sz w:val="18"/>
          <w:szCs w:val="18"/>
          <w:lang w:val="en-US"/>
        </w:rPr>
        <w:t>VPS</w:t>
      </w:r>
      <w:r w:rsidRPr="004F3BCF">
        <w:rPr>
          <w:rFonts w:ascii="Arial" w:eastAsia="Arial" w:hAnsi="Arial" w:cs="Arial"/>
          <w:color w:val="666C6A"/>
          <w:spacing w:val="-2"/>
          <w:w w:val="110"/>
          <w:sz w:val="18"/>
          <w:szCs w:val="18"/>
          <w:lang w:val="en-US"/>
        </w:rPr>
        <w:t xml:space="preserve"> </w:t>
      </w:r>
      <w:r w:rsidRPr="004F3BCF">
        <w:rPr>
          <w:rFonts w:ascii="Arial" w:eastAsia="Arial" w:hAnsi="Arial" w:cs="Arial"/>
          <w:color w:val="666C6A"/>
          <w:w w:val="110"/>
          <w:sz w:val="18"/>
          <w:szCs w:val="18"/>
          <w:lang w:val="en-US"/>
        </w:rPr>
        <w:t xml:space="preserve">Codes, public sector employees are expected to avoid actual, perceived and potential conflicts of </w:t>
      </w:r>
      <w:r w:rsidRPr="004F3BCF">
        <w:rPr>
          <w:rFonts w:ascii="Arial" w:eastAsia="Arial" w:hAnsi="Arial" w:cs="Arial"/>
          <w:color w:val="555A58"/>
          <w:w w:val="110"/>
          <w:sz w:val="18"/>
          <w:szCs w:val="18"/>
          <w:lang w:val="en-US"/>
        </w:rPr>
        <w:t>interest</w:t>
      </w:r>
      <w:r w:rsidRPr="004F3BCF">
        <w:rPr>
          <w:rFonts w:ascii="Arial" w:eastAsia="Arial" w:hAnsi="Arial" w:cs="Arial"/>
          <w:color w:val="666C6A"/>
          <w:w w:val="110"/>
          <w:sz w:val="18"/>
          <w:szCs w:val="18"/>
          <w:lang w:val="en-US"/>
        </w:rPr>
        <w:t xml:space="preserve"> wherever</w:t>
      </w:r>
      <w:r w:rsidRPr="007937CF">
        <w:rPr>
          <w:rFonts w:ascii="Arial" w:eastAsia="Arial" w:hAnsi="Arial" w:cs="Arial"/>
          <w:color w:val="666C6A"/>
          <w:spacing w:val="-10"/>
          <w:w w:val="110"/>
          <w:sz w:val="20"/>
          <w:lang w:val="en-US"/>
        </w:rPr>
        <w:t xml:space="preserve"> </w:t>
      </w:r>
      <w:r w:rsidRPr="007937CF">
        <w:rPr>
          <w:rFonts w:ascii="Arial" w:eastAsia="Arial" w:hAnsi="Arial" w:cs="Arial"/>
          <w:color w:val="666C6A"/>
          <w:w w:val="110"/>
          <w:sz w:val="20"/>
          <w:lang w:val="en-US"/>
        </w:rPr>
        <w:t>possible.</w:t>
      </w:r>
      <w:r w:rsidRPr="007937CF">
        <w:rPr>
          <w:rFonts w:ascii="Arial" w:eastAsia="Arial" w:hAnsi="Arial" w:cs="Arial"/>
          <w:color w:val="666C6A"/>
          <w:spacing w:val="-15"/>
          <w:w w:val="110"/>
          <w:sz w:val="20"/>
          <w:lang w:val="en-US"/>
        </w:rPr>
        <w:t xml:space="preserve"> </w:t>
      </w:r>
      <w:r w:rsidRPr="004F3BCF">
        <w:rPr>
          <w:rFonts w:ascii="Arial" w:eastAsia="Arial" w:hAnsi="Arial" w:cs="Arial"/>
          <w:color w:val="666C6A"/>
          <w:w w:val="110"/>
          <w:sz w:val="18"/>
          <w:szCs w:val="18"/>
          <w:lang w:val="en-US"/>
        </w:rPr>
        <w:t>Any</w:t>
      </w:r>
      <w:r w:rsidRPr="004F3BCF">
        <w:rPr>
          <w:rFonts w:ascii="Arial" w:eastAsia="Arial" w:hAnsi="Arial" w:cs="Arial"/>
          <w:color w:val="666C6A"/>
          <w:spacing w:val="-14"/>
          <w:w w:val="110"/>
          <w:sz w:val="18"/>
          <w:szCs w:val="18"/>
          <w:lang w:val="en-US"/>
        </w:rPr>
        <w:t xml:space="preserve"> </w:t>
      </w:r>
      <w:r w:rsidRPr="004F3BCF">
        <w:rPr>
          <w:rFonts w:ascii="Arial" w:eastAsia="Arial" w:hAnsi="Arial" w:cs="Arial"/>
          <w:color w:val="666C6A"/>
          <w:w w:val="110"/>
          <w:sz w:val="18"/>
          <w:szCs w:val="18"/>
          <w:lang w:val="en-US"/>
        </w:rPr>
        <w:t>conflicts</w:t>
      </w:r>
      <w:r w:rsidRPr="004F3BCF">
        <w:rPr>
          <w:rFonts w:ascii="Arial" w:eastAsia="Arial" w:hAnsi="Arial" w:cs="Arial"/>
          <w:color w:val="666C6A"/>
          <w:spacing w:val="-12"/>
          <w:w w:val="110"/>
          <w:sz w:val="18"/>
          <w:szCs w:val="18"/>
          <w:lang w:val="en-US"/>
        </w:rPr>
        <w:t xml:space="preserve"> </w:t>
      </w:r>
      <w:r w:rsidRPr="004F3BCF">
        <w:rPr>
          <w:rFonts w:ascii="Arial" w:eastAsia="Arial" w:hAnsi="Arial" w:cs="Arial"/>
          <w:color w:val="666C6A"/>
          <w:w w:val="110"/>
          <w:sz w:val="18"/>
          <w:szCs w:val="18"/>
          <w:lang w:val="en-US"/>
        </w:rPr>
        <w:t>of</w:t>
      </w:r>
      <w:r w:rsidRPr="004F3BCF">
        <w:rPr>
          <w:rFonts w:ascii="Arial" w:eastAsia="Arial" w:hAnsi="Arial" w:cs="Arial"/>
          <w:color w:val="666C6A"/>
          <w:spacing w:val="-21"/>
          <w:w w:val="110"/>
          <w:sz w:val="18"/>
          <w:szCs w:val="18"/>
          <w:lang w:val="en-US"/>
        </w:rPr>
        <w:t xml:space="preserve"> </w:t>
      </w:r>
      <w:r w:rsidRPr="004F3BCF">
        <w:rPr>
          <w:rFonts w:ascii="Arial" w:eastAsia="Arial" w:hAnsi="Arial" w:cs="Arial"/>
          <w:color w:val="666C6A"/>
          <w:w w:val="110"/>
          <w:sz w:val="18"/>
          <w:szCs w:val="18"/>
          <w:lang w:val="en-US"/>
        </w:rPr>
        <w:t>interest</w:t>
      </w:r>
      <w:r w:rsidRPr="004F3BCF">
        <w:rPr>
          <w:rFonts w:ascii="Arial" w:eastAsia="Arial" w:hAnsi="Arial" w:cs="Arial"/>
          <w:color w:val="666C6A"/>
          <w:spacing w:val="-13"/>
          <w:w w:val="110"/>
          <w:sz w:val="18"/>
          <w:szCs w:val="18"/>
          <w:lang w:val="en-US"/>
        </w:rPr>
        <w:t xml:space="preserve"> </w:t>
      </w:r>
      <w:r w:rsidRPr="004F3BCF">
        <w:rPr>
          <w:rFonts w:ascii="Arial" w:eastAsia="Arial" w:hAnsi="Arial" w:cs="Arial"/>
          <w:color w:val="666C6A"/>
          <w:w w:val="110"/>
          <w:sz w:val="18"/>
          <w:szCs w:val="18"/>
          <w:lang w:val="en-US"/>
        </w:rPr>
        <w:t>that</w:t>
      </w:r>
      <w:r w:rsidRPr="004F3BCF">
        <w:rPr>
          <w:rFonts w:ascii="Arial" w:eastAsia="Arial" w:hAnsi="Arial" w:cs="Arial"/>
          <w:color w:val="666C6A"/>
          <w:spacing w:val="-15"/>
          <w:w w:val="110"/>
          <w:sz w:val="18"/>
          <w:szCs w:val="18"/>
          <w:lang w:val="en-US"/>
        </w:rPr>
        <w:t xml:space="preserve"> </w:t>
      </w:r>
      <w:r w:rsidRPr="004F3BCF">
        <w:rPr>
          <w:rFonts w:ascii="Arial" w:eastAsia="Arial" w:hAnsi="Arial" w:cs="Arial"/>
          <w:color w:val="666C6A"/>
          <w:w w:val="110"/>
          <w:sz w:val="18"/>
          <w:szCs w:val="18"/>
          <w:lang w:val="en-US"/>
        </w:rPr>
        <w:t>cannot</w:t>
      </w:r>
      <w:r w:rsidRPr="004F3BCF">
        <w:rPr>
          <w:rFonts w:ascii="Arial" w:eastAsia="Arial" w:hAnsi="Arial" w:cs="Arial"/>
          <w:color w:val="666C6A"/>
          <w:spacing w:val="-14"/>
          <w:w w:val="110"/>
          <w:sz w:val="18"/>
          <w:szCs w:val="18"/>
          <w:lang w:val="en-US"/>
        </w:rPr>
        <w:t xml:space="preserve"> </w:t>
      </w:r>
      <w:r w:rsidRPr="004F3BCF">
        <w:rPr>
          <w:rFonts w:ascii="Arial" w:eastAsia="Arial" w:hAnsi="Arial" w:cs="Arial"/>
          <w:color w:val="666C6A"/>
          <w:w w:val="110"/>
          <w:sz w:val="18"/>
          <w:szCs w:val="18"/>
          <w:lang w:val="en-US"/>
        </w:rPr>
        <w:t>be</w:t>
      </w:r>
      <w:r w:rsidRPr="004F3BCF">
        <w:rPr>
          <w:rFonts w:ascii="Arial" w:eastAsia="Arial" w:hAnsi="Arial" w:cs="Arial"/>
          <w:color w:val="7D8282"/>
          <w:w w:val="110"/>
          <w:sz w:val="18"/>
          <w:szCs w:val="18"/>
          <w:lang w:val="en-US"/>
        </w:rPr>
        <w:t xml:space="preserve"> avoided are </w:t>
      </w:r>
      <w:r w:rsidRPr="004F3BCF">
        <w:rPr>
          <w:rFonts w:ascii="Arial" w:eastAsia="Arial" w:hAnsi="Arial" w:cs="Arial"/>
          <w:color w:val="666C6A"/>
          <w:w w:val="110"/>
          <w:sz w:val="18"/>
          <w:szCs w:val="18"/>
          <w:lang w:val="en-US"/>
        </w:rPr>
        <w:t>expected to be declared and managed appropriately.</w:t>
      </w:r>
    </w:p>
    <w:p w:rsidR="004D2E5B" w:rsidRPr="007937CF" w:rsidRDefault="004D2E5B" w:rsidP="002D2B48">
      <w:pPr>
        <w:widowControl w:val="0"/>
        <w:autoSpaceDE w:val="0"/>
        <w:autoSpaceDN w:val="0"/>
        <w:spacing w:before="5" w:after="0" w:line="240" w:lineRule="auto"/>
        <w:ind w:left="797"/>
        <w:rPr>
          <w:rFonts w:ascii="Arial" w:eastAsia="Arial" w:hAnsi="Arial" w:cs="Arial"/>
          <w:sz w:val="20"/>
          <w:lang w:val="en-US"/>
        </w:rPr>
      </w:pPr>
    </w:p>
    <w:p w:rsidR="004D2E5B" w:rsidRPr="007937CF" w:rsidRDefault="004D2E5B" w:rsidP="002D2B48">
      <w:pPr>
        <w:widowControl w:val="0"/>
        <w:autoSpaceDE w:val="0"/>
        <w:autoSpaceDN w:val="0"/>
        <w:spacing w:after="0" w:line="240" w:lineRule="auto"/>
        <w:ind w:left="797"/>
        <w:outlineLvl w:val="3"/>
        <w:rPr>
          <w:rFonts w:ascii="Arial" w:eastAsia="Arial" w:hAnsi="Arial" w:cs="Arial"/>
          <w:b/>
          <w:bCs/>
          <w:sz w:val="20"/>
          <w:lang w:val="en-US"/>
        </w:rPr>
      </w:pPr>
      <w:r w:rsidRPr="007937CF">
        <w:rPr>
          <w:rFonts w:ascii="Arial" w:eastAsia="Arial" w:hAnsi="Arial" w:cs="Arial"/>
          <w:b/>
          <w:bCs/>
          <w:color w:val="4A7DAF"/>
          <w:w w:val="105"/>
          <w:sz w:val="20"/>
          <w:lang w:val="en-US"/>
        </w:rPr>
        <w:t>Gift</w:t>
      </w:r>
      <w:r w:rsidRPr="007937CF">
        <w:rPr>
          <w:rFonts w:ascii="Arial" w:eastAsia="Arial" w:hAnsi="Arial" w:cs="Arial"/>
          <w:b/>
          <w:bCs/>
          <w:color w:val="638EB5"/>
          <w:w w:val="105"/>
          <w:sz w:val="20"/>
          <w:lang w:val="en-US"/>
        </w:rPr>
        <w:t>s</w:t>
      </w:r>
      <w:r w:rsidRPr="007937CF">
        <w:rPr>
          <w:rFonts w:ascii="Arial" w:eastAsia="Arial" w:hAnsi="Arial" w:cs="Arial"/>
          <w:b/>
          <w:bCs/>
          <w:color w:val="A5AAB6"/>
          <w:w w:val="105"/>
          <w:sz w:val="20"/>
          <w:lang w:val="en-US"/>
        </w:rPr>
        <w:t xml:space="preserve">, </w:t>
      </w:r>
      <w:r w:rsidRPr="007937CF">
        <w:rPr>
          <w:rFonts w:ascii="Arial" w:eastAsia="Arial" w:hAnsi="Arial" w:cs="Arial"/>
          <w:b/>
          <w:bCs/>
          <w:color w:val="4A7DAF"/>
          <w:w w:val="105"/>
          <w:sz w:val="20"/>
          <w:lang w:val="en-US"/>
        </w:rPr>
        <w:t>b</w:t>
      </w:r>
      <w:r w:rsidRPr="007937CF">
        <w:rPr>
          <w:rFonts w:ascii="Arial" w:eastAsia="Arial" w:hAnsi="Arial" w:cs="Arial"/>
          <w:b/>
          <w:bCs/>
          <w:color w:val="638EB5"/>
          <w:w w:val="105"/>
          <w:sz w:val="20"/>
          <w:lang w:val="en-US"/>
        </w:rPr>
        <w:t>e</w:t>
      </w:r>
      <w:r w:rsidRPr="007937CF">
        <w:rPr>
          <w:rFonts w:ascii="Arial" w:eastAsia="Arial" w:hAnsi="Arial" w:cs="Arial"/>
          <w:b/>
          <w:bCs/>
          <w:color w:val="4A7DAF"/>
          <w:w w:val="105"/>
          <w:sz w:val="20"/>
          <w:lang w:val="en-US"/>
        </w:rPr>
        <w:t>n</w:t>
      </w:r>
      <w:r w:rsidRPr="007937CF">
        <w:rPr>
          <w:rFonts w:ascii="Arial" w:eastAsia="Arial" w:hAnsi="Arial" w:cs="Arial"/>
          <w:b/>
          <w:bCs/>
          <w:color w:val="638EB5"/>
          <w:w w:val="105"/>
          <w:sz w:val="20"/>
          <w:lang w:val="en-US"/>
        </w:rPr>
        <w:t>e</w:t>
      </w:r>
      <w:r w:rsidRPr="007937CF">
        <w:rPr>
          <w:rFonts w:ascii="Arial" w:eastAsia="Arial" w:hAnsi="Arial" w:cs="Arial"/>
          <w:b/>
          <w:bCs/>
          <w:color w:val="4A7DAF"/>
          <w:w w:val="105"/>
          <w:sz w:val="20"/>
          <w:lang w:val="en-US"/>
        </w:rPr>
        <w:t>fit</w:t>
      </w:r>
      <w:r w:rsidRPr="007937CF">
        <w:rPr>
          <w:rFonts w:ascii="Arial" w:eastAsia="Arial" w:hAnsi="Arial" w:cs="Arial"/>
          <w:b/>
          <w:bCs/>
          <w:color w:val="638EB5"/>
          <w:w w:val="105"/>
          <w:sz w:val="20"/>
          <w:lang w:val="en-US"/>
        </w:rPr>
        <w:t>s a</w:t>
      </w:r>
      <w:r w:rsidRPr="007937CF">
        <w:rPr>
          <w:rFonts w:ascii="Arial" w:eastAsia="Arial" w:hAnsi="Arial" w:cs="Arial"/>
          <w:b/>
          <w:bCs/>
          <w:color w:val="4A7DAF"/>
          <w:w w:val="105"/>
          <w:sz w:val="20"/>
          <w:lang w:val="en-US"/>
        </w:rPr>
        <w:t>nd h</w:t>
      </w:r>
      <w:r w:rsidRPr="007937CF">
        <w:rPr>
          <w:rFonts w:ascii="Arial" w:eastAsia="Arial" w:hAnsi="Arial" w:cs="Arial"/>
          <w:b/>
          <w:bCs/>
          <w:color w:val="638EB5"/>
          <w:w w:val="105"/>
          <w:sz w:val="20"/>
          <w:lang w:val="en-US"/>
        </w:rPr>
        <w:t>o</w:t>
      </w:r>
      <w:r w:rsidRPr="007937CF">
        <w:rPr>
          <w:rFonts w:ascii="Arial" w:eastAsia="Arial" w:hAnsi="Arial" w:cs="Arial"/>
          <w:b/>
          <w:bCs/>
          <w:color w:val="4A7DAF"/>
          <w:w w:val="105"/>
          <w:sz w:val="20"/>
          <w:lang w:val="en-US"/>
        </w:rPr>
        <w:t>spit</w:t>
      </w:r>
      <w:r w:rsidRPr="007937CF">
        <w:rPr>
          <w:rFonts w:ascii="Arial" w:eastAsia="Arial" w:hAnsi="Arial" w:cs="Arial"/>
          <w:b/>
          <w:bCs/>
          <w:color w:val="638EB5"/>
          <w:w w:val="105"/>
          <w:sz w:val="20"/>
          <w:lang w:val="en-US"/>
        </w:rPr>
        <w:t>al</w:t>
      </w:r>
      <w:r w:rsidRPr="007937CF">
        <w:rPr>
          <w:rFonts w:ascii="Arial" w:eastAsia="Arial" w:hAnsi="Arial" w:cs="Arial"/>
          <w:b/>
          <w:bCs/>
          <w:color w:val="4A7DAF"/>
          <w:w w:val="105"/>
          <w:sz w:val="20"/>
          <w:lang w:val="en-US"/>
        </w:rPr>
        <w:t>it</w:t>
      </w:r>
      <w:r w:rsidRPr="007937CF">
        <w:rPr>
          <w:rFonts w:ascii="Arial" w:eastAsia="Arial" w:hAnsi="Arial" w:cs="Arial"/>
          <w:b/>
          <w:bCs/>
          <w:color w:val="638EB5"/>
          <w:w w:val="105"/>
          <w:sz w:val="20"/>
          <w:lang w:val="en-US"/>
        </w:rPr>
        <w:t>y</w:t>
      </w:r>
    </w:p>
    <w:p w:rsidR="004D2E5B" w:rsidRPr="007937CF" w:rsidRDefault="004D2E5B" w:rsidP="002D2B48">
      <w:pPr>
        <w:widowControl w:val="0"/>
        <w:autoSpaceDE w:val="0"/>
        <w:autoSpaceDN w:val="0"/>
        <w:spacing w:before="7" w:after="0" w:line="240" w:lineRule="auto"/>
        <w:ind w:left="797"/>
        <w:rPr>
          <w:rFonts w:ascii="Arial" w:eastAsia="Arial" w:hAnsi="Arial" w:cs="Arial"/>
          <w:b/>
          <w:sz w:val="20"/>
          <w:lang w:val="en-US"/>
        </w:rPr>
      </w:pPr>
    </w:p>
    <w:p w:rsidR="004D2E5B" w:rsidRPr="004F3BCF" w:rsidRDefault="004D2E5B" w:rsidP="002D2B48">
      <w:pPr>
        <w:widowControl w:val="0"/>
        <w:autoSpaceDE w:val="0"/>
        <w:autoSpaceDN w:val="0"/>
        <w:spacing w:after="0" w:line="240" w:lineRule="auto"/>
        <w:ind w:left="797"/>
        <w:rPr>
          <w:rFonts w:ascii="Arial" w:eastAsia="Arial" w:hAnsi="Arial" w:cs="Arial"/>
          <w:sz w:val="18"/>
          <w:szCs w:val="18"/>
          <w:lang w:val="en-US"/>
        </w:rPr>
      </w:pPr>
      <w:r w:rsidRPr="004F3BCF">
        <w:rPr>
          <w:rFonts w:ascii="Arial" w:eastAsia="Arial" w:hAnsi="Arial" w:cs="Arial"/>
          <w:color w:val="666C6A"/>
          <w:w w:val="115"/>
          <w:sz w:val="18"/>
          <w:szCs w:val="18"/>
          <w:lang w:val="en-US"/>
        </w:rPr>
        <w:t>State personnel</w:t>
      </w:r>
      <w:r w:rsidRPr="004F3BCF">
        <w:rPr>
          <w:rFonts w:ascii="Arial" w:eastAsia="Arial" w:hAnsi="Arial" w:cs="Arial"/>
          <w:color w:val="666C6A"/>
          <w:spacing w:val="-16"/>
          <w:w w:val="115"/>
          <w:sz w:val="18"/>
          <w:szCs w:val="18"/>
          <w:lang w:val="en-US"/>
        </w:rPr>
        <w:t xml:space="preserve"> </w:t>
      </w:r>
      <w:r w:rsidRPr="004F3BCF">
        <w:rPr>
          <w:rFonts w:ascii="Arial" w:eastAsia="Arial" w:hAnsi="Arial" w:cs="Arial"/>
          <w:color w:val="666C6A"/>
          <w:w w:val="115"/>
          <w:sz w:val="18"/>
          <w:szCs w:val="18"/>
          <w:lang w:val="en-US"/>
        </w:rPr>
        <w:t>must:</w:t>
      </w:r>
    </w:p>
    <w:p w:rsidR="004D2E5B" w:rsidRPr="004F3BCF" w:rsidRDefault="004D2E5B" w:rsidP="002D2B48">
      <w:pPr>
        <w:widowControl w:val="0"/>
        <w:autoSpaceDE w:val="0"/>
        <w:autoSpaceDN w:val="0"/>
        <w:spacing w:before="4" w:after="0" w:line="240" w:lineRule="auto"/>
        <w:ind w:left="797"/>
        <w:rPr>
          <w:rFonts w:ascii="Arial" w:eastAsia="Arial" w:hAnsi="Arial" w:cs="Arial"/>
          <w:sz w:val="18"/>
          <w:szCs w:val="18"/>
          <w:lang w:val="en-US"/>
        </w:rPr>
      </w:pPr>
    </w:p>
    <w:p w:rsidR="004D2E5B" w:rsidRPr="004F3BCF" w:rsidRDefault="004D2E5B" w:rsidP="006E0BFC">
      <w:pPr>
        <w:widowControl w:val="0"/>
        <w:numPr>
          <w:ilvl w:val="0"/>
          <w:numId w:val="29"/>
        </w:numPr>
        <w:tabs>
          <w:tab w:val="left" w:pos="1310"/>
        </w:tabs>
        <w:autoSpaceDE w:val="0"/>
        <w:autoSpaceDN w:val="0"/>
        <w:spacing w:after="0" w:line="297" w:lineRule="auto"/>
        <w:ind w:left="799" w:right="516"/>
        <w:rPr>
          <w:rFonts w:ascii="Arial" w:eastAsia="Arial" w:hAnsi="Arial" w:cs="Arial"/>
          <w:sz w:val="18"/>
          <w:szCs w:val="18"/>
          <w:lang w:val="en-US"/>
        </w:rPr>
      </w:pPr>
      <w:r w:rsidRPr="004F3BCF">
        <w:rPr>
          <w:rFonts w:ascii="Arial" w:eastAsia="Arial" w:hAnsi="Arial" w:cs="Arial"/>
          <w:color w:val="666C6A"/>
          <w:w w:val="110"/>
          <w:sz w:val="18"/>
          <w:szCs w:val="18"/>
          <w:lang w:val="en-US"/>
        </w:rPr>
        <w:t>conduct</w:t>
      </w:r>
      <w:r w:rsidRPr="004F3BCF">
        <w:rPr>
          <w:rFonts w:ascii="Arial" w:eastAsia="Arial" w:hAnsi="Arial" w:cs="Arial"/>
          <w:color w:val="666C6A"/>
          <w:spacing w:val="-20"/>
          <w:w w:val="110"/>
          <w:sz w:val="18"/>
          <w:szCs w:val="18"/>
          <w:lang w:val="en-US"/>
        </w:rPr>
        <w:t xml:space="preserve"> </w:t>
      </w:r>
      <w:r w:rsidRPr="004F3BCF">
        <w:rPr>
          <w:rFonts w:ascii="Arial" w:eastAsia="Arial" w:hAnsi="Arial" w:cs="Arial"/>
          <w:color w:val="666C6A"/>
          <w:w w:val="110"/>
          <w:sz w:val="18"/>
          <w:szCs w:val="18"/>
          <w:lang w:val="en-US"/>
        </w:rPr>
        <w:t>themselves</w:t>
      </w:r>
      <w:r w:rsidRPr="004F3BCF">
        <w:rPr>
          <w:rFonts w:ascii="Arial" w:eastAsia="Arial" w:hAnsi="Arial" w:cs="Arial"/>
          <w:color w:val="666C6A"/>
          <w:spacing w:val="-10"/>
          <w:w w:val="110"/>
          <w:sz w:val="18"/>
          <w:szCs w:val="18"/>
          <w:lang w:val="en-US"/>
        </w:rPr>
        <w:t xml:space="preserve"> </w:t>
      </w:r>
      <w:r w:rsidRPr="004F3BCF">
        <w:rPr>
          <w:rFonts w:ascii="Arial" w:eastAsia="Arial" w:hAnsi="Arial" w:cs="Arial"/>
          <w:color w:val="555A58"/>
          <w:w w:val="110"/>
          <w:sz w:val="18"/>
          <w:szCs w:val="18"/>
          <w:lang w:val="en-US"/>
        </w:rPr>
        <w:t>with</w:t>
      </w:r>
      <w:r w:rsidRPr="004F3BCF">
        <w:rPr>
          <w:rFonts w:ascii="Arial" w:eastAsia="Arial" w:hAnsi="Arial" w:cs="Arial"/>
          <w:color w:val="555A58"/>
          <w:spacing w:val="-24"/>
          <w:w w:val="110"/>
          <w:sz w:val="18"/>
          <w:szCs w:val="18"/>
          <w:lang w:val="en-US"/>
        </w:rPr>
        <w:t xml:space="preserve"> </w:t>
      </w:r>
      <w:r w:rsidRPr="004F3BCF">
        <w:rPr>
          <w:rFonts w:ascii="Arial" w:eastAsia="Arial" w:hAnsi="Arial" w:cs="Arial"/>
          <w:color w:val="666C6A"/>
          <w:w w:val="110"/>
          <w:sz w:val="18"/>
          <w:szCs w:val="18"/>
          <w:lang w:val="en-US"/>
        </w:rPr>
        <w:t>the</w:t>
      </w:r>
      <w:r w:rsidRPr="004F3BCF">
        <w:rPr>
          <w:rFonts w:ascii="Arial" w:eastAsia="Arial" w:hAnsi="Arial" w:cs="Arial"/>
          <w:color w:val="666C6A"/>
          <w:spacing w:val="-25"/>
          <w:w w:val="110"/>
          <w:sz w:val="18"/>
          <w:szCs w:val="18"/>
          <w:lang w:val="en-US"/>
        </w:rPr>
        <w:t xml:space="preserve"> </w:t>
      </w:r>
      <w:r w:rsidRPr="004F3BCF">
        <w:rPr>
          <w:rFonts w:ascii="Arial" w:eastAsia="Arial" w:hAnsi="Arial" w:cs="Arial"/>
          <w:color w:val="555A58"/>
          <w:w w:val="110"/>
          <w:sz w:val="18"/>
          <w:szCs w:val="18"/>
          <w:lang w:val="en-US"/>
        </w:rPr>
        <w:t>highest</w:t>
      </w:r>
      <w:r w:rsidRPr="004F3BCF">
        <w:rPr>
          <w:rFonts w:ascii="Arial" w:eastAsia="Arial" w:hAnsi="Arial" w:cs="Arial"/>
          <w:color w:val="555A58"/>
          <w:spacing w:val="-10"/>
          <w:w w:val="110"/>
          <w:sz w:val="18"/>
          <w:szCs w:val="18"/>
          <w:lang w:val="en-US"/>
        </w:rPr>
        <w:t xml:space="preserve"> </w:t>
      </w:r>
      <w:r w:rsidRPr="004F3BCF">
        <w:rPr>
          <w:rFonts w:ascii="Arial" w:eastAsia="Arial" w:hAnsi="Arial" w:cs="Arial"/>
          <w:color w:val="666C6A"/>
          <w:w w:val="110"/>
          <w:sz w:val="18"/>
          <w:szCs w:val="18"/>
          <w:lang w:val="en-US"/>
        </w:rPr>
        <w:t>standards</w:t>
      </w:r>
      <w:r w:rsidRPr="004F3BCF">
        <w:rPr>
          <w:rFonts w:ascii="Arial" w:eastAsia="Arial" w:hAnsi="Arial" w:cs="Arial"/>
          <w:color w:val="666C6A"/>
          <w:spacing w:val="-5"/>
          <w:w w:val="110"/>
          <w:sz w:val="18"/>
          <w:szCs w:val="18"/>
          <w:lang w:val="en-US"/>
        </w:rPr>
        <w:t xml:space="preserve"> </w:t>
      </w:r>
      <w:r w:rsidRPr="004F3BCF">
        <w:rPr>
          <w:rFonts w:ascii="Arial" w:eastAsia="Arial" w:hAnsi="Arial" w:cs="Arial"/>
          <w:color w:val="666C6A"/>
          <w:w w:val="110"/>
          <w:sz w:val="18"/>
          <w:szCs w:val="18"/>
          <w:lang w:val="en-US"/>
        </w:rPr>
        <w:t>of integrity,</w:t>
      </w:r>
      <w:r w:rsidRPr="004F3BCF">
        <w:rPr>
          <w:rFonts w:ascii="Arial" w:eastAsia="Arial" w:hAnsi="Arial" w:cs="Arial"/>
          <w:color w:val="666C6A"/>
          <w:spacing w:val="-29"/>
          <w:w w:val="110"/>
          <w:sz w:val="18"/>
          <w:szCs w:val="18"/>
          <w:lang w:val="en-US"/>
        </w:rPr>
        <w:t xml:space="preserve"> </w:t>
      </w:r>
      <w:r w:rsidRPr="004F3BCF">
        <w:rPr>
          <w:rFonts w:ascii="Arial" w:eastAsia="Arial" w:hAnsi="Arial" w:cs="Arial"/>
          <w:color w:val="666C6A"/>
          <w:w w:val="110"/>
          <w:sz w:val="18"/>
          <w:szCs w:val="18"/>
          <w:lang w:val="en-US"/>
        </w:rPr>
        <w:t>impartiality</w:t>
      </w:r>
      <w:r w:rsidRPr="004F3BCF">
        <w:rPr>
          <w:rFonts w:ascii="Arial" w:eastAsia="Arial" w:hAnsi="Arial" w:cs="Arial"/>
          <w:color w:val="666C6A"/>
          <w:spacing w:val="-2"/>
          <w:w w:val="110"/>
          <w:sz w:val="18"/>
          <w:szCs w:val="18"/>
          <w:lang w:val="en-US"/>
        </w:rPr>
        <w:t xml:space="preserve">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6"/>
          <w:w w:val="110"/>
          <w:sz w:val="18"/>
          <w:szCs w:val="18"/>
          <w:lang w:val="en-US"/>
        </w:rPr>
        <w:t xml:space="preserve"> </w:t>
      </w:r>
      <w:r w:rsidRPr="004F3BCF">
        <w:rPr>
          <w:rFonts w:ascii="Arial" w:eastAsia="Arial" w:hAnsi="Arial" w:cs="Arial"/>
          <w:color w:val="666C6A"/>
          <w:w w:val="110"/>
          <w:sz w:val="18"/>
          <w:szCs w:val="18"/>
          <w:lang w:val="en-US"/>
        </w:rPr>
        <w:t>accountability;</w:t>
      </w:r>
      <w:r w:rsidRPr="004F3BCF">
        <w:rPr>
          <w:rFonts w:ascii="Arial" w:eastAsia="Arial" w:hAnsi="Arial" w:cs="Arial"/>
          <w:color w:val="666C6A"/>
          <w:spacing w:val="-20"/>
          <w:w w:val="110"/>
          <w:sz w:val="18"/>
          <w:szCs w:val="18"/>
          <w:lang w:val="en-US"/>
        </w:rPr>
        <w:t xml:space="preserve"> </w:t>
      </w:r>
      <w:r w:rsidRPr="004F3BCF">
        <w:rPr>
          <w:rFonts w:ascii="Arial" w:eastAsia="Arial" w:hAnsi="Arial" w:cs="Arial"/>
          <w:color w:val="666C6A"/>
          <w:w w:val="110"/>
          <w:sz w:val="18"/>
          <w:szCs w:val="18"/>
          <w:lang w:val="en-US"/>
        </w:rPr>
        <w:t>and</w:t>
      </w:r>
    </w:p>
    <w:p w:rsidR="004D2E5B" w:rsidRPr="004F3BCF" w:rsidRDefault="004D2E5B" w:rsidP="006E0BFC">
      <w:pPr>
        <w:widowControl w:val="0"/>
        <w:numPr>
          <w:ilvl w:val="0"/>
          <w:numId w:val="29"/>
        </w:numPr>
        <w:tabs>
          <w:tab w:val="left" w:pos="1317"/>
        </w:tabs>
        <w:autoSpaceDE w:val="0"/>
        <w:autoSpaceDN w:val="0"/>
        <w:spacing w:after="0" w:line="290" w:lineRule="auto"/>
        <w:ind w:left="799" w:right="366"/>
        <w:rPr>
          <w:rFonts w:ascii="Arial" w:eastAsia="Arial" w:hAnsi="Arial" w:cs="Arial"/>
          <w:sz w:val="18"/>
          <w:szCs w:val="18"/>
          <w:lang w:val="en-US"/>
        </w:rPr>
      </w:pPr>
      <w:r w:rsidRPr="004F3BCF">
        <w:rPr>
          <w:rFonts w:ascii="Arial" w:eastAsia="Arial" w:hAnsi="Arial" w:cs="Arial"/>
          <w:color w:val="666C6A"/>
          <w:w w:val="110"/>
          <w:sz w:val="18"/>
          <w:szCs w:val="18"/>
          <w:lang w:val="en-US"/>
        </w:rPr>
        <w:t>perform</w:t>
      </w:r>
      <w:r w:rsidRPr="004F3BCF">
        <w:rPr>
          <w:rFonts w:ascii="Arial" w:eastAsia="Arial" w:hAnsi="Arial" w:cs="Arial"/>
          <w:color w:val="666C6A"/>
          <w:spacing w:val="-14"/>
          <w:w w:val="110"/>
          <w:sz w:val="18"/>
          <w:szCs w:val="18"/>
          <w:lang w:val="en-US"/>
        </w:rPr>
        <w:t xml:space="preserve"> </w:t>
      </w:r>
      <w:r w:rsidRPr="004F3BCF">
        <w:rPr>
          <w:rFonts w:ascii="Arial" w:eastAsia="Arial" w:hAnsi="Arial" w:cs="Arial"/>
          <w:color w:val="666C6A"/>
          <w:w w:val="110"/>
          <w:sz w:val="18"/>
          <w:szCs w:val="18"/>
          <w:lang w:val="en-US"/>
        </w:rPr>
        <w:t>pub</w:t>
      </w:r>
      <w:r w:rsidRPr="004F3BCF">
        <w:rPr>
          <w:rFonts w:ascii="Arial" w:eastAsia="Arial" w:hAnsi="Arial" w:cs="Arial"/>
          <w:color w:val="3A3E3C"/>
          <w:w w:val="110"/>
          <w:sz w:val="18"/>
          <w:szCs w:val="18"/>
          <w:lang w:val="en-US"/>
        </w:rPr>
        <w:t>li</w:t>
      </w:r>
      <w:r w:rsidRPr="004F3BCF">
        <w:rPr>
          <w:rFonts w:ascii="Arial" w:eastAsia="Arial" w:hAnsi="Arial" w:cs="Arial"/>
          <w:color w:val="555A58"/>
          <w:w w:val="110"/>
          <w:sz w:val="18"/>
          <w:szCs w:val="18"/>
          <w:lang w:val="en-US"/>
        </w:rPr>
        <w:t>c</w:t>
      </w:r>
      <w:r w:rsidRPr="004F3BCF">
        <w:rPr>
          <w:rFonts w:ascii="Arial" w:eastAsia="Arial" w:hAnsi="Arial" w:cs="Arial"/>
          <w:color w:val="555A58"/>
          <w:spacing w:val="-11"/>
          <w:w w:val="110"/>
          <w:sz w:val="18"/>
          <w:szCs w:val="18"/>
          <w:lang w:val="en-US"/>
        </w:rPr>
        <w:t xml:space="preserve"> </w:t>
      </w:r>
      <w:r w:rsidRPr="004F3BCF">
        <w:rPr>
          <w:rFonts w:ascii="Arial" w:eastAsia="Arial" w:hAnsi="Arial" w:cs="Arial"/>
          <w:color w:val="666C6A"/>
          <w:w w:val="110"/>
          <w:sz w:val="18"/>
          <w:szCs w:val="18"/>
          <w:lang w:val="en-US"/>
        </w:rPr>
        <w:t>duties</w:t>
      </w:r>
      <w:r w:rsidRPr="004F3BCF">
        <w:rPr>
          <w:rFonts w:ascii="Arial" w:eastAsia="Arial" w:hAnsi="Arial" w:cs="Arial"/>
          <w:color w:val="666C6A"/>
          <w:spacing w:val="-21"/>
          <w:w w:val="110"/>
          <w:sz w:val="18"/>
          <w:szCs w:val="18"/>
          <w:lang w:val="en-US"/>
        </w:rPr>
        <w:t xml:space="preserve"> </w:t>
      </w:r>
      <w:r w:rsidRPr="004F3BCF">
        <w:rPr>
          <w:rFonts w:ascii="Arial" w:eastAsia="Arial" w:hAnsi="Arial" w:cs="Arial"/>
          <w:color w:val="555A58"/>
          <w:w w:val="110"/>
          <w:sz w:val="18"/>
          <w:szCs w:val="18"/>
          <w:lang w:val="en-US"/>
        </w:rPr>
        <w:t>without</w:t>
      </w:r>
      <w:r w:rsidRPr="004F3BCF">
        <w:rPr>
          <w:rFonts w:ascii="Arial" w:eastAsia="Arial" w:hAnsi="Arial" w:cs="Arial"/>
          <w:color w:val="555A58"/>
          <w:spacing w:val="-16"/>
          <w:w w:val="110"/>
          <w:sz w:val="18"/>
          <w:szCs w:val="18"/>
          <w:lang w:val="en-US"/>
        </w:rPr>
        <w:t xml:space="preserve"> </w:t>
      </w:r>
      <w:r w:rsidRPr="004F3BCF">
        <w:rPr>
          <w:rFonts w:ascii="Arial" w:eastAsia="Arial" w:hAnsi="Arial" w:cs="Arial"/>
          <w:color w:val="666C6A"/>
          <w:w w:val="110"/>
          <w:sz w:val="18"/>
          <w:szCs w:val="18"/>
          <w:lang w:val="en-US"/>
        </w:rPr>
        <w:t>favouritism,</w:t>
      </w:r>
      <w:r w:rsidRPr="004F3BCF">
        <w:rPr>
          <w:rFonts w:ascii="Arial" w:eastAsia="Arial" w:hAnsi="Arial" w:cs="Arial"/>
          <w:color w:val="666C6A"/>
          <w:spacing w:val="-12"/>
          <w:w w:val="110"/>
          <w:sz w:val="18"/>
          <w:szCs w:val="18"/>
          <w:lang w:val="en-US"/>
        </w:rPr>
        <w:t xml:space="preserve"> </w:t>
      </w:r>
      <w:r w:rsidRPr="004F3BCF">
        <w:rPr>
          <w:rFonts w:ascii="Arial" w:eastAsia="Arial" w:hAnsi="Arial" w:cs="Arial"/>
          <w:color w:val="666C6A"/>
          <w:w w:val="110"/>
          <w:sz w:val="18"/>
          <w:szCs w:val="18"/>
          <w:lang w:val="en-US"/>
        </w:rPr>
        <w:t>bias</w:t>
      </w:r>
      <w:r w:rsidRPr="004F3BCF">
        <w:rPr>
          <w:rFonts w:ascii="Arial" w:eastAsia="Arial" w:hAnsi="Arial" w:cs="Arial"/>
          <w:color w:val="666C6A"/>
          <w:spacing w:val="-14"/>
          <w:w w:val="110"/>
          <w:sz w:val="18"/>
          <w:szCs w:val="18"/>
          <w:lang w:val="en-US"/>
        </w:rPr>
        <w:t xml:space="preserve"> </w:t>
      </w:r>
      <w:r w:rsidRPr="004F3BCF">
        <w:rPr>
          <w:rFonts w:ascii="Arial" w:eastAsia="Arial" w:hAnsi="Arial" w:cs="Arial"/>
          <w:color w:val="666C6A"/>
          <w:w w:val="110"/>
          <w:sz w:val="18"/>
          <w:szCs w:val="18"/>
          <w:lang w:val="en-US"/>
        </w:rPr>
        <w:t>or</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666C6A"/>
          <w:w w:val="110"/>
          <w:sz w:val="18"/>
          <w:szCs w:val="18"/>
          <w:lang w:val="en-US"/>
        </w:rPr>
        <w:t>fo</w:t>
      </w:r>
      <w:r w:rsidRPr="004F3BCF">
        <w:rPr>
          <w:rFonts w:ascii="Arial" w:eastAsia="Arial" w:hAnsi="Arial" w:cs="Arial"/>
          <w:color w:val="3A3E3C"/>
          <w:w w:val="110"/>
          <w:sz w:val="18"/>
          <w:szCs w:val="18"/>
          <w:lang w:val="en-US"/>
        </w:rPr>
        <w:t>r</w:t>
      </w:r>
      <w:r w:rsidRPr="004F3BCF">
        <w:rPr>
          <w:rFonts w:ascii="Arial" w:eastAsia="Arial" w:hAnsi="Arial" w:cs="Arial"/>
          <w:color w:val="666C6A"/>
          <w:w w:val="110"/>
          <w:sz w:val="18"/>
          <w:szCs w:val="18"/>
          <w:lang w:val="en-US"/>
        </w:rPr>
        <w:t xml:space="preserve"> personal</w:t>
      </w:r>
      <w:r w:rsidRPr="004F3BCF">
        <w:rPr>
          <w:rFonts w:ascii="Arial" w:eastAsia="Arial" w:hAnsi="Arial" w:cs="Arial"/>
          <w:color w:val="666C6A"/>
          <w:spacing w:val="-17"/>
          <w:w w:val="110"/>
          <w:sz w:val="18"/>
          <w:szCs w:val="18"/>
          <w:lang w:val="en-US"/>
        </w:rPr>
        <w:t xml:space="preserve"> </w:t>
      </w:r>
      <w:r w:rsidRPr="004F3BCF">
        <w:rPr>
          <w:rFonts w:ascii="Arial" w:eastAsia="Arial" w:hAnsi="Arial" w:cs="Arial"/>
          <w:color w:val="666C6A"/>
          <w:w w:val="110"/>
          <w:sz w:val="18"/>
          <w:szCs w:val="18"/>
          <w:lang w:val="en-US"/>
        </w:rPr>
        <w:t>gain.</w:t>
      </w:r>
    </w:p>
    <w:p w:rsidR="004D2E5B" w:rsidRPr="004F3BCF" w:rsidRDefault="004D2E5B" w:rsidP="006E0BFC">
      <w:pPr>
        <w:widowControl w:val="0"/>
        <w:autoSpaceDE w:val="0"/>
        <w:autoSpaceDN w:val="0"/>
        <w:spacing w:after="0" w:line="240" w:lineRule="auto"/>
        <w:ind w:left="799"/>
        <w:rPr>
          <w:rFonts w:ascii="Arial" w:eastAsia="Arial" w:hAnsi="Arial" w:cs="Arial"/>
          <w:sz w:val="18"/>
          <w:szCs w:val="18"/>
          <w:lang w:val="en-US"/>
        </w:rPr>
      </w:pPr>
    </w:p>
    <w:p w:rsidR="004D2E5B" w:rsidRPr="004F3BCF" w:rsidRDefault="004D2E5B" w:rsidP="006E0BFC">
      <w:pPr>
        <w:widowControl w:val="0"/>
        <w:autoSpaceDE w:val="0"/>
        <w:autoSpaceDN w:val="0"/>
        <w:spacing w:after="0" w:line="300" w:lineRule="auto"/>
        <w:ind w:left="799" w:right="634" w:hanging="3"/>
        <w:rPr>
          <w:rFonts w:ascii="Arial" w:eastAsia="Arial" w:hAnsi="Arial" w:cs="Arial"/>
          <w:sz w:val="18"/>
          <w:szCs w:val="18"/>
          <w:lang w:val="en-US"/>
        </w:rPr>
      </w:pPr>
      <w:r w:rsidRPr="004F3BCF">
        <w:rPr>
          <w:rFonts w:ascii="Arial" w:eastAsia="Arial" w:hAnsi="Arial" w:cs="Arial"/>
          <w:color w:val="555A58"/>
          <w:w w:val="110"/>
          <w:sz w:val="18"/>
          <w:szCs w:val="18"/>
          <w:lang w:val="en-US"/>
        </w:rPr>
        <w:t xml:space="preserve">The </w:t>
      </w:r>
      <w:r w:rsidRPr="004F3BCF">
        <w:rPr>
          <w:rFonts w:ascii="Arial" w:eastAsia="Arial" w:hAnsi="Arial" w:cs="Arial"/>
          <w:color w:val="555A58"/>
          <w:spacing w:val="-4"/>
          <w:w w:val="110"/>
          <w:sz w:val="18"/>
          <w:szCs w:val="18"/>
          <w:lang w:val="en-US"/>
        </w:rPr>
        <w:t>app</w:t>
      </w:r>
      <w:r w:rsidRPr="004F3BCF">
        <w:rPr>
          <w:rFonts w:ascii="Arial" w:eastAsia="Arial" w:hAnsi="Arial" w:cs="Arial"/>
          <w:color w:val="3A3E3C"/>
          <w:spacing w:val="-4"/>
          <w:w w:val="110"/>
          <w:sz w:val="18"/>
          <w:szCs w:val="18"/>
          <w:lang w:val="en-US"/>
        </w:rPr>
        <w:t>r</w:t>
      </w:r>
      <w:r w:rsidRPr="004F3BCF">
        <w:rPr>
          <w:rFonts w:ascii="Arial" w:eastAsia="Arial" w:hAnsi="Arial" w:cs="Arial"/>
          <w:color w:val="555A58"/>
          <w:spacing w:val="-4"/>
          <w:w w:val="110"/>
          <w:sz w:val="18"/>
          <w:szCs w:val="18"/>
          <w:lang w:val="en-US"/>
        </w:rPr>
        <w:t xml:space="preserve">opriate </w:t>
      </w:r>
      <w:r w:rsidRPr="004F3BCF">
        <w:rPr>
          <w:rFonts w:ascii="Arial" w:eastAsia="Arial" w:hAnsi="Arial" w:cs="Arial"/>
          <w:color w:val="555A58"/>
          <w:w w:val="110"/>
          <w:sz w:val="18"/>
          <w:szCs w:val="18"/>
          <w:lang w:val="en-US"/>
        </w:rPr>
        <w:t xml:space="preserve">handling of offers of </w:t>
      </w:r>
      <w:r w:rsidRPr="004F3BCF">
        <w:rPr>
          <w:rFonts w:ascii="Arial" w:eastAsia="Arial" w:hAnsi="Arial" w:cs="Arial"/>
          <w:color w:val="555A58"/>
          <w:spacing w:val="-4"/>
          <w:w w:val="110"/>
          <w:sz w:val="18"/>
          <w:szCs w:val="18"/>
          <w:lang w:val="en-US"/>
        </w:rPr>
        <w:t>gifts</w:t>
      </w:r>
      <w:r w:rsidRPr="004F3BCF">
        <w:rPr>
          <w:rFonts w:ascii="Arial" w:eastAsia="Arial" w:hAnsi="Arial" w:cs="Arial"/>
          <w:color w:val="7D8282"/>
          <w:spacing w:val="-4"/>
          <w:w w:val="110"/>
          <w:sz w:val="18"/>
          <w:szCs w:val="18"/>
          <w:lang w:val="en-US"/>
        </w:rPr>
        <w:t xml:space="preserve">, </w:t>
      </w:r>
      <w:r w:rsidRPr="004F3BCF">
        <w:rPr>
          <w:rFonts w:ascii="Arial" w:eastAsia="Arial" w:hAnsi="Arial" w:cs="Arial"/>
          <w:color w:val="555A58"/>
          <w:w w:val="110"/>
          <w:sz w:val="18"/>
          <w:szCs w:val="18"/>
          <w:lang w:val="en-US"/>
        </w:rPr>
        <w:t>benefits and hospitality</w:t>
      </w:r>
      <w:r w:rsidRPr="004F3BCF">
        <w:rPr>
          <w:rFonts w:ascii="Arial" w:eastAsia="Arial" w:hAnsi="Arial" w:cs="Arial"/>
          <w:color w:val="555A58"/>
          <w:spacing w:val="-19"/>
          <w:w w:val="110"/>
          <w:sz w:val="18"/>
          <w:szCs w:val="18"/>
          <w:lang w:val="en-US"/>
        </w:rPr>
        <w:t xml:space="preserve"> </w:t>
      </w:r>
      <w:r w:rsidRPr="004F3BCF">
        <w:rPr>
          <w:rFonts w:ascii="Arial" w:eastAsia="Arial" w:hAnsi="Arial" w:cs="Arial"/>
          <w:color w:val="666C6A"/>
          <w:w w:val="110"/>
          <w:sz w:val="18"/>
          <w:szCs w:val="18"/>
          <w:lang w:val="en-US"/>
        </w:rPr>
        <w:t>is</w:t>
      </w:r>
      <w:r w:rsidRPr="004F3BCF">
        <w:rPr>
          <w:rFonts w:ascii="Arial" w:eastAsia="Arial" w:hAnsi="Arial" w:cs="Arial"/>
          <w:color w:val="666C6A"/>
          <w:spacing w:val="-14"/>
          <w:w w:val="110"/>
          <w:sz w:val="18"/>
          <w:szCs w:val="18"/>
          <w:lang w:val="en-US"/>
        </w:rPr>
        <w:t xml:space="preserve"> </w:t>
      </w:r>
      <w:r w:rsidRPr="004F3BCF">
        <w:rPr>
          <w:rFonts w:ascii="Arial" w:eastAsia="Arial" w:hAnsi="Arial" w:cs="Arial"/>
          <w:color w:val="666C6A"/>
          <w:w w:val="110"/>
          <w:sz w:val="18"/>
          <w:szCs w:val="18"/>
          <w:lang w:val="en-US"/>
        </w:rPr>
        <w:t>critical</w:t>
      </w:r>
      <w:r w:rsidRPr="004F3BCF">
        <w:rPr>
          <w:rFonts w:ascii="Arial" w:eastAsia="Arial" w:hAnsi="Arial" w:cs="Arial"/>
          <w:color w:val="666C6A"/>
          <w:spacing w:val="-20"/>
          <w:w w:val="110"/>
          <w:sz w:val="18"/>
          <w:szCs w:val="18"/>
          <w:lang w:val="en-US"/>
        </w:rPr>
        <w:t xml:space="preserve"> </w:t>
      </w:r>
      <w:r w:rsidRPr="004F3BCF">
        <w:rPr>
          <w:rFonts w:ascii="Arial" w:eastAsia="Arial" w:hAnsi="Arial" w:cs="Arial"/>
          <w:color w:val="555A58"/>
          <w:w w:val="110"/>
          <w:sz w:val="18"/>
          <w:szCs w:val="18"/>
          <w:lang w:val="en-US"/>
        </w:rPr>
        <w:t>to</w:t>
      </w:r>
      <w:r w:rsidRPr="004F3BCF">
        <w:rPr>
          <w:rFonts w:ascii="Arial" w:eastAsia="Arial" w:hAnsi="Arial" w:cs="Arial"/>
          <w:color w:val="555A58"/>
          <w:spacing w:val="-12"/>
          <w:w w:val="110"/>
          <w:sz w:val="18"/>
          <w:szCs w:val="18"/>
          <w:lang w:val="en-US"/>
        </w:rPr>
        <w:t xml:space="preserve"> </w:t>
      </w:r>
      <w:r w:rsidRPr="004F3BCF">
        <w:rPr>
          <w:rFonts w:ascii="Arial" w:eastAsia="Arial" w:hAnsi="Arial" w:cs="Arial"/>
          <w:color w:val="555A58"/>
          <w:w w:val="110"/>
          <w:sz w:val="18"/>
          <w:szCs w:val="18"/>
          <w:lang w:val="en-US"/>
        </w:rPr>
        <w:t>e</w:t>
      </w:r>
      <w:r w:rsidRPr="004F3BCF">
        <w:rPr>
          <w:rFonts w:ascii="Arial" w:eastAsia="Arial" w:hAnsi="Arial" w:cs="Arial"/>
          <w:color w:val="3A3E3C"/>
          <w:w w:val="110"/>
          <w:sz w:val="18"/>
          <w:szCs w:val="18"/>
          <w:lang w:val="en-US"/>
        </w:rPr>
        <w:t>a</w:t>
      </w:r>
      <w:r w:rsidRPr="004F3BCF">
        <w:rPr>
          <w:rFonts w:ascii="Arial" w:eastAsia="Arial" w:hAnsi="Arial" w:cs="Arial"/>
          <w:color w:val="555A58"/>
          <w:w w:val="110"/>
          <w:sz w:val="18"/>
          <w:szCs w:val="18"/>
          <w:lang w:val="en-US"/>
        </w:rPr>
        <w:t>rning and</w:t>
      </w:r>
      <w:r w:rsidRPr="004F3BCF">
        <w:rPr>
          <w:rFonts w:ascii="Arial" w:eastAsia="Arial" w:hAnsi="Arial" w:cs="Arial"/>
          <w:color w:val="555A58"/>
          <w:spacing w:val="-19"/>
          <w:w w:val="110"/>
          <w:sz w:val="18"/>
          <w:szCs w:val="18"/>
          <w:lang w:val="en-US"/>
        </w:rPr>
        <w:t xml:space="preserve"> </w:t>
      </w:r>
      <w:r w:rsidRPr="004F3BCF">
        <w:rPr>
          <w:rFonts w:ascii="Arial" w:eastAsia="Arial" w:hAnsi="Arial" w:cs="Arial"/>
          <w:color w:val="666C6A"/>
          <w:w w:val="110"/>
          <w:sz w:val="18"/>
          <w:szCs w:val="18"/>
          <w:lang w:val="en-US"/>
        </w:rPr>
        <w:t>sustaining</w:t>
      </w:r>
      <w:r w:rsidRPr="004F3BCF">
        <w:rPr>
          <w:rFonts w:ascii="Arial" w:eastAsia="Arial" w:hAnsi="Arial" w:cs="Arial"/>
          <w:color w:val="666C6A"/>
          <w:spacing w:val="-7"/>
          <w:w w:val="110"/>
          <w:sz w:val="18"/>
          <w:szCs w:val="18"/>
          <w:lang w:val="en-US"/>
        </w:rPr>
        <w:t xml:space="preserve"> </w:t>
      </w:r>
      <w:r w:rsidRPr="004F3BCF">
        <w:rPr>
          <w:rFonts w:ascii="Arial" w:eastAsia="Arial" w:hAnsi="Arial" w:cs="Arial"/>
          <w:color w:val="555A58"/>
          <w:w w:val="110"/>
          <w:sz w:val="18"/>
          <w:szCs w:val="18"/>
          <w:lang w:val="en-US"/>
        </w:rPr>
        <w:t>public</w:t>
      </w:r>
      <w:r w:rsidRPr="004F3BCF">
        <w:rPr>
          <w:rFonts w:ascii="Arial" w:eastAsia="Arial" w:hAnsi="Arial" w:cs="Arial"/>
          <w:color w:val="555A58"/>
          <w:spacing w:val="-12"/>
          <w:w w:val="110"/>
          <w:sz w:val="18"/>
          <w:szCs w:val="18"/>
          <w:lang w:val="en-US"/>
        </w:rPr>
        <w:t xml:space="preserve"> </w:t>
      </w:r>
      <w:r w:rsidRPr="004F3BCF">
        <w:rPr>
          <w:rFonts w:ascii="Arial" w:eastAsia="Arial" w:hAnsi="Arial" w:cs="Arial"/>
          <w:color w:val="666C6A"/>
          <w:w w:val="110"/>
          <w:sz w:val="18"/>
          <w:szCs w:val="18"/>
          <w:lang w:val="en-US"/>
        </w:rPr>
        <w:t>trust.</w:t>
      </w:r>
      <w:r w:rsidRPr="004F3BCF">
        <w:rPr>
          <w:rFonts w:ascii="Arial" w:eastAsia="Arial" w:hAnsi="Arial" w:cs="Arial"/>
          <w:color w:val="666C6A"/>
          <w:spacing w:val="-21"/>
          <w:w w:val="110"/>
          <w:sz w:val="18"/>
          <w:szCs w:val="18"/>
          <w:lang w:val="en-US"/>
        </w:rPr>
        <w:t xml:space="preserve"> </w:t>
      </w:r>
      <w:r w:rsidRPr="004F3BCF">
        <w:rPr>
          <w:rFonts w:ascii="Arial" w:eastAsia="Arial" w:hAnsi="Arial" w:cs="Arial"/>
          <w:color w:val="666C6A"/>
          <w:w w:val="110"/>
          <w:sz w:val="18"/>
          <w:szCs w:val="18"/>
          <w:lang w:val="en-US"/>
        </w:rPr>
        <w:t>As such,</w:t>
      </w:r>
      <w:r w:rsidRPr="004F3BCF">
        <w:rPr>
          <w:rFonts w:ascii="Arial" w:eastAsia="Arial" w:hAnsi="Arial" w:cs="Arial"/>
          <w:color w:val="666C6A"/>
          <w:spacing w:val="-24"/>
          <w:w w:val="110"/>
          <w:sz w:val="18"/>
          <w:szCs w:val="18"/>
          <w:lang w:val="en-US"/>
        </w:rPr>
        <w:t xml:space="preserve"> </w:t>
      </w:r>
      <w:r w:rsidRPr="004F3BCF">
        <w:rPr>
          <w:rFonts w:ascii="Arial" w:eastAsia="Arial" w:hAnsi="Arial" w:cs="Arial"/>
          <w:color w:val="555A58"/>
          <w:w w:val="110"/>
          <w:sz w:val="18"/>
          <w:szCs w:val="18"/>
          <w:lang w:val="en-US"/>
        </w:rPr>
        <w:t>Supp</w:t>
      </w:r>
      <w:r w:rsidRPr="004F3BCF">
        <w:rPr>
          <w:rFonts w:ascii="Arial" w:eastAsia="Arial" w:hAnsi="Arial" w:cs="Arial"/>
          <w:color w:val="7D8282"/>
          <w:w w:val="110"/>
          <w:sz w:val="18"/>
          <w:szCs w:val="18"/>
          <w:lang w:val="en-US"/>
        </w:rPr>
        <w:t>li</w:t>
      </w:r>
      <w:r w:rsidRPr="004F3BCF">
        <w:rPr>
          <w:rFonts w:ascii="Arial" w:eastAsia="Arial" w:hAnsi="Arial" w:cs="Arial"/>
          <w:color w:val="555A58"/>
          <w:w w:val="110"/>
          <w:sz w:val="18"/>
          <w:szCs w:val="18"/>
          <w:lang w:val="en-US"/>
        </w:rPr>
        <w:t>ers</w:t>
      </w:r>
      <w:r w:rsidRPr="004F3BCF">
        <w:rPr>
          <w:rFonts w:ascii="Arial" w:eastAsia="Arial" w:hAnsi="Arial" w:cs="Arial"/>
          <w:color w:val="555A58"/>
          <w:spacing w:val="-8"/>
          <w:w w:val="110"/>
          <w:sz w:val="18"/>
          <w:szCs w:val="18"/>
          <w:lang w:val="en-US"/>
        </w:rPr>
        <w:t xml:space="preserve"> </w:t>
      </w:r>
      <w:r w:rsidRPr="004F3BCF">
        <w:rPr>
          <w:rFonts w:ascii="Arial" w:eastAsia="Arial" w:hAnsi="Arial" w:cs="Arial"/>
          <w:color w:val="555A58"/>
          <w:w w:val="110"/>
          <w:sz w:val="18"/>
          <w:szCs w:val="18"/>
          <w:lang w:val="en-US"/>
        </w:rPr>
        <w:t>are</w:t>
      </w:r>
      <w:r w:rsidRPr="004F3BCF">
        <w:rPr>
          <w:rFonts w:ascii="Arial" w:eastAsia="Arial" w:hAnsi="Arial" w:cs="Arial"/>
          <w:color w:val="555A58"/>
          <w:spacing w:val="-18"/>
          <w:w w:val="110"/>
          <w:sz w:val="18"/>
          <w:szCs w:val="18"/>
          <w:lang w:val="en-US"/>
        </w:rPr>
        <w:t xml:space="preserve"> </w:t>
      </w:r>
      <w:r w:rsidRPr="004F3BCF">
        <w:rPr>
          <w:rFonts w:ascii="Arial" w:eastAsia="Arial" w:hAnsi="Arial" w:cs="Arial"/>
          <w:color w:val="666C6A"/>
          <w:w w:val="110"/>
          <w:sz w:val="18"/>
          <w:szCs w:val="18"/>
          <w:lang w:val="en-US"/>
        </w:rPr>
        <w:t>expected</w:t>
      </w:r>
      <w:r w:rsidRPr="004F3BCF">
        <w:rPr>
          <w:rFonts w:ascii="Arial" w:eastAsia="Arial" w:hAnsi="Arial" w:cs="Arial"/>
          <w:color w:val="666C6A"/>
          <w:spacing w:val="-3"/>
          <w:w w:val="110"/>
          <w:sz w:val="18"/>
          <w:szCs w:val="18"/>
          <w:lang w:val="en-US"/>
        </w:rPr>
        <w:t xml:space="preserve"> </w:t>
      </w:r>
      <w:r w:rsidRPr="004F3BCF">
        <w:rPr>
          <w:rFonts w:ascii="Arial" w:eastAsia="Arial" w:hAnsi="Arial" w:cs="Arial"/>
          <w:color w:val="555A58"/>
          <w:w w:val="110"/>
          <w:sz w:val="18"/>
          <w:szCs w:val="18"/>
          <w:lang w:val="en-US"/>
        </w:rPr>
        <w:t>not</w:t>
      </w:r>
      <w:r w:rsidRPr="004F3BCF">
        <w:rPr>
          <w:rFonts w:ascii="Arial" w:eastAsia="Arial" w:hAnsi="Arial" w:cs="Arial"/>
          <w:color w:val="555A58"/>
          <w:spacing w:val="-1"/>
          <w:w w:val="110"/>
          <w:sz w:val="18"/>
          <w:szCs w:val="18"/>
          <w:lang w:val="en-US"/>
        </w:rPr>
        <w:t xml:space="preserve"> </w:t>
      </w:r>
      <w:r w:rsidRPr="004F3BCF">
        <w:rPr>
          <w:rFonts w:ascii="Arial" w:eastAsia="Arial" w:hAnsi="Arial" w:cs="Arial"/>
          <w:color w:val="666C6A"/>
          <w:w w:val="110"/>
          <w:sz w:val="18"/>
          <w:szCs w:val="18"/>
          <w:lang w:val="en-US"/>
        </w:rPr>
        <w:t>to:</w:t>
      </w:r>
    </w:p>
    <w:p w:rsidR="004D2E5B" w:rsidRPr="004F3BCF" w:rsidRDefault="004D2E5B" w:rsidP="006E0BFC">
      <w:pPr>
        <w:widowControl w:val="0"/>
        <w:numPr>
          <w:ilvl w:val="0"/>
          <w:numId w:val="28"/>
        </w:numPr>
        <w:tabs>
          <w:tab w:val="left" w:pos="625"/>
        </w:tabs>
        <w:autoSpaceDE w:val="0"/>
        <w:autoSpaceDN w:val="0"/>
        <w:spacing w:after="0" w:line="292" w:lineRule="auto"/>
        <w:ind w:left="799" w:right="851"/>
        <w:jc w:val="both"/>
        <w:rPr>
          <w:rFonts w:ascii="Arial" w:eastAsia="Arial" w:hAnsi="Arial" w:cs="Arial"/>
          <w:sz w:val="18"/>
          <w:szCs w:val="18"/>
          <w:lang w:val="en-US"/>
        </w:rPr>
      </w:pPr>
      <w:r w:rsidRPr="004F3BCF">
        <w:rPr>
          <w:rFonts w:ascii="Arial" w:eastAsia="Arial" w:hAnsi="Arial" w:cs="Arial"/>
          <w:color w:val="555A58"/>
          <w:w w:val="110"/>
          <w:sz w:val="18"/>
          <w:szCs w:val="18"/>
          <w:lang w:val="en-US"/>
        </w:rPr>
        <w:t>offe</w:t>
      </w:r>
      <w:r w:rsidRPr="004F3BCF">
        <w:rPr>
          <w:rFonts w:ascii="Arial" w:eastAsia="Arial" w:hAnsi="Arial" w:cs="Arial"/>
          <w:color w:val="3A3E3C"/>
          <w:w w:val="110"/>
          <w:sz w:val="18"/>
          <w:szCs w:val="18"/>
          <w:lang w:val="en-US"/>
        </w:rPr>
        <w:t xml:space="preserve">r </w:t>
      </w:r>
      <w:r w:rsidRPr="004F3BCF">
        <w:rPr>
          <w:rFonts w:ascii="Arial" w:eastAsia="Arial" w:hAnsi="Arial" w:cs="Arial"/>
          <w:color w:val="555A58"/>
          <w:w w:val="110"/>
          <w:sz w:val="18"/>
          <w:szCs w:val="18"/>
          <w:lang w:val="en-US"/>
        </w:rPr>
        <w:t xml:space="preserve">State personnel gifts or </w:t>
      </w:r>
      <w:r w:rsidRPr="004F3BCF">
        <w:rPr>
          <w:rFonts w:ascii="Arial" w:eastAsia="Arial" w:hAnsi="Arial" w:cs="Arial"/>
          <w:color w:val="555A58"/>
          <w:spacing w:val="-5"/>
          <w:w w:val="110"/>
          <w:sz w:val="18"/>
          <w:szCs w:val="18"/>
          <w:lang w:val="en-US"/>
        </w:rPr>
        <w:t>benefits</w:t>
      </w:r>
      <w:r w:rsidRPr="004F3BCF">
        <w:rPr>
          <w:rFonts w:ascii="Arial" w:eastAsia="Arial" w:hAnsi="Arial" w:cs="Arial"/>
          <w:color w:val="7D8282"/>
          <w:spacing w:val="-5"/>
          <w:w w:val="110"/>
          <w:sz w:val="18"/>
          <w:szCs w:val="18"/>
          <w:lang w:val="en-US"/>
        </w:rPr>
        <w:t xml:space="preserve">, </w:t>
      </w:r>
      <w:r w:rsidRPr="004F3BCF">
        <w:rPr>
          <w:rFonts w:ascii="Arial" w:eastAsia="Arial" w:hAnsi="Arial" w:cs="Arial"/>
          <w:color w:val="555A58"/>
          <w:w w:val="110"/>
          <w:sz w:val="18"/>
          <w:szCs w:val="18"/>
          <w:lang w:val="en-US"/>
        </w:rPr>
        <w:t xml:space="preserve">either directly </w:t>
      </w:r>
      <w:r w:rsidRPr="004F3BCF">
        <w:rPr>
          <w:rFonts w:ascii="Arial" w:eastAsia="Arial" w:hAnsi="Arial" w:cs="Arial"/>
          <w:color w:val="555A58"/>
          <w:spacing w:val="-3"/>
          <w:w w:val="110"/>
          <w:sz w:val="18"/>
          <w:szCs w:val="18"/>
          <w:lang w:val="en-US"/>
        </w:rPr>
        <w:t>o</w:t>
      </w:r>
      <w:r w:rsidRPr="004F3BCF">
        <w:rPr>
          <w:rFonts w:ascii="Arial" w:eastAsia="Arial" w:hAnsi="Arial" w:cs="Arial"/>
          <w:color w:val="3A3E3C"/>
          <w:spacing w:val="-3"/>
          <w:w w:val="110"/>
          <w:sz w:val="18"/>
          <w:szCs w:val="18"/>
          <w:lang w:val="en-US"/>
        </w:rPr>
        <w:t>r</w:t>
      </w:r>
      <w:r w:rsidRPr="004F3BCF">
        <w:rPr>
          <w:rFonts w:ascii="Arial" w:eastAsia="Arial" w:hAnsi="Arial" w:cs="Arial"/>
          <w:color w:val="666C6A"/>
          <w:spacing w:val="-3"/>
          <w:w w:val="110"/>
          <w:sz w:val="18"/>
          <w:szCs w:val="18"/>
          <w:lang w:val="en-US"/>
        </w:rPr>
        <w:t xml:space="preserve"> </w:t>
      </w:r>
      <w:r w:rsidRPr="004F3BCF">
        <w:rPr>
          <w:rFonts w:ascii="Arial" w:eastAsia="Arial" w:hAnsi="Arial" w:cs="Arial"/>
          <w:color w:val="666C6A"/>
          <w:w w:val="110"/>
          <w:sz w:val="18"/>
          <w:szCs w:val="18"/>
          <w:lang w:val="en-US"/>
        </w:rPr>
        <w:t>indirectly,</w:t>
      </w:r>
      <w:r w:rsidRPr="004F3BCF">
        <w:rPr>
          <w:rFonts w:ascii="Arial" w:eastAsia="Arial" w:hAnsi="Arial" w:cs="Arial"/>
          <w:color w:val="666C6A"/>
          <w:spacing w:val="-25"/>
          <w:w w:val="110"/>
          <w:sz w:val="18"/>
          <w:szCs w:val="18"/>
          <w:lang w:val="en-US"/>
        </w:rPr>
        <w:t xml:space="preserve"> </w:t>
      </w:r>
      <w:r w:rsidRPr="004F3BCF">
        <w:rPr>
          <w:rFonts w:ascii="Arial" w:eastAsia="Arial" w:hAnsi="Arial" w:cs="Arial"/>
          <w:color w:val="555A58"/>
          <w:w w:val="110"/>
          <w:sz w:val="18"/>
          <w:szCs w:val="18"/>
          <w:lang w:val="en-US"/>
        </w:rPr>
        <w:t>and</w:t>
      </w:r>
      <w:r w:rsidRPr="004F3BCF">
        <w:rPr>
          <w:rFonts w:ascii="Arial" w:eastAsia="Arial" w:hAnsi="Arial" w:cs="Arial"/>
          <w:color w:val="555A58"/>
          <w:spacing w:val="-21"/>
          <w:w w:val="110"/>
          <w:sz w:val="18"/>
          <w:szCs w:val="18"/>
          <w:lang w:val="en-US"/>
        </w:rPr>
        <w:t xml:space="preserve"> </w:t>
      </w:r>
      <w:r w:rsidRPr="004F3BCF">
        <w:rPr>
          <w:rFonts w:ascii="Arial" w:eastAsia="Arial" w:hAnsi="Arial" w:cs="Arial"/>
          <w:color w:val="666C6A"/>
          <w:w w:val="110"/>
          <w:sz w:val="18"/>
          <w:szCs w:val="18"/>
          <w:lang w:val="en-US"/>
        </w:rPr>
        <w:t>offers</w:t>
      </w:r>
      <w:r w:rsidRPr="004F3BCF">
        <w:rPr>
          <w:rFonts w:ascii="Arial" w:eastAsia="Arial" w:hAnsi="Arial" w:cs="Arial"/>
          <w:color w:val="666C6A"/>
          <w:spacing w:val="-18"/>
          <w:w w:val="110"/>
          <w:sz w:val="18"/>
          <w:szCs w:val="18"/>
          <w:lang w:val="en-US"/>
        </w:rPr>
        <w:t xml:space="preserve"> </w:t>
      </w:r>
      <w:r w:rsidRPr="004F3BCF">
        <w:rPr>
          <w:rFonts w:ascii="Arial" w:eastAsia="Arial" w:hAnsi="Arial" w:cs="Arial"/>
          <w:color w:val="555A58"/>
          <w:w w:val="110"/>
          <w:sz w:val="18"/>
          <w:szCs w:val="18"/>
          <w:lang w:val="en-US"/>
        </w:rPr>
        <w:t>of</w:t>
      </w:r>
      <w:r w:rsidRPr="004F3BCF">
        <w:rPr>
          <w:rFonts w:ascii="Arial" w:eastAsia="Arial" w:hAnsi="Arial" w:cs="Arial"/>
          <w:color w:val="555A58"/>
          <w:spacing w:val="-12"/>
          <w:w w:val="110"/>
          <w:sz w:val="18"/>
          <w:szCs w:val="18"/>
          <w:lang w:val="en-US"/>
        </w:rPr>
        <w:t xml:space="preserve"> </w:t>
      </w:r>
      <w:r w:rsidRPr="004F3BCF">
        <w:rPr>
          <w:rFonts w:ascii="Arial" w:eastAsia="Arial" w:hAnsi="Arial" w:cs="Arial"/>
          <w:color w:val="555A58"/>
          <w:w w:val="110"/>
          <w:sz w:val="18"/>
          <w:szCs w:val="18"/>
          <w:lang w:val="en-US"/>
        </w:rPr>
        <w:t>hospitality</w:t>
      </w:r>
      <w:r w:rsidRPr="004F3BCF">
        <w:rPr>
          <w:rFonts w:ascii="Arial" w:eastAsia="Arial" w:hAnsi="Arial" w:cs="Arial"/>
          <w:color w:val="555A58"/>
          <w:spacing w:val="-11"/>
          <w:w w:val="110"/>
          <w:sz w:val="18"/>
          <w:szCs w:val="18"/>
          <w:lang w:val="en-US"/>
        </w:rPr>
        <w:t xml:space="preserve"> </w:t>
      </w:r>
      <w:r w:rsidRPr="004F3BCF">
        <w:rPr>
          <w:rFonts w:ascii="Arial" w:eastAsia="Arial" w:hAnsi="Arial" w:cs="Arial"/>
          <w:color w:val="666C6A"/>
          <w:w w:val="110"/>
          <w:sz w:val="18"/>
          <w:szCs w:val="18"/>
          <w:lang w:val="en-US"/>
        </w:rPr>
        <w:t>will</w:t>
      </w:r>
      <w:r w:rsidRPr="004F3BCF">
        <w:rPr>
          <w:rFonts w:ascii="Arial" w:eastAsia="Arial" w:hAnsi="Arial" w:cs="Arial"/>
          <w:color w:val="666C6A"/>
          <w:spacing w:val="-20"/>
          <w:w w:val="110"/>
          <w:sz w:val="18"/>
          <w:szCs w:val="18"/>
          <w:lang w:val="en-US"/>
        </w:rPr>
        <w:t xml:space="preserve"> </w:t>
      </w:r>
      <w:r w:rsidRPr="004F3BCF">
        <w:rPr>
          <w:rFonts w:ascii="Arial" w:eastAsia="Arial" w:hAnsi="Arial" w:cs="Arial"/>
          <w:color w:val="555A58"/>
          <w:w w:val="110"/>
          <w:sz w:val="18"/>
          <w:szCs w:val="18"/>
          <w:lang w:val="en-US"/>
        </w:rPr>
        <w:t>be</w:t>
      </w:r>
      <w:r w:rsidRPr="004F3BCF">
        <w:rPr>
          <w:rFonts w:ascii="Arial" w:eastAsia="Arial" w:hAnsi="Arial" w:cs="Arial"/>
          <w:color w:val="555A58"/>
          <w:spacing w:val="-9"/>
          <w:w w:val="110"/>
          <w:sz w:val="18"/>
          <w:szCs w:val="18"/>
          <w:lang w:val="en-US"/>
        </w:rPr>
        <w:t xml:space="preserve"> </w:t>
      </w:r>
      <w:r w:rsidRPr="004F3BCF">
        <w:rPr>
          <w:rFonts w:ascii="Arial" w:eastAsia="Arial" w:hAnsi="Arial" w:cs="Arial"/>
          <w:color w:val="666C6A"/>
          <w:w w:val="110"/>
          <w:sz w:val="18"/>
          <w:szCs w:val="18"/>
          <w:lang w:val="en-US"/>
        </w:rPr>
        <w:t>limited</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666C6A"/>
          <w:w w:val="110"/>
          <w:sz w:val="18"/>
          <w:szCs w:val="18"/>
          <w:lang w:val="en-US"/>
        </w:rPr>
        <w:t>to</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666C6A"/>
          <w:w w:val="110"/>
          <w:sz w:val="18"/>
          <w:szCs w:val="18"/>
          <w:lang w:val="en-US"/>
        </w:rPr>
        <w:t>token</w:t>
      </w:r>
      <w:r w:rsidRPr="004F3BCF">
        <w:rPr>
          <w:rFonts w:ascii="Arial" w:eastAsia="Arial" w:hAnsi="Arial" w:cs="Arial"/>
          <w:color w:val="555A58"/>
          <w:w w:val="110"/>
          <w:sz w:val="18"/>
          <w:szCs w:val="18"/>
          <w:lang w:val="en-US"/>
        </w:rPr>
        <w:t xml:space="preserve"> offers</w:t>
      </w:r>
      <w:r w:rsidRPr="004F3BCF">
        <w:rPr>
          <w:rFonts w:ascii="Arial" w:eastAsia="Arial" w:hAnsi="Arial" w:cs="Arial"/>
          <w:color w:val="555A58"/>
          <w:spacing w:val="-9"/>
          <w:w w:val="110"/>
          <w:sz w:val="18"/>
          <w:szCs w:val="18"/>
          <w:lang w:val="en-US"/>
        </w:rPr>
        <w:t xml:space="preserve"> </w:t>
      </w:r>
      <w:r w:rsidRPr="004F3BCF">
        <w:rPr>
          <w:rFonts w:ascii="Arial" w:eastAsia="Arial" w:hAnsi="Arial" w:cs="Arial"/>
          <w:color w:val="555A58"/>
          <w:w w:val="110"/>
          <w:sz w:val="18"/>
          <w:szCs w:val="18"/>
          <w:lang w:val="en-US"/>
        </w:rPr>
        <w:t>of</w:t>
      </w:r>
      <w:r w:rsidRPr="004F3BCF">
        <w:rPr>
          <w:rFonts w:ascii="Arial" w:eastAsia="Arial" w:hAnsi="Arial" w:cs="Arial"/>
          <w:color w:val="555A58"/>
          <w:spacing w:val="-16"/>
          <w:w w:val="110"/>
          <w:sz w:val="18"/>
          <w:szCs w:val="18"/>
          <w:lang w:val="en-US"/>
        </w:rPr>
        <w:t xml:space="preserve"> </w:t>
      </w:r>
      <w:r w:rsidRPr="004F3BCF">
        <w:rPr>
          <w:rFonts w:ascii="Arial" w:eastAsia="Arial" w:hAnsi="Arial" w:cs="Arial"/>
          <w:color w:val="3A3E3C"/>
          <w:w w:val="110"/>
          <w:sz w:val="18"/>
          <w:szCs w:val="18"/>
          <w:lang w:val="en-US"/>
        </w:rPr>
        <w:t>ba</w:t>
      </w:r>
      <w:r w:rsidRPr="004F3BCF">
        <w:rPr>
          <w:rFonts w:ascii="Arial" w:eastAsia="Arial" w:hAnsi="Arial" w:cs="Arial"/>
          <w:color w:val="555A58"/>
          <w:w w:val="110"/>
          <w:sz w:val="18"/>
          <w:szCs w:val="18"/>
          <w:lang w:val="en-US"/>
        </w:rPr>
        <w:t>si</w:t>
      </w:r>
      <w:r w:rsidRPr="004F3BCF">
        <w:rPr>
          <w:rFonts w:ascii="Arial" w:eastAsia="Arial" w:hAnsi="Arial" w:cs="Arial"/>
          <w:color w:val="3A3E3C"/>
          <w:w w:val="110"/>
          <w:sz w:val="18"/>
          <w:szCs w:val="18"/>
          <w:lang w:val="en-US"/>
        </w:rPr>
        <w:t>c</w:t>
      </w:r>
      <w:r w:rsidRPr="004F3BCF">
        <w:rPr>
          <w:rFonts w:ascii="Arial" w:eastAsia="Arial" w:hAnsi="Arial" w:cs="Arial"/>
          <w:color w:val="3A3E3C"/>
          <w:spacing w:val="-18"/>
          <w:w w:val="110"/>
          <w:sz w:val="18"/>
          <w:szCs w:val="18"/>
          <w:lang w:val="en-US"/>
        </w:rPr>
        <w:t xml:space="preserve"> </w:t>
      </w:r>
      <w:r w:rsidRPr="004F3BCF">
        <w:rPr>
          <w:rFonts w:ascii="Arial" w:eastAsia="Arial" w:hAnsi="Arial" w:cs="Arial"/>
          <w:color w:val="555A58"/>
          <w:w w:val="110"/>
          <w:sz w:val="18"/>
          <w:szCs w:val="18"/>
          <w:lang w:val="en-US"/>
        </w:rPr>
        <w:t>courtesy</w:t>
      </w:r>
      <w:r w:rsidRPr="004F3BCF">
        <w:rPr>
          <w:rFonts w:ascii="Arial" w:eastAsia="Arial" w:hAnsi="Arial" w:cs="Arial"/>
          <w:color w:val="555A58"/>
          <w:spacing w:val="-15"/>
          <w:w w:val="110"/>
          <w:sz w:val="18"/>
          <w:szCs w:val="18"/>
          <w:lang w:val="en-US"/>
        </w:rPr>
        <w:t xml:space="preserve"> </w:t>
      </w:r>
      <w:r w:rsidRPr="004F3BCF">
        <w:rPr>
          <w:rFonts w:ascii="Arial" w:eastAsia="Arial" w:hAnsi="Arial" w:cs="Arial"/>
          <w:color w:val="555A58"/>
          <w:w w:val="110"/>
          <w:sz w:val="18"/>
          <w:szCs w:val="18"/>
          <w:lang w:val="en-US"/>
        </w:rPr>
        <w:t>(suc</w:t>
      </w:r>
      <w:r w:rsidRPr="004F3BCF">
        <w:rPr>
          <w:rFonts w:ascii="Arial" w:eastAsia="Arial" w:hAnsi="Arial" w:cs="Arial"/>
          <w:color w:val="3A3E3C"/>
          <w:w w:val="110"/>
          <w:sz w:val="18"/>
          <w:szCs w:val="18"/>
          <w:lang w:val="en-US"/>
        </w:rPr>
        <w:t>h</w:t>
      </w:r>
      <w:r w:rsidRPr="004F3BCF">
        <w:rPr>
          <w:rFonts w:ascii="Arial" w:eastAsia="Arial" w:hAnsi="Arial" w:cs="Arial"/>
          <w:color w:val="3A3E3C"/>
          <w:spacing w:val="-11"/>
          <w:w w:val="110"/>
          <w:sz w:val="18"/>
          <w:szCs w:val="18"/>
          <w:lang w:val="en-US"/>
        </w:rPr>
        <w:t xml:space="preserve"> </w:t>
      </w:r>
      <w:r w:rsidRPr="004F3BCF">
        <w:rPr>
          <w:rFonts w:ascii="Arial" w:eastAsia="Arial" w:hAnsi="Arial" w:cs="Arial"/>
          <w:color w:val="555A58"/>
          <w:w w:val="110"/>
          <w:sz w:val="18"/>
          <w:szCs w:val="18"/>
          <w:lang w:val="en-US"/>
        </w:rPr>
        <w:t>as</w:t>
      </w:r>
      <w:r w:rsidRPr="004F3BCF">
        <w:rPr>
          <w:rFonts w:ascii="Arial" w:eastAsia="Arial" w:hAnsi="Arial" w:cs="Arial"/>
          <w:color w:val="555A58"/>
          <w:spacing w:val="-15"/>
          <w:w w:val="110"/>
          <w:sz w:val="18"/>
          <w:szCs w:val="18"/>
          <w:lang w:val="en-US"/>
        </w:rPr>
        <w:t xml:space="preserve"> </w:t>
      </w:r>
      <w:r w:rsidRPr="004F3BCF">
        <w:rPr>
          <w:rFonts w:ascii="Arial" w:eastAsia="Arial" w:hAnsi="Arial" w:cs="Arial"/>
          <w:color w:val="555A58"/>
          <w:w w:val="110"/>
          <w:sz w:val="18"/>
          <w:szCs w:val="18"/>
          <w:lang w:val="en-US"/>
        </w:rPr>
        <w:t>tea</w:t>
      </w:r>
      <w:r w:rsidRPr="004F3BCF">
        <w:rPr>
          <w:rFonts w:ascii="Arial" w:eastAsia="Arial" w:hAnsi="Arial" w:cs="Arial"/>
          <w:color w:val="555A58"/>
          <w:spacing w:val="-18"/>
          <w:w w:val="110"/>
          <w:sz w:val="18"/>
          <w:szCs w:val="18"/>
          <w:lang w:val="en-US"/>
        </w:rPr>
        <w:t xml:space="preserve"> </w:t>
      </w:r>
      <w:r w:rsidRPr="004F3BCF">
        <w:rPr>
          <w:rFonts w:ascii="Arial" w:eastAsia="Arial" w:hAnsi="Arial" w:cs="Arial"/>
          <w:color w:val="555A58"/>
          <w:w w:val="110"/>
          <w:sz w:val="18"/>
          <w:szCs w:val="18"/>
          <w:lang w:val="en-US"/>
        </w:rPr>
        <w:t>and</w:t>
      </w:r>
      <w:r w:rsidRPr="004F3BCF">
        <w:rPr>
          <w:rFonts w:ascii="Arial" w:eastAsia="Arial" w:hAnsi="Arial" w:cs="Arial"/>
          <w:color w:val="555A58"/>
          <w:spacing w:val="-15"/>
          <w:w w:val="110"/>
          <w:sz w:val="18"/>
          <w:szCs w:val="18"/>
          <w:lang w:val="en-US"/>
        </w:rPr>
        <w:t xml:space="preserve"> </w:t>
      </w:r>
      <w:r w:rsidRPr="004F3BCF">
        <w:rPr>
          <w:rFonts w:ascii="Arial" w:eastAsia="Arial" w:hAnsi="Arial" w:cs="Arial"/>
          <w:color w:val="666C6A"/>
          <w:w w:val="110"/>
          <w:sz w:val="18"/>
          <w:szCs w:val="18"/>
          <w:lang w:val="en-US"/>
        </w:rPr>
        <w:t>coffee</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555A58"/>
          <w:w w:val="110"/>
          <w:sz w:val="18"/>
          <w:szCs w:val="18"/>
          <w:lang w:val="en-US"/>
        </w:rPr>
        <w:t>d</w:t>
      </w:r>
      <w:r w:rsidRPr="004F3BCF">
        <w:rPr>
          <w:rFonts w:ascii="Arial" w:eastAsia="Arial" w:hAnsi="Arial" w:cs="Arial"/>
          <w:color w:val="3A3E3C"/>
          <w:w w:val="110"/>
          <w:sz w:val="18"/>
          <w:szCs w:val="18"/>
          <w:lang w:val="en-US"/>
        </w:rPr>
        <w:t>u</w:t>
      </w:r>
      <w:r w:rsidRPr="004F3BCF">
        <w:rPr>
          <w:rFonts w:ascii="Arial" w:eastAsia="Arial" w:hAnsi="Arial" w:cs="Arial"/>
          <w:color w:val="555A58"/>
          <w:w w:val="110"/>
          <w:sz w:val="18"/>
          <w:szCs w:val="18"/>
          <w:lang w:val="en-US"/>
        </w:rPr>
        <w:t>ring</w:t>
      </w:r>
      <w:r w:rsidRPr="004F3BCF">
        <w:rPr>
          <w:rFonts w:ascii="Arial" w:eastAsia="Arial" w:hAnsi="Arial" w:cs="Arial"/>
          <w:color w:val="555A58"/>
          <w:spacing w:val="-12"/>
          <w:w w:val="110"/>
          <w:sz w:val="18"/>
          <w:szCs w:val="18"/>
          <w:lang w:val="en-US"/>
        </w:rPr>
        <w:t xml:space="preserve"> </w:t>
      </w:r>
      <w:r w:rsidRPr="004F3BCF">
        <w:rPr>
          <w:rFonts w:ascii="Arial" w:eastAsia="Arial" w:hAnsi="Arial" w:cs="Arial"/>
          <w:color w:val="555A58"/>
          <w:w w:val="110"/>
          <w:sz w:val="18"/>
          <w:szCs w:val="18"/>
          <w:lang w:val="en-US"/>
        </w:rPr>
        <w:t>a</w:t>
      </w:r>
      <w:r w:rsidRPr="004F3BCF">
        <w:rPr>
          <w:rFonts w:ascii="Arial" w:eastAsia="Arial" w:hAnsi="Arial" w:cs="Arial"/>
          <w:color w:val="666C6A"/>
          <w:w w:val="110"/>
          <w:sz w:val="18"/>
          <w:szCs w:val="18"/>
          <w:lang w:val="en-US"/>
        </w:rPr>
        <w:t xml:space="preserve"> meeting);</w:t>
      </w:r>
      <w:r w:rsidRPr="004F3BCF">
        <w:rPr>
          <w:rFonts w:ascii="Arial" w:eastAsia="Arial" w:hAnsi="Arial" w:cs="Arial"/>
          <w:color w:val="666C6A"/>
          <w:spacing w:val="-1"/>
          <w:w w:val="110"/>
          <w:sz w:val="18"/>
          <w:szCs w:val="18"/>
          <w:lang w:val="en-US"/>
        </w:rPr>
        <w:t xml:space="preserve"> </w:t>
      </w:r>
      <w:r w:rsidRPr="004F3BCF">
        <w:rPr>
          <w:rFonts w:ascii="Arial" w:eastAsia="Arial" w:hAnsi="Arial" w:cs="Arial"/>
          <w:color w:val="666C6A"/>
          <w:w w:val="110"/>
          <w:sz w:val="18"/>
          <w:szCs w:val="18"/>
          <w:lang w:val="en-US"/>
        </w:rPr>
        <w:t>or</w:t>
      </w:r>
    </w:p>
    <w:p w:rsidR="004D2E5B" w:rsidRPr="004F3BCF" w:rsidRDefault="004D2E5B" w:rsidP="006E0BFC">
      <w:pPr>
        <w:widowControl w:val="0"/>
        <w:autoSpaceDE w:val="0"/>
        <w:autoSpaceDN w:val="0"/>
        <w:spacing w:after="0" w:line="240" w:lineRule="auto"/>
        <w:ind w:left="799"/>
        <w:rPr>
          <w:rFonts w:ascii="Arial" w:eastAsia="Arial" w:hAnsi="Arial" w:cs="Arial"/>
          <w:sz w:val="18"/>
          <w:szCs w:val="18"/>
          <w:lang w:val="en-US"/>
        </w:rPr>
      </w:pPr>
    </w:p>
    <w:p w:rsidR="004D2E5B" w:rsidRPr="004F3BCF" w:rsidRDefault="004D2E5B" w:rsidP="004F3BCF">
      <w:pPr>
        <w:widowControl w:val="0"/>
        <w:numPr>
          <w:ilvl w:val="0"/>
          <w:numId w:val="28"/>
        </w:numPr>
        <w:tabs>
          <w:tab w:val="left" w:pos="641"/>
        </w:tabs>
        <w:autoSpaceDE w:val="0"/>
        <w:autoSpaceDN w:val="0"/>
        <w:spacing w:after="0" w:line="288" w:lineRule="auto"/>
        <w:ind w:left="799" w:right="929" w:hanging="324"/>
        <w:rPr>
          <w:rFonts w:ascii="Arial" w:eastAsia="Arial" w:hAnsi="Arial" w:cs="Arial"/>
          <w:sz w:val="20"/>
          <w:lang w:val="en-US"/>
        </w:rPr>
      </w:pPr>
      <w:r w:rsidRPr="004F3BCF">
        <w:rPr>
          <w:rFonts w:ascii="Arial" w:eastAsia="Arial" w:hAnsi="Arial" w:cs="Arial"/>
          <w:color w:val="666C6A"/>
          <w:w w:val="110"/>
          <w:sz w:val="18"/>
          <w:szCs w:val="18"/>
          <w:lang w:val="en-US"/>
        </w:rPr>
        <w:t>take</w:t>
      </w:r>
      <w:r w:rsidRPr="004F3BCF">
        <w:rPr>
          <w:rFonts w:ascii="Arial" w:eastAsia="Arial" w:hAnsi="Arial" w:cs="Arial"/>
          <w:color w:val="666C6A"/>
          <w:spacing w:val="-14"/>
          <w:w w:val="110"/>
          <w:sz w:val="18"/>
          <w:szCs w:val="18"/>
          <w:lang w:val="en-US"/>
        </w:rPr>
        <w:t xml:space="preserve"> </w:t>
      </w:r>
      <w:r w:rsidRPr="004F3BCF">
        <w:rPr>
          <w:rFonts w:ascii="Arial" w:eastAsia="Arial" w:hAnsi="Arial" w:cs="Arial"/>
          <w:color w:val="666C6A"/>
          <w:w w:val="110"/>
          <w:sz w:val="18"/>
          <w:szCs w:val="18"/>
          <w:lang w:val="en-US"/>
        </w:rPr>
        <w:t>any</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555A58"/>
          <w:w w:val="110"/>
          <w:sz w:val="18"/>
          <w:szCs w:val="18"/>
          <w:lang w:val="en-US"/>
        </w:rPr>
        <w:t>action</w:t>
      </w:r>
      <w:r w:rsidRPr="004F3BCF">
        <w:rPr>
          <w:rFonts w:ascii="Arial" w:eastAsia="Arial" w:hAnsi="Arial" w:cs="Arial"/>
          <w:color w:val="555A58"/>
          <w:spacing w:val="-23"/>
          <w:w w:val="110"/>
          <w:sz w:val="18"/>
          <w:szCs w:val="18"/>
          <w:lang w:val="en-US"/>
        </w:rPr>
        <w:t xml:space="preserve"> </w:t>
      </w:r>
      <w:r w:rsidRPr="004F3BCF">
        <w:rPr>
          <w:rFonts w:ascii="Arial" w:eastAsia="Arial" w:hAnsi="Arial" w:cs="Arial"/>
          <w:color w:val="555A58"/>
          <w:w w:val="110"/>
          <w:sz w:val="18"/>
          <w:szCs w:val="18"/>
          <w:lang w:val="en-US"/>
        </w:rPr>
        <w:t>to</w:t>
      </w:r>
      <w:r w:rsidRPr="004F3BCF">
        <w:rPr>
          <w:rFonts w:ascii="Arial" w:eastAsia="Arial" w:hAnsi="Arial" w:cs="Arial"/>
          <w:color w:val="666C6A"/>
          <w:spacing w:val="-8"/>
          <w:w w:val="110"/>
          <w:sz w:val="18"/>
          <w:szCs w:val="18"/>
          <w:lang w:val="en-US"/>
        </w:rPr>
        <w:t xml:space="preserve"> </w:t>
      </w:r>
      <w:r w:rsidRPr="004F3BCF">
        <w:rPr>
          <w:rFonts w:ascii="Arial" w:eastAsia="Arial" w:hAnsi="Arial" w:cs="Arial"/>
          <w:color w:val="555A58"/>
          <w:w w:val="110"/>
          <w:sz w:val="18"/>
          <w:szCs w:val="18"/>
          <w:lang w:val="en-US"/>
        </w:rPr>
        <w:t>entice</w:t>
      </w:r>
      <w:r w:rsidRPr="004F3BCF">
        <w:rPr>
          <w:rFonts w:ascii="Arial" w:eastAsia="Arial" w:hAnsi="Arial" w:cs="Arial"/>
          <w:color w:val="555A58"/>
          <w:spacing w:val="-17"/>
          <w:w w:val="110"/>
          <w:sz w:val="18"/>
          <w:szCs w:val="18"/>
          <w:lang w:val="en-US"/>
        </w:rPr>
        <w:t xml:space="preserve"> </w:t>
      </w:r>
      <w:r w:rsidRPr="004F3BCF">
        <w:rPr>
          <w:rFonts w:ascii="Arial" w:eastAsia="Arial" w:hAnsi="Arial" w:cs="Arial"/>
          <w:color w:val="555A58"/>
          <w:w w:val="110"/>
          <w:sz w:val="18"/>
          <w:szCs w:val="18"/>
          <w:lang w:val="en-US"/>
        </w:rPr>
        <w:t>or</w:t>
      </w:r>
      <w:r w:rsidRPr="004F3BCF">
        <w:rPr>
          <w:rFonts w:ascii="Arial" w:eastAsia="Arial" w:hAnsi="Arial" w:cs="Arial"/>
          <w:color w:val="555A58"/>
          <w:spacing w:val="-14"/>
          <w:w w:val="110"/>
          <w:sz w:val="18"/>
          <w:szCs w:val="18"/>
          <w:lang w:val="en-US"/>
        </w:rPr>
        <w:t xml:space="preserve"> </w:t>
      </w:r>
      <w:r w:rsidRPr="004F3BCF">
        <w:rPr>
          <w:rFonts w:ascii="Arial" w:eastAsia="Arial" w:hAnsi="Arial" w:cs="Arial"/>
          <w:color w:val="666C6A"/>
          <w:w w:val="110"/>
          <w:sz w:val="18"/>
          <w:szCs w:val="18"/>
          <w:lang w:val="en-US"/>
        </w:rPr>
        <w:t>obtain</w:t>
      </w:r>
      <w:r w:rsidRPr="004F3BCF">
        <w:rPr>
          <w:rFonts w:ascii="Arial" w:eastAsia="Arial" w:hAnsi="Arial" w:cs="Arial"/>
          <w:color w:val="666C6A"/>
          <w:spacing w:val="-17"/>
          <w:w w:val="110"/>
          <w:sz w:val="18"/>
          <w:szCs w:val="18"/>
          <w:lang w:val="en-US"/>
        </w:rPr>
        <w:t xml:space="preserve"> </w:t>
      </w:r>
      <w:r w:rsidRPr="004F3BCF">
        <w:rPr>
          <w:rFonts w:ascii="Arial" w:eastAsia="Arial" w:hAnsi="Arial" w:cs="Arial"/>
          <w:color w:val="555A58"/>
          <w:w w:val="110"/>
          <w:sz w:val="18"/>
          <w:szCs w:val="18"/>
          <w:lang w:val="en-US"/>
        </w:rPr>
        <w:t>any</w:t>
      </w:r>
      <w:r w:rsidRPr="004F3BCF">
        <w:rPr>
          <w:rFonts w:ascii="Arial" w:eastAsia="Arial" w:hAnsi="Arial" w:cs="Arial"/>
          <w:color w:val="555A58"/>
          <w:spacing w:val="-20"/>
          <w:w w:val="110"/>
          <w:sz w:val="18"/>
          <w:szCs w:val="18"/>
          <w:lang w:val="en-US"/>
        </w:rPr>
        <w:t xml:space="preserve"> </w:t>
      </w:r>
      <w:r w:rsidRPr="004F3BCF">
        <w:rPr>
          <w:rFonts w:ascii="Arial" w:eastAsia="Arial" w:hAnsi="Arial" w:cs="Arial"/>
          <w:color w:val="555A58"/>
          <w:w w:val="110"/>
          <w:sz w:val="18"/>
          <w:szCs w:val="18"/>
          <w:lang w:val="en-US"/>
        </w:rPr>
        <w:t>unfair</w:t>
      </w:r>
      <w:r w:rsidRPr="004F3BCF">
        <w:rPr>
          <w:rFonts w:ascii="Arial" w:eastAsia="Arial" w:hAnsi="Arial" w:cs="Arial"/>
          <w:color w:val="555A58"/>
          <w:spacing w:val="-18"/>
          <w:w w:val="110"/>
          <w:sz w:val="18"/>
          <w:szCs w:val="18"/>
          <w:lang w:val="en-US"/>
        </w:rPr>
        <w:t xml:space="preserve"> </w:t>
      </w:r>
      <w:r w:rsidRPr="004F3BCF">
        <w:rPr>
          <w:rFonts w:ascii="Arial" w:eastAsia="Arial" w:hAnsi="Arial" w:cs="Arial"/>
          <w:color w:val="666C6A"/>
          <w:w w:val="110"/>
          <w:sz w:val="18"/>
          <w:szCs w:val="18"/>
          <w:lang w:val="en-US"/>
        </w:rPr>
        <w:t>or improper</w:t>
      </w:r>
      <w:r w:rsidRPr="004F3BCF">
        <w:rPr>
          <w:rFonts w:ascii="Arial" w:eastAsia="Arial" w:hAnsi="Arial" w:cs="Arial"/>
          <w:color w:val="666C6A"/>
          <w:spacing w:val="-4"/>
          <w:w w:val="110"/>
          <w:sz w:val="18"/>
          <w:szCs w:val="18"/>
          <w:lang w:val="en-US"/>
        </w:rPr>
        <w:t xml:space="preserve"> </w:t>
      </w:r>
      <w:r w:rsidRPr="004F3BCF">
        <w:rPr>
          <w:rFonts w:ascii="Arial" w:eastAsia="Arial" w:hAnsi="Arial" w:cs="Arial"/>
          <w:color w:val="555A58"/>
          <w:spacing w:val="-4"/>
          <w:w w:val="110"/>
          <w:sz w:val="18"/>
          <w:szCs w:val="18"/>
          <w:lang w:val="en-US"/>
        </w:rPr>
        <w:t>advantage</w:t>
      </w:r>
      <w:r w:rsidRPr="004F3BCF">
        <w:rPr>
          <w:rFonts w:ascii="Arial" w:eastAsia="Arial" w:hAnsi="Arial" w:cs="Arial"/>
          <w:color w:val="7D8282"/>
          <w:spacing w:val="-4"/>
          <w:w w:val="110"/>
          <w:sz w:val="18"/>
          <w:szCs w:val="18"/>
          <w:lang w:val="en-US"/>
        </w:rPr>
        <w:t>.</w:t>
      </w:r>
    </w:p>
    <w:p w:rsidR="004D2E5B" w:rsidRPr="007937CF" w:rsidRDefault="004D2E5B" w:rsidP="004F3BCF">
      <w:pPr>
        <w:widowControl w:val="0"/>
        <w:numPr>
          <w:ilvl w:val="0"/>
          <w:numId w:val="38"/>
        </w:numPr>
        <w:tabs>
          <w:tab w:val="left" w:pos="647"/>
          <w:tab w:val="left" w:pos="1276"/>
        </w:tabs>
        <w:autoSpaceDE w:val="0"/>
        <w:autoSpaceDN w:val="0"/>
        <w:spacing w:before="114" w:after="0" w:line="288" w:lineRule="auto"/>
        <w:ind w:left="799" w:hanging="318"/>
        <w:outlineLvl w:val="1"/>
        <w:rPr>
          <w:rFonts w:ascii="Arial" w:eastAsia="Arial" w:hAnsi="Arial" w:cs="Arial"/>
          <w:b/>
          <w:bCs/>
          <w:color w:val="555A58"/>
          <w:sz w:val="20"/>
          <w:lang w:val="en-US"/>
        </w:rPr>
      </w:pPr>
      <w:r w:rsidRPr="007937CF">
        <w:rPr>
          <w:rFonts w:ascii="Arial" w:eastAsia="Arial" w:hAnsi="Arial" w:cs="Arial"/>
          <w:b/>
          <w:bCs/>
          <w:color w:val="555A58"/>
          <w:sz w:val="20"/>
          <w:lang w:val="en-US"/>
        </w:rPr>
        <w:t>Corporate governance</w:t>
      </w:r>
    </w:p>
    <w:p w:rsidR="004D2E5B" w:rsidRPr="004F3BCF" w:rsidRDefault="004D2E5B" w:rsidP="002D2B48">
      <w:pPr>
        <w:widowControl w:val="0"/>
        <w:autoSpaceDE w:val="0"/>
        <w:autoSpaceDN w:val="0"/>
        <w:spacing w:before="221" w:after="0" w:line="297" w:lineRule="auto"/>
        <w:ind w:left="797" w:right="634" w:hanging="3"/>
        <w:rPr>
          <w:rFonts w:ascii="Arial" w:eastAsia="Arial" w:hAnsi="Arial" w:cs="Arial"/>
          <w:sz w:val="18"/>
          <w:szCs w:val="18"/>
          <w:lang w:val="en-US"/>
        </w:rPr>
      </w:pPr>
      <w:r w:rsidRPr="004F3BCF">
        <w:rPr>
          <w:rFonts w:ascii="Arial" w:eastAsia="Arial" w:hAnsi="Arial" w:cs="Arial"/>
          <w:color w:val="555A58"/>
          <w:w w:val="110"/>
          <w:sz w:val="18"/>
          <w:szCs w:val="18"/>
          <w:lang w:val="en-US"/>
        </w:rPr>
        <w:t xml:space="preserve">Commitment </w:t>
      </w:r>
      <w:r w:rsidRPr="004F3BCF">
        <w:rPr>
          <w:rFonts w:ascii="Arial" w:eastAsia="Arial" w:hAnsi="Arial" w:cs="Arial"/>
          <w:color w:val="666C6A"/>
          <w:w w:val="110"/>
          <w:sz w:val="18"/>
          <w:szCs w:val="18"/>
          <w:lang w:val="en-US"/>
        </w:rPr>
        <w:t>to sound management administration, risk and corrective</w:t>
      </w:r>
      <w:r w:rsidRPr="004F3BCF">
        <w:rPr>
          <w:rFonts w:ascii="Arial" w:eastAsia="Arial" w:hAnsi="Arial" w:cs="Arial"/>
          <w:color w:val="666C6A"/>
          <w:spacing w:val="-13"/>
          <w:w w:val="110"/>
          <w:sz w:val="18"/>
          <w:szCs w:val="18"/>
          <w:lang w:val="en-US"/>
        </w:rPr>
        <w:t xml:space="preserve"> </w:t>
      </w:r>
      <w:r w:rsidRPr="004F3BCF">
        <w:rPr>
          <w:rFonts w:ascii="Arial" w:eastAsia="Arial" w:hAnsi="Arial" w:cs="Arial"/>
          <w:color w:val="666C6A"/>
          <w:w w:val="110"/>
          <w:sz w:val="18"/>
          <w:szCs w:val="18"/>
          <w:lang w:val="en-US"/>
        </w:rPr>
        <w:t>action</w:t>
      </w:r>
      <w:r w:rsidRPr="004F3BCF">
        <w:rPr>
          <w:rFonts w:ascii="Arial" w:eastAsia="Arial" w:hAnsi="Arial" w:cs="Arial"/>
          <w:color w:val="666C6A"/>
          <w:spacing w:val="-20"/>
          <w:w w:val="110"/>
          <w:sz w:val="18"/>
          <w:szCs w:val="18"/>
          <w:lang w:val="en-US"/>
        </w:rPr>
        <w:t xml:space="preserve"> </w:t>
      </w:r>
      <w:r w:rsidRPr="004F3BCF">
        <w:rPr>
          <w:rFonts w:ascii="Arial" w:eastAsia="Arial" w:hAnsi="Arial" w:cs="Arial"/>
          <w:color w:val="666C6A"/>
          <w:w w:val="110"/>
          <w:sz w:val="18"/>
          <w:szCs w:val="18"/>
          <w:lang w:val="en-US"/>
        </w:rPr>
        <w:t>systems,</w:t>
      </w:r>
      <w:r w:rsidRPr="004F3BCF">
        <w:rPr>
          <w:rFonts w:ascii="Arial" w:eastAsia="Arial" w:hAnsi="Arial" w:cs="Arial"/>
          <w:color w:val="666C6A"/>
          <w:spacing w:val="-18"/>
          <w:w w:val="110"/>
          <w:sz w:val="18"/>
          <w:szCs w:val="18"/>
          <w:lang w:val="en-US"/>
        </w:rPr>
        <w:t xml:space="preserve"> </w:t>
      </w:r>
      <w:r w:rsidRPr="004F3BCF">
        <w:rPr>
          <w:rFonts w:ascii="Arial" w:eastAsia="Arial" w:hAnsi="Arial" w:cs="Arial"/>
          <w:color w:val="666C6A"/>
          <w:w w:val="110"/>
          <w:sz w:val="18"/>
          <w:szCs w:val="18"/>
          <w:lang w:val="en-US"/>
        </w:rPr>
        <w:t>are</w:t>
      </w:r>
      <w:r w:rsidRPr="004F3BCF">
        <w:rPr>
          <w:rFonts w:ascii="Arial" w:eastAsia="Arial" w:hAnsi="Arial" w:cs="Arial"/>
          <w:color w:val="666C6A"/>
          <w:spacing w:val="-20"/>
          <w:w w:val="110"/>
          <w:sz w:val="18"/>
          <w:szCs w:val="18"/>
          <w:lang w:val="en-US"/>
        </w:rPr>
        <w:t xml:space="preserve"> </w:t>
      </w:r>
      <w:r w:rsidRPr="004F3BCF">
        <w:rPr>
          <w:rFonts w:ascii="Arial" w:eastAsia="Arial" w:hAnsi="Arial" w:cs="Arial"/>
          <w:color w:val="666C6A"/>
          <w:w w:val="110"/>
          <w:sz w:val="18"/>
          <w:szCs w:val="18"/>
          <w:lang w:val="en-US"/>
        </w:rPr>
        <w:t>key</w:t>
      </w:r>
      <w:r w:rsidRPr="004F3BCF">
        <w:rPr>
          <w:rFonts w:ascii="Arial" w:eastAsia="Arial" w:hAnsi="Arial" w:cs="Arial"/>
          <w:color w:val="666C6A"/>
          <w:spacing w:val="-8"/>
          <w:w w:val="110"/>
          <w:sz w:val="18"/>
          <w:szCs w:val="18"/>
          <w:lang w:val="en-US"/>
        </w:rPr>
        <w:t xml:space="preserve"> </w:t>
      </w:r>
      <w:r w:rsidRPr="004F3BCF">
        <w:rPr>
          <w:rFonts w:ascii="Arial" w:eastAsia="Arial" w:hAnsi="Arial" w:cs="Arial"/>
          <w:color w:val="666C6A"/>
          <w:w w:val="110"/>
          <w:sz w:val="18"/>
          <w:szCs w:val="18"/>
          <w:lang w:val="en-US"/>
        </w:rPr>
        <w:t>to</w:t>
      </w:r>
      <w:r w:rsidRPr="004F3BCF">
        <w:rPr>
          <w:rFonts w:ascii="Arial" w:eastAsia="Arial" w:hAnsi="Arial" w:cs="Arial"/>
          <w:color w:val="666C6A"/>
          <w:spacing w:val="-20"/>
          <w:w w:val="110"/>
          <w:sz w:val="18"/>
          <w:szCs w:val="18"/>
          <w:lang w:val="en-US"/>
        </w:rPr>
        <w:t xml:space="preserve"> </w:t>
      </w:r>
      <w:r w:rsidRPr="004F3BCF">
        <w:rPr>
          <w:rFonts w:ascii="Arial" w:eastAsia="Arial" w:hAnsi="Arial" w:cs="Arial"/>
          <w:color w:val="555A58"/>
          <w:w w:val="110"/>
          <w:sz w:val="18"/>
          <w:szCs w:val="18"/>
          <w:lang w:val="en-US"/>
        </w:rPr>
        <w:t>a</w:t>
      </w:r>
      <w:r w:rsidRPr="004F3BCF">
        <w:rPr>
          <w:rFonts w:ascii="Arial" w:eastAsia="Arial" w:hAnsi="Arial" w:cs="Arial"/>
          <w:color w:val="555A58"/>
          <w:spacing w:val="-9"/>
          <w:w w:val="110"/>
          <w:sz w:val="18"/>
          <w:szCs w:val="18"/>
          <w:lang w:val="en-US"/>
        </w:rPr>
        <w:t xml:space="preserve"> </w:t>
      </w:r>
      <w:r w:rsidRPr="004F3BCF">
        <w:rPr>
          <w:rFonts w:ascii="Arial" w:eastAsia="Arial" w:hAnsi="Arial" w:cs="Arial"/>
          <w:color w:val="555A58"/>
          <w:w w:val="110"/>
          <w:sz w:val="18"/>
          <w:szCs w:val="18"/>
          <w:lang w:val="en-US"/>
        </w:rPr>
        <w:t>reliable</w:t>
      </w:r>
      <w:r w:rsidRPr="004F3BCF">
        <w:rPr>
          <w:rFonts w:ascii="Arial" w:eastAsia="Arial" w:hAnsi="Arial" w:cs="Arial"/>
          <w:color w:val="555A58"/>
          <w:spacing w:val="-9"/>
          <w:w w:val="110"/>
          <w:sz w:val="18"/>
          <w:szCs w:val="18"/>
          <w:lang w:val="en-US"/>
        </w:rPr>
        <w:t xml:space="preserve"> </w:t>
      </w:r>
      <w:r w:rsidRPr="004F3BCF">
        <w:rPr>
          <w:rFonts w:ascii="Arial" w:eastAsia="Arial" w:hAnsi="Arial" w:cs="Arial"/>
          <w:color w:val="555A58"/>
          <w:w w:val="110"/>
          <w:sz w:val="18"/>
          <w:szCs w:val="18"/>
          <w:lang w:val="en-US"/>
        </w:rPr>
        <w:t>supply</w:t>
      </w:r>
      <w:r w:rsidRPr="004F3BCF">
        <w:rPr>
          <w:rFonts w:ascii="Arial" w:eastAsia="Arial" w:hAnsi="Arial" w:cs="Arial"/>
          <w:color w:val="555A58"/>
          <w:spacing w:val="-17"/>
          <w:w w:val="110"/>
          <w:sz w:val="18"/>
          <w:szCs w:val="18"/>
          <w:lang w:val="en-US"/>
        </w:rPr>
        <w:t xml:space="preserve"> </w:t>
      </w:r>
      <w:r w:rsidRPr="004F3BCF">
        <w:rPr>
          <w:rFonts w:ascii="Arial" w:eastAsia="Arial" w:hAnsi="Arial" w:cs="Arial"/>
          <w:color w:val="666C6A"/>
          <w:w w:val="110"/>
          <w:sz w:val="18"/>
          <w:szCs w:val="18"/>
          <w:lang w:val="en-US"/>
        </w:rPr>
        <w:t>chain</w:t>
      </w:r>
      <w:r w:rsidRPr="004F3BCF">
        <w:rPr>
          <w:rFonts w:ascii="Arial" w:eastAsia="Arial" w:hAnsi="Arial" w:cs="Arial"/>
          <w:color w:val="666C6A"/>
          <w:spacing w:val="-17"/>
          <w:w w:val="110"/>
          <w:sz w:val="18"/>
          <w:szCs w:val="18"/>
          <w:lang w:val="en-US"/>
        </w:rPr>
        <w:t xml:space="preserve"> </w:t>
      </w:r>
      <w:r w:rsidRPr="004F3BCF">
        <w:rPr>
          <w:rFonts w:ascii="Arial" w:eastAsia="Arial" w:hAnsi="Arial" w:cs="Arial"/>
          <w:color w:val="666C6A"/>
          <w:w w:val="110"/>
          <w:sz w:val="18"/>
          <w:szCs w:val="18"/>
          <w:lang w:val="en-US"/>
        </w:rPr>
        <w:t xml:space="preserve">for the </w:t>
      </w:r>
      <w:r w:rsidRPr="004F3BCF">
        <w:rPr>
          <w:rFonts w:ascii="Arial" w:eastAsia="Arial" w:hAnsi="Arial" w:cs="Arial"/>
          <w:color w:val="555A58"/>
          <w:w w:val="110"/>
          <w:sz w:val="18"/>
          <w:szCs w:val="18"/>
          <w:lang w:val="en-US"/>
        </w:rPr>
        <w:t>State. Suppliers are expected to mainta</w:t>
      </w:r>
      <w:r w:rsidRPr="004F3BCF">
        <w:rPr>
          <w:rFonts w:ascii="Arial" w:eastAsia="Arial" w:hAnsi="Arial" w:cs="Arial"/>
          <w:color w:val="3A3E3C"/>
          <w:w w:val="110"/>
          <w:sz w:val="18"/>
          <w:szCs w:val="18"/>
          <w:lang w:val="en-US"/>
        </w:rPr>
        <w:t>i</w:t>
      </w:r>
      <w:r w:rsidRPr="004F3BCF">
        <w:rPr>
          <w:rFonts w:ascii="Arial" w:eastAsia="Arial" w:hAnsi="Arial" w:cs="Arial"/>
          <w:color w:val="555A58"/>
          <w:w w:val="110"/>
          <w:sz w:val="18"/>
          <w:szCs w:val="18"/>
          <w:lang w:val="en-US"/>
        </w:rPr>
        <w:t xml:space="preserve">n sound </w:t>
      </w:r>
      <w:r w:rsidRPr="004F3BCF">
        <w:rPr>
          <w:rFonts w:ascii="Arial" w:eastAsia="Arial" w:hAnsi="Arial" w:cs="Arial"/>
          <w:color w:val="666C6A"/>
          <w:w w:val="110"/>
          <w:sz w:val="18"/>
          <w:szCs w:val="18"/>
          <w:lang w:val="en-US"/>
        </w:rPr>
        <w:t>administration</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555A58"/>
          <w:w w:val="110"/>
          <w:sz w:val="18"/>
          <w:szCs w:val="18"/>
          <w:lang w:val="en-US"/>
        </w:rPr>
        <w:t>processes</w:t>
      </w:r>
      <w:r w:rsidRPr="004F3BCF">
        <w:rPr>
          <w:rFonts w:ascii="Arial" w:eastAsia="Arial" w:hAnsi="Arial" w:cs="Arial"/>
          <w:color w:val="7D8282"/>
          <w:w w:val="110"/>
          <w:sz w:val="18"/>
          <w:szCs w:val="18"/>
          <w:lang w:val="en-US"/>
        </w:rPr>
        <w:t>.</w:t>
      </w:r>
    </w:p>
    <w:p w:rsidR="004D2E5B" w:rsidRPr="007937CF" w:rsidRDefault="004D2E5B" w:rsidP="002D2B48">
      <w:pPr>
        <w:widowControl w:val="0"/>
        <w:autoSpaceDE w:val="0"/>
        <w:autoSpaceDN w:val="0"/>
        <w:spacing w:before="7" w:after="0" w:line="240" w:lineRule="auto"/>
        <w:ind w:left="797"/>
        <w:rPr>
          <w:rFonts w:ascii="Arial" w:eastAsia="Arial" w:hAnsi="Arial" w:cs="Arial"/>
          <w:sz w:val="20"/>
          <w:lang w:val="en-US"/>
        </w:rPr>
      </w:pPr>
    </w:p>
    <w:p w:rsidR="004D2E5B" w:rsidRPr="007937CF" w:rsidRDefault="004D2E5B" w:rsidP="002D2B48">
      <w:pPr>
        <w:widowControl w:val="0"/>
        <w:autoSpaceDE w:val="0"/>
        <w:autoSpaceDN w:val="0"/>
        <w:spacing w:before="1" w:after="0" w:line="240" w:lineRule="auto"/>
        <w:ind w:left="797"/>
        <w:outlineLvl w:val="3"/>
        <w:rPr>
          <w:rFonts w:ascii="Arial" w:eastAsia="Arial" w:hAnsi="Arial" w:cs="Arial"/>
          <w:b/>
          <w:bCs/>
          <w:sz w:val="20"/>
          <w:lang w:val="en-US"/>
        </w:rPr>
      </w:pPr>
      <w:r w:rsidRPr="007937CF">
        <w:rPr>
          <w:rFonts w:ascii="Arial" w:eastAsia="Arial" w:hAnsi="Arial" w:cs="Arial"/>
          <w:b/>
          <w:bCs/>
          <w:color w:val="4A7DAF"/>
          <w:w w:val="105"/>
          <w:sz w:val="20"/>
          <w:lang w:val="en-US"/>
        </w:rPr>
        <w:t>R</w:t>
      </w:r>
      <w:r w:rsidRPr="007937CF">
        <w:rPr>
          <w:rFonts w:ascii="Arial" w:eastAsia="Arial" w:hAnsi="Arial" w:cs="Arial"/>
          <w:b/>
          <w:bCs/>
          <w:color w:val="638EB5"/>
          <w:w w:val="105"/>
          <w:sz w:val="20"/>
          <w:lang w:val="en-US"/>
        </w:rPr>
        <w:t>is</w:t>
      </w:r>
      <w:r w:rsidRPr="007937CF">
        <w:rPr>
          <w:rFonts w:ascii="Arial" w:eastAsia="Arial" w:hAnsi="Arial" w:cs="Arial"/>
          <w:b/>
          <w:bCs/>
          <w:color w:val="4A7DAF"/>
          <w:w w:val="105"/>
          <w:sz w:val="20"/>
          <w:lang w:val="en-US"/>
        </w:rPr>
        <w:t xml:space="preserve">k </w:t>
      </w:r>
      <w:r w:rsidRPr="007937CF">
        <w:rPr>
          <w:rFonts w:ascii="Arial" w:eastAsia="Arial" w:hAnsi="Arial" w:cs="Arial"/>
          <w:b/>
          <w:bCs/>
          <w:color w:val="638EB5"/>
          <w:w w:val="105"/>
          <w:sz w:val="20"/>
          <w:lang w:val="en-US"/>
        </w:rPr>
        <w:t>asse</w:t>
      </w:r>
      <w:r w:rsidRPr="007937CF">
        <w:rPr>
          <w:rFonts w:ascii="Arial" w:eastAsia="Arial" w:hAnsi="Arial" w:cs="Arial"/>
          <w:b/>
          <w:bCs/>
          <w:color w:val="4A7DAF"/>
          <w:w w:val="105"/>
          <w:sz w:val="20"/>
          <w:lang w:val="en-US"/>
        </w:rPr>
        <w:t>ssm</w:t>
      </w:r>
      <w:r w:rsidRPr="007937CF">
        <w:rPr>
          <w:rFonts w:ascii="Arial" w:eastAsia="Arial" w:hAnsi="Arial" w:cs="Arial"/>
          <w:b/>
          <w:bCs/>
          <w:color w:val="638EB5"/>
          <w:w w:val="105"/>
          <w:sz w:val="20"/>
          <w:lang w:val="en-US"/>
        </w:rPr>
        <w:t>e</w:t>
      </w:r>
      <w:r w:rsidRPr="007937CF">
        <w:rPr>
          <w:rFonts w:ascii="Arial" w:eastAsia="Arial" w:hAnsi="Arial" w:cs="Arial"/>
          <w:b/>
          <w:bCs/>
          <w:color w:val="4A7DAF"/>
          <w:w w:val="105"/>
          <w:sz w:val="20"/>
          <w:lang w:val="en-US"/>
        </w:rPr>
        <w:t xml:space="preserve">nt </w:t>
      </w:r>
      <w:r w:rsidRPr="007937CF">
        <w:rPr>
          <w:rFonts w:ascii="Arial" w:eastAsia="Arial" w:hAnsi="Arial" w:cs="Arial"/>
          <w:b/>
          <w:bCs/>
          <w:color w:val="638EB5"/>
          <w:w w:val="105"/>
          <w:sz w:val="20"/>
          <w:lang w:val="en-US"/>
        </w:rPr>
        <w:t>a</w:t>
      </w:r>
      <w:r w:rsidRPr="007937CF">
        <w:rPr>
          <w:rFonts w:ascii="Arial" w:eastAsia="Arial" w:hAnsi="Arial" w:cs="Arial"/>
          <w:b/>
          <w:bCs/>
          <w:color w:val="4A7DAF"/>
          <w:w w:val="105"/>
          <w:sz w:val="20"/>
          <w:lang w:val="en-US"/>
        </w:rPr>
        <w:t>nd man</w:t>
      </w:r>
      <w:r w:rsidRPr="007937CF">
        <w:rPr>
          <w:rFonts w:ascii="Arial" w:eastAsia="Arial" w:hAnsi="Arial" w:cs="Arial"/>
          <w:b/>
          <w:bCs/>
          <w:color w:val="638EB5"/>
          <w:w w:val="105"/>
          <w:sz w:val="20"/>
          <w:lang w:val="en-US"/>
        </w:rPr>
        <w:t>a</w:t>
      </w:r>
      <w:r w:rsidRPr="007937CF">
        <w:rPr>
          <w:rFonts w:ascii="Arial" w:eastAsia="Arial" w:hAnsi="Arial" w:cs="Arial"/>
          <w:b/>
          <w:bCs/>
          <w:color w:val="4A7DAF"/>
          <w:w w:val="105"/>
          <w:sz w:val="20"/>
          <w:lang w:val="en-US"/>
        </w:rPr>
        <w:t>g</w:t>
      </w:r>
      <w:r w:rsidRPr="007937CF">
        <w:rPr>
          <w:rFonts w:ascii="Arial" w:eastAsia="Arial" w:hAnsi="Arial" w:cs="Arial"/>
          <w:b/>
          <w:bCs/>
          <w:color w:val="638EB5"/>
          <w:w w:val="105"/>
          <w:sz w:val="20"/>
          <w:lang w:val="en-US"/>
        </w:rPr>
        <w:t>e</w:t>
      </w:r>
      <w:r w:rsidRPr="007937CF">
        <w:rPr>
          <w:rFonts w:ascii="Arial" w:eastAsia="Arial" w:hAnsi="Arial" w:cs="Arial"/>
          <w:b/>
          <w:bCs/>
          <w:color w:val="4A7DAF"/>
          <w:w w:val="105"/>
          <w:sz w:val="20"/>
          <w:lang w:val="en-US"/>
        </w:rPr>
        <w:t>ment</w:t>
      </w:r>
    </w:p>
    <w:p w:rsidR="004D2E5B" w:rsidRPr="007937CF" w:rsidRDefault="004D2E5B" w:rsidP="002D2B48">
      <w:pPr>
        <w:widowControl w:val="0"/>
        <w:autoSpaceDE w:val="0"/>
        <w:autoSpaceDN w:val="0"/>
        <w:spacing w:before="2" w:after="0" w:line="240" w:lineRule="auto"/>
        <w:ind w:left="797"/>
        <w:rPr>
          <w:rFonts w:ascii="Arial" w:eastAsia="Arial" w:hAnsi="Arial" w:cs="Arial"/>
          <w:b/>
          <w:sz w:val="20"/>
          <w:lang w:val="en-US"/>
        </w:rPr>
      </w:pPr>
    </w:p>
    <w:p w:rsidR="004D2E5B" w:rsidRPr="004F3BCF" w:rsidRDefault="004D2E5B" w:rsidP="002D2B48">
      <w:pPr>
        <w:widowControl w:val="0"/>
        <w:autoSpaceDE w:val="0"/>
        <w:autoSpaceDN w:val="0"/>
        <w:spacing w:after="0" w:line="295" w:lineRule="auto"/>
        <w:ind w:left="797" w:right="711" w:hanging="3"/>
        <w:rPr>
          <w:rFonts w:ascii="Arial" w:eastAsia="Arial" w:hAnsi="Arial" w:cs="Arial"/>
          <w:sz w:val="18"/>
          <w:szCs w:val="18"/>
          <w:lang w:val="en-US"/>
        </w:rPr>
      </w:pPr>
      <w:r w:rsidRPr="004F3BCF">
        <w:rPr>
          <w:rFonts w:ascii="Arial" w:eastAsia="Arial" w:hAnsi="Arial" w:cs="Arial"/>
          <w:color w:val="666C6A"/>
          <w:w w:val="110"/>
          <w:sz w:val="18"/>
          <w:szCs w:val="18"/>
          <w:lang w:val="en-US"/>
        </w:rPr>
        <w:t xml:space="preserve">Suppliers should </w:t>
      </w:r>
      <w:r w:rsidRPr="004F3BCF">
        <w:rPr>
          <w:rFonts w:ascii="Arial" w:eastAsia="Arial" w:hAnsi="Arial" w:cs="Arial"/>
          <w:color w:val="555A58"/>
          <w:w w:val="110"/>
          <w:sz w:val="18"/>
          <w:szCs w:val="18"/>
          <w:lang w:val="en-US"/>
        </w:rPr>
        <w:t xml:space="preserve">develop </w:t>
      </w:r>
      <w:r w:rsidRPr="004F3BCF">
        <w:rPr>
          <w:rFonts w:ascii="Arial" w:eastAsia="Arial" w:hAnsi="Arial" w:cs="Arial"/>
          <w:color w:val="666C6A"/>
          <w:w w:val="110"/>
          <w:sz w:val="18"/>
          <w:szCs w:val="18"/>
          <w:lang w:val="en-US"/>
        </w:rPr>
        <w:t xml:space="preserve">and maintain a </w:t>
      </w:r>
      <w:r w:rsidRPr="004F3BCF">
        <w:rPr>
          <w:rFonts w:ascii="Arial" w:eastAsia="Arial" w:hAnsi="Arial" w:cs="Arial"/>
          <w:color w:val="555A58"/>
          <w:w w:val="110"/>
          <w:sz w:val="18"/>
          <w:szCs w:val="18"/>
          <w:lang w:val="en-US"/>
        </w:rPr>
        <w:t xml:space="preserve">process to </w:t>
      </w:r>
      <w:r w:rsidRPr="004F3BCF">
        <w:rPr>
          <w:rFonts w:ascii="Arial" w:eastAsia="Arial" w:hAnsi="Arial" w:cs="Arial"/>
          <w:color w:val="666C6A"/>
          <w:w w:val="110"/>
          <w:sz w:val="18"/>
          <w:szCs w:val="18"/>
          <w:lang w:val="en-US"/>
        </w:rPr>
        <w:t>identify, manage and control relevant risks associated with its operations.</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666C6A"/>
          <w:w w:val="110"/>
          <w:sz w:val="18"/>
          <w:szCs w:val="18"/>
          <w:lang w:val="en-US"/>
        </w:rPr>
        <w:t>These</w:t>
      </w:r>
      <w:r w:rsidRPr="004F3BCF">
        <w:rPr>
          <w:rFonts w:ascii="Arial" w:eastAsia="Arial" w:hAnsi="Arial" w:cs="Arial"/>
          <w:color w:val="666C6A"/>
          <w:spacing w:val="-15"/>
          <w:w w:val="110"/>
          <w:sz w:val="18"/>
          <w:szCs w:val="18"/>
          <w:lang w:val="en-US"/>
        </w:rPr>
        <w:t xml:space="preserve"> </w:t>
      </w:r>
      <w:r w:rsidRPr="004F3BCF">
        <w:rPr>
          <w:rFonts w:ascii="Arial" w:eastAsia="Arial" w:hAnsi="Arial" w:cs="Arial"/>
          <w:color w:val="666C6A"/>
          <w:w w:val="110"/>
          <w:sz w:val="18"/>
          <w:szCs w:val="18"/>
          <w:lang w:val="en-US"/>
        </w:rPr>
        <w:t>include</w:t>
      </w:r>
      <w:r w:rsidRPr="004F3BCF">
        <w:rPr>
          <w:rFonts w:ascii="Arial" w:eastAsia="Arial" w:hAnsi="Arial" w:cs="Arial"/>
          <w:color w:val="666C6A"/>
          <w:spacing w:val="-8"/>
          <w:w w:val="110"/>
          <w:sz w:val="18"/>
          <w:szCs w:val="18"/>
          <w:lang w:val="en-US"/>
        </w:rPr>
        <w:t xml:space="preserve"> </w:t>
      </w:r>
      <w:r w:rsidRPr="004F3BCF">
        <w:rPr>
          <w:rFonts w:ascii="Arial" w:eastAsia="Arial" w:hAnsi="Arial" w:cs="Arial"/>
          <w:color w:val="666C6A"/>
          <w:w w:val="110"/>
          <w:sz w:val="18"/>
          <w:szCs w:val="18"/>
          <w:lang w:val="en-US"/>
        </w:rPr>
        <w:t>supply</w:t>
      </w:r>
      <w:r w:rsidRPr="004F3BCF">
        <w:rPr>
          <w:rFonts w:ascii="Arial" w:eastAsia="Arial" w:hAnsi="Arial" w:cs="Arial"/>
          <w:color w:val="666C6A"/>
          <w:spacing w:val="-20"/>
          <w:w w:val="110"/>
          <w:sz w:val="18"/>
          <w:szCs w:val="18"/>
          <w:lang w:val="en-US"/>
        </w:rPr>
        <w:t xml:space="preserve"> </w:t>
      </w:r>
      <w:r w:rsidRPr="004F3BCF">
        <w:rPr>
          <w:rFonts w:ascii="Arial" w:eastAsia="Arial" w:hAnsi="Arial" w:cs="Arial"/>
          <w:color w:val="666C6A"/>
          <w:w w:val="110"/>
          <w:sz w:val="18"/>
          <w:szCs w:val="18"/>
          <w:lang w:val="en-US"/>
        </w:rPr>
        <w:t>chain</w:t>
      </w:r>
      <w:r w:rsidRPr="004F3BCF">
        <w:rPr>
          <w:rFonts w:ascii="Arial" w:eastAsia="Arial" w:hAnsi="Arial" w:cs="Arial"/>
          <w:color w:val="666C6A"/>
          <w:spacing w:val="-25"/>
          <w:w w:val="110"/>
          <w:sz w:val="18"/>
          <w:szCs w:val="18"/>
          <w:lang w:val="en-US"/>
        </w:rPr>
        <w:t xml:space="preserve"> </w:t>
      </w:r>
      <w:r w:rsidRPr="004F3BCF">
        <w:rPr>
          <w:rFonts w:ascii="Arial" w:eastAsia="Arial" w:hAnsi="Arial" w:cs="Arial"/>
          <w:color w:val="666C6A"/>
          <w:w w:val="110"/>
          <w:sz w:val="18"/>
          <w:szCs w:val="18"/>
          <w:lang w:val="en-US"/>
        </w:rPr>
        <w:t>risks</w:t>
      </w:r>
      <w:r w:rsidRPr="004F3BCF">
        <w:rPr>
          <w:rFonts w:ascii="Arial" w:eastAsia="Arial" w:hAnsi="Arial" w:cs="Arial"/>
          <w:color w:val="666C6A"/>
          <w:spacing w:val="-18"/>
          <w:w w:val="110"/>
          <w:sz w:val="18"/>
          <w:szCs w:val="18"/>
          <w:lang w:val="en-US"/>
        </w:rPr>
        <w:t xml:space="preserve">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15"/>
          <w:w w:val="110"/>
          <w:sz w:val="18"/>
          <w:szCs w:val="18"/>
          <w:lang w:val="en-US"/>
        </w:rPr>
        <w:t xml:space="preserve"> </w:t>
      </w:r>
      <w:r w:rsidRPr="004F3BCF">
        <w:rPr>
          <w:rFonts w:ascii="Arial" w:eastAsia="Arial" w:hAnsi="Arial" w:cs="Arial"/>
          <w:color w:val="666C6A"/>
          <w:w w:val="110"/>
          <w:sz w:val="18"/>
          <w:szCs w:val="18"/>
          <w:lang w:val="en-US"/>
        </w:rPr>
        <w:t>risks</w:t>
      </w:r>
      <w:r w:rsidRPr="004F3BCF">
        <w:rPr>
          <w:rFonts w:ascii="Arial" w:eastAsia="Arial" w:hAnsi="Arial" w:cs="Arial"/>
          <w:color w:val="666C6A"/>
          <w:spacing w:val="-16"/>
          <w:w w:val="110"/>
          <w:sz w:val="18"/>
          <w:szCs w:val="18"/>
          <w:lang w:val="en-US"/>
        </w:rPr>
        <w:t xml:space="preserve"> </w:t>
      </w:r>
      <w:r w:rsidRPr="004F3BCF">
        <w:rPr>
          <w:rFonts w:ascii="Arial" w:eastAsia="Arial" w:hAnsi="Arial" w:cs="Arial"/>
          <w:color w:val="666C6A"/>
          <w:w w:val="110"/>
          <w:sz w:val="18"/>
          <w:szCs w:val="18"/>
          <w:lang w:val="en-US"/>
        </w:rPr>
        <w:t xml:space="preserve">relating to labour and </w:t>
      </w:r>
      <w:r w:rsidRPr="004F3BCF">
        <w:rPr>
          <w:rFonts w:ascii="Arial" w:eastAsia="Arial" w:hAnsi="Arial" w:cs="Arial"/>
          <w:color w:val="555A58"/>
          <w:w w:val="110"/>
          <w:sz w:val="18"/>
          <w:szCs w:val="18"/>
          <w:lang w:val="en-US"/>
        </w:rPr>
        <w:t xml:space="preserve">human rights, health </w:t>
      </w:r>
      <w:r w:rsidRPr="004F3BCF">
        <w:rPr>
          <w:rFonts w:ascii="Arial" w:eastAsia="Arial" w:hAnsi="Arial" w:cs="Arial"/>
          <w:color w:val="666C6A"/>
          <w:w w:val="110"/>
          <w:sz w:val="18"/>
          <w:szCs w:val="18"/>
          <w:lang w:val="en-US"/>
        </w:rPr>
        <w:t>and safety, the environment,</w:t>
      </w:r>
      <w:r w:rsidRPr="004F3BCF">
        <w:rPr>
          <w:rFonts w:ascii="Arial" w:eastAsia="Arial" w:hAnsi="Arial" w:cs="Arial"/>
          <w:color w:val="666C6A"/>
          <w:spacing w:val="-8"/>
          <w:w w:val="110"/>
          <w:sz w:val="18"/>
          <w:szCs w:val="18"/>
          <w:lang w:val="en-US"/>
        </w:rPr>
        <w:t xml:space="preserve"> </w:t>
      </w:r>
      <w:r w:rsidRPr="004F3BCF">
        <w:rPr>
          <w:rFonts w:ascii="Arial" w:eastAsia="Arial" w:hAnsi="Arial" w:cs="Arial"/>
          <w:color w:val="666C6A"/>
          <w:w w:val="110"/>
          <w:sz w:val="18"/>
          <w:szCs w:val="18"/>
          <w:lang w:val="en-US"/>
        </w:rPr>
        <w:t>business</w:t>
      </w:r>
      <w:r w:rsidRPr="004F3BCF">
        <w:rPr>
          <w:rFonts w:ascii="Arial" w:eastAsia="Arial" w:hAnsi="Arial" w:cs="Arial"/>
          <w:color w:val="666C6A"/>
          <w:spacing w:val="-17"/>
          <w:w w:val="110"/>
          <w:sz w:val="18"/>
          <w:szCs w:val="18"/>
          <w:lang w:val="en-US"/>
        </w:rPr>
        <w:t xml:space="preserve"> </w:t>
      </w:r>
      <w:r w:rsidRPr="004F3BCF">
        <w:rPr>
          <w:rFonts w:ascii="Arial" w:eastAsia="Arial" w:hAnsi="Arial" w:cs="Arial"/>
          <w:color w:val="666C6A"/>
          <w:w w:val="110"/>
          <w:sz w:val="18"/>
          <w:szCs w:val="18"/>
          <w:lang w:val="en-US"/>
        </w:rPr>
        <w:t>ethics,</w:t>
      </w:r>
      <w:r w:rsidRPr="004F3BCF">
        <w:rPr>
          <w:rFonts w:ascii="Arial" w:eastAsia="Arial" w:hAnsi="Arial" w:cs="Arial"/>
          <w:color w:val="666C6A"/>
          <w:spacing w:val="-21"/>
          <w:w w:val="110"/>
          <w:sz w:val="18"/>
          <w:szCs w:val="18"/>
          <w:lang w:val="en-US"/>
        </w:rPr>
        <w:t xml:space="preserve">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25"/>
          <w:w w:val="110"/>
          <w:sz w:val="18"/>
          <w:szCs w:val="18"/>
          <w:lang w:val="en-US"/>
        </w:rPr>
        <w:t xml:space="preserve"> </w:t>
      </w:r>
      <w:r w:rsidRPr="004F3BCF">
        <w:rPr>
          <w:rFonts w:ascii="Arial" w:eastAsia="Arial" w:hAnsi="Arial" w:cs="Arial"/>
          <w:color w:val="666C6A"/>
          <w:w w:val="110"/>
          <w:sz w:val="18"/>
          <w:szCs w:val="18"/>
          <w:lang w:val="en-US"/>
        </w:rPr>
        <w:t>corporate</w:t>
      </w:r>
      <w:r w:rsidRPr="004F3BCF">
        <w:rPr>
          <w:rFonts w:ascii="Arial" w:eastAsia="Arial" w:hAnsi="Arial" w:cs="Arial"/>
          <w:color w:val="666C6A"/>
          <w:spacing w:val="-13"/>
          <w:w w:val="110"/>
          <w:sz w:val="18"/>
          <w:szCs w:val="18"/>
          <w:lang w:val="en-US"/>
        </w:rPr>
        <w:t xml:space="preserve"> </w:t>
      </w:r>
      <w:r w:rsidRPr="004F3BCF">
        <w:rPr>
          <w:rFonts w:ascii="Arial" w:eastAsia="Arial" w:hAnsi="Arial" w:cs="Arial"/>
          <w:color w:val="666C6A"/>
          <w:w w:val="110"/>
          <w:sz w:val="18"/>
          <w:szCs w:val="18"/>
          <w:lang w:val="en-US"/>
        </w:rPr>
        <w:t>governance.</w:t>
      </w:r>
    </w:p>
    <w:p w:rsidR="004D2E5B" w:rsidRPr="007937CF" w:rsidRDefault="004D2E5B" w:rsidP="002D2B48">
      <w:pPr>
        <w:widowControl w:val="0"/>
        <w:autoSpaceDE w:val="0"/>
        <w:autoSpaceDN w:val="0"/>
        <w:spacing w:before="2" w:after="0" w:line="240" w:lineRule="auto"/>
        <w:ind w:left="797"/>
        <w:rPr>
          <w:rFonts w:ascii="Arial" w:eastAsia="Arial" w:hAnsi="Arial" w:cs="Arial"/>
          <w:sz w:val="20"/>
          <w:lang w:val="en-US"/>
        </w:rPr>
      </w:pPr>
    </w:p>
    <w:p w:rsidR="004D2E5B" w:rsidRPr="007937CF" w:rsidRDefault="004D2E5B" w:rsidP="002D2B48">
      <w:pPr>
        <w:widowControl w:val="0"/>
        <w:autoSpaceDE w:val="0"/>
        <w:autoSpaceDN w:val="0"/>
        <w:spacing w:after="0" w:line="240" w:lineRule="auto"/>
        <w:ind w:left="797"/>
        <w:outlineLvl w:val="3"/>
        <w:rPr>
          <w:rFonts w:ascii="Arial" w:eastAsia="Arial" w:hAnsi="Arial" w:cs="Arial"/>
          <w:b/>
          <w:bCs/>
          <w:sz w:val="20"/>
          <w:lang w:val="en-US"/>
        </w:rPr>
      </w:pPr>
      <w:r w:rsidRPr="007937CF">
        <w:rPr>
          <w:rFonts w:ascii="Arial" w:eastAsia="Arial" w:hAnsi="Arial" w:cs="Arial"/>
          <w:b/>
          <w:bCs/>
          <w:color w:val="638EB5"/>
          <w:w w:val="105"/>
          <w:sz w:val="20"/>
          <w:lang w:val="en-US"/>
        </w:rPr>
        <w:t>C</w:t>
      </w:r>
      <w:r w:rsidRPr="007937CF">
        <w:rPr>
          <w:rFonts w:ascii="Arial" w:eastAsia="Arial" w:hAnsi="Arial" w:cs="Arial"/>
          <w:b/>
          <w:bCs/>
          <w:color w:val="4A7DAF"/>
          <w:w w:val="105"/>
          <w:sz w:val="20"/>
          <w:lang w:val="en-US"/>
        </w:rPr>
        <w:t>r</w:t>
      </w:r>
      <w:r w:rsidRPr="007937CF">
        <w:rPr>
          <w:rFonts w:ascii="Arial" w:eastAsia="Arial" w:hAnsi="Arial" w:cs="Arial"/>
          <w:b/>
          <w:bCs/>
          <w:color w:val="638EB5"/>
          <w:w w:val="105"/>
          <w:sz w:val="20"/>
          <w:lang w:val="en-US"/>
        </w:rPr>
        <w:t>i</w:t>
      </w:r>
      <w:r w:rsidRPr="007937CF">
        <w:rPr>
          <w:rFonts w:ascii="Arial" w:eastAsia="Arial" w:hAnsi="Arial" w:cs="Arial"/>
          <w:b/>
          <w:bCs/>
          <w:color w:val="4A7DAF"/>
          <w:w w:val="105"/>
          <w:sz w:val="20"/>
          <w:lang w:val="en-US"/>
        </w:rPr>
        <w:t>tic</w:t>
      </w:r>
      <w:r w:rsidRPr="007937CF">
        <w:rPr>
          <w:rFonts w:ascii="Arial" w:eastAsia="Arial" w:hAnsi="Arial" w:cs="Arial"/>
          <w:b/>
          <w:bCs/>
          <w:color w:val="638EB5"/>
          <w:w w:val="105"/>
          <w:sz w:val="20"/>
          <w:lang w:val="en-US"/>
        </w:rPr>
        <w:t>a</w:t>
      </w:r>
      <w:r w:rsidRPr="007937CF">
        <w:rPr>
          <w:rFonts w:ascii="Arial" w:eastAsia="Arial" w:hAnsi="Arial" w:cs="Arial"/>
          <w:b/>
          <w:bCs/>
          <w:color w:val="4A7DAF"/>
          <w:w w:val="105"/>
          <w:sz w:val="20"/>
          <w:lang w:val="en-US"/>
        </w:rPr>
        <w:t>l in</w:t>
      </w:r>
      <w:r w:rsidRPr="007937CF">
        <w:rPr>
          <w:rFonts w:ascii="Arial" w:eastAsia="Arial" w:hAnsi="Arial" w:cs="Arial"/>
          <w:b/>
          <w:bCs/>
          <w:color w:val="638EB5"/>
          <w:w w:val="105"/>
          <w:sz w:val="20"/>
          <w:lang w:val="en-US"/>
        </w:rPr>
        <w:t>c</w:t>
      </w:r>
      <w:r w:rsidRPr="007937CF">
        <w:rPr>
          <w:rFonts w:ascii="Arial" w:eastAsia="Arial" w:hAnsi="Arial" w:cs="Arial"/>
          <w:b/>
          <w:bCs/>
          <w:color w:val="4A7DAF"/>
          <w:w w:val="105"/>
          <w:sz w:val="20"/>
          <w:lang w:val="en-US"/>
        </w:rPr>
        <w:t>ident man</w:t>
      </w:r>
      <w:r w:rsidRPr="007937CF">
        <w:rPr>
          <w:rFonts w:ascii="Arial" w:eastAsia="Arial" w:hAnsi="Arial" w:cs="Arial"/>
          <w:b/>
          <w:bCs/>
          <w:color w:val="638EB5"/>
          <w:w w:val="105"/>
          <w:sz w:val="20"/>
          <w:lang w:val="en-US"/>
        </w:rPr>
        <w:t>a</w:t>
      </w:r>
      <w:r w:rsidRPr="007937CF">
        <w:rPr>
          <w:rFonts w:ascii="Arial" w:eastAsia="Arial" w:hAnsi="Arial" w:cs="Arial"/>
          <w:b/>
          <w:bCs/>
          <w:color w:val="4A7DAF"/>
          <w:w w:val="105"/>
          <w:sz w:val="20"/>
          <w:lang w:val="en-US"/>
        </w:rPr>
        <w:t>g</w:t>
      </w:r>
      <w:r w:rsidRPr="007937CF">
        <w:rPr>
          <w:rFonts w:ascii="Arial" w:eastAsia="Arial" w:hAnsi="Arial" w:cs="Arial"/>
          <w:b/>
          <w:bCs/>
          <w:color w:val="638EB5"/>
          <w:w w:val="105"/>
          <w:sz w:val="20"/>
          <w:lang w:val="en-US"/>
        </w:rPr>
        <w:t>e</w:t>
      </w:r>
      <w:r w:rsidRPr="007937CF">
        <w:rPr>
          <w:rFonts w:ascii="Arial" w:eastAsia="Arial" w:hAnsi="Arial" w:cs="Arial"/>
          <w:b/>
          <w:bCs/>
          <w:color w:val="4A7DAF"/>
          <w:w w:val="105"/>
          <w:sz w:val="20"/>
          <w:lang w:val="en-US"/>
        </w:rPr>
        <w:t>m</w:t>
      </w:r>
      <w:r w:rsidRPr="007937CF">
        <w:rPr>
          <w:rFonts w:ascii="Arial" w:eastAsia="Arial" w:hAnsi="Arial" w:cs="Arial"/>
          <w:b/>
          <w:bCs/>
          <w:color w:val="638EB5"/>
          <w:w w:val="105"/>
          <w:sz w:val="20"/>
          <w:lang w:val="en-US"/>
        </w:rPr>
        <w:t>e</w:t>
      </w:r>
      <w:r w:rsidRPr="007937CF">
        <w:rPr>
          <w:rFonts w:ascii="Arial" w:eastAsia="Arial" w:hAnsi="Arial" w:cs="Arial"/>
          <w:b/>
          <w:bCs/>
          <w:color w:val="4A7DAF"/>
          <w:w w:val="105"/>
          <w:sz w:val="20"/>
          <w:lang w:val="en-US"/>
        </w:rPr>
        <w:t>nt</w:t>
      </w:r>
    </w:p>
    <w:p w:rsidR="004D2E5B" w:rsidRPr="007937CF" w:rsidRDefault="004D2E5B" w:rsidP="002D2B48">
      <w:pPr>
        <w:widowControl w:val="0"/>
        <w:autoSpaceDE w:val="0"/>
        <w:autoSpaceDN w:val="0"/>
        <w:spacing w:before="7" w:after="0" w:line="240" w:lineRule="auto"/>
        <w:ind w:left="797"/>
        <w:rPr>
          <w:rFonts w:ascii="Arial" w:eastAsia="Arial" w:hAnsi="Arial" w:cs="Arial"/>
          <w:b/>
          <w:sz w:val="20"/>
          <w:lang w:val="en-US"/>
        </w:rPr>
      </w:pPr>
    </w:p>
    <w:p w:rsidR="004D2E5B" w:rsidRPr="004F3BCF" w:rsidRDefault="004D2E5B" w:rsidP="002D2B48">
      <w:pPr>
        <w:widowControl w:val="0"/>
        <w:autoSpaceDE w:val="0"/>
        <w:autoSpaceDN w:val="0"/>
        <w:spacing w:after="0" w:line="240" w:lineRule="auto"/>
        <w:ind w:left="797"/>
        <w:rPr>
          <w:rFonts w:ascii="Arial" w:eastAsia="Arial" w:hAnsi="Arial" w:cs="Arial"/>
          <w:sz w:val="18"/>
          <w:szCs w:val="18"/>
          <w:lang w:val="en-US"/>
        </w:rPr>
      </w:pPr>
      <w:r w:rsidRPr="004F3BCF">
        <w:rPr>
          <w:rFonts w:ascii="Arial" w:eastAsia="Arial" w:hAnsi="Arial" w:cs="Arial"/>
          <w:color w:val="666C6A"/>
          <w:w w:val="110"/>
          <w:sz w:val="18"/>
          <w:szCs w:val="18"/>
          <w:lang w:val="en-US"/>
        </w:rPr>
        <w:t>Suppliers should:</w:t>
      </w:r>
    </w:p>
    <w:p w:rsidR="004D2E5B" w:rsidRPr="004F3BCF" w:rsidRDefault="004D2E5B" w:rsidP="005D311E">
      <w:pPr>
        <w:widowControl w:val="0"/>
        <w:autoSpaceDE w:val="0"/>
        <w:autoSpaceDN w:val="0"/>
        <w:spacing w:after="0" w:line="240" w:lineRule="auto"/>
        <w:ind w:left="799"/>
        <w:rPr>
          <w:rFonts w:ascii="Arial" w:eastAsia="Arial" w:hAnsi="Arial" w:cs="Arial"/>
          <w:sz w:val="18"/>
          <w:szCs w:val="18"/>
          <w:lang w:val="en-US"/>
        </w:rPr>
      </w:pPr>
    </w:p>
    <w:p w:rsidR="004D2E5B" w:rsidRPr="004F3BCF" w:rsidRDefault="004D2E5B" w:rsidP="0020234C">
      <w:pPr>
        <w:widowControl w:val="0"/>
        <w:numPr>
          <w:ilvl w:val="0"/>
          <w:numId w:val="27"/>
        </w:numPr>
        <w:tabs>
          <w:tab w:val="left" w:pos="851"/>
        </w:tabs>
        <w:autoSpaceDE w:val="0"/>
        <w:autoSpaceDN w:val="0"/>
        <w:spacing w:after="0" w:line="300" w:lineRule="auto"/>
        <w:ind w:left="799" w:right="775" w:hanging="336"/>
        <w:rPr>
          <w:rFonts w:ascii="Arial" w:eastAsia="Arial" w:hAnsi="Arial" w:cs="Arial"/>
          <w:color w:val="7D8282"/>
          <w:sz w:val="18"/>
          <w:szCs w:val="18"/>
          <w:lang w:val="en-US"/>
        </w:rPr>
      </w:pPr>
      <w:r w:rsidRPr="004F3BCF">
        <w:rPr>
          <w:rFonts w:ascii="Arial" w:eastAsia="Arial" w:hAnsi="Arial" w:cs="Arial"/>
          <w:color w:val="666C6A"/>
          <w:w w:val="110"/>
          <w:sz w:val="18"/>
          <w:szCs w:val="18"/>
          <w:lang w:val="en-US"/>
        </w:rPr>
        <w:t>identify</w:t>
      </w:r>
      <w:r w:rsidRPr="004F3BCF">
        <w:rPr>
          <w:rFonts w:ascii="Arial" w:eastAsia="Arial" w:hAnsi="Arial" w:cs="Arial"/>
          <w:color w:val="666C6A"/>
          <w:spacing w:val="-20"/>
          <w:w w:val="110"/>
          <w:sz w:val="18"/>
          <w:szCs w:val="18"/>
          <w:lang w:val="en-US"/>
        </w:rPr>
        <w:t xml:space="preserve">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24"/>
          <w:w w:val="110"/>
          <w:sz w:val="18"/>
          <w:szCs w:val="18"/>
          <w:lang w:val="en-US"/>
        </w:rPr>
        <w:t xml:space="preserve"> </w:t>
      </w:r>
      <w:r w:rsidRPr="004F3BCF">
        <w:rPr>
          <w:rFonts w:ascii="Arial" w:eastAsia="Arial" w:hAnsi="Arial" w:cs="Arial"/>
          <w:color w:val="555A58"/>
          <w:w w:val="110"/>
          <w:sz w:val="18"/>
          <w:szCs w:val="18"/>
          <w:lang w:val="en-US"/>
        </w:rPr>
        <w:t>assess</w:t>
      </w:r>
      <w:r w:rsidRPr="004F3BCF">
        <w:rPr>
          <w:rFonts w:ascii="Arial" w:eastAsia="Arial" w:hAnsi="Arial" w:cs="Arial"/>
          <w:color w:val="555A58"/>
          <w:spacing w:val="-22"/>
          <w:w w:val="110"/>
          <w:sz w:val="18"/>
          <w:szCs w:val="18"/>
          <w:lang w:val="en-US"/>
        </w:rPr>
        <w:t xml:space="preserve"> </w:t>
      </w:r>
      <w:r w:rsidRPr="004F3BCF">
        <w:rPr>
          <w:rFonts w:ascii="Arial" w:eastAsia="Arial" w:hAnsi="Arial" w:cs="Arial"/>
          <w:color w:val="555A58"/>
          <w:w w:val="110"/>
          <w:sz w:val="18"/>
          <w:szCs w:val="18"/>
          <w:lang w:val="en-US"/>
        </w:rPr>
        <w:t>potential</w:t>
      </w:r>
      <w:r w:rsidRPr="004F3BCF">
        <w:rPr>
          <w:rFonts w:ascii="Arial" w:eastAsia="Arial" w:hAnsi="Arial" w:cs="Arial"/>
          <w:color w:val="555A58"/>
          <w:spacing w:val="-26"/>
          <w:w w:val="110"/>
          <w:sz w:val="18"/>
          <w:szCs w:val="18"/>
          <w:lang w:val="en-US"/>
        </w:rPr>
        <w:t xml:space="preserve"> </w:t>
      </w:r>
      <w:r w:rsidRPr="004F3BCF">
        <w:rPr>
          <w:rFonts w:ascii="Arial" w:eastAsia="Arial" w:hAnsi="Arial" w:cs="Arial"/>
          <w:color w:val="666C6A"/>
          <w:w w:val="110"/>
          <w:sz w:val="18"/>
          <w:szCs w:val="18"/>
          <w:lang w:val="en-US"/>
        </w:rPr>
        <w:t>critical</w:t>
      </w:r>
      <w:r w:rsidRPr="004F3BCF">
        <w:rPr>
          <w:rFonts w:ascii="Arial" w:eastAsia="Arial" w:hAnsi="Arial" w:cs="Arial"/>
          <w:color w:val="666C6A"/>
          <w:spacing w:val="-30"/>
          <w:w w:val="110"/>
          <w:sz w:val="18"/>
          <w:szCs w:val="18"/>
          <w:lang w:val="en-US"/>
        </w:rPr>
        <w:t xml:space="preserve"> </w:t>
      </w:r>
      <w:r w:rsidRPr="004F3BCF">
        <w:rPr>
          <w:rFonts w:ascii="Arial" w:eastAsia="Arial" w:hAnsi="Arial" w:cs="Arial"/>
          <w:color w:val="666C6A"/>
          <w:w w:val="110"/>
          <w:sz w:val="18"/>
          <w:szCs w:val="18"/>
          <w:lang w:val="en-US"/>
        </w:rPr>
        <w:t>incident,</w:t>
      </w:r>
      <w:r w:rsidRPr="004F3BCF">
        <w:rPr>
          <w:rFonts w:ascii="Arial" w:eastAsia="Arial" w:hAnsi="Arial" w:cs="Arial"/>
          <w:color w:val="666C6A"/>
          <w:spacing w:val="-21"/>
          <w:w w:val="110"/>
          <w:sz w:val="18"/>
          <w:szCs w:val="18"/>
          <w:lang w:val="en-US"/>
        </w:rPr>
        <w:t xml:space="preserve"> </w:t>
      </w:r>
      <w:r w:rsidRPr="004F3BCF">
        <w:rPr>
          <w:rFonts w:ascii="Arial" w:eastAsia="Arial" w:hAnsi="Arial" w:cs="Arial"/>
          <w:color w:val="666C6A"/>
          <w:w w:val="110"/>
          <w:sz w:val="18"/>
          <w:szCs w:val="18"/>
          <w:lang w:val="en-US"/>
        </w:rPr>
        <w:t>emergency situations</w:t>
      </w:r>
      <w:r w:rsidRPr="004F3BCF">
        <w:rPr>
          <w:rFonts w:ascii="Arial" w:eastAsia="Arial" w:hAnsi="Arial" w:cs="Arial"/>
          <w:color w:val="666C6A"/>
          <w:spacing w:val="-3"/>
          <w:w w:val="110"/>
          <w:sz w:val="18"/>
          <w:szCs w:val="18"/>
          <w:lang w:val="en-US"/>
        </w:rPr>
        <w:t xml:space="preserve">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666C6A"/>
          <w:w w:val="110"/>
          <w:sz w:val="18"/>
          <w:szCs w:val="18"/>
          <w:lang w:val="en-US"/>
        </w:rPr>
        <w:t>business</w:t>
      </w:r>
      <w:r w:rsidRPr="004F3BCF">
        <w:rPr>
          <w:rFonts w:ascii="Arial" w:eastAsia="Arial" w:hAnsi="Arial" w:cs="Arial"/>
          <w:color w:val="666C6A"/>
          <w:spacing w:val="-8"/>
          <w:w w:val="110"/>
          <w:sz w:val="18"/>
          <w:szCs w:val="18"/>
          <w:lang w:val="en-US"/>
        </w:rPr>
        <w:t xml:space="preserve"> </w:t>
      </w:r>
      <w:r w:rsidRPr="004F3BCF">
        <w:rPr>
          <w:rFonts w:ascii="Arial" w:eastAsia="Arial" w:hAnsi="Arial" w:cs="Arial"/>
          <w:color w:val="666C6A"/>
          <w:w w:val="110"/>
          <w:sz w:val="18"/>
          <w:szCs w:val="18"/>
          <w:lang w:val="en-US"/>
        </w:rPr>
        <w:t>continuity</w:t>
      </w:r>
      <w:r w:rsidRPr="004F3BCF">
        <w:rPr>
          <w:rFonts w:ascii="Arial" w:eastAsia="Arial" w:hAnsi="Arial" w:cs="Arial"/>
          <w:color w:val="666C6A"/>
          <w:spacing w:val="-18"/>
          <w:w w:val="110"/>
          <w:sz w:val="18"/>
          <w:szCs w:val="18"/>
          <w:lang w:val="en-US"/>
        </w:rPr>
        <w:t xml:space="preserve"> </w:t>
      </w:r>
      <w:r w:rsidRPr="004F3BCF">
        <w:rPr>
          <w:rFonts w:ascii="Arial" w:eastAsia="Arial" w:hAnsi="Arial" w:cs="Arial"/>
          <w:color w:val="666C6A"/>
          <w:w w:val="110"/>
          <w:sz w:val="18"/>
          <w:szCs w:val="18"/>
          <w:lang w:val="en-US"/>
        </w:rPr>
        <w:t>risks;</w:t>
      </w:r>
      <w:r w:rsidRPr="004F3BCF">
        <w:rPr>
          <w:rFonts w:ascii="Arial" w:eastAsia="Arial" w:hAnsi="Arial" w:cs="Arial"/>
          <w:color w:val="666C6A"/>
          <w:spacing w:val="-24"/>
          <w:w w:val="110"/>
          <w:sz w:val="18"/>
          <w:szCs w:val="18"/>
          <w:lang w:val="en-US"/>
        </w:rPr>
        <w:t xml:space="preserve"> </w:t>
      </w:r>
      <w:r w:rsidRPr="004F3BCF">
        <w:rPr>
          <w:rFonts w:ascii="Arial" w:eastAsia="Arial" w:hAnsi="Arial" w:cs="Arial"/>
          <w:color w:val="666C6A"/>
          <w:w w:val="110"/>
          <w:sz w:val="18"/>
          <w:szCs w:val="18"/>
          <w:lang w:val="en-US"/>
        </w:rPr>
        <w:t>and</w:t>
      </w:r>
    </w:p>
    <w:p w:rsidR="004D2E5B" w:rsidRPr="004F3BCF" w:rsidRDefault="004D2E5B" w:rsidP="0020234C">
      <w:pPr>
        <w:widowControl w:val="0"/>
        <w:numPr>
          <w:ilvl w:val="0"/>
          <w:numId w:val="27"/>
        </w:numPr>
        <w:tabs>
          <w:tab w:val="left" w:pos="851"/>
        </w:tabs>
        <w:autoSpaceDE w:val="0"/>
        <w:autoSpaceDN w:val="0"/>
        <w:spacing w:after="0" w:line="297" w:lineRule="auto"/>
        <w:ind w:left="799" w:right="813" w:hanging="324"/>
        <w:rPr>
          <w:rFonts w:ascii="Arial" w:eastAsia="Arial" w:hAnsi="Arial" w:cs="Arial"/>
          <w:color w:val="666C6A"/>
          <w:sz w:val="18"/>
          <w:szCs w:val="18"/>
          <w:lang w:val="en-US"/>
        </w:rPr>
      </w:pPr>
      <w:r w:rsidRPr="004F3BCF">
        <w:rPr>
          <w:rFonts w:ascii="Arial" w:eastAsia="Arial" w:hAnsi="Arial" w:cs="Arial"/>
          <w:color w:val="666C6A"/>
          <w:w w:val="110"/>
          <w:sz w:val="18"/>
          <w:szCs w:val="18"/>
          <w:lang w:val="en-US"/>
        </w:rPr>
        <w:t>develop</w:t>
      </w:r>
      <w:r w:rsidRPr="004F3BCF">
        <w:rPr>
          <w:rFonts w:ascii="Arial" w:eastAsia="Arial" w:hAnsi="Arial" w:cs="Arial"/>
          <w:color w:val="666C6A"/>
          <w:spacing w:val="-24"/>
          <w:w w:val="110"/>
          <w:sz w:val="18"/>
          <w:szCs w:val="18"/>
          <w:lang w:val="en-US"/>
        </w:rPr>
        <w:t xml:space="preserve">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17"/>
          <w:w w:val="110"/>
          <w:sz w:val="18"/>
          <w:szCs w:val="18"/>
          <w:lang w:val="en-US"/>
        </w:rPr>
        <w:t xml:space="preserve"> </w:t>
      </w:r>
      <w:r w:rsidRPr="004F3BCF">
        <w:rPr>
          <w:rFonts w:ascii="Arial" w:eastAsia="Arial" w:hAnsi="Arial" w:cs="Arial"/>
          <w:color w:val="666C6A"/>
          <w:w w:val="110"/>
          <w:sz w:val="18"/>
          <w:szCs w:val="18"/>
          <w:lang w:val="en-US"/>
        </w:rPr>
        <w:t>implement</w:t>
      </w:r>
      <w:r w:rsidRPr="004F3BCF">
        <w:rPr>
          <w:rFonts w:ascii="Arial" w:eastAsia="Arial" w:hAnsi="Arial" w:cs="Arial"/>
          <w:color w:val="666C6A"/>
          <w:spacing w:val="-21"/>
          <w:w w:val="110"/>
          <w:sz w:val="18"/>
          <w:szCs w:val="18"/>
          <w:lang w:val="en-US"/>
        </w:rPr>
        <w:t xml:space="preserve"> </w:t>
      </w:r>
      <w:r w:rsidRPr="004F3BCF">
        <w:rPr>
          <w:rFonts w:ascii="Arial" w:eastAsia="Arial" w:hAnsi="Arial" w:cs="Arial"/>
          <w:color w:val="666C6A"/>
          <w:w w:val="110"/>
          <w:sz w:val="18"/>
          <w:szCs w:val="18"/>
          <w:lang w:val="en-US"/>
        </w:rPr>
        <w:t>emergency</w:t>
      </w:r>
      <w:r w:rsidRPr="004F3BCF">
        <w:rPr>
          <w:rFonts w:ascii="Arial" w:eastAsia="Arial" w:hAnsi="Arial" w:cs="Arial"/>
          <w:color w:val="666C6A"/>
          <w:spacing w:val="-22"/>
          <w:w w:val="110"/>
          <w:sz w:val="18"/>
          <w:szCs w:val="18"/>
          <w:lang w:val="en-US"/>
        </w:rPr>
        <w:t xml:space="preserve"> </w:t>
      </w:r>
      <w:r w:rsidRPr="004F3BCF">
        <w:rPr>
          <w:rFonts w:ascii="Arial" w:eastAsia="Arial" w:hAnsi="Arial" w:cs="Arial"/>
          <w:color w:val="666C6A"/>
          <w:w w:val="110"/>
          <w:sz w:val="18"/>
          <w:szCs w:val="18"/>
          <w:lang w:val="en-US"/>
        </w:rPr>
        <w:t>plans</w:t>
      </w:r>
      <w:r w:rsidRPr="004F3BCF">
        <w:rPr>
          <w:rFonts w:ascii="Arial" w:eastAsia="Arial" w:hAnsi="Arial" w:cs="Arial"/>
          <w:color w:val="666C6A"/>
          <w:spacing w:val="-26"/>
          <w:w w:val="110"/>
          <w:sz w:val="18"/>
          <w:szCs w:val="18"/>
          <w:lang w:val="en-US"/>
        </w:rPr>
        <w:t xml:space="preserve">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21"/>
          <w:w w:val="110"/>
          <w:sz w:val="18"/>
          <w:szCs w:val="18"/>
          <w:lang w:val="en-US"/>
        </w:rPr>
        <w:t xml:space="preserve"> </w:t>
      </w:r>
      <w:r w:rsidRPr="004F3BCF">
        <w:rPr>
          <w:rFonts w:ascii="Arial" w:eastAsia="Arial" w:hAnsi="Arial" w:cs="Arial"/>
          <w:color w:val="555A58"/>
          <w:w w:val="110"/>
          <w:sz w:val="18"/>
          <w:szCs w:val="18"/>
          <w:lang w:val="en-US"/>
        </w:rPr>
        <w:t>response</w:t>
      </w:r>
      <w:r w:rsidRPr="004F3BCF">
        <w:rPr>
          <w:rFonts w:ascii="Arial" w:eastAsia="Arial" w:hAnsi="Arial" w:cs="Arial"/>
          <w:color w:val="666C6A"/>
          <w:w w:val="110"/>
          <w:sz w:val="18"/>
          <w:szCs w:val="18"/>
          <w:lang w:val="en-US"/>
        </w:rPr>
        <w:t xml:space="preserve"> procedures</w:t>
      </w:r>
      <w:r w:rsidRPr="004F3BCF">
        <w:rPr>
          <w:rFonts w:ascii="Arial" w:eastAsia="Arial" w:hAnsi="Arial" w:cs="Arial"/>
          <w:color w:val="666C6A"/>
          <w:spacing w:val="-12"/>
          <w:w w:val="110"/>
          <w:sz w:val="18"/>
          <w:szCs w:val="18"/>
          <w:lang w:val="en-US"/>
        </w:rPr>
        <w:t xml:space="preserve"> </w:t>
      </w:r>
      <w:r w:rsidRPr="004F3BCF">
        <w:rPr>
          <w:rFonts w:ascii="Arial" w:eastAsia="Arial" w:hAnsi="Arial" w:cs="Arial"/>
          <w:color w:val="666C6A"/>
          <w:w w:val="110"/>
          <w:sz w:val="18"/>
          <w:szCs w:val="18"/>
          <w:lang w:val="en-US"/>
        </w:rPr>
        <w:t>that</w:t>
      </w:r>
      <w:r w:rsidRPr="004F3BCF">
        <w:rPr>
          <w:rFonts w:ascii="Arial" w:eastAsia="Arial" w:hAnsi="Arial" w:cs="Arial"/>
          <w:color w:val="666C6A"/>
          <w:spacing w:val="-17"/>
          <w:w w:val="110"/>
          <w:sz w:val="18"/>
          <w:szCs w:val="18"/>
          <w:lang w:val="en-US"/>
        </w:rPr>
        <w:t xml:space="preserve"> </w:t>
      </w:r>
      <w:r w:rsidRPr="004F3BCF">
        <w:rPr>
          <w:rFonts w:ascii="Arial" w:eastAsia="Arial" w:hAnsi="Arial" w:cs="Arial"/>
          <w:color w:val="666C6A"/>
          <w:w w:val="110"/>
          <w:sz w:val="18"/>
          <w:szCs w:val="18"/>
          <w:lang w:val="en-US"/>
        </w:rPr>
        <w:t>minimise</w:t>
      </w:r>
      <w:r w:rsidRPr="004F3BCF">
        <w:rPr>
          <w:rFonts w:ascii="Arial" w:eastAsia="Arial" w:hAnsi="Arial" w:cs="Arial"/>
          <w:color w:val="666C6A"/>
          <w:spacing w:val="-21"/>
          <w:w w:val="110"/>
          <w:sz w:val="18"/>
          <w:szCs w:val="18"/>
          <w:lang w:val="en-US"/>
        </w:rPr>
        <w:t xml:space="preserve"> </w:t>
      </w:r>
      <w:r w:rsidRPr="004F3BCF">
        <w:rPr>
          <w:rFonts w:ascii="Arial" w:eastAsia="Arial" w:hAnsi="Arial" w:cs="Arial"/>
          <w:color w:val="666C6A"/>
          <w:w w:val="110"/>
          <w:sz w:val="18"/>
          <w:szCs w:val="18"/>
          <w:lang w:val="en-US"/>
        </w:rPr>
        <w:t>harm</w:t>
      </w:r>
      <w:r w:rsidRPr="004F3BCF">
        <w:rPr>
          <w:rFonts w:ascii="Arial" w:eastAsia="Arial" w:hAnsi="Arial" w:cs="Arial"/>
          <w:color w:val="666C6A"/>
          <w:spacing w:val="-9"/>
          <w:w w:val="110"/>
          <w:sz w:val="18"/>
          <w:szCs w:val="18"/>
          <w:lang w:val="en-US"/>
        </w:rPr>
        <w:t xml:space="preserve"> </w:t>
      </w:r>
      <w:r w:rsidRPr="004F3BCF">
        <w:rPr>
          <w:rFonts w:ascii="Arial" w:eastAsia="Arial" w:hAnsi="Arial" w:cs="Arial"/>
          <w:color w:val="666C6A"/>
          <w:w w:val="110"/>
          <w:sz w:val="18"/>
          <w:szCs w:val="18"/>
          <w:lang w:val="en-US"/>
        </w:rPr>
        <w:t>to</w:t>
      </w:r>
      <w:r w:rsidRPr="004F3BCF">
        <w:rPr>
          <w:rFonts w:ascii="Arial" w:eastAsia="Arial" w:hAnsi="Arial" w:cs="Arial"/>
          <w:color w:val="666C6A"/>
          <w:spacing w:val="-26"/>
          <w:w w:val="110"/>
          <w:sz w:val="18"/>
          <w:szCs w:val="18"/>
          <w:lang w:val="en-US"/>
        </w:rPr>
        <w:t xml:space="preserve"> </w:t>
      </w:r>
      <w:r w:rsidRPr="004F3BCF">
        <w:rPr>
          <w:rFonts w:ascii="Arial" w:eastAsia="Arial" w:hAnsi="Arial" w:cs="Arial"/>
          <w:color w:val="666C6A"/>
          <w:w w:val="110"/>
          <w:sz w:val="18"/>
          <w:szCs w:val="18"/>
          <w:lang w:val="en-US"/>
        </w:rPr>
        <w:t>life,</w:t>
      </w:r>
      <w:r w:rsidRPr="004F3BCF">
        <w:rPr>
          <w:rFonts w:ascii="Arial" w:eastAsia="Arial" w:hAnsi="Arial" w:cs="Arial"/>
          <w:color w:val="666C6A"/>
          <w:spacing w:val="-30"/>
          <w:w w:val="110"/>
          <w:sz w:val="18"/>
          <w:szCs w:val="18"/>
          <w:lang w:val="en-US"/>
        </w:rPr>
        <w:t xml:space="preserve"> </w:t>
      </w:r>
      <w:r w:rsidRPr="004F3BCF">
        <w:rPr>
          <w:rFonts w:ascii="Arial" w:eastAsia="Arial" w:hAnsi="Arial" w:cs="Arial"/>
          <w:color w:val="666C6A"/>
          <w:w w:val="110"/>
          <w:sz w:val="18"/>
          <w:szCs w:val="18"/>
          <w:lang w:val="en-US"/>
        </w:rPr>
        <w:t>environment</w:t>
      </w:r>
      <w:r w:rsidRPr="004F3BCF">
        <w:rPr>
          <w:rFonts w:ascii="Arial" w:eastAsia="Arial" w:hAnsi="Arial" w:cs="Arial"/>
          <w:color w:val="666C6A"/>
          <w:spacing w:val="-7"/>
          <w:w w:val="110"/>
          <w:sz w:val="18"/>
          <w:szCs w:val="18"/>
          <w:lang w:val="en-US"/>
        </w:rPr>
        <w:t xml:space="preserve"> </w:t>
      </w:r>
      <w:r w:rsidRPr="004F3BCF">
        <w:rPr>
          <w:rFonts w:ascii="Arial" w:eastAsia="Arial" w:hAnsi="Arial" w:cs="Arial"/>
          <w:color w:val="666C6A"/>
          <w:w w:val="110"/>
          <w:sz w:val="18"/>
          <w:szCs w:val="18"/>
          <w:lang w:val="en-US"/>
        </w:rPr>
        <w:t>and</w:t>
      </w:r>
      <w:r w:rsidRPr="004F3BCF">
        <w:rPr>
          <w:rFonts w:ascii="Arial" w:eastAsia="Arial" w:hAnsi="Arial" w:cs="Arial"/>
          <w:color w:val="555A58"/>
          <w:w w:val="110"/>
          <w:sz w:val="18"/>
          <w:szCs w:val="18"/>
          <w:lang w:val="en-US"/>
        </w:rPr>
        <w:t xml:space="preserve"> property, while minimising disruption </w:t>
      </w:r>
      <w:r w:rsidRPr="004F3BCF">
        <w:rPr>
          <w:rFonts w:ascii="Arial" w:eastAsia="Arial" w:hAnsi="Arial" w:cs="Arial"/>
          <w:color w:val="666C6A"/>
          <w:w w:val="110"/>
          <w:sz w:val="18"/>
          <w:szCs w:val="18"/>
          <w:lang w:val="en-US"/>
        </w:rPr>
        <w:t xml:space="preserve">lo </w:t>
      </w:r>
      <w:r w:rsidRPr="004F3BCF">
        <w:rPr>
          <w:rFonts w:ascii="Arial" w:eastAsia="Arial" w:hAnsi="Arial" w:cs="Arial"/>
          <w:color w:val="555A58"/>
          <w:w w:val="110"/>
          <w:sz w:val="18"/>
          <w:szCs w:val="18"/>
          <w:lang w:val="en-US"/>
        </w:rPr>
        <w:t>business</w:t>
      </w:r>
      <w:r w:rsidRPr="004F3BCF">
        <w:rPr>
          <w:rFonts w:ascii="Arial" w:eastAsia="Arial" w:hAnsi="Arial" w:cs="Arial"/>
          <w:color w:val="7D8282"/>
          <w:w w:val="110"/>
          <w:sz w:val="18"/>
          <w:szCs w:val="18"/>
          <w:lang w:val="en-US"/>
        </w:rPr>
        <w:t xml:space="preserve"> continu</w:t>
      </w:r>
      <w:r w:rsidRPr="004F3BCF">
        <w:rPr>
          <w:rFonts w:ascii="Arial" w:eastAsia="Arial" w:hAnsi="Arial" w:cs="Arial"/>
          <w:color w:val="555A58"/>
          <w:w w:val="110"/>
          <w:sz w:val="18"/>
          <w:szCs w:val="18"/>
          <w:lang w:val="en-US"/>
        </w:rPr>
        <w:t>ity</w:t>
      </w:r>
      <w:r w:rsidRPr="004F3BCF">
        <w:rPr>
          <w:rFonts w:ascii="Arial" w:eastAsia="Arial" w:hAnsi="Arial" w:cs="Arial"/>
          <w:color w:val="7D8282"/>
          <w:w w:val="110"/>
          <w:sz w:val="18"/>
          <w:szCs w:val="18"/>
          <w:lang w:val="en-US"/>
        </w:rPr>
        <w:t>.</w:t>
      </w:r>
    </w:p>
    <w:p w:rsidR="004D2E5B" w:rsidRPr="007937CF" w:rsidRDefault="004D2E5B" w:rsidP="00D217E7">
      <w:pPr>
        <w:widowControl w:val="0"/>
        <w:autoSpaceDE w:val="0"/>
        <w:autoSpaceDN w:val="0"/>
        <w:spacing w:after="0" w:line="240" w:lineRule="auto"/>
        <w:ind w:left="799"/>
        <w:rPr>
          <w:rFonts w:ascii="Arial" w:eastAsia="Arial" w:hAnsi="Arial" w:cs="Arial"/>
          <w:sz w:val="20"/>
          <w:lang w:val="en-US"/>
        </w:rPr>
      </w:pPr>
    </w:p>
    <w:p w:rsidR="004D2E5B" w:rsidRDefault="004D2E5B" w:rsidP="002D2B48">
      <w:pPr>
        <w:widowControl w:val="0"/>
        <w:autoSpaceDE w:val="0"/>
        <w:autoSpaceDN w:val="0"/>
        <w:spacing w:after="0" w:line="240" w:lineRule="auto"/>
        <w:ind w:left="797"/>
        <w:outlineLvl w:val="3"/>
        <w:rPr>
          <w:rFonts w:ascii="Arial" w:eastAsia="Arial" w:hAnsi="Arial" w:cs="Arial"/>
          <w:b/>
          <w:bCs/>
          <w:color w:val="4A7DAF"/>
          <w:w w:val="105"/>
          <w:sz w:val="20"/>
          <w:lang w:val="en-US"/>
        </w:rPr>
      </w:pPr>
      <w:r w:rsidRPr="007937CF">
        <w:rPr>
          <w:rFonts w:ascii="Arial" w:eastAsia="Arial" w:hAnsi="Arial" w:cs="Arial"/>
          <w:b/>
          <w:bCs/>
          <w:color w:val="638EB5"/>
          <w:w w:val="105"/>
          <w:sz w:val="20"/>
          <w:lang w:val="en-US"/>
        </w:rPr>
        <w:t>A</w:t>
      </w:r>
      <w:r w:rsidRPr="007937CF">
        <w:rPr>
          <w:rFonts w:ascii="Arial" w:eastAsia="Arial" w:hAnsi="Arial" w:cs="Arial"/>
          <w:b/>
          <w:bCs/>
          <w:color w:val="4A7DAF"/>
          <w:w w:val="105"/>
          <w:sz w:val="20"/>
          <w:lang w:val="en-US"/>
        </w:rPr>
        <w:t>udit</w:t>
      </w:r>
      <w:r w:rsidRPr="007937CF">
        <w:rPr>
          <w:rFonts w:ascii="Arial" w:eastAsia="Arial" w:hAnsi="Arial" w:cs="Arial"/>
          <w:b/>
          <w:bCs/>
          <w:color w:val="638EB5"/>
          <w:w w:val="105"/>
          <w:sz w:val="20"/>
          <w:lang w:val="en-US"/>
        </w:rPr>
        <w:t>s a</w:t>
      </w:r>
      <w:r w:rsidRPr="007937CF">
        <w:rPr>
          <w:rFonts w:ascii="Arial" w:eastAsia="Arial" w:hAnsi="Arial" w:cs="Arial"/>
          <w:b/>
          <w:bCs/>
          <w:color w:val="4A7DAF"/>
          <w:w w:val="105"/>
          <w:sz w:val="20"/>
          <w:lang w:val="en-US"/>
        </w:rPr>
        <w:t xml:space="preserve">nd </w:t>
      </w:r>
      <w:r w:rsidRPr="007937CF">
        <w:rPr>
          <w:rFonts w:ascii="Arial" w:eastAsia="Arial" w:hAnsi="Arial" w:cs="Arial"/>
          <w:b/>
          <w:bCs/>
          <w:color w:val="638EB5"/>
          <w:w w:val="105"/>
          <w:sz w:val="20"/>
          <w:lang w:val="en-US"/>
        </w:rPr>
        <w:t>assess</w:t>
      </w:r>
      <w:r w:rsidRPr="007937CF">
        <w:rPr>
          <w:rFonts w:ascii="Arial" w:eastAsia="Arial" w:hAnsi="Arial" w:cs="Arial"/>
          <w:b/>
          <w:bCs/>
          <w:color w:val="4A7DAF"/>
          <w:w w:val="105"/>
          <w:sz w:val="20"/>
          <w:lang w:val="en-US"/>
        </w:rPr>
        <w:t>m</w:t>
      </w:r>
      <w:r w:rsidRPr="007937CF">
        <w:rPr>
          <w:rFonts w:ascii="Arial" w:eastAsia="Arial" w:hAnsi="Arial" w:cs="Arial"/>
          <w:b/>
          <w:bCs/>
          <w:color w:val="638EB5"/>
          <w:w w:val="105"/>
          <w:sz w:val="20"/>
          <w:lang w:val="en-US"/>
        </w:rPr>
        <w:t>en</w:t>
      </w:r>
      <w:r w:rsidRPr="007937CF">
        <w:rPr>
          <w:rFonts w:ascii="Arial" w:eastAsia="Arial" w:hAnsi="Arial" w:cs="Arial"/>
          <w:b/>
          <w:bCs/>
          <w:color w:val="4A7DAF"/>
          <w:w w:val="105"/>
          <w:sz w:val="20"/>
          <w:lang w:val="en-US"/>
        </w:rPr>
        <w:t>ts</w:t>
      </w:r>
    </w:p>
    <w:p w:rsidR="005D311E" w:rsidRPr="007937CF" w:rsidRDefault="005D311E" w:rsidP="002D2B48">
      <w:pPr>
        <w:widowControl w:val="0"/>
        <w:autoSpaceDE w:val="0"/>
        <w:autoSpaceDN w:val="0"/>
        <w:spacing w:after="0" w:line="240" w:lineRule="auto"/>
        <w:ind w:left="797"/>
        <w:outlineLvl w:val="3"/>
        <w:rPr>
          <w:rFonts w:ascii="Arial" w:eastAsia="Arial" w:hAnsi="Arial" w:cs="Arial"/>
          <w:b/>
          <w:bCs/>
          <w:sz w:val="20"/>
          <w:lang w:val="en-US"/>
        </w:rPr>
      </w:pPr>
    </w:p>
    <w:p w:rsidR="004D2E5B" w:rsidRPr="004F3BCF" w:rsidRDefault="004D2E5B" w:rsidP="00852838">
      <w:pPr>
        <w:widowControl w:val="0"/>
        <w:autoSpaceDE w:val="0"/>
        <w:autoSpaceDN w:val="0"/>
        <w:spacing w:after="0" w:line="288" w:lineRule="auto"/>
        <w:ind w:left="805" w:right="40" w:hanging="4"/>
        <w:rPr>
          <w:rFonts w:ascii="Arial" w:eastAsia="Arial" w:hAnsi="Arial" w:cs="Arial"/>
          <w:sz w:val="18"/>
          <w:szCs w:val="18"/>
          <w:lang w:val="en-US"/>
        </w:rPr>
      </w:pPr>
      <w:r w:rsidRPr="004F3BCF">
        <w:rPr>
          <w:rFonts w:ascii="Arial" w:eastAsia="Arial" w:hAnsi="Arial" w:cs="Arial"/>
          <w:color w:val="666C6A"/>
          <w:w w:val="110"/>
          <w:sz w:val="18"/>
          <w:szCs w:val="18"/>
          <w:lang w:val="en-US"/>
        </w:rPr>
        <w:t>To</w:t>
      </w:r>
      <w:r w:rsidRPr="004F3BCF">
        <w:rPr>
          <w:rFonts w:ascii="Arial" w:eastAsia="Arial" w:hAnsi="Arial" w:cs="Arial"/>
          <w:color w:val="666C6A"/>
          <w:spacing w:val="4"/>
          <w:w w:val="110"/>
          <w:sz w:val="18"/>
          <w:szCs w:val="18"/>
          <w:lang w:val="en-US"/>
        </w:rPr>
        <w:t xml:space="preserve"> </w:t>
      </w:r>
      <w:r w:rsidRPr="004F3BCF">
        <w:rPr>
          <w:rFonts w:ascii="Arial" w:eastAsia="Arial" w:hAnsi="Arial" w:cs="Arial"/>
          <w:color w:val="666C6A"/>
          <w:w w:val="110"/>
          <w:sz w:val="18"/>
          <w:szCs w:val="18"/>
          <w:lang w:val="en-US"/>
        </w:rPr>
        <w:t>ensure</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666C6A"/>
          <w:w w:val="110"/>
          <w:sz w:val="18"/>
          <w:szCs w:val="18"/>
          <w:lang w:val="en-US"/>
        </w:rPr>
        <w:t>compliance</w:t>
      </w:r>
      <w:r w:rsidRPr="004F3BCF">
        <w:rPr>
          <w:rFonts w:ascii="Arial" w:eastAsia="Arial" w:hAnsi="Arial" w:cs="Arial"/>
          <w:color w:val="666C6A"/>
          <w:spacing w:val="-17"/>
          <w:w w:val="110"/>
          <w:sz w:val="18"/>
          <w:szCs w:val="18"/>
          <w:lang w:val="en-US"/>
        </w:rPr>
        <w:t xml:space="preserve"> </w:t>
      </w:r>
      <w:r w:rsidRPr="004F3BCF">
        <w:rPr>
          <w:rFonts w:ascii="Arial" w:eastAsia="Arial" w:hAnsi="Arial" w:cs="Arial"/>
          <w:color w:val="666C6A"/>
          <w:w w:val="110"/>
          <w:sz w:val="18"/>
          <w:szCs w:val="18"/>
          <w:lang w:val="en-US"/>
        </w:rPr>
        <w:t>with</w:t>
      </w:r>
      <w:r w:rsidRPr="004F3BCF">
        <w:rPr>
          <w:rFonts w:ascii="Arial" w:eastAsia="Arial" w:hAnsi="Arial" w:cs="Arial"/>
          <w:color w:val="666C6A"/>
          <w:spacing w:val="-23"/>
          <w:w w:val="110"/>
          <w:sz w:val="18"/>
          <w:szCs w:val="18"/>
          <w:lang w:val="en-US"/>
        </w:rPr>
        <w:t xml:space="preserve"> </w:t>
      </w:r>
      <w:r w:rsidRPr="004F3BCF">
        <w:rPr>
          <w:rFonts w:ascii="Arial" w:eastAsia="Arial" w:hAnsi="Arial" w:cs="Arial"/>
          <w:color w:val="666C6A"/>
          <w:w w:val="110"/>
          <w:sz w:val="18"/>
          <w:szCs w:val="18"/>
          <w:lang w:val="en-US"/>
        </w:rPr>
        <w:t>this</w:t>
      </w:r>
      <w:r w:rsidRPr="004F3BCF">
        <w:rPr>
          <w:rFonts w:ascii="Arial" w:eastAsia="Arial" w:hAnsi="Arial" w:cs="Arial"/>
          <w:color w:val="666C6A"/>
          <w:spacing w:val="-20"/>
          <w:w w:val="110"/>
          <w:sz w:val="18"/>
          <w:szCs w:val="18"/>
          <w:lang w:val="en-US"/>
        </w:rPr>
        <w:t xml:space="preserve"> </w:t>
      </w:r>
      <w:r w:rsidRPr="004F3BCF">
        <w:rPr>
          <w:rFonts w:ascii="Arial" w:eastAsia="Arial" w:hAnsi="Arial" w:cs="Arial"/>
          <w:color w:val="666C6A"/>
          <w:w w:val="110"/>
          <w:sz w:val="18"/>
          <w:szCs w:val="18"/>
          <w:lang w:val="en-US"/>
        </w:rPr>
        <w:t>Code</w:t>
      </w:r>
      <w:r w:rsidRPr="004F3BCF">
        <w:rPr>
          <w:rFonts w:ascii="Arial" w:eastAsia="Arial" w:hAnsi="Arial" w:cs="Arial"/>
          <w:color w:val="666C6A"/>
          <w:spacing w:val="-14"/>
          <w:w w:val="110"/>
          <w:sz w:val="18"/>
          <w:szCs w:val="18"/>
          <w:lang w:val="en-US"/>
        </w:rPr>
        <w:t xml:space="preserve"> </w:t>
      </w:r>
      <w:r w:rsidRPr="004F3BCF">
        <w:rPr>
          <w:rFonts w:ascii="Arial" w:eastAsia="Arial" w:hAnsi="Arial" w:cs="Arial"/>
          <w:color w:val="555A58"/>
          <w:w w:val="110"/>
          <w:sz w:val="18"/>
          <w:szCs w:val="18"/>
          <w:lang w:val="en-US"/>
        </w:rPr>
        <w:t>and</w:t>
      </w:r>
      <w:r w:rsidRPr="004F3BCF">
        <w:rPr>
          <w:rFonts w:ascii="Arial" w:eastAsia="Arial" w:hAnsi="Arial" w:cs="Arial"/>
          <w:color w:val="555A58"/>
          <w:spacing w:val="-21"/>
          <w:w w:val="110"/>
          <w:sz w:val="18"/>
          <w:szCs w:val="18"/>
          <w:lang w:val="en-US"/>
        </w:rPr>
        <w:t xml:space="preserve"> </w:t>
      </w:r>
      <w:r w:rsidRPr="004F3BCF">
        <w:rPr>
          <w:rFonts w:ascii="Arial" w:eastAsia="Arial" w:hAnsi="Arial" w:cs="Arial"/>
          <w:color w:val="666C6A"/>
          <w:w w:val="110"/>
          <w:sz w:val="18"/>
          <w:szCs w:val="18"/>
          <w:lang w:val="en-US"/>
        </w:rPr>
        <w:t>the</w:t>
      </w:r>
      <w:r w:rsidRPr="004F3BCF">
        <w:rPr>
          <w:rFonts w:ascii="Arial" w:eastAsia="Arial" w:hAnsi="Arial" w:cs="Arial"/>
          <w:color w:val="666C6A"/>
          <w:spacing w:val="-15"/>
          <w:w w:val="110"/>
          <w:sz w:val="18"/>
          <w:szCs w:val="18"/>
          <w:lang w:val="en-US"/>
        </w:rPr>
        <w:t xml:space="preserve"> </w:t>
      </w:r>
      <w:r w:rsidRPr="004F3BCF">
        <w:rPr>
          <w:rFonts w:ascii="Arial" w:eastAsia="Arial" w:hAnsi="Arial" w:cs="Arial"/>
          <w:color w:val="666C6A"/>
          <w:w w:val="110"/>
          <w:sz w:val="18"/>
          <w:szCs w:val="18"/>
          <w:lang w:val="en-US"/>
        </w:rPr>
        <w:t>applicable</w:t>
      </w:r>
      <w:r w:rsidRPr="004F3BCF">
        <w:rPr>
          <w:rFonts w:ascii="Arial" w:eastAsia="Arial" w:hAnsi="Arial" w:cs="Arial"/>
          <w:color w:val="666C6A"/>
          <w:spacing w:val="-17"/>
          <w:w w:val="110"/>
          <w:sz w:val="18"/>
          <w:szCs w:val="18"/>
          <w:lang w:val="en-US"/>
        </w:rPr>
        <w:t xml:space="preserve"> </w:t>
      </w:r>
      <w:r w:rsidRPr="004F3BCF">
        <w:rPr>
          <w:rFonts w:ascii="Arial" w:eastAsia="Arial" w:hAnsi="Arial" w:cs="Arial"/>
          <w:color w:val="666C6A"/>
          <w:w w:val="110"/>
          <w:sz w:val="18"/>
          <w:szCs w:val="18"/>
          <w:lang w:val="en-US"/>
        </w:rPr>
        <w:t>laws, Suppliers are</w:t>
      </w:r>
      <w:r w:rsidRPr="004F3BCF">
        <w:rPr>
          <w:rFonts w:ascii="Arial" w:eastAsia="Arial" w:hAnsi="Arial" w:cs="Arial"/>
          <w:color w:val="666C6A"/>
          <w:spacing w:val="-2"/>
          <w:w w:val="110"/>
          <w:sz w:val="18"/>
          <w:szCs w:val="18"/>
          <w:lang w:val="en-US"/>
        </w:rPr>
        <w:t xml:space="preserve"> </w:t>
      </w:r>
      <w:r w:rsidRPr="004F3BCF">
        <w:rPr>
          <w:rFonts w:ascii="Arial" w:eastAsia="Arial" w:hAnsi="Arial" w:cs="Arial"/>
          <w:color w:val="666C6A"/>
          <w:w w:val="110"/>
          <w:sz w:val="18"/>
          <w:szCs w:val="18"/>
          <w:lang w:val="en-US"/>
        </w:rPr>
        <w:t>expected to:</w:t>
      </w:r>
    </w:p>
    <w:p w:rsidR="004D2E5B" w:rsidRPr="004F3BCF" w:rsidRDefault="004D2E5B" w:rsidP="0020234C">
      <w:pPr>
        <w:widowControl w:val="0"/>
        <w:numPr>
          <w:ilvl w:val="0"/>
          <w:numId w:val="26"/>
        </w:numPr>
        <w:tabs>
          <w:tab w:val="left" w:pos="851"/>
        </w:tabs>
        <w:autoSpaceDE w:val="0"/>
        <w:autoSpaceDN w:val="0"/>
        <w:spacing w:after="0" w:line="288" w:lineRule="auto"/>
        <w:ind w:left="805" w:right="40" w:hanging="318"/>
        <w:rPr>
          <w:rFonts w:ascii="Arial" w:eastAsia="Arial" w:hAnsi="Arial" w:cs="Arial"/>
          <w:sz w:val="18"/>
          <w:szCs w:val="18"/>
          <w:lang w:val="en-US"/>
        </w:rPr>
      </w:pPr>
      <w:r w:rsidRPr="004F3BCF">
        <w:rPr>
          <w:rFonts w:ascii="Arial" w:eastAsia="Arial" w:hAnsi="Arial" w:cs="Arial"/>
          <w:color w:val="666C6A"/>
          <w:w w:val="110"/>
          <w:sz w:val="18"/>
          <w:szCs w:val="18"/>
          <w:lang w:val="en-US"/>
        </w:rPr>
        <w:t>perform periodic evaluations of their facilities and operations,</w:t>
      </w:r>
      <w:r w:rsidRPr="004F3BCF">
        <w:rPr>
          <w:rFonts w:ascii="Arial" w:eastAsia="Arial" w:hAnsi="Arial" w:cs="Arial"/>
          <w:color w:val="666C6A"/>
          <w:spacing w:val="-26"/>
          <w:w w:val="110"/>
          <w:sz w:val="18"/>
          <w:szCs w:val="18"/>
          <w:lang w:val="en-US"/>
        </w:rPr>
        <w:t xml:space="preserve">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14"/>
          <w:w w:val="110"/>
          <w:sz w:val="18"/>
          <w:szCs w:val="18"/>
          <w:lang w:val="en-US"/>
        </w:rPr>
        <w:t xml:space="preserve"> </w:t>
      </w:r>
      <w:r w:rsidRPr="004F3BCF">
        <w:rPr>
          <w:rFonts w:ascii="Arial" w:eastAsia="Arial" w:hAnsi="Arial" w:cs="Arial"/>
          <w:color w:val="666C6A"/>
          <w:w w:val="110"/>
          <w:sz w:val="18"/>
          <w:szCs w:val="18"/>
          <w:lang w:val="en-US"/>
        </w:rPr>
        <w:t>the</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666C6A"/>
          <w:w w:val="110"/>
          <w:sz w:val="18"/>
          <w:szCs w:val="18"/>
          <w:lang w:val="en-US"/>
        </w:rPr>
        <w:t>facilities</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24"/>
          <w:w w:val="110"/>
          <w:sz w:val="18"/>
          <w:szCs w:val="18"/>
          <w:lang w:val="en-US"/>
        </w:rPr>
        <w:t xml:space="preserve"> </w:t>
      </w:r>
      <w:r w:rsidRPr="004F3BCF">
        <w:rPr>
          <w:rFonts w:ascii="Arial" w:eastAsia="Arial" w:hAnsi="Arial" w:cs="Arial"/>
          <w:color w:val="666C6A"/>
          <w:w w:val="110"/>
          <w:sz w:val="18"/>
          <w:szCs w:val="18"/>
          <w:lang w:val="en-US"/>
        </w:rPr>
        <w:t>operations</w:t>
      </w:r>
      <w:r w:rsidRPr="004F3BCF">
        <w:rPr>
          <w:rFonts w:ascii="Arial" w:eastAsia="Arial" w:hAnsi="Arial" w:cs="Arial"/>
          <w:color w:val="666C6A"/>
          <w:spacing w:val="-11"/>
          <w:w w:val="110"/>
          <w:sz w:val="18"/>
          <w:szCs w:val="18"/>
          <w:lang w:val="en-US"/>
        </w:rPr>
        <w:t xml:space="preserve"> </w:t>
      </w:r>
      <w:r w:rsidRPr="004F3BCF">
        <w:rPr>
          <w:rFonts w:ascii="Arial" w:eastAsia="Arial" w:hAnsi="Arial" w:cs="Arial"/>
          <w:color w:val="666C6A"/>
          <w:w w:val="110"/>
          <w:sz w:val="18"/>
          <w:szCs w:val="18"/>
          <w:lang w:val="en-US"/>
        </w:rPr>
        <w:t>of</w:t>
      </w:r>
      <w:r w:rsidRPr="004F3BCF">
        <w:rPr>
          <w:rFonts w:ascii="Arial" w:eastAsia="Arial" w:hAnsi="Arial" w:cs="Arial"/>
          <w:color w:val="666C6A"/>
          <w:spacing w:val="-18"/>
          <w:w w:val="110"/>
          <w:sz w:val="18"/>
          <w:szCs w:val="18"/>
          <w:lang w:val="en-US"/>
        </w:rPr>
        <w:t xml:space="preserve"> </w:t>
      </w:r>
      <w:r w:rsidRPr="004F3BCF">
        <w:rPr>
          <w:rFonts w:ascii="Arial" w:eastAsia="Arial" w:hAnsi="Arial" w:cs="Arial"/>
          <w:color w:val="666C6A"/>
          <w:w w:val="110"/>
          <w:sz w:val="18"/>
          <w:szCs w:val="18"/>
          <w:lang w:val="en-US"/>
        </w:rPr>
        <w:t>their subcontractors;</w:t>
      </w:r>
      <w:r w:rsidRPr="004F3BCF">
        <w:rPr>
          <w:rFonts w:ascii="Arial" w:eastAsia="Arial" w:hAnsi="Arial" w:cs="Arial"/>
          <w:color w:val="666C6A"/>
          <w:spacing w:val="-18"/>
          <w:w w:val="110"/>
          <w:sz w:val="18"/>
          <w:szCs w:val="18"/>
          <w:lang w:val="en-US"/>
        </w:rPr>
        <w:t xml:space="preserve"> </w:t>
      </w:r>
      <w:r w:rsidRPr="004F3BCF">
        <w:rPr>
          <w:rFonts w:ascii="Arial" w:eastAsia="Arial" w:hAnsi="Arial" w:cs="Arial"/>
          <w:color w:val="666C6A"/>
          <w:w w:val="110"/>
          <w:sz w:val="18"/>
          <w:szCs w:val="18"/>
          <w:lang w:val="en-US"/>
        </w:rPr>
        <w:t>and</w:t>
      </w:r>
    </w:p>
    <w:p w:rsidR="004D2E5B" w:rsidRPr="004F3BCF" w:rsidRDefault="004D2E5B" w:rsidP="00D217E7">
      <w:pPr>
        <w:widowControl w:val="0"/>
        <w:numPr>
          <w:ilvl w:val="0"/>
          <w:numId w:val="26"/>
        </w:numPr>
        <w:tabs>
          <w:tab w:val="left" w:pos="851"/>
        </w:tabs>
        <w:autoSpaceDE w:val="0"/>
        <w:autoSpaceDN w:val="0"/>
        <w:spacing w:after="0" w:line="240" w:lineRule="auto"/>
        <w:ind w:left="797" w:right="40" w:hanging="318"/>
        <w:rPr>
          <w:rFonts w:ascii="Arial" w:eastAsia="Arial" w:hAnsi="Arial" w:cs="Arial"/>
          <w:sz w:val="18"/>
          <w:szCs w:val="18"/>
          <w:lang w:val="en-US"/>
        </w:rPr>
      </w:pPr>
      <w:r w:rsidRPr="004F3BCF">
        <w:rPr>
          <w:rFonts w:ascii="Arial" w:eastAsia="Arial" w:hAnsi="Arial" w:cs="Arial"/>
          <w:color w:val="666C6A"/>
          <w:w w:val="110"/>
          <w:sz w:val="18"/>
          <w:szCs w:val="18"/>
          <w:lang w:val="en-US"/>
        </w:rPr>
        <w:t>cooperate</w:t>
      </w:r>
      <w:r w:rsidRPr="004F3BCF">
        <w:rPr>
          <w:rFonts w:ascii="Arial" w:eastAsia="Arial" w:hAnsi="Arial" w:cs="Arial"/>
          <w:color w:val="666C6A"/>
          <w:spacing w:val="-13"/>
          <w:w w:val="110"/>
          <w:sz w:val="18"/>
          <w:szCs w:val="18"/>
          <w:lang w:val="en-US"/>
        </w:rPr>
        <w:t xml:space="preserve"> </w:t>
      </w:r>
      <w:r w:rsidRPr="004F3BCF">
        <w:rPr>
          <w:rFonts w:ascii="Arial" w:eastAsia="Arial" w:hAnsi="Arial" w:cs="Arial"/>
          <w:color w:val="666C6A"/>
          <w:w w:val="110"/>
          <w:sz w:val="18"/>
          <w:szCs w:val="18"/>
          <w:lang w:val="en-US"/>
        </w:rPr>
        <w:t>open</w:t>
      </w:r>
      <w:r w:rsidRPr="004F3BCF">
        <w:rPr>
          <w:rFonts w:ascii="Arial" w:eastAsia="Arial" w:hAnsi="Arial" w:cs="Arial"/>
          <w:color w:val="3A3E3C"/>
          <w:w w:val="110"/>
          <w:sz w:val="18"/>
          <w:szCs w:val="18"/>
          <w:lang w:val="en-US"/>
        </w:rPr>
        <w:t>l</w:t>
      </w:r>
      <w:r w:rsidRPr="004F3BCF">
        <w:rPr>
          <w:rFonts w:ascii="Arial" w:eastAsia="Arial" w:hAnsi="Arial" w:cs="Arial"/>
          <w:color w:val="666C6A"/>
          <w:w w:val="110"/>
          <w:sz w:val="18"/>
          <w:szCs w:val="18"/>
          <w:lang w:val="en-US"/>
        </w:rPr>
        <w:t>y</w:t>
      </w:r>
      <w:r w:rsidRPr="004F3BCF">
        <w:rPr>
          <w:rFonts w:ascii="Arial" w:eastAsia="Arial" w:hAnsi="Arial" w:cs="Arial"/>
          <w:color w:val="666C6A"/>
          <w:spacing w:val="-17"/>
          <w:w w:val="110"/>
          <w:sz w:val="18"/>
          <w:szCs w:val="18"/>
          <w:lang w:val="en-US"/>
        </w:rPr>
        <w:t xml:space="preserve">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15"/>
          <w:w w:val="110"/>
          <w:sz w:val="18"/>
          <w:szCs w:val="18"/>
          <w:lang w:val="en-US"/>
        </w:rPr>
        <w:t xml:space="preserve"> </w:t>
      </w:r>
      <w:r w:rsidRPr="004F3BCF">
        <w:rPr>
          <w:rFonts w:ascii="Arial" w:eastAsia="Arial" w:hAnsi="Arial" w:cs="Arial"/>
          <w:color w:val="666C6A"/>
          <w:w w:val="110"/>
          <w:sz w:val="18"/>
          <w:szCs w:val="18"/>
          <w:lang w:val="en-US"/>
        </w:rPr>
        <w:t>honestly</w:t>
      </w:r>
      <w:r w:rsidRPr="004F3BCF">
        <w:rPr>
          <w:rFonts w:ascii="Arial" w:eastAsia="Arial" w:hAnsi="Arial" w:cs="Arial"/>
          <w:color w:val="666C6A"/>
          <w:spacing w:val="-9"/>
          <w:w w:val="110"/>
          <w:sz w:val="18"/>
          <w:szCs w:val="18"/>
          <w:lang w:val="en-US"/>
        </w:rPr>
        <w:t xml:space="preserve"> </w:t>
      </w:r>
      <w:r w:rsidRPr="004F3BCF">
        <w:rPr>
          <w:rFonts w:ascii="Arial" w:eastAsia="Arial" w:hAnsi="Arial" w:cs="Arial"/>
          <w:color w:val="666C6A"/>
          <w:w w:val="110"/>
          <w:sz w:val="18"/>
          <w:szCs w:val="18"/>
          <w:lang w:val="en-US"/>
        </w:rPr>
        <w:t>with</w:t>
      </w:r>
      <w:r w:rsidRPr="004F3BCF">
        <w:rPr>
          <w:rFonts w:ascii="Arial" w:eastAsia="Arial" w:hAnsi="Arial" w:cs="Arial"/>
          <w:color w:val="666C6A"/>
          <w:spacing w:val="-25"/>
          <w:w w:val="110"/>
          <w:sz w:val="18"/>
          <w:szCs w:val="18"/>
          <w:lang w:val="en-US"/>
        </w:rPr>
        <w:t xml:space="preserve"> </w:t>
      </w:r>
      <w:r w:rsidRPr="004F3BCF">
        <w:rPr>
          <w:rFonts w:ascii="Arial" w:eastAsia="Arial" w:hAnsi="Arial" w:cs="Arial"/>
          <w:color w:val="666C6A"/>
          <w:w w:val="110"/>
          <w:sz w:val="18"/>
          <w:szCs w:val="18"/>
          <w:lang w:val="en-US"/>
        </w:rPr>
        <w:t>any</w:t>
      </w:r>
      <w:r w:rsidRPr="004F3BCF">
        <w:rPr>
          <w:rFonts w:ascii="Arial" w:eastAsia="Arial" w:hAnsi="Arial" w:cs="Arial"/>
          <w:color w:val="666C6A"/>
          <w:spacing w:val="-20"/>
          <w:w w:val="110"/>
          <w:sz w:val="18"/>
          <w:szCs w:val="18"/>
          <w:lang w:val="en-US"/>
        </w:rPr>
        <w:t xml:space="preserve"> </w:t>
      </w:r>
      <w:r w:rsidRPr="004F3BCF">
        <w:rPr>
          <w:rFonts w:ascii="Arial" w:eastAsia="Arial" w:hAnsi="Arial" w:cs="Arial"/>
          <w:color w:val="666C6A"/>
          <w:w w:val="110"/>
          <w:sz w:val="18"/>
          <w:szCs w:val="18"/>
          <w:lang w:val="en-US"/>
        </w:rPr>
        <w:t>State</w:t>
      </w:r>
      <w:r w:rsidRPr="004F3BCF">
        <w:rPr>
          <w:rFonts w:ascii="Arial" w:eastAsia="Arial" w:hAnsi="Arial" w:cs="Arial"/>
          <w:color w:val="666C6A"/>
          <w:spacing w:val="-15"/>
          <w:w w:val="110"/>
          <w:sz w:val="18"/>
          <w:szCs w:val="18"/>
          <w:lang w:val="en-US"/>
        </w:rPr>
        <w:t xml:space="preserve"> </w:t>
      </w:r>
      <w:r w:rsidRPr="004F3BCF">
        <w:rPr>
          <w:rFonts w:ascii="Arial" w:eastAsia="Arial" w:hAnsi="Arial" w:cs="Arial"/>
          <w:color w:val="666C6A"/>
          <w:w w:val="110"/>
          <w:sz w:val="18"/>
          <w:szCs w:val="18"/>
          <w:lang w:val="en-US"/>
        </w:rPr>
        <w:t>audit, assessment or</w:t>
      </w:r>
      <w:r w:rsidRPr="004F3BCF">
        <w:rPr>
          <w:rFonts w:ascii="Arial" w:eastAsia="Arial" w:hAnsi="Arial" w:cs="Arial"/>
          <w:color w:val="666C6A"/>
          <w:spacing w:val="-15"/>
          <w:w w:val="110"/>
          <w:sz w:val="18"/>
          <w:szCs w:val="18"/>
          <w:lang w:val="en-US"/>
        </w:rPr>
        <w:t xml:space="preserve"> </w:t>
      </w:r>
      <w:r w:rsidRPr="004F3BCF">
        <w:rPr>
          <w:rFonts w:ascii="Arial" w:eastAsia="Arial" w:hAnsi="Arial" w:cs="Arial"/>
          <w:color w:val="666C6A"/>
          <w:w w:val="110"/>
          <w:sz w:val="18"/>
          <w:szCs w:val="18"/>
          <w:lang w:val="en-US"/>
        </w:rPr>
        <w:t>review.</w:t>
      </w:r>
    </w:p>
    <w:p w:rsidR="004F3BCF" w:rsidRPr="004F3BCF" w:rsidRDefault="004F3BCF" w:rsidP="004F3BCF">
      <w:pPr>
        <w:widowControl w:val="0"/>
        <w:tabs>
          <w:tab w:val="left" w:pos="851"/>
        </w:tabs>
        <w:autoSpaceDE w:val="0"/>
        <w:autoSpaceDN w:val="0"/>
        <w:spacing w:after="0" w:line="240" w:lineRule="auto"/>
        <w:ind w:left="797" w:right="40"/>
        <w:rPr>
          <w:rFonts w:ascii="Arial" w:eastAsia="Arial" w:hAnsi="Arial" w:cs="Arial"/>
          <w:sz w:val="18"/>
          <w:szCs w:val="18"/>
          <w:lang w:val="en-US"/>
        </w:rPr>
      </w:pPr>
    </w:p>
    <w:p w:rsidR="004D2E5B" w:rsidRPr="007937CF" w:rsidRDefault="004D2E5B" w:rsidP="008B4973">
      <w:pPr>
        <w:widowControl w:val="0"/>
        <w:numPr>
          <w:ilvl w:val="0"/>
          <w:numId w:val="38"/>
        </w:numPr>
        <w:tabs>
          <w:tab w:val="left" w:pos="647"/>
          <w:tab w:val="left" w:pos="1276"/>
        </w:tabs>
        <w:autoSpaceDE w:val="0"/>
        <w:autoSpaceDN w:val="0"/>
        <w:spacing w:before="114" w:after="0" w:line="240" w:lineRule="auto"/>
        <w:ind w:left="797" w:hanging="318"/>
        <w:outlineLvl w:val="1"/>
        <w:rPr>
          <w:rFonts w:ascii="Arial" w:eastAsia="Arial" w:hAnsi="Arial" w:cs="Arial"/>
          <w:b/>
          <w:bCs/>
          <w:color w:val="555A58"/>
          <w:sz w:val="20"/>
          <w:lang w:val="en-US"/>
        </w:rPr>
      </w:pPr>
      <w:r w:rsidRPr="007937CF">
        <w:rPr>
          <w:rFonts w:ascii="Arial" w:eastAsia="Arial" w:hAnsi="Arial" w:cs="Arial"/>
          <w:b/>
          <w:bCs/>
          <w:color w:val="555A58"/>
          <w:sz w:val="20"/>
          <w:lang w:val="en-US"/>
        </w:rPr>
        <w:t>Labour and human rights</w:t>
      </w:r>
    </w:p>
    <w:p w:rsidR="004D2E5B" w:rsidRPr="004F3BCF" w:rsidRDefault="004D2E5B" w:rsidP="002D2B48">
      <w:pPr>
        <w:widowControl w:val="0"/>
        <w:autoSpaceDE w:val="0"/>
        <w:autoSpaceDN w:val="0"/>
        <w:spacing w:before="221" w:after="0" w:line="295" w:lineRule="auto"/>
        <w:ind w:left="797" w:right="634" w:hanging="2"/>
        <w:rPr>
          <w:rFonts w:ascii="Arial" w:eastAsia="Arial" w:hAnsi="Arial" w:cs="Arial"/>
          <w:sz w:val="18"/>
          <w:szCs w:val="18"/>
          <w:lang w:val="en-US"/>
        </w:rPr>
      </w:pPr>
      <w:r w:rsidRPr="004F3BCF">
        <w:rPr>
          <w:rFonts w:ascii="Arial" w:eastAsia="Arial" w:hAnsi="Arial" w:cs="Arial"/>
          <w:color w:val="666C6A"/>
          <w:w w:val="110"/>
          <w:sz w:val="18"/>
          <w:szCs w:val="18"/>
          <w:lang w:val="en-US"/>
        </w:rPr>
        <w:t>The</w:t>
      </w:r>
      <w:r w:rsidRPr="004F3BCF">
        <w:rPr>
          <w:rFonts w:ascii="Arial" w:eastAsia="Arial" w:hAnsi="Arial" w:cs="Arial"/>
          <w:color w:val="666C6A"/>
          <w:spacing w:val="-3"/>
          <w:w w:val="110"/>
          <w:sz w:val="18"/>
          <w:szCs w:val="18"/>
          <w:lang w:val="en-US"/>
        </w:rPr>
        <w:t xml:space="preserve"> </w:t>
      </w:r>
      <w:r w:rsidRPr="004F3BCF">
        <w:rPr>
          <w:rFonts w:ascii="Arial" w:eastAsia="Arial" w:hAnsi="Arial" w:cs="Arial"/>
          <w:color w:val="666C6A"/>
          <w:w w:val="110"/>
          <w:sz w:val="18"/>
          <w:szCs w:val="18"/>
          <w:lang w:val="en-US"/>
        </w:rPr>
        <w:t>State</w:t>
      </w:r>
      <w:r w:rsidRPr="004F3BCF">
        <w:rPr>
          <w:rFonts w:ascii="Arial" w:eastAsia="Arial" w:hAnsi="Arial" w:cs="Arial"/>
          <w:color w:val="666C6A"/>
          <w:spacing w:val="-20"/>
          <w:w w:val="110"/>
          <w:sz w:val="18"/>
          <w:szCs w:val="18"/>
          <w:lang w:val="en-US"/>
        </w:rPr>
        <w:t xml:space="preserve"> </w:t>
      </w:r>
      <w:r w:rsidRPr="004F3BCF">
        <w:rPr>
          <w:rFonts w:ascii="Arial" w:eastAsia="Arial" w:hAnsi="Arial" w:cs="Arial"/>
          <w:color w:val="666C6A"/>
          <w:w w:val="110"/>
          <w:sz w:val="18"/>
          <w:szCs w:val="18"/>
          <w:lang w:val="en-US"/>
        </w:rPr>
        <w:t>believes</w:t>
      </w:r>
      <w:r w:rsidRPr="004F3BCF">
        <w:rPr>
          <w:rFonts w:ascii="Arial" w:eastAsia="Arial" w:hAnsi="Arial" w:cs="Arial"/>
          <w:color w:val="666C6A"/>
          <w:spacing w:val="-14"/>
          <w:w w:val="110"/>
          <w:sz w:val="18"/>
          <w:szCs w:val="18"/>
          <w:lang w:val="en-US"/>
        </w:rPr>
        <w:t xml:space="preserve"> </w:t>
      </w:r>
      <w:r w:rsidRPr="004F3BCF">
        <w:rPr>
          <w:rFonts w:ascii="Arial" w:eastAsia="Arial" w:hAnsi="Arial" w:cs="Arial"/>
          <w:color w:val="666C6A"/>
          <w:w w:val="110"/>
          <w:sz w:val="18"/>
          <w:szCs w:val="18"/>
          <w:lang w:val="en-US"/>
        </w:rPr>
        <w:t>that</w:t>
      </w:r>
      <w:r w:rsidRPr="004F3BCF">
        <w:rPr>
          <w:rFonts w:ascii="Arial" w:eastAsia="Arial" w:hAnsi="Arial" w:cs="Arial"/>
          <w:color w:val="666C6A"/>
          <w:spacing w:val="-18"/>
          <w:w w:val="110"/>
          <w:sz w:val="18"/>
          <w:szCs w:val="18"/>
          <w:lang w:val="en-US"/>
        </w:rPr>
        <w:t xml:space="preserve"> </w:t>
      </w:r>
      <w:r w:rsidRPr="004F3BCF">
        <w:rPr>
          <w:rFonts w:ascii="Arial" w:eastAsia="Arial" w:hAnsi="Arial" w:cs="Arial"/>
          <w:color w:val="666C6A"/>
          <w:w w:val="110"/>
          <w:sz w:val="18"/>
          <w:szCs w:val="18"/>
          <w:lang w:val="en-US"/>
        </w:rPr>
        <w:t>all</w:t>
      </w:r>
      <w:r w:rsidRPr="004F3BCF">
        <w:rPr>
          <w:rFonts w:ascii="Arial" w:eastAsia="Arial" w:hAnsi="Arial" w:cs="Arial"/>
          <w:color w:val="666C6A"/>
          <w:spacing w:val="-8"/>
          <w:w w:val="110"/>
          <w:sz w:val="18"/>
          <w:szCs w:val="18"/>
          <w:lang w:val="en-US"/>
        </w:rPr>
        <w:t xml:space="preserve"> </w:t>
      </w:r>
      <w:r w:rsidRPr="004F3BCF">
        <w:rPr>
          <w:rFonts w:ascii="Arial" w:eastAsia="Arial" w:hAnsi="Arial" w:cs="Arial"/>
          <w:color w:val="666C6A"/>
          <w:w w:val="110"/>
          <w:sz w:val="18"/>
          <w:szCs w:val="18"/>
          <w:lang w:val="en-US"/>
        </w:rPr>
        <w:t>workers</w:t>
      </w:r>
      <w:r w:rsidRPr="004F3BCF">
        <w:rPr>
          <w:rFonts w:ascii="Arial" w:eastAsia="Arial" w:hAnsi="Arial" w:cs="Arial"/>
          <w:color w:val="666C6A"/>
          <w:spacing w:val="-15"/>
          <w:w w:val="110"/>
          <w:sz w:val="18"/>
          <w:szCs w:val="18"/>
          <w:lang w:val="en-US"/>
        </w:rPr>
        <w:t xml:space="preserve"> </w:t>
      </w:r>
      <w:r w:rsidRPr="004F3BCF">
        <w:rPr>
          <w:rFonts w:ascii="Arial" w:eastAsia="Arial" w:hAnsi="Arial" w:cs="Arial"/>
          <w:color w:val="666C6A"/>
          <w:w w:val="110"/>
          <w:sz w:val="18"/>
          <w:szCs w:val="18"/>
          <w:lang w:val="en-US"/>
        </w:rPr>
        <w:t>in</w:t>
      </w:r>
      <w:r w:rsidRPr="004F3BCF">
        <w:rPr>
          <w:rFonts w:ascii="Arial" w:eastAsia="Arial" w:hAnsi="Arial" w:cs="Arial"/>
          <w:color w:val="666C6A"/>
          <w:spacing w:val="-16"/>
          <w:w w:val="110"/>
          <w:sz w:val="18"/>
          <w:szCs w:val="18"/>
          <w:lang w:val="en-US"/>
        </w:rPr>
        <w:t xml:space="preserve"> </w:t>
      </w:r>
      <w:r w:rsidRPr="004F3BCF">
        <w:rPr>
          <w:rFonts w:ascii="Arial" w:eastAsia="Arial" w:hAnsi="Arial" w:cs="Arial"/>
          <w:color w:val="666C6A"/>
          <w:w w:val="110"/>
          <w:sz w:val="18"/>
          <w:szCs w:val="18"/>
          <w:lang w:val="en-US"/>
        </w:rPr>
        <w:t>its</w:t>
      </w:r>
      <w:r w:rsidRPr="004F3BCF">
        <w:rPr>
          <w:rFonts w:ascii="Arial" w:eastAsia="Arial" w:hAnsi="Arial" w:cs="Arial"/>
          <w:color w:val="666C6A"/>
          <w:spacing w:val="-5"/>
          <w:w w:val="110"/>
          <w:sz w:val="18"/>
          <w:szCs w:val="18"/>
          <w:lang w:val="en-US"/>
        </w:rPr>
        <w:t xml:space="preserve"> </w:t>
      </w:r>
      <w:r w:rsidRPr="004F3BCF">
        <w:rPr>
          <w:rFonts w:ascii="Arial" w:eastAsia="Arial" w:hAnsi="Arial" w:cs="Arial"/>
          <w:color w:val="666C6A"/>
          <w:w w:val="110"/>
          <w:sz w:val="18"/>
          <w:szCs w:val="18"/>
          <w:lang w:val="en-US"/>
        </w:rPr>
        <w:t>supply</w:t>
      </w:r>
      <w:r w:rsidRPr="004F3BCF">
        <w:rPr>
          <w:rFonts w:ascii="Arial" w:eastAsia="Arial" w:hAnsi="Arial" w:cs="Arial"/>
          <w:color w:val="666C6A"/>
          <w:spacing w:val="-15"/>
          <w:w w:val="110"/>
          <w:sz w:val="18"/>
          <w:szCs w:val="18"/>
          <w:lang w:val="en-US"/>
        </w:rPr>
        <w:t xml:space="preserve"> </w:t>
      </w:r>
      <w:r w:rsidRPr="004F3BCF">
        <w:rPr>
          <w:rFonts w:ascii="Arial" w:eastAsia="Arial" w:hAnsi="Arial" w:cs="Arial"/>
          <w:color w:val="666C6A"/>
          <w:w w:val="110"/>
          <w:sz w:val="18"/>
          <w:szCs w:val="18"/>
          <w:lang w:val="en-US"/>
        </w:rPr>
        <w:t>chain</w:t>
      </w:r>
      <w:r w:rsidRPr="004F3BCF">
        <w:rPr>
          <w:rFonts w:ascii="Arial" w:eastAsia="Arial" w:hAnsi="Arial" w:cs="Arial"/>
          <w:color w:val="666C6A"/>
          <w:spacing w:val="-24"/>
          <w:w w:val="110"/>
          <w:sz w:val="18"/>
          <w:szCs w:val="18"/>
          <w:lang w:val="en-US"/>
        </w:rPr>
        <w:t xml:space="preserve"> </w:t>
      </w:r>
      <w:r w:rsidRPr="004F3BCF">
        <w:rPr>
          <w:rFonts w:ascii="Arial" w:eastAsia="Arial" w:hAnsi="Arial" w:cs="Arial"/>
          <w:color w:val="666C6A"/>
          <w:w w:val="110"/>
          <w:sz w:val="18"/>
          <w:szCs w:val="18"/>
          <w:lang w:val="en-US"/>
        </w:rPr>
        <w:t>deserve to</w:t>
      </w:r>
      <w:r w:rsidRPr="004F3BCF">
        <w:rPr>
          <w:rFonts w:ascii="Arial" w:eastAsia="Arial" w:hAnsi="Arial" w:cs="Arial"/>
          <w:color w:val="666C6A"/>
          <w:spacing w:val="-11"/>
          <w:w w:val="110"/>
          <w:sz w:val="18"/>
          <w:szCs w:val="18"/>
          <w:lang w:val="en-US"/>
        </w:rPr>
        <w:t xml:space="preserve"> </w:t>
      </w:r>
      <w:r w:rsidRPr="004F3BCF">
        <w:rPr>
          <w:rFonts w:ascii="Arial" w:eastAsia="Arial" w:hAnsi="Arial" w:cs="Arial"/>
          <w:color w:val="666C6A"/>
          <w:w w:val="110"/>
          <w:sz w:val="18"/>
          <w:szCs w:val="18"/>
          <w:lang w:val="en-US"/>
        </w:rPr>
        <w:t>be</w:t>
      </w:r>
      <w:r w:rsidRPr="004F3BCF">
        <w:rPr>
          <w:rFonts w:ascii="Arial" w:eastAsia="Arial" w:hAnsi="Arial" w:cs="Arial"/>
          <w:color w:val="666C6A"/>
          <w:spacing w:val="-4"/>
          <w:w w:val="110"/>
          <w:sz w:val="18"/>
          <w:szCs w:val="18"/>
          <w:lang w:val="en-US"/>
        </w:rPr>
        <w:t xml:space="preserve"> </w:t>
      </w:r>
      <w:r w:rsidRPr="004F3BCF">
        <w:rPr>
          <w:rFonts w:ascii="Arial" w:eastAsia="Arial" w:hAnsi="Arial" w:cs="Arial"/>
          <w:color w:val="555A58"/>
          <w:w w:val="110"/>
          <w:sz w:val="18"/>
          <w:szCs w:val="18"/>
          <w:lang w:val="en-US"/>
        </w:rPr>
        <w:t>treated</w:t>
      </w:r>
      <w:r w:rsidRPr="004F3BCF">
        <w:rPr>
          <w:rFonts w:ascii="Arial" w:eastAsia="Arial" w:hAnsi="Arial" w:cs="Arial"/>
          <w:color w:val="555A58"/>
          <w:spacing w:val="-10"/>
          <w:w w:val="110"/>
          <w:sz w:val="18"/>
          <w:szCs w:val="18"/>
          <w:lang w:val="en-US"/>
        </w:rPr>
        <w:t xml:space="preserve"> </w:t>
      </w:r>
      <w:r w:rsidRPr="004F3BCF">
        <w:rPr>
          <w:rFonts w:ascii="Arial" w:eastAsia="Arial" w:hAnsi="Arial" w:cs="Arial"/>
          <w:color w:val="666C6A"/>
          <w:w w:val="110"/>
          <w:sz w:val="18"/>
          <w:szCs w:val="18"/>
          <w:lang w:val="en-US"/>
        </w:rPr>
        <w:t>with</w:t>
      </w:r>
      <w:r w:rsidRPr="004F3BCF">
        <w:rPr>
          <w:rFonts w:ascii="Arial" w:eastAsia="Arial" w:hAnsi="Arial" w:cs="Arial"/>
          <w:color w:val="666C6A"/>
          <w:spacing w:val="-17"/>
          <w:w w:val="110"/>
          <w:sz w:val="18"/>
          <w:szCs w:val="18"/>
          <w:lang w:val="en-US"/>
        </w:rPr>
        <w:t xml:space="preserve"> </w:t>
      </w:r>
      <w:r w:rsidRPr="004F3BCF">
        <w:rPr>
          <w:rFonts w:ascii="Arial" w:eastAsia="Arial" w:hAnsi="Arial" w:cs="Arial"/>
          <w:color w:val="555A58"/>
          <w:w w:val="110"/>
          <w:sz w:val="18"/>
          <w:szCs w:val="18"/>
          <w:lang w:val="en-US"/>
        </w:rPr>
        <w:t>dignity</w:t>
      </w:r>
      <w:r w:rsidRPr="004F3BCF">
        <w:rPr>
          <w:rFonts w:ascii="Arial" w:eastAsia="Arial" w:hAnsi="Arial" w:cs="Arial"/>
          <w:color w:val="555A58"/>
          <w:spacing w:val="-6"/>
          <w:w w:val="110"/>
          <w:sz w:val="18"/>
          <w:szCs w:val="18"/>
          <w:lang w:val="en-US"/>
        </w:rPr>
        <w:t xml:space="preserve">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18"/>
          <w:w w:val="110"/>
          <w:sz w:val="18"/>
          <w:szCs w:val="18"/>
          <w:lang w:val="en-US"/>
        </w:rPr>
        <w:t xml:space="preserve"> </w:t>
      </w:r>
      <w:r w:rsidRPr="004F3BCF">
        <w:rPr>
          <w:rFonts w:ascii="Arial" w:eastAsia="Arial" w:hAnsi="Arial" w:cs="Arial"/>
          <w:color w:val="555A58"/>
          <w:w w:val="110"/>
          <w:sz w:val="18"/>
          <w:szCs w:val="18"/>
          <w:lang w:val="en-US"/>
        </w:rPr>
        <w:t>re</w:t>
      </w:r>
      <w:r w:rsidRPr="004F3BCF">
        <w:rPr>
          <w:rFonts w:ascii="Arial" w:eastAsia="Arial" w:hAnsi="Arial" w:cs="Arial"/>
          <w:color w:val="7D8282"/>
          <w:w w:val="110"/>
          <w:sz w:val="18"/>
          <w:szCs w:val="18"/>
          <w:lang w:val="en-US"/>
        </w:rPr>
        <w:t>spec</w:t>
      </w:r>
      <w:r w:rsidRPr="004F3BCF">
        <w:rPr>
          <w:rFonts w:ascii="Arial" w:eastAsia="Arial" w:hAnsi="Arial" w:cs="Arial"/>
          <w:color w:val="555A58"/>
          <w:w w:val="110"/>
          <w:sz w:val="18"/>
          <w:szCs w:val="18"/>
          <w:lang w:val="en-US"/>
        </w:rPr>
        <w:t>t.</w:t>
      </w:r>
      <w:r w:rsidRPr="004F3BCF">
        <w:rPr>
          <w:rFonts w:ascii="Arial" w:eastAsia="Arial" w:hAnsi="Arial" w:cs="Arial"/>
          <w:color w:val="555A58"/>
          <w:spacing w:val="-16"/>
          <w:w w:val="110"/>
          <w:sz w:val="18"/>
          <w:szCs w:val="18"/>
          <w:lang w:val="en-US"/>
        </w:rPr>
        <w:t xml:space="preserve"> </w:t>
      </w:r>
      <w:r w:rsidRPr="004F3BCF">
        <w:rPr>
          <w:rFonts w:ascii="Arial" w:eastAsia="Arial" w:hAnsi="Arial" w:cs="Arial"/>
          <w:color w:val="666C6A"/>
          <w:spacing w:val="-4"/>
          <w:w w:val="110"/>
          <w:sz w:val="18"/>
          <w:szCs w:val="18"/>
          <w:lang w:val="en-US"/>
        </w:rPr>
        <w:t>Supp</w:t>
      </w:r>
      <w:r w:rsidRPr="004F3BCF">
        <w:rPr>
          <w:rFonts w:ascii="Arial" w:eastAsia="Arial" w:hAnsi="Arial" w:cs="Arial"/>
          <w:color w:val="3A3E3C"/>
          <w:spacing w:val="-4"/>
          <w:w w:val="110"/>
          <w:sz w:val="18"/>
          <w:szCs w:val="18"/>
          <w:lang w:val="en-US"/>
        </w:rPr>
        <w:t>l</w:t>
      </w:r>
      <w:r w:rsidRPr="004F3BCF">
        <w:rPr>
          <w:rFonts w:ascii="Arial" w:eastAsia="Arial" w:hAnsi="Arial" w:cs="Arial"/>
          <w:color w:val="555A58"/>
          <w:spacing w:val="-4"/>
          <w:w w:val="110"/>
          <w:sz w:val="18"/>
          <w:szCs w:val="18"/>
          <w:lang w:val="en-US"/>
        </w:rPr>
        <w:t>iers</w:t>
      </w:r>
      <w:r w:rsidRPr="004F3BCF">
        <w:rPr>
          <w:rFonts w:ascii="Arial" w:eastAsia="Arial" w:hAnsi="Arial" w:cs="Arial"/>
          <w:color w:val="555A58"/>
          <w:spacing w:val="-16"/>
          <w:w w:val="110"/>
          <w:sz w:val="18"/>
          <w:szCs w:val="18"/>
          <w:lang w:val="en-US"/>
        </w:rPr>
        <w:t xml:space="preserve"> </w:t>
      </w:r>
      <w:r w:rsidRPr="004F3BCF">
        <w:rPr>
          <w:rFonts w:ascii="Arial" w:eastAsia="Arial" w:hAnsi="Arial" w:cs="Arial"/>
          <w:color w:val="666C6A"/>
          <w:w w:val="110"/>
          <w:sz w:val="18"/>
          <w:szCs w:val="18"/>
          <w:lang w:val="en-US"/>
        </w:rPr>
        <w:t>are</w:t>
      </w:r>
      <w:r w:rsidRPr="004F3BCF">
        <w:rPr>
          <w:rFonts w:ascii="Arial" w:eastAsia="Arial" w:hAnsi="Arial" w:cs="Arial"/>
          <w:color w:val="666C6A"/>
          <w:spacing w:val="-12"/>
          <w:w w:val="110"/>
          <w:sz w:val="18"/>
          <w:szCs w:val="18"/>
          <w:lang w:val="en-US"/>
        </w:rPr>
        <w:t xml:space="preserve"> </w:t>
      </w:r>
      <w:r w:rsidRPr="004F3BCF">
        <w:rPr>
          <w:rFonts w:ascii="Arial" w:eastAsia="Arial" w:hAnsi="Arial" w:cs="Arial"/>
          <w:color w:val="666C6A"/>
          <w:w w:val="110"/>
          <w:sz w:val="18"/>
          <w:szCs w:val="18"/>
          <w:lang w:val="en-US"/>
        </w:rPr>
        <w:t xml:space="preserve">expected to </w:t>
      </w:r>
      <w:r w:rsidRPr="004F3BCF">
        <w:rPr>
          <w:rFonts w:ascii="Arial" w:eastAsia="Arial" w:hAnsi="Arial" w:cs="Arial"/>
          <w:color w:val="555A58"/>
          <w:w w:val="110"/>
          <w:sz w:val="18"/>
          <w:szCs w:val="18"/>
          <w:lang w:val="en-US"/>
        </w:rPr>
        <w:t xml:space="preserve">provide </w:t>
      </w:r>
      <w:r w:rsidRPr="004F3BCF">
        <w:rPr>
          <w:rFonts w:ascii="Arial" w:eastAsia="Arial" w:hAnsi="Arial" w:cs="Arial"/>
          <w:color w:val="666C6A"/>
          <w:w w:val="110"/>
          <w:sz w:val="18"/>
          <w:szCs w:val="18"/>
          <w:lang w:val="en-US"/>
        </w:rPr>
        <w:t xml:space="preserve">a fair and ethical workplace, which upholds </w:t>
      </w:r>
      <w:r w:rsidRPr="004F3BCF">
        <w:rPr>
          <w:rFonts w:ascii="Arial" w:eastAsia="Arial" w:hAnsi="Arial" w:cs="Arial"/>
          <w:color w:val="555A58"/>
          <w:w w:val="110"/>
          <w:sz w:val="18"/>
          <w:szCs w:val="18"/>
          <w:lang w:val="en-US"/>
        </w:rPr>
        <w:t xml:space="preserve">high </w:t>
      </w:r>
      <w:r w:rsidRPr="004F3BCF">
        <w:rPr>
          <w:rFonts w:ascii="Arial" w:eastAsia="Arial" w:hAnsi="Arial" w:cs="Arial"/>
          <w:color w:val="666C6A"/>
          <w:w w:val="110"/>
          <w:sz w:val="18"/>
          <w:szCs w:val="18"/>
          <w:lang w:val="en-US"/>
        </w:rPr>
        <w:t xml:space="preserve">standards of </w:t>
      </w:r>
      <w:r w:rsidRPr="004F3BCF">
        <w:rPr>
          <w:rFonts w:ascii="Arial" w:eastAsia="Arial" w:hAnsi="Arial" w:cs="Arial"/>
          <w:color w:val="555A58"/>
          <w:w w:val="110"/>
          <w:sz w:val="18"/>
          <w:szCs w:val="18"/>
          <w:lang w:val="en-US"/>
        </w:rPr>
        <w:t>human right</w:t>
      </w:r>
      <w:r w:rsidRPr="004F3BCF">
        <w:rPr>
          <w:rFonts w:ascii="Arial" w:eastAsia="Arial" w:hAnsi="Arial" w:cs="Arial"/>
          <w:color w:val="7D8282"/>
          <w:w w:val="110"/>
          <w:sz w:val="18"/>
          <w:szCs w:val="18"/>
          <w:lang w:val="en-US"/>
        </w:rPr>
        <w:t xml:space="preserve">s </w:t>
      </w:r>
      <w:r w:rsidRPr="004F3BCF">
        <w:rPr>
          <w:rFonts w:ascii="Arial" w:eastAsia="Arial" w:hAnsi="Arial" w:cs="Arial"/>
          <w:color w:val="666C6A"/>
          <w:w w:val="110"/>
          <w:sz w:val="18"/>
          <w:szCs w:val="18"/>
          <w:lang w:val="en-US"/>
        </w:rPr>
        <w:t xml:space="preserve">and integrates appropriate </w:t>
      </w:r>
      <w:r w:rsidRPr="004F3BCF">
        <w:rPr>
          <w:rFonts w:ascii="Arial" w:eastAsia="Arial" w:hAnsi="Arial" w:cs="Arial"/>
          <w:color w:val="555A58"/>
          <w:w w:val="110"/>
          <w:sz w:val="18"/>
          <w:szCs w:val="18"/>
          <w:lang w:val="en-US"/>
        </w:rPr>
        <w:t xml:space="preserve">labour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12"/>
          <w:w w:val="110"/>
          <w:sz w:val="18"/>
          <w:szCs w:val="18"/>
          <w:lang w:val="en-US"/>
        </w:rPr>
        <w:t xml:space="preserve"> </w:t>
      </w:r>
      <w:r w:rsidRPr="004F3BCF">
        <w:rPr>
          <w:rFonts w:ascii="Arial" w:eastAsia="Arial" w:hAnsi="Arial" w:cs="Arial"/>
          <w:color w:val="555A58"/>
          <w:w w:val="110"/>
          <w:sz w:val="18"/>
          <w:szCs w:val="18"/>
          <w:lang w:val="en-US"/>
        </w:rPr>
        <w:t>human</w:t>
      </w:r>
      <w:r w:rsidRPr="004F3BCF">
        <w:rPr>
          <w:rFonts w:ascii="Arial" w:eastAsia="Arial" w:hAnsi="Arial" w:cs="Arial"/>
          <w:color w:val="555A58"/>
          <w:spacing w:val="-20"/>
          <w:w w:val="110"/>
          <w:sz w:val="18"/>
          <w:szCs w:val="18"/>
          <w:lang w:val="en-US"/>
        </w:rPr>
        <w:t xml:space="preserve"> </w:t>
      </w:r>
      <w:r w:rsidRPr="004F3BCF">
        <w:rPr>
          <w:rFonts w:ascii="Arial" w:eastAsia="Arial" w:hAnsi="Arial" w:cs="Arial"/>
          <w:color w:val="555A58"/>
          <w:w w:val="110"/>
          <w:sz w:val="18"/>
          <w:szCs w:val="18"/>
          <w:lang w:val="en-US"/>
        </w:rPr>
        <w:t>rights</w:t>
      </w:r>
      <w:r w:rsidRPr="004F3BCF">
        <w:rPr>
          <w:rFonts w:ascii="Arial" w:eastAsia="Arial" w:hAnsi="Arial" w:cs="Arial"/>
          <w:color w:val="555A58"/>
          <w:spacing w:val="-13"/>
          <w:w w:val="110"/>
          <w:sz w:val="18"/>
          <w:szCs w:val="18"/>
          <w:lang w:val="en-US"/>
        </w:rPr>
        <w:t xml:space="preserve"> </w:t>
      </w:r>
      <w:r w:rsidRPr="004F3BCF">
        <w:rPr>
          <w:rFonts w:ascii="Arial" w:eastAsia="Arial" w:hAnsi="Arial" w:cs="Arial"/>
          <w:color w:val="555A58"/>
          <w:w w:val="110"/>
          <w:sz w:val="18"/>
          <w:szCs w:val="18"/>
          <w:lang w:val="en-US"/>
        </w:rPr>
        <w:t>policies</w:t>
      </w:r>
      <w:r w:rsidRPr="004F3BCF">
        <w:rPr>
          <w:rFonts w:ascii="Arial" w:eastAsia="Arial" w:hAnsi="Arial" w:cs="Arial"/>
          <w:color w:val="555A58"/>
          <w:spacing w:val="-6"/>
          <w:w w:val="110"/>
          <w:sz w:val="18"/>
          <w:szCs w:val="18"/>
          <w:lang w:val="en-US"/>
        </w:rPr>
        <w:t xml:space="preserve"> </w:t>
      </w:r>
      <w:r w:rsidRPr="004F3BCF">
        <w:rPr>
          <w:rFonts w:ascii="Arial" w:eastAsia="Arial" w:hAnsi="Arial" w:cs="Arial"/>
          <w:color w:val="666C6A"/>
          <w:w w:val="110"/>
          <w:sz w:val="18"/>
          <w:szCs w:val="18"/>
          <w:lang w:val="en-US"/>
        </w:rPr>
        <w:t>and</w:t>
      </w:r>
      <w:r w:rsidRPr="004F3BCF">
        <w:rPr>
          <w:rFonts w:ascii="Arial" w:eastAsia="Arial" w:hAnsi="Arial" w:cs="Arial"/>
          <w:color w:val="666C6A"/>
          <w:spacing w:val="-19"/>
          <w:w w:val="110"/>
          <w:sz w:val="18"/>
          <w:szCs w:val="18"/>
          <w:lang w:val="en-US"/>
        </w:rPr>
        <w:t xml:space="preserve"> </w:t>
      </w:r>
      <w:r w:rsidRPr="004F3BCF">
        <w:rPr>
          <w:rFonts w:ascii="Arial" w:eastAsia="Arial" w:hAnsi="Arial" w:cs="Arial"/>
          <w:color w:val="555A58"/>
          <w:w w:val="110"/>
          <w:sz w:val="18"/>
          <w:szCs w:val="18"/>
          <w:lang w:val="en-US"/>
        </w:rPr>
        <w:t>practices</w:t>
      </w:r>
      <w:r w:rsidRPr="004F3BCF">
        <w:rPr>
          <w:rFonts w:ascii="Arial" w:eastAsia="Arial" w:hAnsi="Arial" w:cs="Arial"/>
          <w:color w:val="555A58"/>
          <w:spacing w:val="-18"/>
          <w:w w:val="110"/>
          <w:sz w:val="18"/>
          <w:szCs w:val="18"/>
          <w:lang w:val="en-US"/>
        </w:rPr>
        <w:t xml:space="preserve"> </w:t>
      </w:r>
      <w:r w:rsidRPr="004F3BCF">
        <w:rPr>
          <w:rFonts w:ascii="Arial" w:eastAsia="Arial" w:hAnsi="Arial" w:cs="Arial"/>
          <w:color w:val="555A58"/>
          <w:w w:val="110"/>
          <w:sz w:val="18"/>
          <w:szCs w:val="18"/>
          <w:lang w:val="en-US"/>
        </w:rPr>
        <w:t>into</w:t>
      </w:r>
      <w:r w:rsidRPr="004F3BCF">
        <w:rPr>
          <w:rFonts w:ascii="Arial" w:eastAsia="Arial" w:hAnsi="Arial" w:cs="Arial"/>
          <w:color w:val="555A58"/>
          <w:spacing w:val="-16"/>
          <w:w w:val="110"/>
          <w:sz w:val="18"/>
          <w:szCs w:val="18"/>
          <w:lang w:val="en-US"/>
        </w:rPr>
        <w:t xml:space="preserve"> </w:t>
      </w:r>
      <w:r w:rsidRPr="004F3BCF">
        <w:rPr>
          <w:rFonts w:ascii="Arial" w:eastAsia="Arial" w:hAnsi="Arial" w:cs="Arial"/>
          <w:color w:val="666C6A"/>
          <w:w w:val="110"/>
          <w:sz w:val="18"/>
          <w:szCs w:val="18"/>
          <w:lang w:val="en-US"/>
        </w:rPr>
        <w:t>its</w:t>
      </w:r>
      <w:r w:rsidRPr="004F3BCF">
        <w:rPr>
          <w:rFonts w:ascii="Arial" w:eastAsia="Arial" w:hAnsi="Arial" w:cs="Arial"/>
          <w:color w:val="666C6A"/>
          <w:spacing w:val="-8"/>
          <w:w w:val="110"/>
          <w:sz w:val="18"/>
          <w:szCs w:val="18"/>
          <w:lang w:val="en-US"/>
        </w:rPr>
        <w:t xml:space="preserve"> </w:t>
      </w:r>
      <w:r w:rsidRPr="004F3BCF">
        <w:rPr>
          <w:rFonts w:ascii="Arial" w:eastAsia="Arial" w:hAnsi="Arial" w:cs="Arial"/>
          <w:color w:val="666C6A"/>
          <w:w w:val="110"/>
          <w:sz w:val="18"/>
          <w:szCs w:val="18"/>
          <w:lang w:val="en-US"/>
        </w:rPr>
        <w:t>business.</w:t>
      </w:r>
    </w:p>
    <w:p w:rsidR="004D2E5B" w:rsidRPr="007937CF" w:rsidRDefault="004D2E5B" w:rsidP="002D2B48">
      <w:pPr>
        <w:widowControl w:val="0"/>
        <w:autoSpaceDE w:val="0"/>
        <w:autoSpaceDN w:val="0"/>
        <w:spacing w:before="10" w:after="0" w:line="240" w:lineRule="auto"/>
        <w:ind w:left="797"/>
        <w:rPr>
          <w:rFonts w:ascii="Arial" w:eastAsia="Arial" w:hAnsi="Arial" w:cs="Arial"/>
          <w:b/>
          <w:sz w:val="20"/>
          <w:lang w:val="en-US"/>
        </w:rPr>
      </w:pPr>
    </w:p>
    <w:p w:rsidR="004D2E5B" w:rsidRPr="007937CF" w:rsidRDefault="004D2E5B" w:rsidP="002D2B48">
      <w:pPr>
        <w:widowControl w:val="0"/>
        <w:autoSpaceDE w:val="0"/>
        <w:autoSpaceDN w:val="0"/>
        <w:spacing w:after="0" w:line="240" w:lineRule="auto"/>
        <w:ind w:left="797"/>
        <w:outlineLvl w:val="3"/>
        <w:rPr>
          <w:rFonts w:ascii="Arial" w:eastAsia="Arial" w:hAnsi="Arial" w:cs="Arial"/>
          <w:b/>
          <w:bCs/>
          <w:sz w:val="20"/>
          <w:lang w:val="en-US"/>
        </w:rPr>
      </w:pPr>
      <w:r w:rsidRPr="007937CF">
        <w:rPr>
          <w:rFonts w:ascii="Arial" w:eastAsia="Arial" w:hAnsi="Arial" w:cs="Arial"/>
          <w:b/>
          <w:bCs/>
          <w:color w:val="296AA1"/>
          <w:w w:val="105"/>
          <w:sz w:val="20"/>
          <w:lang w:val="en-US"/>
        </w:rPr>
        <w:t>Anti-discr</w:t>
      </w:r>
      <w:r w:rsidRPr="007937CF">
        <w:rPr>
          <w:rFonts w:ascii="Arial" w:eastAsia="Arial" w:hAnsi="Arial" w:cs="Arial"/>
          <w:b/>
          <w:bCs/>
          <w:color w:val="2C5A7F"/>
          <w:w w:val="105"/>
          <w:sz w:val="20"/>
          <w:lang w:val="en-US"/>
        </w:rPr>
        <w:t>i</w:t>
      </w:r>
      <w:r w:rsidRPr="007937CF">
        <w:rPr>
          <w:rFonts w:ascii="Arial" w:eastAsia="Arial" w:hAnsi="Arial" w:cs="Arial"/>
          <w:b/>
          <w:bCs/>
          <w:color w:val="296AA1"/>
          <w:w w:val="105"/>
          <w:sz w:val="20"/>
          <w:lang w:val="en-US"/>
        </w:rPr>
        <w:t>mination</w:t>
      </w:r>
    </w:p>
    <w:p w:rsidR="004D2E5B" w:rsidRPr="007937CF" w:rsidRDefault="004D2E5B" w:rsidP="002D2B48">
      <w:pPr>
        <w:widowControl w:val="0"/>
        <w:autoSpaceDE w:val="0"/>
        <w:autoSpaceDN w:val="0"/>
        <w:spacing w:before="1" w:after="0" w:line="240" w:lineRule="auto"/>
        <w:ind w:left="797"/>
        <w:rPr>
          <w:rFonts w:ascii="Arial" w:eastAsia="Arial" w:hAnsi="Arial" w:cs="Arial"/>
          <w:b/>
          <w:sz w:val="20"/>
          <w:lang w:val="en-US"/>
        </w:rPr>
      </w:pPr>
    </w:p>
    <w:p w:rsidR="004D2E5B" w:rsidRPr="004F3BCF" w:rsidRDefault="004D2E5B" w:rsidP="002D2B48">
      <w:pPr>
        <w:widowControl w:val="0"/>
        <w:autoSpaceDE w:val="0"/>
        <w:autoSpaceDN w:val="0"/>
        <w:spacing w:before="1" w:after="0" w:line="295" w:lineRule="auto"/>
        <w:ind w:left="797" w:firstLine="4"/>
        <w:rPr>
          <w:rFonts w:ascii="Arial" w:eastAsia="Arial" w:hAnsi="Arial" w:cs="Arial"/>
          <w:sz w:val="18"/>
          <w:szCs w:val="18"/>
          <w:lang w:val="en-US"/>
        </w:rPr>
      </w:pPr>
      <w:r w:rsidRPr="004F3BCF">
        <w:rPr>
          <w:rFonts w:ascii="Arial" w:eastAsia="Arial" w:hAnsi="Arial" w:cs="Arial"/>
          <w:color w:val="515555"/>
          <w:w w:val="110"/>
          <w:sz w:val="18"/>
          <w:szCs w:val="18"/>
          <w:lang w:val="en-US"/>
        </w:rPr>
        <w:t>Subject to applicable laws, Suppliers are expected not to discriminate against any worke</w:t>
      </w:r>
      <w:r w:rsidRPr="004F3BCF">
        <w:rPr>
          <w:rFonts w:ascii="Arial" w:eastAsia="Arial" w:hAnsi="Arial" w:cs="Arial"/>
          <w:color w:val="1C2220"/>
          <w:w w:val="110"/>
          <w:sz w:val="18"/>
          <w:szCs w:val="18"/>
          <w:lang w:val="en-US"/>
        </w:rPr>
        <w:t xml:space="preserve">r </w:t>
      </w:r>
      <w:r w:rsidRPr="004F3BCF">
        <w:rPr>
          <w:rFonts w:ascii="Arial" w:eastAsia="Arial" w:hAnsi="Arial" w:cs="Arial"/>
          <w:color w:val="515555"/>
          <w:w w:val="110"/>
          <w:sz w:val="18"/>
          <w:szCs w:val="18"/>
          <w:lang w:val="en-US"/>
        </w:rPr>
        <w:t>based on age</w:t>
      </w:r>
      <w:r w:rsidRPr="004F3BCF">
        <w:rPr>
          <w:rFonts w:ascii="Arial" w:eastAsia="Arial" w:hAnsi="Arial" w:cs="Arial"/>
          <w:color w:val="6F7171"/>
          <w:w w:val="110"/>
          <w:sz w:val="18"/>
          <w:szCs w:val="18"/>
          <w:lang w:val="en-US"/>
        </w:rPr>
        <w:t xml:space="preserve">, </w:t>
      </w:r>
      <w:r w:rsidRPr="004F3BCF">
        <w:rPr>
          <w:rFonts w:ascii="Arial" w:eastAsia="Arial" w:hAnsi="Arial" w:cs="Arial"/>
          <w:color w:val="515555"/>
          <w:w w:val="110"/>
          <w:sz w:val="18"/>
          <w:szCs w:val="18"/>
          <w:lang w:val="en-US"/>
        </w:rPr>
        <w:t>disability</w:t>
      </w:r>
      <w:r w:rsidRPr="004F3BCF">
        <w:rPr>
          <w:rFonts w:ascii="Arial" w:eastAsia="Arial" w:hAnsi="Arial" w:cs="Arial"/>
          <w:color w:val="6F7171"/>
          <w:w w:val="110"/>
          <w:sz w:val="18"/>
          <w:szCs w:val="18"/>
          <w:lang w:val="en-US"/>
        </w:rPr>
        <w:t xml:space="preserve">, </w:t>
      </w:r>
      <w:r w:rsidRPr="004F3BCF">
        <w:rPr>
          <w:rFonts w:ascii="Arial" w:eastAsia="Arial" w:hAnsi="Arial" w:cs="Arial"/>
          <w:color w:val="515555"/>
          <w:w w:val="110"/>
          <w:sz w:val="18"/>
          <w:szCs w:val="18"/>
          <w:lang w:val="en-US"/>
        </w:rPr>
        <w:t>ethnicity, gender, marital status</w:t>
      </w:r>
      <w:r w:rsidRPr="004F3BCF">
        <w:rPr>
          <w:rFonts w:ascii="Arial" w:eastAsia="Arial" w:hAnsi="Arial" w:cs="Arial"/>
          <w:color w:val="6F7171"/>
          <w:w w:val="110"/>
          <w:sz w:val="18"/>
          <w:szCs w:val="18"/>
          <w:lang w:val="en-US"/>
        </w:rPr>
        <w:t xml:space="preserve">, </w:t>
      </w:r>
      <w:r w:rsidRPr="004F3BCF">
        <w:rPr>
          <w:rFonts w:ascii="Arial" w:eastAsia="Arial" w:hAnsi="Arial" w:cs="Arial"/>
          <w:color w:val="515555"/>
          <w:w w:val="110"/>
          <w:sz w:val="18"/>
          <w:szCs w:val="18"/>
          <w:lang w:val="en-US"/>
        </w:rPr>
        <w:t>po</w:t>
      </w:r>
      <w:r w:rsidRPr="004F3BCF">
        <w:rPr>
          <w:rFonts w:ascii="Arial" w:eastAsia="Arial" w:hAnsi="Arial" w:cs="Arial"/>
          <w:color w:val="1C2220"/>
          <w:w w:val="110"/>
          <w:sz w:val="18"/>
          <w:szCs w:val="18"/>
          <w:lang w:val="en-US"/>
        </w:rPr>
        <w:t>l</w:t>
      </w:r>
      <w:r w:rsidRPr="004F3BCF">
        <w:rPr>
          <w:rFonts w:ascii="Arial" w:eastAsia="Arial" w:hAnsi="Arial" w:cs="Arial"/>
          <w:color w:val="515555"/>
          <w:w w:val="110"/>
          <w:sz w:val="18"/>
          <w:szCs w:val="18"/>
          <w:lang w:val="en-US"/>
        </w:rPr>
        <w:t xml:space="preserve">itical affiliation, </w:t>
      </w:r>
      <w:r w:rsidRPr="004F3BCF">
        <w:rPr>
          <w:rFonts w:ascii="Arial" w:eastAsia="Arial" w:hAnsi="Arial" w:cs="Arial"/>
          <w:color w:val="3A403E"/>
          <w:w w:val="110"/>
          <w:sz w:val="18"/>
          <w:szCs w:val="18"/>
          <w:lang w:val="en-US"/>
        </w:rPr>
        <w:t>race</w:t>
      </w:r>
      <w:r w:rsidRPr="004F3BCF">
        <w:rPr>
          <w:rFonts w:ascii="Arial" w:eastAsia="Arial" w:hAnsi="Arial" w:cs="Arial"/>
          <w:color w:val="6F7171"/>
          <w:w w:val="110"/>
          <w:sz w:val="18"/>
          <w:szCs w:val="18"/>
          <w:lang w:val="en-US"/>
        </w:rPr>
        <w:t xml:space="preserve">, </w:t>
      </w:r>
      <w:r w:rsidRPr="004F3BCF">
        <w:rPr>
          <w:rFonts w:ascii="Arial" w:eastAsia="Arial" w:hAnsi="Arial" w:cs="Arial"/>
          <w:color w:val="515555"/>
          <w:w w:val="110"/>
          <w:sz w:val="18"/>
          <w:szCs w:val="18"/>
          <w:lang w:val="en-US"/>
        </w:rPr>
        <w:t>religion,</w:t>
      </w:r>
      <w:r w:rsidRPr="004F3BCF">
        <w:rPr>
          <w:rFonts w:ascii="Arial" w:eastAsia="Arial" w:hAnsi="Arial" w:cs="Arial"/>
          <w:color w:val="515555"/>
          <w:spacing w:val="-14"/>
          <w:w w:val="110"/>
          <w:sz w:val="18"/>
          <w:szCs w:val="18"/>
          <w:lang w:val="en-US"/>
        </w:rPr>
        <w:t xml:space="preserve"> </w:t>
      </w:r>
      <w:r w:rsidRPr="004F3BCF">
        <w:rPr>
          <w:rFonts w:ascii="Arial" w:eastAsia="Arial" w:hAnsi="Arial" w:cs="Arial"/>
          <w:color w:val="515555"/>
          <w:w w:val="110"/>
          <w:sz w:val="18"/>
          <w:szCs w:val="18"/>
          <w:lang w:val="en-US"/>
        </w:rPr>
        <w:t>sexual</w:t>
      </w:r>
      <w:r w:rsidRPr="004F3BCF">
        <w:rPr>
          <w:rFonts w:ascii="Arial" w:eastAsia="Arial" w:hAnsi="Arial" w:cs="Arial"/>
          <w:color w:val="515555"/>
          <w:spacing w:val="-18"/>
          <w:w w:val="110"/>
          <w:sz w:val="18"/>
          <w:szCs w:val="18"/>
          <w:lang w:val="en-US"/>
        </w:rPr>
        <w:t xml:space="preserve"> </w:t>
      </w:r>
      <w:r w:rsidRPr="004F3BCF">
        <w:rPr>
          <w:rFonts w:ascii="Arial" w:eastAsia="Arial" w:hAnsi="Arial" w:cs="Arial"/>
          <w:color w:val="3A403E"/>
          <w:spacing w:val="-4"/>
          <w:w w:val="110"/>
          <w:sz w:val="18"/>
          <w:szCs w:val="18"/>
          <w:lang w:val="en-US"/>
        </w:rPr>
        <w:t>orientation</w:t>
      </w:r>
      <w:r w:rsidRPr="004F3BCF">
        <w:rPr>
          <w:rFonts w:ascii="Arial" w:eastAsia="Arial" w:hAnsi="Arial" w:cs="Arial"/>
          <w:color w:val="6F7171"/>
          <w:spacing w:val="-4"/>
          <w:w w:val="110"/>
          <w:sz w:val="18"/>
          <w:szCs w:val="18"/>
          <w:lang w:val="en-US"/>
        </w:rPr>
        <w:t>,</w:t>
      </w:r>
      <w:r w:rsidRPr="004F3BCF">
        <w:rPr>
          <w:rFonts w:ascii="Arial" w:eastAsia="Arial" w:hAnsi="Arial" w:cs="Arial"/>
          <w:color w:val="6F7171"/>
          <w:spacing w:val="-15"/>
          <w:w w:val="110"/>
          <w:sz w:val="18"/>
          <w:szCs w:val="18"/>
          <w:lang w:val="en-US"/>
        </w:rPr>
        <w:t xml:space="preserve"> </w:t>
      </w:r>
      <w:r w:rsidRPr="004F3BCF">
        <w:rPr>
          <w:rFonts w:ascii="Arial" w:eastAsia="Arial" w:hAnsi="Arial" w:cs="Arial"/>
          <w:color w:val="515555"/>
          <w:w w:val="110"/>
          <w:sz w:val="18"/>
          <w:szCs w:val="18"/>
          <w:lang w:val="en-US"/>
        </w:rPr>
        <w:t>gender</w:t>
      </w:r>
      <w:r w:rsidRPr="004F3BCF">
        <w:rPr>
          <w:rFonts w:ascii="Arial" w:eastAsia="Arial" w:hAnsi="Arial" w:cs="Arial"/>
          <w:color w:val="515555"/>
          <w:spacing w:val="-17"/>
          <w:w w:val="110"/>
          <w:sz w:val="18"/>
          <w:szCs w:val="18"/>
          <w:lang w:val="en-US"/>
        </w:rPr>
        <w:t xml:space="preserve"> </w:t>
      </w:r>
      <w:r w:rsidRPr="004F3BCF">
        <w:rPr>
          <w:rFonts w:ascii="Arial" w:eastAsia="Arial" w:hAnsi="Arial" w:cs="Arial"/>
          <w:color w:val="515555"/>
          <w:w w:val="110"/>
          <w:sz w:val="18"/>
          <w:szCs w:val="18"/>
          <w:lang w:val="en-US"/>
        </w:rPr>
        <w:t>identity,</w:t>
      </w:r>
      <w:r w:rsidRPr="004F3BCF">
        <w:rPr>
          <w:rFonts w:ascii="Arial" w:eastAsia="Arial" w:hAnsi="Arial" w:cs="Arial"/>
          <w:color w:val="515555"/>
          <w:spacing w:val="-18"/>
          <w:w w:val="110"/>
          <w:sz w:val="18"/>
          <w:szCs w:val="18"/>
          <w:lang w:val="en-US"/>
        </w:rPr>
        <w:t xml:space="preserve"> </w:t>
      </w:r>
      <w:r w:rsidRPr="004F3BCF">
        <w:rPr>
          <w:rFonts w:ascii="Arial" w:eastAsia="Arial" w:hAnsi="Arial" w:cs="Arial"/>
          <w:color w:val="3A403E"/>
          <w:w w:val="110"/>
          <w:sz w:val="18"/>
          <w:szCs w:val="18"/>
          <w:lang w:val="en-US"/>
        </w:rPr>
        <w:t>union</w:t>
      </w:r>
      <w:r w:rsidRPr="004F3BCF">
        <w:rPr>
          <w:rFonts w:ascii="Arial" w:eastAsia="Arial" w:hAnsi="Arial" w:cs="Arial"/>
          <w:color w:val="3A403E"/>
          <w:spacing w:val="-23"/>
          <w:w w:val="110"/>
          <w:sz w:val="18"/>
          <w:szCs w:val="18"/>
          <w:lang w:val="en-US"/>
        </w:rPr>
        <w:t xml:space="preserve"> </w:t>
      </w:r>
      <w:r w:rsidRPr="004F3BCF">
        <w:rPr>
          <w:rFonts w:ascii="Arial" w:eastAsia="Arial" w:hAnsi="Arial" w:cs="Arial"/>
          <w:color w:val="515555"/>
          <w:w w:val="110"/>
          <w:sz w:val="18"/>
          <w:szCs w:val="18"/>
          <w:lang w:val="en-US"/>
        </w:rPr>
        <w:t>membership</w:t>
      </w:r>
      <w:r w:rsidRPr="004F3BCF">
        <w:rPr>
          <w:rFonts w:ascii="Arial" w:eastAsia="Arial" w:hAnsi="Arial" w:cs="Arial"/>
          <w:color w:val="6F7171"/>
          <w:w w:val="110"/>
          <w:sz w:val="18"/>
          <w:szCs w:val="18"/>
          <w:lang w:val="en-US"/>
        </w:rPr>
        <w:t xml:space="preserve">, </w:t>
      </w:r>
      <w:r w:rsidRPr="004F3BCF">
        <w:rPr>
          <w:rFonts w:ascii="Arial" w:eastAsia="Arial" w:hAnsi="Arial" w:cs="Arial"/>
          <w:color w:val="515555"/>
          <w:w w:val="110"/>
          <w:sz w:val="18"/>
          <w:szCs w:val="18"/>
          <w:lang w:val="en-US"/>
        </w:rPr>
        <w:t xml:space="preserve">or any other status protected by </w:t>
      </w:r>
      <w:r w:rsidRPr="004F3BCF">
        <w:rPr>
          <w:rFonts w:ascii="Arial" w:eastAsia="Arial" w:hAnsi="Arial" w:cs="Arial"/>
          <w:color w:val="3A403E"/>
          <w:w w:val="110"/>
          <w:sz w:val="18"/>
          <w:szCs w:val="18"/>
          <w:lang w:val="en-US"/>
        </w:rPr>
        <w:t xml:space="preserve">law, </w:t>
      </w:r>
      <w:r w:rsidRPr="004F3BCF">
        <w:rPr>
          <w:rFonts w:ascii="Arial" w:eastAsia="Arial" w:hAnsi="Arial" w:cs="Arial"/>
          <w:color w:val="515555"/>
          <w:w w:val="110"/>
          <w:sz w:val="18"/>
          <w:szCs w:val="18"/>
          <w:lang w:val="en-US"/>
        </w:rPr>
        <w:t>in hiring and other employment</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practices.</w:t>
      </w:r>
    </w:p>
    <w:p w:rsidR="004D2E5B" w:rsidRPr="007937CF" w:rsidRDefault="004D2E5B" w:rsidP="002D2B48">
      <w:pPr>
        <w:widowControl w:val="0"/>
        <w:autoSpaceDE w:val="0"/>
        <w:autoSpaceDN w:val="0"/>
        <w:spacing w:before="7" w:after="0" w:line="240" w:lineRule="auto"/>
        <w:ind w:left="797"/>
        <w:rPr>
          <w:rFonts w:ascii="Arial" w:eastAsia="Arial" w:hAnsi="Arial" w:cs="Arial"/>
          <w:sz w:val="20"/>
          <w:lang w:val="en-US"/>
        </w:rPr>
      </w:pPr>
    </w:p>
    <w:p w:rsidR="004D2E5B" w:rsidRPr="007937CF" w:rsidRDefault="004D2E5B" w:rsidP="002D2B48">
      <w:pPr>
        <w:widowControl w:val="0"/>
        <w:autoSpaceDE w:val="0"/>
        <w:autoSpaceDN w:val="0"/>
        <w:spacing w:after="0" w:line="240" w:lineRule="auto"/>
        <w:ind w:left="797"/>
        <w:outlineLvl w:val="3"/>
        <w:rPr>
          <w:rFonts w:ascii="Arial" w:eastAsia="Arial" w:hAnsi="Arial" w:cs="Arial"/>
          <w:b/>
          <w:bCs/>
          <w:sz w:val="20"/>
          <w:lang w:val="en-US"/>
        </w:rPr>
      </w:pPr>
      <w:r w:rsidRPr="007937CF">
        <w:rPr>
          <w:rFonts w:ascii="Arial" w:eastAsia="Arial" w:hAnsi="Arial" w:cs="Arial"/>
          <w:b/>
          <w:bCs/>
          <w:color w:val="296AA1"/>
          <w:w w:val="105"/>
          <w:sz w:val="20"/>
          <w:lang w:val="en-US"/>
        </w:rPr>
        <w:t>Anti-harassment</w:t>
      </w:r>
    </w:p>
    <w:p w:rsidR="004D2E5B" w:rsidRPr="007937CF" w:rsidRDefault="004D2E5B" w:rsidP="0020234C">
      <w:pPr>
        <w:widowControl w:val="0"/>
        <w:autoSpaceDE w:val="0"/>
        <w:autoSpaceDN w:val="0"/>
        <w:spacing w:before="8" w:after="0" w:line="240" w:lineRule="auto"/>
        <w:ind w:left="799"/>
        <w:rPr>
          <w:rFonts w:ascii="Arial" w:eastAsia="Arial" w:hAnsi="Arial" w:cs="Arial"/>
          <w:b/>
          <w:sz w:val="20"/>
          <w:lang w:val="en-US"/>
        </w:rPr>
      </w:pPr>
    </w:p>
    <w:p w:rsidR="004D2E5B" w:rsidRPr="004F3BCF" w:rsidRDefault="004D2E5B" w:rsidP="002D2B48">
      <w:pPr>
        <w:widowControl w:val="0"/>
        <w:autoSpaceDE w:val="0"/>
        <w:autoSpaceDN w:val="0"/>
        <w:spacing w:after="0" w:line="292" w:lineRule="auto"/>
        <w:ind w:left="797" w:right="293" w:firstLine="7"/>
        <w:rPr>
          <w:rFonts w:ascii="Arial" w:eastAsia="Arial" w:hAnsi="Arial" w:cs="Arial"/>
          <w:sz w:val="18"/>
          <w:szCs w:val="18"/>
          <w:lang w:val="en-US"/>
        </w:rPr>
      </w:pPr>
      <w:r w:rsidRPr="004F3BCF">
        <w:rPr>
          <w:rFonts w:ascii="Arial" w:eastAsia="Arial" w:hAnsi="Arial" w:cs="Arial"/>
          <w:color w:val="515555"/>
          <w:w w:val="110"/>
          <w:sz w:val="18"/>
          <w:szCs w:val="18"/>
          <w:lang w:val="en-US"/>
        </w:rPr>
        <w:t>Suppliers</w:t>
      </w:r>
      <w:r w:rsidRPr="004F3BCF">
        <w:rPr>
          <w:rFonts w:ascii="Arial" w:eastAsia="Arial" w:hAnsi="Arial" w:cs="Arial"/>
          <w:color w:val="515555"/>
          <w:spacing w:val="-14"/>
          <w:w w:val="110"/>
          <w:sz w:val="18"/>
          <w:szCs w:val="18"/>
          <w:lang w:val="en-US"/>
        </w:rPr>
        <w:t xml:space="preserve"> </w:t>
      </w:r>
      <w:r w:rsidRPr="004F3BCF">
        <w:rPr>
          <w:rFonts w:ascii="Arial" w:eastAsia="Arial" w:hAnsi="Arial" w:cs="Arial"/>
          <w:color w:val="515555"/>
          <w:w w:val="110"/>
          <w:sz w:val="18"/>
          <w:szCs w:val="18"/>
          <w:lang w:val="en-US"/>
        </w:rPr>
        <w:t>are</w:t>
      </w:r>
      <w:r w:rsidRPr="004F3BCF">
        <w:rPr>
          <w:rFonts w:ascii="Arial" w:eastAsia="Arial" w:hAnsi="Arial" w:cs="Arial"/>
          <w:color w:val="515555"/>
          <w:spacing w:val="-21"/>
          <w:w w:val="110"/>
          <w:sz w:val="18"/>
          <w:szCs w:val="18"/>
          <w:lang w:val="en-US"/>
        </w:rPr>
        <w:t xml:space="preserve"> </w:t>
      </w:r>
      <w:r w:rsidRPr="004F3BCF">
        <w:rPr>
          <w:rFonts w:ascii="Arial" w:eastAsia="Arial" w:hAnsi="Arial" w:cs="Arial"/>
          <w:color w:val="515555"/>
          <w:w w:val="110"/>
          <w:sz w:val="18"/>
          <w:szCs w:val="18"/>
          <w:lang w:val="en-US"/>
        </w:rPr>
        <w:t>expected</w:t>
      </w:r>
      <w:r w:rsidRPr="004F3BCF">
        <w:rPr>
          <w:rFonts w:ascii="Arial" w:eastAsia="Arial" w:hAnsi="Arial" w:cs="Arial"/>
          <w:color w:val="515555"/>
          <w:spacing w:val="-16"/>
          <w:w w:val="110"/>
          <w:sz w:val="18"/>
          <w:szCs w:val="18"/>
          <w:lang w:val="en-US"/>
        </w:rPr>
        <w:t xml:space="preserve"> </w:t>
      </w:r>
      <w:r w:rsidRPr="004F3BCF">
        <w:rPr>
          <w:rFonts w:ascii="Arial" w:eastAsia="Arial" w:hAnsi="Arial" w:cs="Arial"/>
          <w:color w:val="515555"/>
          <w:w w:val="110"/>
          <w:sz w:val="18"/>
          <w:szCs w:val="18"/>
          <w:lang w:val="en-US"/>
        </w:rPr>
        <w:t>to</w:t>
      </w:r>
      <w:r w:rsidRPr="004F3BCF">
        <w:rPr>
          <w:rFonts w:ascii="Arial" w:eastAsia="Arial" w:hAnsi="Arial" w:cs="Arial"/>
          <w:color w:val="515555"/>
          <w:spacing w:val="-12"/>
          <w:w w:val="110"/>
          <w:sz w:val="18"/>
          <w:szCs w:val="18"/>
          <w:lang w:val="en-US"/>
        </w:rPr>
        <w:t xml:space="preserve"> </w:t>
      </w:r>
      <w:r w:rsidRPr="004F3BCF">
        <w:rPr>
          <w:rFonts w:ascii="Arial" w:eastAsia="Arial" w:hAnsi="Arial" w:cs="Arial"/>
          <w:color w:val="515555"/>
          <w:w w:val="110"/>
          <w:sz w:val="18"/>
          <w:szCs w:val="18"/>
          <w:lang w:val="en-US"/>
        </w:rPr>
        <w:t>commit</w:t>
      </w:r>
      <w:r w:rsidRPr="004F3BCF">
        <w:rPr>
          <w:rFonts w:ascii="Arial" w:eastAsia="Arial" w:hAnsi="Arial" w:cs="Arial"/>
          <w:color w:val="515555"/>
          <w:spacing w:val="-13"/>
          <w:w w:val="110"/>
          <w:sz w:val="18"/>
          <w:szCs w:val="18"/>
          <w:lang w:val="en-US"/>
        </w:rPr>
        <w:t xml:space="preserve"> </w:t>
      </w:r>
      <w:r w:rsidRPr="004F3BCF">
        <w:rPr>
          <w:rFonts w:ascii="Arial" w:eastAsia="Arial" w:hAnsi="Arial" w:cs="Arial"/>
          <w:color w:val="515555"/>
          <w:w w:val="110"/>
          <w:sz w:val="18"/>
          <w:szCs w:val="18"/>
          <w:lang w:val="en-US"/>
        </w:rPr>
        <w:t>to</w:t>
      </w:r>
      <w:r w:rsidRPr="004F3BCF">
        <w:rPr>
          <w:rFonts w:ascii="Arial" w:eastAsia="Arial" w:hAnsi="Arial" w:cs="Arial"/>
          <w:color w:val="515555"/>
          <w:spacing w:val="-11"/>
          <w:w w:val="110"/>
          <w:sz w:val="18"/>
          <w:szCs w:val="18"/>
          <w:lang w:val="en-US"/>
        </w:rPr>
        <w:t xml:space="preserve"> </w:t>
      </w:r>
      <w:r w:rsidRPr="004F3BCF">
        <w:rPr>
          <w:rFonts w:ascii="Arial" w:eastAsia="Arial" w:hAnsi="Arial" w:cs="Arial"/>
          <w:color w:val="3A403E"/>
          <w:w w:val="110"/>
          <w:sz w:val="18"/>
          <w:szCs w:val="18"/>
          <w:lang w:val="en-US"/>
        </w:rPr>
        <w:t>a</w:t>
      </w:r>
      <w:r w:rsidRPr="004F3BCF">
        <w:rPr>
          <w:rFonts w:ascii="Arial" w:eastAsia="Arial" w:hAnsi="Arial" w:cs="Arial"/>
          <w:color w:val="3A403E"/>
          <w:spacing w:val="-17"/>
          <w:w w:val="110"/>
          <w:sz w:val="18"/>
          <w:szCs w:val="18"/>
          <w:lang w:val="en-US"/>
        </w:rPr>
        <w:t xml:space="preserve"> </w:t>
      </w:r>
      <w:r w:rsidRPr="004F3BCF">
        <w:rPr>
          <w:rFonts w:ascii="Arial" w:eastAsia="Arial" w:hAnsi="Arial" w:cs="Arial"/>
          <w:color w:val="515555"/>
          <w:w w:val="110"/>
          <w:sz w:val="18"/>
          <w:szCs w:val="18"/>
          <w:lang w:val="en-US"/>
        </w:rPr>
        <w:t>workplace</w:t>
      </w:r>
      <w:r w:rsidRPr="004F3BCF">
        <w:rPr>
          <w:rFonts w:ascii="Arial" w:eastAsia="Arial" w:hAnsi="Arial" w:cs="Arial"/>
          <w:color w:val="515555"/>
          <w:spacing w:val="-14"/>
          <w:w w:val="110"/>
          <w:sz w:val="18"/>
          <w:szCs w:val="18"/>
          <w:lang w:val="en-US"/>
        </w:rPr>
        <w:t xml:space="preserve"> </w:t>
      </w:r>
      <w:r w:rsidRPr="004F3BCF">
        <w:rPr>
          <w:rFonts w:ascii="Arial" w:eastAsia="Arial" w:hAnsi="Arial" w:cs="Arial"/>
          <w:color w:val="515555"/>
          <w:w w:val="110"/>
          <w:sz w:val="18"/>
          <w:szCs w:val="18"/>
          <w:lang w:val="en-US"/>
        </w:rPr>
        <w:t>free</w:t>
      </w:r>
      <w:r w:rsidRPr="004F3BCF">
        <w:rPr>
          <w:rFonts w:ascii="Arial" w:eastAsia="Arial" w:hAnsi="Arial" w:cs="Arial"/>
          <w:color w:val="515555"/>
          <w:spacing w:val="-20"/>
          <w:w w:val="110"/>
          <w:sz w:val="18"/>
          <w:szCs w:val="18"/>
          <w:lang w:val="en-US"/>
        </w:rPr>
        <w:t xml:space="preserve"> </w:t>
      </w:r>
      <w:r w:rsidRPr="004F3BCF">
        <w:rPr>
          <w:rFonts w:ascii="Arial" w:eastAsia="Arial" w:hAnsi="Arial" w:cs="Arial"/>
          <w:color w:val="515555"/>
          <w:w w:val="110"/>
          <w:sz w:val="18"/>
          <w:szCs w:val="18"/>
          <w:lang w:val="en-US"/>
        </w:rPr>
        <w:t xml:space="preserve">from workplace </w:t>
      </w:r>
      <w:r w:rsidRPr="004F3BCF">
        <w:rPr>
          <w:rFonts w:ascii="Arial" w:eastAsia="Arial" w:hAnsi="Arial" w:cs="Arial"/>
          <w:color w:val="515555"/>
          <w:spacing w:val="-4"/>
          <w:w w:val="110"/>
          <w:sz w:val="18"/>
          <w:szCs w:val="18"/>
          <w:lang w:val="en-US"/>
        </w:rPr>
        <w:t>bullying</w:t>
      </w:r>
      <w:r w:rsidRPr="004F3BCF">
        <w:rPr>
          <w:rFonts w:ascii="Arial" w:eastAsia="Arial" w:hAnsi="Arial" w:cs="Arial"/>
          <w:color w:val="6F7171"/>
          <w:spacing w:val="-4"/>
          <w:w w:val="110"/>
          <w:sz w:val="18"/>
          <w:szCs w:val="18"/>
          <w:lang w:val="en-US"/>
        </w:rPr>
        <w:t xml:space="preserve">, </w:t>
      </w:r>
      <w:r w:rsidRPr="004F3BCF">
        <w:rPr>
          <w:rFonts w:ascii="Arial" w:eastAsia="Arial" w:hAnsi="Arial" w:cs="Arial"/>
          <w:color w:val="515555"/>
          <w:w w:val="110"/>
          <w:sz w:val="18"/>
          <w:szCs w:val="18"/>
          <w:lang w:val="en-US"/>
        </w:rPr>
        <w:t>harassment</w:t>
      </w:r>
      <w:r w:rsidRPr="004F3BCF">
        <w:rPr>
          <w:rFonts w:ascii="Arial" w:eastAsia="Arial" w:hAnsi="Arial" w:cs="Arial"/>
          <w:color w:val="6F7171"/>
          <w:w w:val="110"/>
          <w:sz w:val="18"/>
          <w:szCs w:val="18"/>
          <w:lang w:val="en-US"/>
        </w:rPr>
        <w:t xml:space="preserve">, </w:t>
      </w:r>
      <w:r w:rsidRPr="004F3BCF">
        <w:rPr>
          <w:rFonts w:ascii="Arial" w:eastAsia="Arial" w:hAnsi="Arial" w:cs="Arial"/>
          <w:color w:val="515555"/>
          <w:w w:val="110"/>
          <w:sz w:val="18"/>
          <w:szCs w:val="18"/>
          <w:lang w:val="en-US"/>
        </w:rPr>
        <w:t>vict</w:t>
      </w:r>
      <w:r w:rsidRPr="004F3BCF">
        <w:rPr>
          <w:rFonts w:ascii="Arial" w:eastAsia="Arial" w:hAnsi="Arial" w:cs="Arial"/>
          <w:color w:val="1C2220"/>
          <w:w w:val="110"/>
          <w:sz w:val="18"/>
          <w:szCs w:val="18"/>
          <w:lang w:val="en-US"/>
        </w:rPr>
        <w:t>i</w:t>
      </w:r>
      <w:r w:rsidRPr="004F3BCF">
        <w:rPr>
          <w:rFonts w:ascii="Arial" w:eastAsia="Arial" w:hAnsi="Arial" w:cs="Arial"/>
          <w:color w:val="515555"/>
          <w:w w:val="110"/>
          <w:sz w:val="18"/>
          <w:szCs w:val="18"/>
          <w:lang w:val="en-US"/>
        </w:rPr>
        <w:t>misation and abuse. Suppliers are expected not to bully workers or threaten workers with, or subject them to</w:t>
      </w:r>
      <w:r w:rsidRPr="004F3BCF">
        <w:rPr>
          <w:rFonts w:ascii="Arial" w:eastAsia="Arial" w:hAnsi="Arial" w:cs="Arial"/>
          <w:color w:val="6F7171"/>
          <w:w w:val="110"/>
          <w:sz w:val="18"/>
          <w:szCs w:val="18"/>
          <w:lang w:val="en-US"/>
        </w:rPr>
        <w:t xml:space="preserve">, </w:t>
      </w:r>
      <w:r w:rsidRPr="004F3BCF">
        <w:rPr>
          <w:rFonts w:ascii="Arial" w:eastAsia="Arial" w:hAnsi="Arial" w:cs="Arial"/>
          <w:color w:val="515555"/>
          <w:w w:val="110"/>
          <w:sz w:val="18"/>
          <w:szCs w:val="18"/>
          <w:lang w:val="en-US"/>
        </w:rPr>
        <w:t xml:space="preserve">unlawful or inhumane treatment. </w:t>
      </w:r>
      <w:r w:rsidRPr="004F3BCF">
        <w:rPr>
          <w:rFonts w:ascii="Arial" w:eastAsia="Arial" w:hAnsi="Arial" w:cs="Arial"/>
          <w:color w:val="3A403E"/>
          <w:w w:val="110"/>
          <w:sz w:val="18"/>
          <w:szCs w:val="18"/>
          <w:lang w:val="en-US"/>
        </w:rPr>
        <w:t xml:space="preserve">This </w:t>
      </w:r>
      <w:r w:rsidRPr="004F3BCF">
        <w:rPr>
          <w:rFonts w:ascii="Arial" w:eastAsia="Arial" w:hAnsi="Arial" w:cs="Arial"/>
          <w:color w:val="515555"/>
          <w:w w:val="110"/>
          <w:sz w:val="18"/>
          <w:szCs w:val="18"/>
          <w:lang w:val="en-US"/>
        </w:rPr>
        <w:t xml:space="preserve">includes, but is not </w:t>
      </w:r>
      <w:r w:rsidRPr="004F3BCF">
        <w:rPr>
          <w:rFonts w:ascii="Arial" w:eastAsia="Arial" w:hAnsi="Arial" w:cs="Arial"/>
          <w:color w:val="1C2220"/>
          <w:w w:val="110"/>
          <w:sz w:val="18"/>
          <w:szCs w:val="18"/>
          <w:lang w:val="en-US"/>
        </w:rPr>
        <w:t>l</w:t>
      </w:r>
      <w:r w:rsidRPr="004F3BCF">
        <w:rPr>
          <w:rFonts w:ascii="Arial" w:eastAsia="Arial" w:hAnsi="Arial" w:cs="Arial"/>
          <w:color w:val="515555"/>
          <w:w w:val="110"/>
          <w:sz w:val="18"/>
          <w:szCs w:val="18"/>
          <w:lang w:val="en-US"/>
        </w:rPr>
        <w:t>imited to, abuse</w:t>
      </w:r>
      <w:r w:rsidRPr="007937CF">
        <w:rPr>
          <w:rFonts w:ascii="Arial" w:eastAsia="Arial" w:hAnsi="Arial" w:cs="Arial"/>
          <w:color w:val="515555"/>
          <w:w w:val="110"/>
          <w:sz w:val="20"/>
          <w:lang w:val="en-US"/>
        </w:rPr>
        <w:t xml:space="preserve"> </w:t>
      </w:r>
      <w:r w:rsidRPr="004F3BCF">
        <w:rPr>
          <w:rFonts w:ascii="Arial" w:eastAsia="Arial" w:hAnsi="Arial" w:cs="Arial"/>
          <w:color w:val="515555"/>
          <w:w w:val="110"/>
          <w:sz w:val="18"/>
          <w:szCs w:val="18"/>
          <w:lang w:val="en-US"/>
        </w:rPr>
        <w:t>and harassment which can</w:t>
      </w:r>
      <w:r w:rsidRPr="007937CF">
        <w:rPr>
          <w:rFonts w:ascii="Arial" w:eastAsia="Arial" w:hAnsi="Arial" w:cs="Arial"/>
          <w:color w:val="515555"/>
          <w:w w:val="110"/>
          <w:sz w:val="20"/>
          <w:lang w:val="en-US"/>
        </w:rPr>
        <w:t xml:space="preserve"> </w:t>
      </w:r>
      <w:r w:rsidRPr="004F3BCF">
        <w:rPr>
          <w:rFonts w:ascii="Arial" w:eastAsia="Arial" w:hAnsi="Arial" w:cs="Arial"/>
          <w:color w:val="515555"/>
          <w:w w:val="110"/>
          <w:sz w:val="18"/>
          <w:szCs w:val="18"/>
          <w:lang w:val="en-US"/>
        </w:rPr>
        <w:t>be verba</w:t>
      </w:r>
      <w:r w:rsidRPr="004F3BCF">
        <w:rPr>
          <w:rFonts w:ascii="Arial" w:eastAsia="Arial" w:hAnsi="Arial" w:cs="Arial"/>
          <w:color w:val="1C2220"/>
          <w:w w:val="110"/>
          <w:sz w:val="18"/>
          <w:szCs w:val="18"/>
          <w:lang w:val="en-US"/>
        </w:rPr>
        <w:t>l</w:t>
      </w:r>
      <w:r w:rsidRPr="004F3BCF">
        <w:rPr>
          <w:rFonts w:ascii="Arial" w:eastAsia="Arial" w:hAnsi="Arial" w:cs="Arial"/>
          <w:color w:val="515555"/>
          <w:w w:val="110"/>
          <w:sz w:val="18"/>
          <w:szCs w:val="18"/>
          <w:lang w:val="en-US"/>
        </w:rPr>
        <w:t>, physical</w:t>
      </w:r>
      <w:r w:rsidRPr="004F3BCF">
        <w:rPr>
          <w:rFonts w:ascii="Arial" w:eastAsia="Arial" w:hAnsi="Arial" w:cs="Arial"/>
          <w:color w:val="6F7171"/>
          <w:w w:val="110"/>
          <w:sz w:val="18"/>
          <w:szCs w:val="18"/>
          <w:lang w:val="en-US"/>
        </w:rPr>
        <w:t xml:space="preserve">, </w:t>
      </w:r>
      <w:r w:rsidRPr="004F3BCF">
        <w:rPr>
          <w:rFonts w:ascii="Arial" w:eastAsia="Arial" w:hAnsi="Arial" w:cs="Arial"/>
          <w:color w:val="515555"/>
          <w:w w:val="110"/>
          <w:sz w:val="18"/>
          <w:szCs w:val="18"/>
          <w:lang w:val="en-US"/>
        </w:rPr>
        <w:t>sexual or psychological.</w:t>
      </w:r>
    </w:p>
    <w:p w:rsidR="004D2E5B" w:rsidRPr="007937CF" w:rsidRDefault="004D2E5B" w:rsidP="002D2B48">
      <w:pPr>
        <w:widowControl w:val="0"/>
        <w:autoSpaceDE w:val="0"/>
        <w:autoSpaceDN w:val="0"/>
        <w:spacing w:after="0" w:line="240" w:lineRule="auto"/>
        <w:ind w:left="797"/>
        <w:rPr>
          <w:rFonts w:ascii="Arial" w:eastAsia="Arial" w:hAnsi="Arial" w:cs="Arial"/>
          <w:sz w:val="20"/>
          <w:lang w:val="en-US"/>
        </w:rPr>
      </w:pPr>
    </w:p>
    <w:p w:rsidR="004D2E5B" w:rsidRPr="007937CF" w:rsidRDefault="004D2E5B" w:rsidP="00653E18">
      <w:pPr>
        <w:widowControl w:val="0"/>
        <w:autoSpaceDE w:val="0"/>
        <w:autoSpaceDN w:val="0"/>
        <w:spacing w:after="0" w:line="240" w:lineRule="auto"/>
        <w:ind w:left="799"/>
        <w:outlineLvl w:val="3"/>
        <w:rPr>
          <w:rFonts w:ascii="Arial" w:eastAsia="Arial" w:hAnsi="Arial" w:cs="Arial"/>
          <w:b/>
          <w:bCs/>
          <w:sz w:val="20"/>
          <w:lang w:val="en-US"/>
        </w:rPr>
      </w:pPr>
      <w:r w:rsidRPr="007937CF">
        <w:rPr>
          <w:rFonts w:ascii="Arial" w:eastAsia="Arial" w:hAnsi="Arial" w:cs="Arial"/>
          <w:b/>
          <w:bCs/>
          <w:color w:val="296AA1"/>
          <w:w w:val="105"/>
          <w:sz w:val="20"/>
          <w:lang w:val="en-US"/>
        </w:rPr>
        <w:t>Human rights</w:t>
      </w:r>
    </w:p>
    <w:p w:rsidR="004D2E5B" w:rsidRPr="007937CF" w:rsidRDefault="004D2E5B" w:rsidP="0020234C">
      <w:pPr>
        <w:widowControl w:val="0"/>
        <w:autoSpaceDE w:val="0"/>
        <w:autoSpaceDN w:val="0"/>
        <w:spacing w:after="0" w:line="240" w:lineRule="auto"/>
        <w:ind w:left="805"/>
        <w:rPr>
          <w:rFonts w:ascii="Arial" w:eastAsia="Arial" w:hAnsi="Arial" w:cs="Arial"/>
          <w:b/>
          <w:sz w:val="20"/>
          <w:lang w:val="en-US"/>
        </w:rPr>
      </w:pPr>
    </w:p>
    <w:p w:rsidR="006E0BFC" w:rsidRPr="004F3BCF" w:rsidRDefault="004D2E5B" w:rsidP="0020234C">
      <w:pPr>
        <w:widowControl w:val="0"/>
        <w:autoSpaceDE w:val="0"/>
        <w:autoSpaceDN w:val="0"/>
        <w:spacing w:after="0" w:line="240" w:lineRule="auto"/>
        <w:ind w:left="805" w:firstLine="2"/>
        <w:rPr>
          <w:rFonts w:ascii="Arial" w:eastAsia="Arial" w:hAnsi="Arial" w:cs="Arial"/>
          <w:b/>
          <w:bCs/>
          <w:color w:val="296AA1"/>
          <w:w w:val="105"/>
          <w:sz w:val="18"/>
          <w:szCs w:val="18"/>
          <w:lang w:val="en-US"/>
        </w:rPr>
      </w:pPr>
      <w:r w:rsidRPr="004F3BCF">
        <w:rPr>
          <w:rFonts w:ascii="Arial" w:eastAsia="Arial" w:hAnsi="Arial" w:cs="Arial"/>
          <w:color w:val="515555"/>
          <w:w w:val="110"/>
          <w:sz w:val="18"/>
          <w:szCs w:val="18"/>
          <w:lang w:val="en-US"/>
        </w:rPr>
        <w:t>Suppliers a</w:t>
      </w:r>
      <w:r w:rsidRPr="004F3BCF">
        <w:rPr>
          <w:rFonts w:ascii="Arial" w:eastAsia="Arial" w:hAnsi="Arial" w:cs="Arial"/>
          <w:color w:val="1C2220"/>
          <w:w w:val="110"/>
          <w:sz w:val="18"/>
          <w:szCs w:val="18"/>
          <w:lang w:val="en-US"/>
        </w:rPr>
        <w:t>r</w:t>
      </w:r>
      <w:r w:rsidRPr="004F3BCF">
        <w:rPr>
          <w:rFonts w:ascii="Arial" w:eastAsia="Arial" w:hAnsi="Arial" w:cs="Arial"/>
          <w:color w:val="515555"/>
          <w:w w:val="110"/>
          <w:sz w:val="18"/>
          <w:szCs w:val="18"/>
          <w:lang w:val="en-US"/>
        </w:rPr>
        <w:t>e expected to provide goods and services in a manner consistent with any applicable human rights obligations</w:t>
      </w:r>
      <w:r w:rsidRPr="004F3BCF">
        <w:rPr>
          <w:rFonts w:ascii="Arial" w:eastAsia="Arial" w:hAnsi="Arial" w:cs="Arial"/>
          <w:color w:val="6F7171"/>
          <w:w w:val="110"/>
          <w:sz w:val="18"/>
          <w:szCs w:val="18"/>
          <w:lang w:val="en-US"/>
        </w:rPr>
        <w:t>.</w:t>
      </w:r>
    </w:p>
    <w:p w:rsidR="006E0BFC" w:rsidRPr="004F3BCF" w:rsidRDefault="006E0BFC" w:rsidP="002D2B48">
      <w:pPr>
        <w:widowControl w:val="0"/>
        <w:autoSpaceDE w:val="0"/>
        <w:autoSpaceDN w:val="0"/>
        <w:spacing w:after="0" w:line="240" w:lineRule="auto"/>
        <w:ind w:left="797"/>
        <w:outlineLvl w:val="3"/>
        <w:rPr>
          <w:rFonts w:ascii="Arial" w:eastAsia="Arial" w:hAnsi="Arial" w:cs="Arial"/>
          <w:b/>
          <w:bCs/>
          <w:color w:val="296AA1"/>
          <w:w w:val="105"/>
          <w:sz w:val="18"/>
          <w:szCs w:val="18"/>
          <w:lang w:val="en-US"/>
        </w:rPr>
      </w:pPr>
    </w:p>
    <w:p w:rsidR="004D2E5B" w:rsidRPr="007937CF" w:rsidRDefault="004D2E5B" w:rsidP="002D2B48">
      <w:pPr>
        <w:widowControl w:val="0"/>
        <w:autoSpaceDE w:val="0"/>
        <w:autoSpaceDN w:val="0"/>
        <w:spacing w:after="0" w:line="240" w:lineRule="auto"/>
        <w:ind w:left="797"/>
        <w:outlineLvl w:val="3"/>
        <w:rPr>
          <w:rFonts w:ascii="Arial" w:eastAsia="Arial" w:hAnsi="Arial" w:cs="Arial"/>
          <w:b/>
          <w:bCs/>
          <w:sz w:val="20"/>
          <w:lang w:val="en-US"/>
        </w:rPr>
      </w:pPr>
      <w:r w:rsidRPr="007937CF">
        <w:rPr>
          <w:rFonts w:ascii="Arial" w:eastAsia="Arial" w:hAnsi="Arial" w:cs="Arial"/>
          <w:b/>
          <w:bCs/>
          <w:color w:val="296AA1"/>
          <w:w w:val="105"/>
          <w:sz w:val="20"/>
          <w:lang w:val="en-US"/>
        </w:rPr>
        <w:t xml:space="preserve">Prevention </w:t>
      </w:r>
      <w:r w:rsidRPr="007937CF">
        <w:rPr>
          <w:rFonts w:ascii="Arial" w:eastAsia="Arial" w:hAnsi="Arial" w:cs="Arial"/>
          <w:b/>
          <w:bCs/>
          <w:color w:val="4078AA"/>
          <w:w w:val="105"/>
          <w:sz w:val="20"/>
          <w:lang w:val="en-US"/>
        </w:rPr>
        <w:t xml:space="preserve">of </w:t>
      </w:r>
      <w:r w:rsidRPr="007937CF">
        <w:rPr>
          <w:rFonts w:ascii="Arial" w:eastAsia="Arial" w:hAnsi="Arial" w:cs="Arial"/>
          <w:b/>
          <w:bCs/>
          <w:color w:val="296AA1"/>
          <w:w w:val="105"/>
          <w:sz w:val="20"/>
          <w:lang w:val="en-US"/>
        </w:rPr>
        <w:t>involuntary and underage labour</w:t>
      </w:r>
    </w:p>
    <w:p w:rsidR="004D2E5B" w:rsidRPr="007937CF" w:rsidRDefault="004D2E5B" w:rsidP="002D2B48">
      <w:pPr>
        <w:widowControl w:val="0"/>
        <w:autoSpaceDE w:val="0"/>
        <w:autoSpaceDN w:val="0"/>
        <w:spacing w:before="7" w:after="0" w:line="240" w:lineRule="auto"/>
        <w:ind w:left="797"/>
        <w:rPr>
          <w:rFonts w:ascii="Arial" w:eastAsia="Arial" w:hAnsi="Arial" w:cs="Arial"/>
          <w:b/>
          <w:sz w:val="20"/>
          <w:lang w:val="en-US"/>
        </w:rPr>
      </w:pPr>
    </w:p>
    <w:p w:rsidR="004D2E5B" w:rsidRPr="004F3BCF" w:rsidRDefault="004D2E5B" w:rsidP="0020234C">
      <w:pPr>
        <w:widowControl w:val="0"/>
        <w:autoSpaceDE w:val="0"/>
        <w:autoSpaceDN w:val="0"/>
        <w:spacing w:after="0" w:line="240" w:lineRule="auto"/>
        <w:ind w:left="797"/>
        <w:rPr>
          <w:rFonts w:ascii="Arial" w:eastAsia="Arial" w:hAnsi="Arial" w:cs="Arial"/>
          <w:sz w:val="18"/>
          <w:szCs w:val="18"/>
          <w:lang w:val="en-US"/>
        </w:rPr>
      </w:pPr>
      <w:r w:rsidRPr="004F3BCF">
        <w:rPr>
          <w:rFonts w:ascii="Arial" w:eastAsia="Arial" w:hAnsi="Arial" w:cs="Arial"/>
          <w:color w:val="515555"/>
          <w:w w:val="110"/>
          <w:sz w:val="18"/>
          <w:szCs w:val="18"/>
          <w:lang w:val="en-US"/>
        </w:rPr>
        <w:t>Suppliers are expected to:</w:t>
      </w:r>
    </w:p>
    <w:p w:rsidR="004D2E5B" w:rsidRPr="004F3BCF" w:rsidRDefault="004D2E5B" w:rsidP="0020234C">
      <w:pPr>
        <w:widowControl w:val="0"/>
        <w:autoSpaceDE w:val="0"/>
        <w:autoSpaceDN w:val="0"/>
        <w:spacing w:after="0" w:line="240" w:lineRule="auto"/>
        <w:ind w:left="1117" w:hanging="318"/>
        <w:rPr>
          <w:rFonts w:ascii="Arial" w:eastAsia="Arial" w:hAnsi="Arial" w:cs="Arial"/>
          <w:sz w:val="18"/>
          <w:szCs w:val="18"/>
          <w:lang w:val="en-US"/>
        </w:rPr>
      </w:pPr>
    </w:p>
    <w:p w:rsidR="004D2E5B" w:rsidRPr="004F3BCF" w:rsidRDefault="004D2E5B" w:rsidP="0020234C">
      <w:pPr>
        <w:widowControl w:val="0"/>
        <w:numPr>
          <w:ilvl w:val="1"/>
          <w:numId w:val="38"/>
        </w:numPr>
        <w:tabs>
          <w:tab w:val="left" w:pos="1119"/>
        </w:tabs>
        <w:autoSpaceDE w:val="0"/>
        <w:autoSpaceDN w:val="0"/>
        <w:spacing w:after="0" w:line="240" w:lineRule="auto"/>
        <w:ind w:left="851" w:firstLine="0"/>
        <w:rPr>
          <w:rFonts w:ascii="Arial" w:eastAsia="Arial" w:hAnsi="Arial" w:cs="Arial"/>
          <w:sz w:val="18"/>
          <w:szCs w:val="18"/>
          <w:lang w:val="en-US"/>
        </w:rPr>
      </w:pPr>
      <w:r w:rsidRPr="004F3BCF">
        <w:rPr>
          <w:rFonts w:ascii="Arial" w:eastAsia="Arial" w:hAnsi="Arial" w:cs="Arial"/>
          <w:color w:val="515555"/>
          <w:w w:val="110"/>
          <w:sz w:val="18"/>
          <w:szCs w:val="18"/>
          <w:lang w:val="en-US"/>
        </w:rPr>
        <w:t>ensure</w:t>
      </w:r>
      <w:r w:rsidRPr="004F3BCF">
        <w:rPr>
          <w:rFonts w:ascii="Arial" w:eastAsia="Arial" w:hAnsi="Arial" w:cs="Arial"/>
          <w:color w:val="515555"/>
          <w:spacing w:val="-8"/>
          <w:w w:val="110"/>
          <w:sz w:val="18"/>
          <w:szCs w:val="18"/>
          <w:lang w:val="en-US"/>
        </w:rPr>
        <w:t xml:space="preserve"> </w:t>
      </w:r>
      <w:r w:rsidRPr="004F3BCF">
        <w:rPr>
          <w:rFonts w:ascii="Arial" w:eastAsia="Arial" w:hAnsi="Arial" w:cs="Arial"/>
          <w:color w:val="515555"/>
          <w:w w:val="110"/>
          <w:sz w:val="18"/>
          <w:szCs w:val="18"/>
          <w:lang w:val="en-US"/>
        </w:rPr>
        <w:t>that</w:t>
      </w:r>
      <w:r w:rsidRPr="004F3BCF">
        <w:rPr>
          <w:rFonts w:ascii="Arial" w:eastAsia="Arial" w:hAnsi="Arial" w:cs="Arial"/>
          <w:color w:val="515555"/>
          <w:spacing w:val="-15"/>
          <w:w w:val="110"/>
          <w:sz w:val="18"/>
          <w:szCs w:val="18"/>
          <w:lang w:val="en-US"/>
        </w:rPr>
        <w:t xml:space="preserve"> </w:t>
      </w:r>
      <w:r w:rsidRPr="004F3BCF">
        <w:rPr>
          <w:rFonts w:ascii="Arial" w:eastAsia="Arial" w:hAnsi="Arial" w:cs="Arial"/>
          <w:color w:val="515555"/>
          <w:w w:val="110"/>
          <w:sz w:val="18"/>
          <w:szCs w:val="18"/>
          <w:lang w:val="en-US"/>
        </w:rPr>
        <w:t>all</w:t>
      </w:r>
      <w:r w:rsidRPr="004F3BCF">
        <w:rPr>
          <w:rFonts w:ascii="Arial" w:eastAsia="Arial" w:hAnsi="Arial" w:cs="Arial"/>
          <w:color w:val="515555"/>
          <w:spacing w:val="-18"/>
          <w:w w:val="110"/>
          <w:sz w:val="18"/>
          <w:szCs w:val="18"/>
          <w:lang w:val="en-US"/>
        </w:rPr>
        <w:t xml:space="preserve"> </w:t>
      </w:r>
      <w:r w:rsidRPr="004F3BCF">
        <w:rPr>
          <w:rFonts w:ascii="Arial" w:eastAsia="Arial" w:hAnsi="Arial" w:cs="Arial"/>
          <w:color w:val="515555"/>
          <w:w w:val="110"/>
          <w:sz w:val="18"/>
          <w:szCs w:val="18"/>
          <w:lang w:val="en-US"/>
        </w:rPr>
        <w:t>work</w:t>
      </w:r>
      <w:r w:rsidRPr="004F3BCF">
        <w:rPr>
          <w:rFonts w:ascii="Arial" w:eastAsia="Arial" w:hAnsi="Arial" w:cs="Arial"/>
          <w:color w:val="515555"/>
          <w:spacing w:val="-9"/>
          <w:w w:val="110"/>
          <w:sz w:val="18"/>
          <w:szCs w:val="18"/>
          <w:lang w:val="en-US"/>
        </w:rPr>
        <w:t xml:space="preserve"> </w:t>
      </w:r>
      <w:r w:rsidRPr="004F3BCF">
        <w:rPr>
          <w:rFonts w:ascii="Arial" w:eastAsia="Arial" w:hAnsi="Arial" w:cs="Arial"/>
          <w:color w:val="515555"/>
          <w:w w:val="110"/>
          <w:sz w:val="18"/>
          <w:szCs w:val="18"/>
          <w:lang w:val="en-US"/>
        </w:rPr>
        <w:t>is</w:t>
      </w:r>
      <w:r w:rsidRPr="004F3BCF">
        <w:rPr>
          <w:rFonts w:ascii="Arial" w:eastAsia="Arial" w:hAnsi="Arial" w:cs="Arial"/>
          <w:color w:val="515555"/>
          <w:spacing w:val="-8"/>
          <w:w w:val="110"/>
          <w:sz w:val="18"/>
          <w:szCs w:val="18"/>
          <w:lang w:val="en-US"/>
        </w:rPr>
        <w:t xml:space="preserve"> </w:t>
      </w:r>
      <w:r w:rsidRPr="004F3BCF">
        <w:rPr>
          <w:rFonts w:ascii="Arial" w:eastAsia="Arial" w:hAnsi="Arial" w:cs="Arial"/>
          <w:color w:val="515555"/>
          <w:w w:val="110"/>
          <w:sz w:val="18"/>
          <w:szCs w:val="18"/>
          <w:lang w:val="en-US"/>
        </w:rPr>
        <w:t>undertaken</w:t>
      </w:r>
      <w:r w:rsidRPr="004F3BCF">
        <w:rPr>
          <w:rFonts w:ascii="Arial" w:eastAsia="Arial" w:hAnsi="Arial" w:cs="Arial"/>
          <w:color w:val="515555"/>
          <w:spacing w:val="-11"/>
          <w:w w:val="110"/>
          <w:sz w:val="18"/>
          <w:szCs w:val="18"/>
          <w:lang w:val="en-US"/>
        </w:rPr>
        <w:t xml:space="preserve"> </w:t>
      </w:r>
      <w:r w:rsidRPr="004F3BCF">
        <w:rPr>
          <w:rFonts w:ascii="Arial" w:eastAsia="Arial" w:hAnsi="Arial" w:cs="Arial"/>
          <w:color w:val="515555"/>
          <w:w w:val="110"/>
          <w:sz w:val="18"/>
          <w:szCs w:val="18"/>
          <w:lang w:val="en-US"/>
        </w:rPr>
        <w:t>without</w:t>
      </w:r>
      <w:r w:rsidRPr="004F3BCF">
        <w:rPr>
          <w:rFonts w:ascii="Arial" w:eastAsia="Arial" w:hAnsi="Arial" w:cs="Arial"/>
          <w:color w:val="515555"/>
          <w:spacing w:val="-11"/>
          <w:w w:val="110"/>
          <w:sz w:val="18"/>
          <w:szCs w:val="18"/>
          <w:lang w:val="en-US"/>
        </w:rPr>
        <w:t xml:space="preserve"> </w:t>
      </w:r>
      <w:r w:rsidRPr="004F3BCF">
        <w:rPr>
          <w:rFonts w:ascii="Arial" w:eastAsia="Arial" w:hAnsi="Arial" w:cs="Arial"/>
          <w:color w:val="515555"/>
          <w:w w:val="110"/>
          <w:sz w:val="18"/>
          <w:szCs w:val="18"/>
          <w:lang w:val="en-US"/>
        </w:rPr>
        <w:t>coercion;</w:t>
      </w:r>
    </w:p>
    <w:p w:rsidR="004D2E5B" w:rsidRPr="004F3BCF" w:rsidRDefault="004D2E5B" w:rsidP="006E0BFC">
      <w:pPr>
        <w:widowControl w:val="0"/>
        <w:numPr>
          <w:ilvl w:val="1"/>
          <w:numId w:val="38"/>
        </w:numPr>
        <w:tabs>
          <w:tab w:val="left" w:pos="1117"/>
        </w:tabs>
        <w:autoSpaceDE w:val="0"/>
        <w:autoSpaceDN w:val="0"/>
        <w:spacing w:after="0" w:line="240" w:lineRule="auto"/>
        <w:ind w:left="799" w:right="106" w:firstLine="54"/>
        <w:rPr>
          <w:rFonts w:ascii="Arial" w:eastAsia="Arial" w:hAnsi="Arial" w:cs="Arial"/>
          <w:sz w:val="18"/>
          <w:szCs w:val="18"/>
          <w:lang w:val="en-US"/>
        </w:rPr>
      </w:pPr>
      <w:r w:rsidRPr="004F3BCF">
        <w:rPr>
          <w:rFonts w:ascii="Arial" w:eastAsia="Arial" w:hAnsi="Arial" w:cs="Arial"/>
          <w:color w:val="515555"/>
          <w:w w:val="110"/>
          <w:sz w:val="18"/>
          <w:szCs w:val="18"/>
          <w:lang w:val="en-US"/>
        </w:rPr>
        <w:t>not</w:t>
      </w:r>
      <w:r w:rsidRPr="004F3BCF">
        <w:rPr>
          <w:rFonts w:ascii="Arial" w:eastAsia="Arial" w:hAnsi="Arial" w:cs="Arial"/>
          <w:color w:val="515555"/>
          <w:spacing w:val="-7"/>
          <w:w w:val="110"/>
          <w:sz w:val="18"/>
          <w:szCs w:val="18"/>
          <w:lang w:val="en-US"/>
        </w:rPr>
        <w:t xml:space="preserve"> </w:t>
      </w:r>
      <w:r w:rsidRPr="004F3BCF">
        <w:rPr>
          <w:rFonts w:ascii="Arial" w:eastAsia="Arial" w:hAnsi="Arial" w:cs="Arial"/>
          <w:color w:val="515555"/>
          <w:w w:val="110"/>
          <w:sz w:val="18"/>
          <w:szCs w:val="18"/>
          <w:lang w:val="en-US"/>
        </w:rPr>
        <w:t>use</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any</w:t>
      </w:r>
      <w:r w:rsidRPr="004F3BCF">
        <w:rPr>
          <w:rFonts w:ascii="Arial" w:eastAsia="Arial" w:hAnsi="Arial" w:cs="Arial"/>
          <w:color w:val="515555"/>
          <w:spacing w:val="-20"/>
          <w:w w:val="110"/>
          <w:sz w:val="18"/>
          <w:szCs w:val="18"/>
          <w:lang w:val="en-US"/>
        </w:rPr>
        <w:t xml:space="preserve"> </w:t>
      </w:r>
      <w:r w:rsidRPr="004F3BCF">
        <w:rPr>
          <w:rFonts w:ascii="Arial" w:eastAsia="Arial" w:hAnsi="Arial" w:cs="Arial"/>
          <w:color w:val="515555"/>
          <w:w w:val="110"/>
          <w:sz w:val="18"/>
          <w:szCs w:val="18"/>
          <w:lang w:val="en-US"/>
        </w:rPr>
        <w:t>form</w:t>
      </w:r>
      <w:r w:rsidRPr="004F3BCF">
        <w:rPr>
          <w:rFonts w:ascii="Arial" w:eastAsia="Arial" w:hAnsi="Arial" w:cs="Arial"/>
          <w:color w:val="515555"/>
          <w:spacing w:val="-19"/>
          <w:w w:val="110"/>
          <w:sz w:val="18"/>
          <w:szCs w:val="18"/>
          <w:lang w:val="en-US"/>
        </w:rPr>
        <w:t xml:space="preserve"> </w:t>
      </w:r>
      <w:r w:rsidRPr="004F3BCF">
        <w:rPr>
          <w:rFonts w:ascii="Arial" w:eastAsia="Arial" w:hAnsi="Arial" w:cs="Arial"/>
          <w:color w:val="515555"/>
          <w:w w:val="110"/>
          <w:sz w:val="18"/>
          <w:szCs w:val="18"/>
          <w:lang w:val="en-US"/>
        </w:rPr>
        <w:t>of</w:t>
      </w:r>
      <w:r w:rsidRPr="004F3BCF">
        <w:rPr>
          <w:rFonts w:ascii="Arial" w:eastAsia="Arial" w:hAnsi="Arial" w:cs="Arial"/>
          <w:color w:val="515555"/>
          <w:spacing w:val="-16"/>
          <w:w w:val="110"/>
          <w:sz w:val="18"/>
          <w:szCs w:val="18"/>
          <w:lang w:val="en-US"/>
        </w:rPr>
        <w:t xml:space="preserve"> </w:t>
      </w:r>
      <w:r w:rsidRPr="004F3BCF">
        <w:rPr>
          <w:rFonts w:ascii="Arial" w:eastAsia="Arial" w:hAnsi="Arial" w:cs="Arial"/>
          <w:color w:val="515555"/>
          <w:w w:val="110"/>
          <w:sz w:val="18"/>
          <w:szCs w:val="18"/>
          <w:lang w:val="en-US"/>
        </w:rPr>
        <w:t>forced,</w:t>
      </w:r>
      <w:r w:rsidRPr="004F3BCF">
        <w:rPr>
          <w:rFonts w:ascii="Arial" w:eastAsia="Arial" w:hAnsi="Arial" w:cs="Arial"/>
          <w:color w:val="515555"/>
          <w:spacing w:val="-15"/>
          <w:w w:val="110"/>
          <w:sz w:val="18"/>
          <w:szCs w:val="18"/>
          <w:lang w:val="en-US"/>
        </w:rPr>
        <w:t xml:space="preserve"> </w:t>
      </w:r>
      <w:r w:rsidRPr="004F3BCF">
        <w:rPr>
          <w:rFonts w:ascii="Arial" w:eastAsia="Arial" w:hAnsi="Arial" w:cs="Arial"/>
          <w:color w:val="515555"/>
          <w:w w:val="110"/>
          <w:sz w:val="18"/>
          <w:szCs w:val="18"/>
          <w:lang w:val="en-US"/>
        </w:rPr>
        <w:t>bonded</w:t>
      </w:r>
      <w:r w:rsidRPr="004F3BCF">
        <w:rPr>
          <w:rFonts w:ascii="Arial" w:eastAsia="Arial" w:hAnsi="Arial" w:cs="Arial"/>
          <w:color w:val="515555"/>
          <w:spacing w:val="-15"/>
          <w:w w:val="110"/>
          <w:sz w:val="18"/>
          <w:szCs w:val="18"/>
          <w:lang w:val="en-US"/>
        </w:rPr>
        <w:t xml:space="preserve"> </w:t>
      </w:r>
      <w:r w:rsidRPr="004F3BCF">
        <w:rPr>
          <w:rFonts w:ascii="Arial" w:eastAsia="Arial" w:hAnsi="Arial" w:cs="Arial"/>
          <w:color w:val="515555"/>
          <w:w w:val="110"/>
          <w:sz w:val="18"/>
          <w:szCs w:val="18"/>
          <w:lang w:val="en-US"/>
        </w:rPr>
        <w:t>or</w:t>
      </w:r>
      <w:r w:rsidRPr="004F3BCF">
        <w:rPr>
          <w:rFonts w:ascii="Arial" w:eastAsia="Arial" w:hAnsi="Arial" w:cs="Arial"/>
          <w:color w:val="515555"/>
          <w:spacing w:val="-11"/>
          <w:w w:val="110"/>
          <w:sz w:val="18"/>
          <w:szCs w:val="18"/>
          <w:lang w:val="en-US"/>
        </w:rPr>
        <w:t xml:space="preserve"> </w:t>
      </w:r>
      <w:r w:rsidRPr="004F3BCF">
        <w:rPr>
          <w:rFonts w:ascii="Arial" w:eastAsia="Arial" w:hAnsi="Arial" w:cs="Arial"/>
          <w:color w:val="515555"/>
          <w:w w:val="110"/>
          <w:sz w:val="18"/>
          <w:szCs w:val="18"/>
          <w:lang w:val="en-US"/>
        </w:rPr>
        <w:t>indentured</w:t>
      </w:r>
      <w:r w:rsidRPr="004F3BCF">
        <w:rPr>
          <w:rFonts w:ascii="Arial" w:eastAsia="Arial" w:hAnsi="Arial" w:cs="Arial"/>
          <w:color w:val="515555"/>
          <w:spacing w:val="-17"/>
          <w:w w:val="110"/>
          <w:sz w:val="18"/>
          <w:szCs w:val="18"/>
          <w:lang w:val="en-US"/>
        </w:rPr>
        <w:t xml:space="preserve"> </w:t>
      </w:r>
      <w:r w:rsidRPr="004F3BCF">
        <w:rPr>
          <w:rFonts w:ascii="Arial" w:eastAsia="Arial" w:hAnsi="Arial" w:cs="Arial"/>
          <w:color w:val="515555"/>
          <w:w w:val="110"/>
          <w:sz w:val="18"/>
          <w:szCs w:val="18"/>
          <w:lang w:val="en-US"/>
        </w:rPr>
        <w:t>labour</w:t>
      </w:r>
      <w:r w:rsidRPr="004F3BCF">
        <w:rPr>
          <w:rFonts w:ascii="Arial" w:eastAsia="Arial" w:hAnsi="Arial" w:cs="Arial"/>
          <w:color w:val="6F7171"/>
          <w:w w:val="110"/>
          <w:sz w:val="18"/>
          <w:szCs w:val="18"/>
          <w:lang w:val="en-US"/>
        </w:rPr>
        <w:t>;</w:t>
      </w:r>
      <w:r w:rsidRPr="004F3BCF">
        <w:rPr>
          <w:rFonts w:ascii="Arial" w:eastAsia="Arial" w:hAnsi="Arial" w:cs="Arial"/>
          <w:color w:val="515555"/>
          <w:w w:val="110"/>
          <w:sz w:val="18"/>
          <w:szCs w:val="18"/>
          <w:lang w:val="en-US"/>
        </w:rPr>
        <w:t xml:space="preserve"> and</w:t>
      </w:r>
    </w:p>
    <w:p w:rsidR="004D2E5B" w:rsidRPr="004F3BCF" w:rsidRDefault="004D2E5B" w:rsidP="006E0BFC">
      <w:pPr>
        <w:widowControl w:val="0"/>
        <w:numPr>
          <w:ilvl w:val="1"/>
          <w:numId w:val="38"/>
        </w:numPr>
        <w:tabs>
          <w:tab w:val="left" w:pos="1116"/>
        </w:tabs>
        <w:autoSpaceDE w:val="0"/>
        <w:autoSpaceDN w:val="0"/>
        <w:spacing w:after="0" w:line="240" w:lineRule="auto"/>
        <w:ind w:left="799" w:right="290" w:firstLine="54"/>
        <w:rPr>
          <w:rFonts w:ascii="Arial" w:eastAsia="Arial" w:hAnsi="Arial" w:cs="Arial"/>
          <w:sz w:val="18"/>
          <w:szCs w:val="18"/>
          <w:lang w:val="en-US"/>
        </w:rPr>
      </w:pPr>
      <w:r w:rsidRPr="004F3BCF">
        <w:rPr>
          <w:rFonts w:ascii="Arial" w:eastAsia="Arial" w:hAnsi="Arial" w:cs="Arial"/>
          <w:color w:val="515555"/>
          <w:w w:val="110"/>
          <w:sz w:val="18"/>
          <w:szCs w:val="18"/>
          <w:lang w:val="en-US"/>
        </w:rPr>
        <w:t>emp</w:t>
      </w:r>
      <w:r w:rsidRPr="004F3BCF">
        <w:rPr>
          <w:rFonts w:ascii="Arial" w:eastAsia="Arial" w:hAnsi="Arial" w:cs="Arial"/>
          <w:color w:val="1C2220"/>
          <w:w w:val="110"/>
          <w:sz w:val="18"/>
          <w:szCs w:val="18"/>
          <w:lang w:val="en-US"/>
        </w:rPr>
        <w:t>l</w:t>
      </w:r>
      <w:r w:rsidRPr="004F3BCF">
        <w:rPr>
          <w:rFonts w:ascii="Arial" w:eastAsia="Arial" w:hAnsi="Arial" w:cs="Arial"/>
          <w:color w:val="515555"/>
          <w:w w:val="110"/>
          <w:sz w:val="18"/>
          <w:szCs w:val="18"/>
          <w:lang w:val="en-US"/>
        </w:rPr>
        <w:t>oy</w:t>
      </w:r>
      <w:r w:rsidRPr="004F3BCF">
        <w:rPr>
          <w:rFonts w:ascii="Arial" w:eastAsia="Arial" w:hAnsi="Arial" w:cs="Arial"/>
          <w:color w:val="515555"/>
          <w:spacing w:val="-15"/>
          <w:w w:val="110"/>
          <w:sz w:val="18"/>
          <w:szCs w:val="18"/>
          <w:lang w:val="en-US"/>
        </w:rPr>
        <w:t xml:space="preserve"> </w:t>
      </w:r>
      <w:r w:rsidRPr="004F3BCF">
        <w:rPr>
          <w:rFonts w:ascii="Arial" w:eastAsia="Arial" w:hAnsi="Arial" w:cs="Arial"/>
          <w:color w:val="515555"/>
          <w:w w:val="110"/>
          <w:sz w:val="18"/>
          <w:szCs w:val="18"/>
          <w:lang w:val="en-US"/>
        </w:rPr>
        <w:t>only</w:t>
      </w:r>
      <w:r w:rsidRPr="004F3BCF">
        <w:rPr>
          <w:rFonts w:ascii="Arial" w:eastAsia="Arial" w:hAnsi="Arial" w:cs="Arial"/>
          <w:color w:val="515555"/>
          <w:spacing w:val="-23"/>
          <w:w w:val="110"/>
          <w:sz w:val="18"/>
          <w:szCs w:val="18"/>
          <w:lang w:val="en-US"/>
        </w:rPr>
        <w:t xml:space="preserve"> </w:t>
      </w:r>
      <w:r w:rsidRPr="004F3BCF">
        <w:rPr>
          <w:rFonts w:ascii="Arial" w:eastAsia="Arial" w:hAnsi="Arial" w:cs="Arial"/>
          <w:color w:val="515555"/>
          <w:w w:val="110"/>
          <w:sz w:val="18"/>
          <w:szCs w:val="18"/>
          <w:lang w:val="en-US"/>
        </w:rPr>
        <w:t>workers</w:t>
      </w:r>
      <w:r w:rsidRPr="004F3BCF">
        <w:rPr>
          <w:rFonts w:ascii="Arial" w:eastAsia="Arial" w:hAnsi="Arial" w:cs="Arial"/>
          <w:color w:val="515555"/>
          <w:spacing w:val="-5"/>
          <w:w w:val="110"/>
          <w:sz w:val="18"/>
          <w:szCs w:val="18"/>
          <w:lang w:val="en-US"/>
        </w:rPr>
        <w:t xml:space="preserve"> </w:t>
      </w:r>
      <w:r w:rsidRPr="004F3BCF">
        <w:rPr>
          <w:rFonts w:ascii="Arial" w:eastAsia="Arial" w:hAnsi="Arial" w:cs="Arial"/>
          <w:color w:val="515555"/>
          <w:w w:val="110"/>
          <w:sz w:val="18"/>
          <w:szCs w:val="18"/>
          <w:lang w:val="en-US"/>
        </w:rPr>
        <w:t>who</w:t>
      </w:r>
      <w:r w:rsidRPr="004F3BCF">
        <w:rPr>
          <w:rFonts w:ascii="Arial" w:eastAsia="Arial" w:hAnsi="Arial" w:cs="Arial"/>
          <w:color w:val="515555"/>
          <w:spacing w:val="-18"/>
          <w:w w:val="110"/>
          <w:sz w:val="18"/>
          <w:szCs w:val="18"/>
          <w:lang w:val="en-US"/>
        </w:rPr>
        <w:t xml:space="preserve"> </w:t>
      </w:r>
      <w:r w:rsidRPr="004F3BCF">
        <w:rPr>
          <w:rFonts w:ascii="Arial" w:eastAsia="Arial" w:hAnsi="Arial" w:cs="Arial"/>
          <w:color w:val="515555"/>
          <w:w w:val="110"/>
          <w:sz w:val="18"/>
          <w:szCs w:val="18"/>
          <w:lang w:val="en-US"/>
        </w:rPr>
        <w:t>are</w:t>
      </w:r>
      <w:r w:rsidRPr="004F3BCF">
        <w:rPr>
          <w:rFonts w:ascii="Arial" w:eastAsia="Arial" w:hAnsi="Arial" w:cs="Arial"/>
          <w:color w:val="515555"/>
          <w:spacing w:val="-13"/>
          <w:w w:val="110"/>
          <w:sz w:val="18"/>
          <w:szCs w:val="18"/>
          <w:lang w:val="en-US"/>
        </w:rPr>
        <w:t xml:space="preserve"> </w:t>
      </w:r>
      <w:r w:rsidRPr="004F3BCF">
        <w:rPr>
          <w:rFonts w:ascii="Arial" w:eastAsia="Arial" w:hAnsi="Arial" w:cs="Arial"/>
          <w:color w:val="515555"/>
          <w:w w:val="110"/>
          <w:sz w:val="18"/>
          <w:szCs w:val="18"/>
          <w:lang w:val="en-US"/>
        </w:rPr>
        <w:t>the</w:t>
      </w:r>
      <w:r w:rsidRPr="004F3BCF">
        <w:rPr>
          <w:rFonts w:ascii="Arial" w:eastAsia="Arial" w:hAnsi="Arial" w:cs="Arial"/>
          <w:color w:val="515555"/>
          <w:spacing w:val="-20"/>
          <w:w w:val="110"/>
          <w:sz w:val="18"/>
          <w:szCs w:val="18"/>
          <w:lang w:val="en-US"/>
        </w:rPr>
        <w:t xml:space="preserve"> </w:t>
      </w:r>
      <w:r w:rsidRPr="004F3BCF">
        <w:rPr>
          <w:rFonts w:ascii="Arial" w:eastAsia="Arial" w:hAnsi="Arial" w:cs="Arial"/>
          <w:color w:val="515555"/>
          <w:w w:val="110"/>
          <w:sz w:val="18"/>
          <w:szCs w:val="18"/>
          <w:lang w:val="en-US"/>
        </w:rPr>
        <w:t>applicable</w:t>
      </w:r>
      <w:r w:rsidRPr="004F3BCF">
        <w:rPr>
          <w:rFonts w:ascii="Arial" w:eastAsia="Arial" w:hAnsi="Arial" w:cs="Arial"/>
          <w:color w:val="515555"/>
          <w:spacing w:val="-17"/>
          <w:w w:val="110"/>
          <w:sz w:val="18"/>
          <w:szCs w:val="18"/>
          <w:lang w:val="en-US"/>
        </w:rPr>
        <w:t xml:space="preserve"> </w:t>
      </w:r>
      <w:r w:rsidRPr="004F3BCF">
        <w:rPr>
          <w:rFonts w:ascii="Arial" w:eastAsia="Arial" w:hAnsi="Arial" w:cs="Arial"/>
          <w:color w:val="515555"/>
          <w:w w:val="110"/>
          <w:sz w:val="18"/>
          <w:szCs w:val="18"/>
          <w:lang w:val="en-US"/>
        </w:rPr>
        <w:t>minimum legal</w:t>
      </w:r>
      <w:r w:rsidRPr="004F3BCF">
        <w:rPr>
          <w:rFonts w:ascii="Arial" w:eastAsia="Arial" w:hAnsi="Arial" w:cs="Arial"/>
          <w:color w:val="515555"/>
          <w:spacing w:val="-5"/>
          <w:w w:val="110"/>
          <w:sz w:val="18"/>
          <w:szCs w:val="18"/>
          <w:lang w:val="en-US"/>
        </w:rPr>
        <w:t xml:space="preserve"> </w:t>
      </w:r>
      <w:r w:rsidRPr="004F3BCF">
        <w:rPr>
          <w:rFonts w:ascii="Arial" w:eastAsia="Arial" w:hAnsi="Arial" w:cs="Arial"/>
          <w:color w:val="515555"/>
          <w:w w:val="110"/>
          <w:sz w:val="18"/>
          <w:szCs w:val="18"/>
          <w:lang w:val="en-US"/>
        </w:rPr>
        <w:t>age.</w:t>
      </w:r>
    </w:p>
    <w:p w:rsidR="003F05D8" w:rsidRPr="004F3BCF" w:rsidRDefault="003F05D8" w:rsidP="006E0BFC">
      <w:pPr>
        <w:widowControl w:val="0"/>
        <w:autoSpaceDE w:val="0"/>
        <w:autoSpaceDN w:val="0"/>
        <w:spacing w:after="0" w:line="240" w:lineRule="auto"/>
        <w:ind w:left="799" w:hanging="6"/>
        <w:rPr>
          <w:rFonts w:ascii="Arial" w:eastAsia="Arial" w:hAnsi="Arial" w:cs="Arial"/>
          <w:color w:val="515555"/>
          <w:w w:val="110"/>
          <w:sz w:val="18"/>
          <w:szCs w:val="18"/>
          <w:lang w:val="en-US"/>
        </w:rPr>
      </w:pPr>
    </w:p>
    <w:p w:rsidR="006E0BFC" w:rsidRPr="004F3BCF" w:rsidRDefault="004D2E5B" w:rsidP="006E0BFC">
      <w:pPr>
        <w:widowControl w:val="0"/>
        <w:autoSpaceDE w:val="0"/>
        <w:autoSpaceDN w:val="0"/>
        <w:spacing w:before="1" w:after="0" w:line="288" w:lineRule="auto"/>
        <w:ind w:left="799" w:hanging="6"/>
        <w:rPr>
          <w:rFonts w:ascii="Arial" w:eastAsia="Arial" w:hAnsi="Arial" w:cs="Arial"/>
          <w:sz w:val="18"/>
          <w:szCs w:val="18"/>
          <w:lang w:val="en-US"/>
        </w:rPr>
      </w:pPr>
      <w:r w:rsidRPr="004F3BCF">
        <w:rPr>
          <w:rFonts w:ascii="Arial" w:eastAsia="Arial" w:hAnsi="Arial" w:cs="Arial"/>
          <w:color w:val="515555"/>
          <w:w w:val="110"/>
          <w:sz w:val="18"/>
          <w:szCs w:val="18"/>
          <w:lang w:val="en-US"/>
        </w:rPr>
        <w:t xml:space="preserve">All use of temporary and outsourced labour should </w:t>
      </w:r>
      <w:r w:rsidRPr="004F3BCF">
        <w:rPr>
          <w:rFonts w:ascii="Arial" w:eastAsia="Arial" w:hAnsi="Arial" w:cs="Arial"/>
          <w:color w:val="3A403E"/>
          <w:w w:val="110"/>
          <w:sz w:val="18"/>
          <w:szCs w:val="18"/>
          <w:lang w:val="en-US"/>
        </w:rPr>
        <w:t xml:space="preserve">be </w:t>
      </w:r>
      <w:r w:rsidRPr="004F3BCF">
        <w:rPr>
          <w:rFonts w:ascii="Arial" w:eastAsia="Arial" w:hAnsi="Arial" w:cs="Arial"/>
          <w:color w:val="515555"/>
          <w:w w:val="110"/>
          <w:sz w:val="18"/>
          <w:szCs w:val="18"/>
          <w:lang w:val="en-US"/>
        </w:rPr>
        <w:t>within the limits of the law</w:t>
      </w:r>
      <w:r w:rsidRPr="004F3BCF">
        <w:rPr>
          <w:rFonts w:ascii="Arial" w:eastAsia="Arial" w:hAnsi="Arial" w:cs="Arial"/>
          <w:color w:val="6F7171"/>
          <w:w w:val="110"/>
          <w:sz w:val="18"/>
          <w:szCs w:val="18"/>
          <w:lang w:val="en-US"/>
        </w:rPr>
        <w:t xml:space="preserve">. </w:t>
      </w:r>
      <w:r w:rsidRPr="004F3BCF">
        <w:rPr>
          <w:rFonts w:ascii="Arial" w:eastAsia="Arial" w:hAnsi="Arial" w:cs="Arial"/>
          <w:color w:val="515555"/>
          <w:w w:val="110"/>
          <w:sz w:val="18"/>
          <w:szCs w:val="18"/>
          <w:lang w:val="en-US"/>
        </w:rPr>
        <w:t>Suppliers are therefore expected to:</w:t>
      </w:r>
    </w:p>
    <w:p w:rsidR="006E0BFC" w:rsidRPr="004F3BCF" w:rsidRDefault="004D2E5B" w:rsidP="002D2B48">
      <w:pPr>
        <w:widowControl w:val="0"/>
        <w:numPr>
          <w:ilvl w:val="0"/>
          <w:numId w:val="25"/>
        </w:numPr>
        <w:tabs>
          <w:tab w:val="left" w:pos="1117"/>
        </w:tabs>
        <w:autoSpaceDE w:val="0"/>
        <w:autoSpaceDN w:val="0"/>
        <w:spacing w:before="130" w:after="0" w:line="295" w:lineRule="auto"/>
        <w:ind w:left="797" w:right="8" w:hanging="320"/>
        <w:jc w:val="both"/>
        <w:rPr>
          <w:rFonts w:ascii="Arial" w:eastAsia="Arial" w:hAnsi="Arial" w:cs="Arial"/>
          <w:sz w:val="18"/>
          <w:szCs w:val="18"/>
          <w:lang w:val="en-US"/>
        </w:rPr>
      </w:pPr>
      <w:r w:rsidRPr="004F3BCF">
        <w:rPr>
          <w:rFonts w:ascii="Arial" w:eastAsia="Arial" w:hAnsi="Arial" w:cs="Arial"/>
          <w:color w:val="515555"/>
          <w:w w:val="110"/>
          <w:sz w:val="18"/>
          <w:szCs w:val="18"/>
          <w:lang w:val="en-US"/>
        </w:rPr>
        <w:t>use</w:t>
      </w:r>
      <w:r w:rsidRPr="004F3BCF">
        <w:rPr>
          <w:rFonts w:ascii="Arial" w:eastAsia="Arial" w:hAnsi="Arial" w:cs="Arial"/>
          <w:color w:val="515555"/>
          <w:spacing w:val="-6"/>
          <w:w w:val="110"/>
          <w:sz w:val="18"/>
          <w:szCs w:val="18"/>
          <w:lang w:val="en-US"/>
        </w:rPr>
        <w:t xml:space="preserve"> </w:t>
      </w:r>
      <w:r w:rsidRPr="004F3BCF">
        <w:rPr>
          <w:rFonts w:ascii="Arial" w:eastAsia="Arial" w:hAnsi="Arial" w:cs="Arial"/>
          <w:color w:val="515555"/>
          <w:w w:val="110"/>
          <w:sz w:val="18"/>
          <w:szCs w:val="18"/>
          <w:lang w:val="en-US"/>
        </w:rPr>
        <w:t>all</w:t>
      </w:r>
      <w:r w:rsidRPr="004F3BCF">
        <w:rPr>
          <w:rFonts w:ascii="Arial" w:eastAsia="Arial" w:hAnsi="Arial" w:cs="Arial"/>
          <w:color w:val="515555"/>
          <w:spacing w:val="-11"/>
          <w:w w:val="110"/>
          <w:sz w:val="18"/>
          <w:szCs w:val="18"/>
          <w:lang w:val="en-US"/>
        </w:rPr>
        <w:t xml:space="preserve"> </w:t>
      </w:r>
      <w:r w:rsidRPr="004F3BCF">
        <w:rPr>
          <w:rFonts w:ascii="Arial" w:eastAsia="Arial" w:hAnsi="Arial" w:cs="Arial"/>
          <w:color w:val="515555"/>
          <w:w w:val="110"/>
          <w:sz w:val="18"/>
          <w:szCs w:val="18"/>
          <w:lang w:val="en-US"/>
        </w:rPr>
        <w:t>reasonable</w:t>
      </w:r>
      <w:r w:rsidRPr="004F3BCF">
        <w:rPr>
          <w:rFonts w:ascii="Arial" w:eastAsia="Arial" w:hAnsi="Arial" w:cs="Arial"/>
          <w:color w:val="515555"/>
          <w:spacing w:val="-6"/>
          <w:w w:val="110"/>
          <w:sz w:val="18"/>
          <w:szCs w:val="18"/>
          <w:lang w:val="en-US"/>
        </w:rPr>
        <w:t xml:space="preserve"> </w:t>
      </w:r>
      <w:r w:rsidRPr="004F3BCF">
        <w:rPr>
          <w:rFonts w:ascii="Arial" w:eastAsia="Arial" w:hAnsi="Arial" w:cs="Arial"/>
          <w:color w:val="515555"/>
          <w:w w:val="110"/>
          <w:sz w:val="18"/>
          <w:szCs w:val="18"/>
          <w:lang w:val="en-US"/>
        </w:rPr>
        <w:t>endeavours</w:t>
      </w:r>
      <w:r w:rsidRPr="004F3BCF">
        <w:rPr>
          <w:rFonts w:ascii="Arial" w:eastAsia="Arial" w:hAnsi="Arial" w:cs="Arial"/>
          <w:color w:val="515555"/>
          <w:spacing w:val="1"/>
          <w:w w:val="110"/>
          <w:sz w:val="18"/>
          <w:szCs w:val="18"/>
          <w:lang w:val="en-US"/>
        </w:rPr>
        <w:t xml:space="preserve"> </w:t>
      </w:r>
      <w:r w:rsidRPr="004F3BCF">
        <w:rPr>
          <w:rFonts w:ascii="Arial" w:eastAsia="Arial" w:hAnsi="Arial" w:cs="Arial"/>
          <w:color w:val="515555"/>
          <w:w w:val="110"/>
          <w:sz w:val="18"/>
          <w:szCs w:val="18"/>
          <w:lang w:val="en-US"/>
        </w:rPr>
        <w:t>to</w:t>
      </w:r>
      <w:r w:rsidRPr="004F3BCF">
        <w:rPr>
          <w:rFonts w:ascii="Arial" w:eastAsia="Arial" w:hAnsi="Arial" w:cs="Arial"/>
          <w:color w:val="515555"/>
          <w:spacing w:val="-12"/>
          <w:w w:val="110"/>
          <w:sz w:val="18"/>
          <w:szCs w:val="18"/>
          <w:lang w:val="en-US"/>
        </w:rPr>
        <w:t xml:space="preserve"> </w:t>
      </w:r>
      <w:r w:rsidRPr="004F3BCF">
        <w:rPr>
          <w:rFonts w:ascii="Arial" w:eastAsia="Arial" w:hAnsi="Arial" w:cs="Arial"/>
          <w:color w:val="515555"/>
          <w:w w:val="110"/>
          <w:sz w:val="18"/>
          <w:szCs w:val="18"/>
          <w:lang w:val="en-US"/>
        </w:rPr>
        <w:t>ensure</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that</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the</w:t>
      </w:r>
      <w:r w:rsidR="006E0BFC" w:rsidRPr="004F3BCF">
        <w:rPr>
          <w:rFonts w:ascii="Arial" w:eastAsia="Arial" w:hAnsi="Arial" w:cs="Arial"/>
          <w:color w:val="515555"/>
          <w:w w:val="110"/>
          <w:sz w:val="18"/>
          <w:szCs w:val="18"/>
          <w:lang w:val="en-US"/>
        </w:rPr>
        <w:t xml:space="preserve"> </w:t>
      </w:r>
      <w:r w:rsidRPr="004F3BCF">
        <w:rPr>
          <w:rFonts w:ascii="Arial" w:eastAsia="Arial" w:hAnsi="Arial" w:cs="Arial"/>
          <w:color w:val="515555"/>
          <w:w w:val="110"/>
          <w:sz w:val="18"/>
          <w:szCs w:val="18"/>
          <w:lang w:val="en-US"/>
        </w:rPr>
        <w:t>third-party</w:t>
      </w:r>
      <w:r w:rsidRPr="004F3BCF">
        <w:rPr>
          <w:rFonts w:ascii="Arial" w:eastAsia="Arial" w:hAnsi="Arial" w:cs="Arial"/>
          <w:color w:val="515555"/>
          <w:spacing w:val="-11"/>
          <w:w w:val="110"/>
          <w:sz w:val="18"/>
          <w:szCs w:val="18"/>
          <w:lang w:val="en-US"/>
        </w:rPr>
        <w:t xml:space="preserve"> </w:t>
      </w:r>
      <w:r w:rsidRPr="004F3BCF">
        <w:rPr>
          <w:rFonts w:ascii="Arial" w:eastAsia="Arial" w:hAnsi="Arial" w:cs="Arial"/>
          <w:color w:val="3A403E"/>
          <w:w w:val="110"/>
          <w:sz w:val="18"/>
          <w:szCs w:val="18"/>
          <w:lang w:val="en-US"/>
        </w:rPr>
        <w:t>recruitment</w:t>
      </w:r>
      <w:r w:rsidRPr="004F3BCF">
        <w:rPr>
          <w:rFonts w:ascii="Arial" w:eastAsia="Arial" w:hAnsi="Arial" w:cs="Arial"/>
          <w:color w:val="3A403E"/>
          <w:spacing w:val="-17"/>
          <w:w w:val="110"/>
          <w:sz w:val="18"/>
          <w:szCs w:val="18"/>
          <w:lang w:val="en-US"/>
        </w:rPr>
        <w:t xml:space="preserve"> </w:t>
      </w:r>
      <w:r w:rsidRPr="004F3BCF">
        <w:rPr>
          <w:rFonts w:ascii="Arial" w:eastAsia="Arial" w:hAnsi="Arial" w:cs="Arial"/>
          <w:color w:val="515555"/>
          <w:w w:val="110"/>
          <w:sz w:val="18"/>
          <w:szCs w:val="18"/>
          <w:lang w:val="en-US"/>
        </w:rPr>
        <w:t>agencies</w:t>
      </w:r>
      <w:r w:rsidRPr="004F3BCF">
        <w:rPr>
          <w:rFonts w:ascii="Arial" w:eastAsia="Arial" w:hAnsi="Arial" w:cs="Arial"/>
          <w:color w:val="515555"/>
          <w:spacing w:val="-19"/>
          <w:w w:val="110"/>
          <w:sz w:val="18"/>
          <w:szCs w:val="18"/>
          <w:lang w:val="en-US"/>
        </w:rPr>
        <w:t xml:space="preserve"> </w:t>
      </w:r>
      <w:r w:rsidRPr="004F3BCF">
        <w:rPr>
          <w:rFonts w:ascii="Arial" w:eastAsia="Arial" w:hAnsi="Arial" w:cs="Arial"/>
          <w:color w:val="515555"/>
          <w:w w:val="110"/>
          <w:sz w:val="18"/>
          <w:szCs w:val="18"/>
          <w:lang w:val="en-US"/>
        </w:rPr>
        <w:t>it</w:t>
      </w:r>
      <w:r w:rsidRPr="004F3BCF">
        <w:rPr>
          <w:rFonts w:ascii="Arial" w:eastAsia="Arial" w:hAnsi="Arial" w:cs="Arial"/>
          <w:color w:val="515555"/>
          <w:spacing w:val="-15"/>
          <w:w w:val="110"/>
          <w:sz w:val="18"/>
          <w:szCs w:val="18"/>
          <w:lang w:val="en-US"/>
        </w:rPr>
        <w:t xml:space="preserve"> </w:t>
      </w:r>
      <w:r w:rsidRPr="004F3BCF">
        <w:rPr>
          <w:rFonts w:ascii="Arial" w:eastAsia="Arial" w:hAnsi="Arial" w:cs="Arial"/>
          <w:color w:val="515555"/>
          <w:w w:val="110"/>
          <w:sz w:val="18"/>
          <w:szCs w:val="18"/>
          <w:lang w:val="en-US"/>
        </w:rPr>
        <w:t>uses</w:t>
      </w:r>
      <w:r w:rsidRPr="004F3BCF">
        <w:rPr>
          <w:rFonts w:ascii="Arial" w:eastAsia="Arial" w:hAnsi="Arial" w:cs="Arial"/>
          <w:color w:val="515555"/>
          <w:spacing w:val="-20"/>
          <w:w w:val="110"/>
          <w:sz w:val="18"/>
          <w:szCs w:val="18"/>
          <w:lang w:val="en-US"/>
        </w:rPr>
        <w:t xml:space="preserve"> </w:t>
      </w:r>
      <w:r w:rsidRPr="004F3BCF">
        <w:rPr>
          <w:rFonts w:ascii="Arial" w:eastAsia="Arial" w:hAnsi="Arial" w:cs="Arial"/>
          <w:color w:val="515555"/>
          <w:w w:val="110"/>
          <w:sz w:val="18"/>
          <w:szCs w:val="18"/>
          <w:lang w:val="en-US"/>
        </w:rPr>
        <w:t>are</w:t>
      </w:r>
      <w:r w:rsidRPr="004F3BCF">
        <w:rPr>
          <w:rFonts w:ascii="Arial" w:eastAsia="Arial" w:hAnsi="Arial" w:cs="Arial"/>
          <w:color w:val="515555"/>
          <w:spacing w:val="-20"/>
          <w:w w:val="110"/>
          <w:sz w:val="18"/>
          <w:szCs w:val="18"/>
          <w:lang w:val="en-US"/>
        </w:rPr>
        <w:t xml:space="preserve"> </w:t>
      </w:r>
      <w:r w:rsidRPr="004F3BCF">
        <w:rPr>
          <w:rFonts w:ascii="Arial" w:eastAsia="Arial" w:hAnsi="Arial" w:cs="Arial"/>
          <w:color w:val="515555"/>
          <w:w w:val="110"/>
          <w:sz w:val="18"/>
          <w:szCs w:val="18"/>
          <w:lang w:val="en-US"/>
        </w:rPr>
        <w:t>compliant</w:t>
      </w:r>
      <w:r w:rsidRPr="004F3BCF">
        <w:rPr>
          <w:rFonts w:ascii="Arial" w:eastAsia="Arial" w:hAnsi="Arial" w:cs="Arial"/>
          <w:color w:val="515555"/>
          <w:spacing w:val="-12"/>
          <w:w w:val="110"/>
          <w:sz w:val="18"/>
          <w:szCs w:val="18"/>
          <w:lang w:val="en-US"/>
        </w:rPr>
        <w:t xml:space="preserve"> </w:t>
      </w:r>
      <w:r w:rsidRPr="004F3BCF">
        <w:rPr>
          <w:rFonts w:ascii="Arial" w:eastAsia="Arial" w:hAnsi="Arial" w:cs="Arial"/>
          <w:color w:val="515555"/>
          <w:w w:val="110"/>
          <w:sz w:val="18"/>
          <w:szCs w:val="18"/>
          <w:lang w:val="en-US"/>
        </w:rPr>
        <w:t>with the</w:t>
      </w:r>
      <w:r w:rsidRPr="004F3BCF">
        <w:rPr>
          <w:rFonts w:ascii="Arial" w:eastAsia="Arial" w:hAnsi="Arial" w:cs="Arial"/>
          <w:color w:val="515555"/>
          <w:spacing w:val="-11"/>
          <w:w w:val="110"/>
          <w:sz w:val="18"/>
          <w:szCs w:val="18"/>
          <w:lang w:val="en-US"/>
        </w:rPr>
        <w:t xml:space="preserve"> </w:t>
      </w:r>
      <w:r w:rsidRPr="004F3BCF">
        <w:rPr>
          <w:rFonts w:ascii="Arial" w:eastAsia="Arial" w:hAnsi="Arial" w:cs="Arial"/>
          <w:color w:val="515555"/>
          <w:w w:val="110"/>
          <w:sz w:val="18"/>
          <w:szCs w:val="18"/>
          <w:lang w:val="en-US"/>
        </w:rPr>
        <w:t>provisions of</w:t>
      </w:r>
      <w:r w:rsidRPr="004F3BCF">
        <w:rPr>
          <w:rFonts w:ascii="Arial" w:eastAsia="Arial" w:hAnsi="Arial" w:cs="Arial"/>
          <w:color w:val="515555"/>
          <w:spacing w:val="-13"/>
          <w:w w:val="110"/>
          <w:sz w:val="18"/>
          <w:szCs w:val="18"/>
          <w:lang w:val="en-US"/>
        </w:rPr>
        <w:t xml:space="preserve"> </w:t>
      </w:r>
      <w:r w:rsidRPr="004F3BCF">
        <w:rPr>
          <w:rFonts w:ascii="Arial" w:eastAsia="Arial" w:hAnsi="Arial" w:cs="Arial"/>
          <w:color w:val="515555"/>
          <w:w w:val="110"/>
          <w:sz w:val="18"/>
          <w:szCs w:val="18"/>
          <w:lang w:val="en-US"/>
        </w:rPr>
        <w:t>this</w:t>
      </w:r>
      <w:r w:rsidRPr="004F3BCF">
        <w:rPr>
          <w:rFonts w:ascii="Arial" w:eastAsia="Arial" w:hAnsi="Arial" w:cs="Arial"/>
          <w:color w:val="515555"/>
          <w:spacing w:val="-20"/>
          <w:w w:val="110"/>
          <w:sz w:val="18"/>
          <w:szCs w:val="18"/>
          <w:lang w:val="en-US"/>
        </w:rPr>
        <w:t xml:space="preserve"> </w:t>
      </w:r>
      <w:r w:rsidRPr="004F3BCF">
        <w:rPr>
          <w:rFonts w:ascii="Arial" w:eastAsia="Arial" w:hAnsi="Arial" w:cs="Arial"/>
          <w:color w:val="515555"/>
          <w:w w:val="110"/>
          <w:sz w:val="18"/>
          <w:szCs w:val="18"/>
          <w:lang w:val="en-US"/>
        </w:rPr>
        <w:t>Code</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and</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applicable</w:t>
      </w:r>
      <w:r w:rsidRPr="004F3BCF">
        <w:rPr>
          <w:rFonts w:ascii="Arial" w:eastAsia="Arial" w:hAnsi="Arial" w:cs="Arial"/>
          <w:color w:val="515555"/>
          <w:spacing w:val="-1"/>
          <w:w w:val="110"/>
          <w:sz w:val="18"/>
          <w:szCs w:val="18"/>
          <w:lang w:val="en-US"/>
        </w:rPr>
        <w:t xml:space="preserve"> </w:t>
      </w:r>
      <w:r w:rsidRPr="004F3BCF">
        <w:rPr>
          <w:rFonts w:ascii="Arial" w:eastAsia="Arial" w:hAnsi="Arial" w:cs="Arial"/>
          <w:color w:val="6F7171"/>
          <w:w w:val="110"/>
          <w:sz w:val="18"/>
          <w:szCs w:val="18"/>
          <w:lang w:val="en-US"/>
        </w:rPr>
        <w:t>l</w:t>
      </w:r>
      <w:r w:rsidRPr="004F3BCF">
        <w:rPr>
          <w:rFonts w:ascii="Arial" w:eastAsia="Arial" w:hAnsi="Arial" w:cs="Arial"/>
          <w:color w:val="515555"/>
          <w:w w:val="110"/>
          <w:sz w:val="18"/>
          <w:szCs w:val="18"/>
          <w:lang w:val="en-US"/>
        </w:rPr>
        <w:t>a</w:t>
      </w:r>
      <w:r w:rsidRPr="004F3BCF">
        <w:rPr>
          <w:rFonts w:ascii="Arial" w:eastAsia="Arial" w:hAnsi="Arial" w:cs="Arial"/>
          <w:color w:val="6F7171"/>
          <w:w w:val="110"/>
          <w:sz w:val="18"/>
          <w:szCs w:val="18"/>
          <w:lang w:val="en-US"/>
        </w:rPr>
        <w:t>w;</w:t>
      </w:r>
      <w:r w:rsidRPr="004F3BCF">
        <w:rPr>
          <w:rFonts w:ascii="Arial" w:eastAsia="Arial" w:hAnsi="Arial" w:cs="Arial"/>
          <w:color w:val="6F7171"/>
          <w:spacing w:val="-14"/>
          <w:w w:val="110"/>
          <w:sz w:val="18"/>
          <w:szCs w:val="18"/>
          <w:lang w:val="en-US"/>
        </w:rPr>
        <w:t xml:space="preserve"> </w:t>
      </w:r>
      <w:r w:rsidRPr="004F3BCF">
        <w:rPr>
          <w:rFonts w:ascii="Arial" w:eastAsia="Arial" w:hAnsi="Arial" w:cs="Arial"/>
          <w:color w:val="515555"/>
          <w:w w:val="110"/>
          <w:sz w:val="18"/>
          <w:szCs w:val="18"/>
          <w:lang w:val="en-US"/>
        </w:rPr>
        <w:t>and</w:t>
      </w:r>
    </w:p>
    <w:p w:rsidR="004D2E5B" w:rsidRPr="004F3BCF" w:rsidRDefault="004D2E5B" w:rsidP="002D2B48">
      <w:pPr>
        <w:widowControl w:val="0"/>
        <w:numPr>
          <w:ilvl w:val="0"/>
          <w:numId w:val="25"/>
        </w:numPr>
        <w:tabs>
          <w:tab w:val="left" w:pos="1117"/>
        </w:tabs>
        <w:autoSpaceDE w:val="0"/>
        <w:autoSpaceDN w:val="0"/>
        <w:spacing w:before="130" w:after="0" w:line="295" w:lineRule="auto"/>
        <w:ind w:left="797" w:right="8" w:hanging="320"/>
        <w:jc w:val="both"/>
        <w:rPr>
          <w:rFonts w:ascii="Arial" w:eastAsia="Arial" w:hAnsi="Arial" w:cs="Arial"/>
          <w:sz w:val="18"/>
          <w:szCs w:val="18"/>
          <w:lang w:val="en-US"/>
        </w:rPr>
      </w:pPr>
      <w:r w:rsidRPr="004F3BCF">
        <w:rPr>
          <w:rFonts w:ascii="Arial" w:eastAsia="Arial" w:hAnsi="Arial" w:cs="Arial"/>
          <w:color w:val="515555"/>
          <w:w w:val="110"/>
          <w:sz w:val="18"/>
          <w:szCs w:val="18"/>
          <w:lang w:val="en-US"/>
        </w:rPr>
        <w:t>be</w:t>
      </w:r>
      <w:r w:rsidRPr="004F3BCF">
        <w:rPr>
          <w:rFonts w:ascii="Arial" w:eastAsia="Arial" w:hAnsi="Arial" w:cs="Arial"/>
          <w:color w:val="515555"/>
          <w:spacing w:val="-8"/>
          <w:w w:val="110"/>
          <w:sz w:val="18"/>
          <w:szCs w:val="18"/>
          <w:lang w:val="en-US"/>
        </w:rPr>
        <w:t xml:space="preserve"> </w:t>
      </w:r>
      <w:r w:rsidRPr="004F3BCF">
        <w:rPr>
          <w:rFonts w:ascii="Arial" w:eastAsia="Arial" w:hAnsi="Arial" w:cs="Arial"/>
          <w:color w:val="515555"/>
          <w:w w:val="110"/>
          <w:sz w:val="18"/>
          <w:szCs w:val="18"/>
          <w:lang w:val="en-US"/>
        </w:rPr>
        <w:t>responsible</w:t>
      </w:r>
      <w:r w:rsidRPr="004F3BCF">
        <w:rPr>
          <w:rFonts w:ascii="Arial" w:eastAsia="Arial" w:hAnsi="Arial" w:cs="Arial"/>
          <w:color w:val="515555"/>
          <w:spacing w:val="-14"/>
          <w:w w:val="110"/>
          <w:sz w:val="18"/>
          <w:szCs w:val="18"/>
          <w:lang w:val="en-US"/>
        </w:rPr>
        <w:t xml:space="preserve"> </w:t>
      </w:r>
      <w:r w:rsidRPr="004F3BCF">
        <w:rPr>
          <w:rFonts w:ascii="Arial" w:eastAsia="Arial" w:hAnsi="Arial" w:cs="Arial"/>
          <w:color w:val="515555"/>
          <w:w w:val="110"/>
          <w:sz w:val="18"/>
          <w:szCs w:val="18"/>
          <w:lang w:val="en-US"/>
        </w:rPr>
        <w:t>for</w:t>
      </w:r>
      <w:r w:rsidRPr="004F3BCF">
        <w:rPr>
          <w:rFonts w:ascii="Arial" w:eastAsia="Arial" w:hAnsi="Arial" w:cs="Arial"/>
          <w:color w:val="515555"/>
          <w:spacing w:val="-4"/>
          <w:w w:val="110"/>
          <w:sz w:val="18"/>
          <w:szCs w:val="18"/>
          <w:lang w:val="en-US"/>
        </w:rPr>
        <w:t xml:space="preserve"> </w:t>
      </w:r>
      <w:r w:rsidRPr="004F3BCF">
        <w:rPr>
          <w:rFonts w:ascii="Arial" w:eastAsia="Arial" w:hAnsi="Arial" w:cs="Arial"/>
          <w:color w:val="515555"/>
          <w:w w:val="110"/>
          <w:sz w:val="18"/>
          <w:szCs w:val="18"/>
          <w:lang w:val="en-US"/>
        </w:rPr>
        <w:t>payment</w:t>
      </w:r>
      <w:r w:rsidRPr="004F3BCF">
        <w:rPr>
          <w:rFonts w:ascii="Arial" w:eastAsia="Arial" w:hAnsi="Arial" w:cs="Arial"/>
          <w:color w:val="515555"/>
          <w:spacing w:val="-11"/>
          <w:w w:val="110"/>
          <w:sz w:val="18"/>
          <w:szCs w:val="18"/>
          <w:lang w:val="en-US"/>
        </w:rPr>
        <w:t xml:space="preserve"> </w:t>
      </w:r>
      <w:r w:rsidRPr="004F3BCF">
        <w:rPr>
          <w:rFonts w:ascii="Arial" w:eastAsia="Arial" w:hAnsi="Arial" w:cs="Arial"/>
          <w:color w:val="515555"/>
          <w:w w:val="110"/>
          <w:sz w:val="18"/>
          <w:szCs w:val="18"/>
          <w:lang w:val="en-US"/>
        </w:rPr>
        <w:t>of</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all</w:t>
      </w:r>
      <w:r w:rsidRPr="004F3BCF">
        <w:rPr>
          <w:rFonts w:ascii="Arial" w:eastAsia="Arial" w:hAnsi="Arial" w:cs="Arial"/>
          <w:color w:val="515555"/>
          <w:spacing w:val="-13"/>
          <w:w w:val="110"/>
          <w:sz w:val="18"/>
          <w:szCs w:val="18"/>
          <w:lang w:val="en-US"/>
        </w:rPr>
        <w:t xml:space="preserve"> </w:t>
      </w:r>
      <w:r w:rsidRPr="004F3BCF">
        <w:rPr>
          <w:rFonts w:ascii="Arial" w:eastAsia="Arial" w:hAnsi="Arial" w:cs="Arial"/>
          <w:color w:val="515555"/>
          <w:w w:val="110"/>
          <w:sz w:val="18"/>
          <w:szCs w:val="18"/>
          <w:lang w:val="en-US"/>
        </w:rPr>
        <w:t>recruitment-related</w:t>
      </w:r>
      <w:r w:rsidRPr="004F3BCF">
        <w:rPr>
          <w:rFonts w:ascii="Arial" w:eastAsia="Arial" w:hAnsi="Arial" w:cs="Arial"/>
          <w:color w:val="515555"/>
          <w:spacing w:val="-14"/>
          <w:w w:val="110"/>
          <w:sz w:val="18"/>
          <w:szCs w:val="18"/>
          <w:lang w:val="en-US"/>
        </w:rPr>
        <w:t xml:space="preserve"> </w:t>
      </w:r>
      <w:r w:rsidRPr="004F3BCF">
        <w:rPr>
          <w:rFonts w:ascii="Arial" w:eastAsia="Arial" w:hAnsi="Arial" w:cs="Arial"/>
          <w:color w:val="515555"/>
          <w:w w:val="110"/>
          <w:sz w:val="18"/>
          <w:szCs w:val="18"/>
          <w:lang w:val="en-US"/>
        </w:rPr>
        <w:t>fees and</w:t>
      </w:r>
      <w:r w:rsidRPr="004F3BCF">
        <w:rPr>
          <w:rFonts w:ascii="Arial" w:eastAsia="Arial" w:hAnsi="Arial" w:cs="Arial"/>
          <w:color w:val="515555"/>
          <w:spacing w:val="-13"/>
          <w:w w:val="110"/>
          <w:sz w:val="18"/>
          <w:szCs w:val="18"/>
          <w:lang w:val="en-US"/>
        </w:rPr>
        <w:t xml:space="preserve"> </w:t>
      </w:r>
      <w:r w:rsidRPr="004F3BCF">
        <w:rPr>
          <w:rFonts w:ascii="Arial" w:eastAsia="Arial" w:hAnsi="Arial" w:cs="Arial"/>
          <w:color w:val="515555"/>
          <w:w w:val="110"/>
          <w:sz w:val="18"/>
          <w:szCs w:val="18"/>
          <w:lang w:val="en-US"/>
        </w:rPr>
        <w:t>expenses</w:t>
      </w:r>
      <w:r w:rsidRPr="004F3BCF">
        <w:rPr>
          <w:rFonts w:ascii="Arial" w:eastAsia="Arial" w:hAnsi="Arial" w:cs="Arial"/>
          <w:color w:val="515555"/>
          <w:spacing w:val="-15"/>
          <w:w w:val="110"/>
          <w:sz w:val="18"/>
          <w:szCs w:val="18"/>
          <w:lang w:val="en-US"/>
        </w:rPr>
        <w:t xml:space="preserve"> </w:t>
      </w:r>
      <w:r w:rsidRPr="004F3BCF">
        <w:rPr>
          <w:rFonts w:ascii="Arial" w:eastAsia="Arial" w:hAnsi="Arial" w:cs="Arial"/>
          <w:color w:val="515555"/>
          <w:w w:val="110"/>
          <w:sz w:val="18"/>
          <w:szCs w:val="18"/>
          <w:lang w:val="en-US"/>
        </w:rPr>
        <w:t>in</w:t>
      </w:r>
      <w:r w:rsidRPr="004F3BCF">
        <w:rPr>
          <w:rFonts w:ascii="Arial" w:eastAsia="Arial" w:hAnsi="Arial" w:cs="Arial"/>
          <w:color w:val="515555"/>
          <w:spacing w:val="-8"/>
          <w:w w:val="110"/>
          <w:sz w:val="18"/>
          <w:szCs w:val="18"/>
          <w:lang w:val="en-US"/>
        </w:rPr>
        <w:t xml:space="preserve"> </w:t>
      </w:r>
      <w:r w:rsidRPr="004F3BCF">
        <w:rPr>
          <w:rFonts w:ascii="Arial" w:eastAsia="Arial" w:hAnsi="Arial" w:cs="Arial"/>
          <w:color w:val="515555"/>
          <w:w w:val="110"/>
          <w:sz w:val="18"/>
          <w:szCs w:val="18"/>
          <w:lang w:val="en-US"/>
        </w:rPr>
        <w:t>recruiting</w:t>
      </w:r>
      <w:r w:rsidRPr="004F3BCF">
        <w:rPr>
          <w:rFonts w:ascii="Arial" w:eastAsia="Arial" w:hAnsi="Arial" w:cs="Arial"/>
          <w:color w:val="515555"/>
          <w:spacing w:val="-20"/>
          <w:w w:val="110"/>
          <w:sz w:val="18"/>
          <w:szCs w:val="18"/>
          <w:lang w:val="en-US"/>
        </w:rPr>
        <w:t xml:space="preserve"> </w:t>
      </w:r>
      <w:r w:rsidRPr="004F3BCF">
        <w:rPr>
          <w:rFonts w:ascii="Arial" w:eastAsia="Arial" w:hAnsi="Arial" w:cs="Arial"/>
          <w:color w:val="515555"/>
          <w:w w:val="110"/>
          <w:sz w:val="18"/>
          <w:szCs w:val="18"/>
          <w:lang w:val="en-US"/>
        </w:rPr>
        <w:t>foreign</w:t>
      </w:r>
      <w:r w:rsidRPr="004F3BCF">
        <w:rPr>
          <w:rFonts w:ascii="Arial" w:eastAsia="Arial" w:hAnsi="Arial" w:cs="Arial"/>
          <w:color w:val="515555"/>
          <w:spacing w:val="-15"/>
          <w:w w:val="110"/>
          <w:sz w:val="18"/>
          <w:szCs w:val="18"/>
          <w:lang w:val="en-US"/>
        </w:rPr>
        <w:t xml:space="preserve"> </w:t>
      </w:r>
      <w:r w:rsidRPr="004F3BCF">
        <w:rPr>
          <w:rFonts w:ascii="Arial" w:eastAsia="Arial" w:hAnsi="Arial" w:cs="Arial"/>
          <w:color w:val="515555"/>
          <w:w w:val="110"/>
          <w:sz w:val="18"/>
          <w:szCs w:val="18"/>
          <w:lang w:val="en-US"/>
        </w:rPr>
        <w:t>contract</w:t>
      </w:r>
      <w:r w:rsidRPr="004F3BCF">
        <w:rPr>
          <w:rFonts w:ascii="Arial" w:eastAsia="Arial" w:hAnsi="Arial" w:cs="Arial"/>
          <w:color w:val="515555"/>
          <w:spacing w:val="-6"/>
          <w:w w:val="110"/>
          <w:sz w:val="18"/>
          <w:szCs w:val="18"/>
          <w:lang w:val="en-US"/>
        </w:rPr>
        <w:t xml:space="preserve"> </w:t>
      </w:r>
      <w:r w:rsidRPr="004F3BCF">
        <w:rPr>
          <w:rFonts w:ascii="Arial" w:eastAsia="Arial" w:hAnsi="Arial" w:cs="Arial"/>
          <w:color w:val="515555"/>
          <w:w w:val="110"/>
          <w:sz w:val="18"/>
          <w:szCs w:val="18"/>
          <w:lang w:val="en-US"/>
        </w:rPr>
        <w:t>workers</w:t>
      </w:r>
      <w:r w:rsidRPr="004F3BCF">
        <w:rPr>
          <w:rFonts w:ascii="Arial" w:eastAsia="Arial" w:hAnsi="Arial" w:cs="Arial"/>
          <w:color w:val="515555"/>
          <w:spacing w:val="-11"/>
          <w:w w:val="110"/>
          <w:sz w:val="18"/>
          <w:szCs w:val="18"/>
          <w:lang w:val="en-US"/>
        </w:rPr>
        <w:t xml:space="preserve"> </w:t>
      </w:r>
      <w:r w:rsidRPr="004F3BCF">
        <w:rPr>
          <w:rFonts w:ascii="Arial" w:eastAsia="Arial" w:hAnsi="Arial" w:cs="Arial"/>
          <w:color w:val="515555"/>
          <w:w w:val="110"/>
          <w:sz w:val="18"/>
          <w:szCs w:val="18"/>
          <w:lang w:val="en-US"/>
        </w:rPr>
        <w:t>either directly</w:t>
      </w:r>
      <w:r w:rsidRPr="004F3BCF">
        <w:rPr>
          <w:rFonts w:ascii="Arial" w:eastAsia="Arial" w:hAnsi="Arial" w:cs="Arial"/>
          <w:color w:val="515555"/>
          <w:spacing w:val="-22"/>
          <w:w w:val="110"/>
          <w:sz w:val="18"/>
          <w:szCs w:val="18"/>
          <w:lang w:val="en-US"/>
        </w:rPr>
        <w:t xml:space="preserve"> </w:t>
      </w:r>
      <w:r w:rsidRPr="004F3BCF">
        <w:rPr>
          <w:rFonts w:ascii="Arial" w:eastAsia="Arial" w:hAnsi="Arial" w:cs="Arial"/>
          <w:color w:val="515555"/>
          <w:w w:val="110"/>
          <w:sz w:val="18"/>
          <w:szCs w:val="18"/>
          <w:lang w:val="en-US"/>
        </w:rPr>
        <w:t>or</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through</w:t>
      </w:r>
      <w:r w:rsidRPr="004F3BCF">
        <w:rPr>
          <w:rFonts w:ascii="Arial" w:eastAsia="Arial" w:hAnsi="Arial" w:cs="Arial"/>
          <w:color w:val="515555"/>
          <w:spacing w:val="-11"/>
          <w:w w:val="110"/>
          <w:sz w:val="18"/>
          <w:szCs w:val="18"/>
          <w:lang w:val="en-US"/>
        </w:rPr>
        <w:t xml:space="preserve"> </w:t>
      </w:r>
      <w:r w:rsidRPr="004F3BCF">
        <w:rPr>
          <w:rFonts w:ascii="Arial" w:eastAsia="Arial" w:hAnsi="Arial" w:cs="Arial"/>
          <w:color w:val="515555"/>
          <w:w w:val="110"/>
          <w:sz w:val="18"/>
          <w:szCs w:val="18"/>
          <w:lang w:val="en-US"/>
        </w:rPr>
        <w:t>third</w:t>
      </w:r>
      <w:r w:rsidRPr="004F3BCF">
        <w:rPr>
          <w:rFonts w:ascii="Arial" w:eastAsia="Arial" w:hAnsi="Arial" w:cs="Arial"/>
          <w:color w:val="515555"/>
          <w:spacing w:val="-11"/>
          <w:w w:val="110"/>
          <w:sz w:val="18"/>
          <w:szCs w:val="18"/>
          <w:lang w:val="en-US"/>
        </w:rPr>
        <w:t xml:space="preserve"> </w:t>
      </w:r>
      <w:r w:rsidRPr="004F3BCF">
        <w:rPr>
          <w:rFonts w:ascii="Arial" w:eastAsia="Arial" w:hAnsi="Arial" w:cs="Arial"/>
          <w:color w:val="515555"/>
          <w:w w:val="110"/>
          <w:sz w:val="18"/>
          <w:szCs w:val="18"/>
          <w:lang w:val="en-US"/>
        </w:rPr>
        <w:t>party</w:t>
      </w:r>
      <w:r w:rsidRPr="004F3BCF">
        <w:rPr>
          <w:rFonts w:ascii="Arial" w:eastAsia="Arial" w:hAnsi="Arial" w:cs="Arial"/>
          <w:color w:val="515555"/>
          <w:spacing w:val="-19"/>
          <w:w w:val="110"/>
          <w:sz w:val="18"/>
          <w:szCs w:val="18"/>
          <w:lang w:val="en-US"/>
        </w:rPr>
        <w:t xml:space="preserve"> </w:t>
      </w:r>
      <w:r w:rsidRPr="004F3BCF">
        <w:rPr>
          <w:rFonts w:ascii="Arial" w:eastAsia="Arial" w:hAnsi="Arial" w:cs="Arial"/>
          <w:color w:val="515555"/>
          <w:w w:val="110"/>
          <w:sz w:val="18"/>
          <w:szCs w:val="18"/>
          <w:lang w:val="en-US"/>
        </w:rPr>
        <w:t>agencies</w:t>
      </w:r>
      <w:r w:rsidRPr="004F3BCF">
        <w:rPr>
          <w:rFonts w:ascii="Arial" w:eastAsia="Arial" w:hAnsi="Arial" w:cs="Arial"/>
          <w:color w:val="6F7171"/>
          <w:w w:val="110"/>
          <w:sz w:val="18"/>
          <w:szCs w:val="18"/>
          <w:lang w:val="en-US"/>
        </w:rPr>
        <w:t>.</w:t>
      </w:r>
    </w:p>
    <w:p w:rsidR="004D2E5B" w:rsidRPr="004F3BCF" w:rsidRDefault="004D2E5B" w:rsidP="002D2B48">
      <w:pPr>
        <w:widowControl w:val="0"/>
        <w:autoSpaceDE w:val="0"/>
        <w:autoSpaceDN w:val="0"/>
        <w:spacing w:before="7" w:after="0" w:line="240" w:lineRule="auto"/>
        <w:ind w:left="797"/>
        <w:rPr>
          <w:rFonts w:ascii="Arial" w:eastAsia="Arial" w:hAnsi="Arial" w:cs="Arial"/>
          <w:sz w:val="18"/>
          <w:szCs w:val="18"/>
          <w:lang w:val="en-US"/>
        </w:rPr>
      </w:pPr>
    </w:p>
    <w:p w:rsidR="004D2E5B" w:rsidRPr="007937CF" w:rsidRDefault="004D2E5B" w:rsidP="002D2B48">
      <w:pPr>
        <w:widowControl w:val="0"/>
        <w:autoSpaceDE w:val="0"/>
        <w:autoSpaceDN w:val="0"/>
        <w:spacing w:after="0" w:line="240" w:lineRule="auto"/>
        <w:ind w:left="797"/>
        <w:outlineLvl w:val="3"/>
        <w:rPr>
          <w:rFonts w:ascii="Arial" w:eastAsia="Arial" w:hAnsi="Arial" w:cs="Arial"/>
          <w:b/>
          <w:bCs/>
          <w:sz w:val="20"/>
          <w:lang w:val="en-US"/>
        </w:rPr>
      </w:pPr>
      <w:r w:rsidRPr="007937CF">
        <w:rPr>
          <w:rFonts w:ascii="Arial" w:eastAsia="Arial" w:hAnsi="Arial" w:cs="Arial"/>
          <w:b/>
          <w:bCs/>
          <w:color w:val="296AA1"/>
          <w:w w:val="105"/>
          <w:sz w:val="20"/>
          <w:lang w:val="en-US"/>
        </w:rPr>
        <w:t>Working hours</w:t>
      </w:r>
      <w:r w:rsidRPr="007937CF">
        <w:rPr>
          <w:rFonts w:ascii="Arial" w:eastAsia="Arial" w:hAnsi="Arial" w:cs="Arial"/>
          <w:b/>
          <w:bCs/>
          <w:color w:val="517D97"/>
          <w:w w:val="105"/>
          <w:sz w:val="20"/>
          <w:lang w:val="en-US"/>
        </w:rPr>
        <w:t xml:space="preserve">, </w:t>
      </w:r>
      <w:r w:rsidRPr="007937CF">
        <w:rPr>
          <w:rFonts w:ascii="Arial" w:eastAsia="Arial" w:hAnsi="Arial" w:cs="Arial"/>
          <w:b/>
          <w:bCs/>
          <w:color w:val="296AA1"/>
          <w:w w:val="105"/>
          <w:sz w:val="20"/>
          <w:lang w:val="en-US"/>
        </w:rPr>
        <w:t xml:space="preserve">wages </w:t>
      </w:r>
      <w:r w:rsidRPr="007937CF">
        <w:rPr>
          <w:rFonts w:ascii="Arial" w:eastAsia="Arial" w:hAnsi="Arial" w:cs="Arial"/>
          <w:b/>
          <w:bCs/>
          <w:color w:val="4078AA"/>
          <w:w w:val="105"/>
          <w:sz w:val="20"/>
          <w:lang w:val="en-US"/>
        </w:rPr>
        <w:t xml:space="preserve">and </w:t>
      </w:r>
      <w:r w:rsidRPr="007937CF">
        <w:rPr>
          <w:rFonts w:ascii="Arial" w:eastAsia="Arial" w:hAnsi="Arial" w:cs="Arial"/>
          <w:b/>
          <w:bCs/>
          <w:color w:val="296AA1"/>
          <w:w w:val="105"/>
          <w:sz w:val="20"/>
          <w:lang w:val="en-US"/>
        </w:rPr>
        <w:t>benefits</w:t>
      </w:r>
    </w:p>
    <w:p w:rsidR="004D2E5B" w:rsidRPr="004F3BCF" w:rsidRDefault="004D2E5B" w:rsidP="002D2B48">
      <w:pPr>
        <w:widowControl w:val="0"/>
        <w:autoSpaceDE w:val="0"/>
        <w:autoSpaceDN w:val="0"/>
        <w:spacing w:before="7" w:after="0" w:line="240" w:lineRule="auto"/>
        <w:ind w:left="797"/>
        <w:rPr>
          <w:rFonts w:ascii="Arial" w:eastAsia="Arial" w:hAnsi="Arial" w:cs="Arial"/>
          <w:b/>
          <w:sz w:val="18"/>
          <w:szCs w:val="18"/>
          <w:lang w:val="en-US"/>
        </w:rPr>
      </w:pPr>
    </w:p>
    <w:p w:rsidR="004D2E5B" w:rsidRPr="004F3BCF" w:rsidRDefault="004D2E5B" w:rsidP="002D2B48">
      <w:pPr>
        <w:widowControl w:val="0"/>
        <w:autoSpaceDE w:val="0"/>
        <w:autoSpaceDN w:val="0"/>
        <w:spacing w:after="0" w:line="240" w:lineRule="auto"/>
        <w:ind w:left="797"/>
        <w:rPr>
          <w:rFonts w:ascii="Arial" w:eastAsia="Arial" w:hAnsi="Arial" w:cs="Arial"/>
          <w:sz w:val="18"/>
          <w:szCs w:val="18"/>
          <w:lang w:val="en-US"/>
        </w:rPr>
      </w:pPr>
      <w:r w:rsidRPr="004F3BCF">
        <w:rPr>
          <w:rFonts w:ascii="Arial" w:eastAsia="Arial" w:hAnsi="Arial" w:cs="Arial"/>
          <w:color w:val="515555"/>
          <w:w w:val="110"/>
          <w:sz w:val="18"/>
          <w:szCs w:val="18"/>
          <w:lang w:val="en-US"/>
        </w:rPr>
        <w:t>Suppliers must:</w:t>
      </w:r>
    </w:p>
    <w:p w:rsidR="004D2E5B" w:rsidRPr="004F3BCF" w:rsidRDefault="004D2E5B" w:rsidP="002D2B48">
      <w:pPr>
        <w:widowControl w:val="0"/>
        <w:autoSpaceDE w:val="0"/>
        <w:autoSpaceDN w:val="0"/>
        <w:spacing w:before="8" w:after="0" w:line="240" w:lineRule="auto"/>
        <w:ind w:left="797"/>
        <w:rPr>
          <w:rFonts w:ascii="Arial" w:eastAsia="Arial" w:hAnsi="Arial" w:cs="Arial"/>
          <w:sz w:val="18"/>
          <w:szCs w:val="18"/>
          <w:lang w:val="en-US"/>
        </w:rPr>
      </w:pPr>
    </w:p>
    <w:p w:rsidR="004D2E5B" w:rsidRPr="004F3BCF" w:rsidRDefault="004D2E5B" w:rsidP="002D2B48">
      <w:pPr>
        <w:widowControl w:val="0"/>
        <w:numPr>
          <w:ilvl w:val="0"/>
          <w:numId w:val="24"/>
        </w:numPr>
        <w:tabs>
          <w:tab w:val="left" w:pos="1116"/>
        </w:tabs>
        <w:autoSpaceDE w:val="0"/>
        <w:autoSpaceDN w:val="0"/>
        <w:spacing w:after="0" w:line="285" w:lineRule="auto"/>
        <w:ind w:left="797" w:right="138" w:hanging="317"/>
        <w:rPr>
          <w:rFonts w:ascii="Arial" w:eastAsia="Arial" w:hAnsi="Arial" w:cs="Arial"/>
          <w:sz w:val="18"/>
          <w:szCs w:val="18"/>
          <w:lang w:val="en-US"/>
        </w:rPr>
      </w:pPr>
      <w:r w:rsidRPr="004F3BCF">
        <w:rPr>
          <w:rFonts w:ascii="Arial" w:eastAsia="Arial" w:hAnsi="Arial" w:cs="Arial"/>
          <w:color w:val="515555"/>
          <w:w w:val="110"/>
          <w:sz w:val="18"/>
          <w:szCs w:val="18"/>
          <w:lang w:val="en-US"/>
        </w:rPr>
        <w:t>follow</w:t>
      </w:r>
      <w:r w:rsidRPr="004F3BCF">
        <w:rPr>
          <w:rFonts w:ascii="Arial" w:eastAsia="Arial" w:hAnsi="Arial" w:cs="Arial"/>
          <w:color w:val="515555"/>
          <w:spacing w:val="-14"/>
          <w:w w:val="110"/>
          <w:sz w:val="18"/>
          <w:szCs w:val="18"/>
          <w:lang w:val="en-US"/>
        </w:rPr>
        <w:t xml:space="preserve"> </w:t>
      </w:r>
      <w:r w:rsidRPr="004F3BCF">
        <w:rPr>
          <w:rFonts w:ascii="Arial" w:eastAsia="Arial" w:hAnsi="Arial" w:cs="Arial"/>
          <w:color w:val="515555"/>
          <w:w w:val="110"/>
          <w:sz w:val="18"/>
          <w:szCs w:val="18"/>
          <w:lang w:val="en-US"/>
        </w:rPr>
        <w:t>all</w:t>
      </w:r>
      <w:r w:rsidRPr="004F3BCF">
        <w:rPr>
          <w:rFonts w:ascii="Arial" w:eastAsia="Arial" w:hAnsi="Arial" w:cs="Arial"/>
          <w:color w:val="515555"/>
          <w:spacing w:val="-18"/>
          <w:w w:val="110"/>
          <w:sz w:val="18"/>
          <w:szCs w:val="18"/>
          <w:lang w:val="en-US"/>
        </w:rPr>
        <w:t xml:space="preserve"> </w:t>
      </w:r>
      <w:r w:rsidRPr="004F3BCF">
        <w:rPr>
          <w:rFonts w:ascii="Arial" w:eastAsia="Arial" w:hAnsi="Arial" w:cs="Arial"/>
          <w:color w:val="515555"/>
          <w:w w:val="110"/>
          <w:sz w:val="18"/>
          <w:szCs w:val="18"/>
          <w:lang w:val="en-US"/>
        </w:rPr>
        <w:t>applicable</w:t>
      </w:r>
      <w:r w:rsidRPr="004F3BCF">
        <w:rPr>
          <w:rFonts w:ascii="Arial" w:eastAsia="Arial" w:hAnsi="Arial" w:cs="Arial"/>
          <w:color w:val="515555"/>
          <w:spacing w:val="-9"/>
          <w:w w:val="110"/>
          <w:sz w:val="18"/>
          <w:szCs w:val="18"/>
          <w:lang w:val="en-US"/>
        </w:rPr>
        <w:t xml:space="preserve"> </w:t>
      </w:r>
      <w:r w:rsidRPr="004F3BCF">
        <w:rPr>
          <w:rFonts w:ascii="Arial" w:eastAsia="Arial" w:hAnsi="Arial" w:cs="Arial"/>
          <w:color w:val="515555"/>
          <w:w w:val="110"/>
          <w:sz w:val="18"/>
          <w:szCs w:val="18"/>
          <w:lang w:val="en-US"/>
        </w:rPr>
        <w:t>laws</w:t>
      </w:r>
      <w:r w:rsidRPr="004F3BCF">
        <w:rPr>
          <w:rFonts w:ascii="Arial" w:eastAsia="Arial" w:hAnsi="Arial" w:cs="Arial"/>
          <w:color w:val="515555"/>
          <w:spacing w:val="-14"/>
          <w:w w:val="110"/>
          <w:sz w:val="18"/>
          <w:szCs w:val="18"/>
          <w:lang w:val="en-US"/>
        </w:rPr>
        <w:t xml:space="preserve"> </w:t>
      </w:r>
      <w:r w:rsidRPr="004F3BCF">
        <w:rPr>
          <w:rFonts w:ascii="Arial" w:eastAsia="Arial" w:hAnsi="Arial" w:cs="Arial"/>
          <w:color w:val="515555"/>
          <w:w w:val="110"/>
          <w:sz w:val="18"/>
          <w:szCs w:val="18"/>
          <w:lang w:val="en-US"/>
        </w:rPr>
        <w:t>and</w:t>
      </w:r>
      <w:r w:rsidRPr="004F3BCF">
        <w:rPr>
          <w:rFonts w:ascii="Arial" w:eastAsia="Arial" w:hAnsi="Arial" w:cs="Arial"/>
          <w:color w:val="515555"/>
          <w:spacing w:val="-13"/>
          <w:w w:val="110"/>
          <w:sz w:val="18"/>
          <w:szCs w:val="18"/>
          <w:lang w:val="en-US"/>
        </w:rPr>
        <w:t xml:space="preserve"> </w:t>
      </w:r>
      <w:r w:rsidRPr="004F3BCF">
        <w:rPr>
          <w:rFonts w:ascii="Arial" w:eastAsia="Arial" w:hAnsi="Arial" w:cs="Arial"/>
          <w:color w:val="515555"/>
          <w:w w:val="110"/>
          <w:sz w:val="18"/>
          <w:szCs w:val="18"/>
          <w:lang w:val="en-US"/>
        </w:rPr>
        <w:t>regulations</w:t>
      </w:r>
      <w:r w:rsidRPr="004F3BCF">
        <w:rPr>
          <w:rFonts w:ascii="Arial" w:eastAsia="Arial" w:hAnsi="Arial" w:cs="Arial"/>
          <w:color w:val="515555"/>
          <w:spacing w:val="-13"/>
          <w:w w:val="110"/>
          <w:sz w:val="18"/>
          <w:szCs w:val="18"/>
          <w:lang w:val="en-US"/>
        </w:rPr>
        <w:t xml:space="preserve"> </w:t>
      </w:r>
      <w:r w:rsidRPr="004F3BCF">
        <w:rPr>
          <w:rFonts w:ascii="Arial" w:eastAsia="Arial" w:hAnsi="Arial" w:cs="Arial"/>
          <w:color w:val="515555"/>
          <w:w w:val="110"/>
          <w:sz w:val="18"/>
          <w:szCs w:val="18"/>
          <w:lang w:val="en-US"/>
        </w:rPr>
        <w:t>with</w:t>
      </w:r>
      <w:r w:rsidRPr="004F3BCF">
        <w:rPr>
          <w:rFonts w:ascii="Arial" w:eastAsia="Arial" w:hAnsi="Arial" w:cs="Arial"/>
          <w:color w:val="515555"/>
          <w:spacing w:val="-27"/>
          <w:w w:val="110"/>
          <w:sz w:val="18"/>
          <w:szCs w:val="18"/>
          <w:lang w:val="en-US"/>
        </w:rPr>
        <w:t xml:space="preserve"> </w:t>
      </w:r>
      <w:r w:rsidRPr="004F3BCF">
        <w:rPr>
          <w:rFonts w:ascii="Arial" w:eastAsia="Arial" w:hAnsi="Arial" w:cs="Arial"/>
          <w:color w:val="515555"/>
          <w:w w:val="110"/>
          <w:sz w:val="18"/>
          <w:szCs w:val="18"/>
          <w:lang w:val="en-US"/>
        </w:rPr>
        <w:t>respect</w:t>
      </w:r>
      <w:r w:rsidRPr="004F3BCF">
        <w:rPr>
          <w:rFonts w:ascii="Arial" w:eastAsia="Arial" w:hAnsi="Arial" w:cs="Arial"/>
          <w:color w:val="515555"/>
          <w:spacing w:val="-7"/>
          <w:w w:val="110"/>
          <w:sz w:val="18"/>
          <w:szCs w:val="18"/>
          <w:lang w:val="en-US"/>
        </w:rPr>
        <w:t xml:space="preserve"> </w:t>
      </w:r>
      <w:r w:rsidRPr="004F3BCF">
        <w:rPr>
          <w:rFonts w:ascii="Arial" w:eastAsia="Arial" w:hAnsi="Arial" w:cs="Arial"/>
          <w:color w:val="515555"/>
          <w:w w:val="110"/>
          <w:sz w:val="18"/>
          <w:szCs w:val="18"/>
          <w:lang w:val="en-US"/>
        </w:rPr>
        <w:t xml:space="preserve">to wages, working hours and workers </w:t>
      </w:r>
      <w:r w:rsidRPr="004F3BCF">
        <w:rPr>
          <w:rFonts w:ascii="Arial" w:eastAsia="Arial" w:hAnsi="Arial" w:cs="Arial"/>
          <w:color w:val="6F7171"/>
          <w:w w:val="110"/>
          <w:sz w:val="18"/>
          <w:szCs w:val="18"/>
          <w:lang w:val="en-US"/>
        </w:rPr>
        <w:t>c</w:t>
      </w:r>
      <w:r w:rsidRPr="004F3BCF">
        <w:rPr>
          <w:rFonts w:ascii="Arial" w:eastAsia="Arial" w:hAnsi="Arial" w:cs="Arial"/>
          <w:color w:val="515555"/>
          <w:w w:val="110"/>
          <w:sz w:val="18"/>
          <w:szCs w:val="18"/>
          <w:lang w:val="en-US"/>
        </w:rPr>
        <w:t>ompensat</w:t>
      </w:r>
      <w:r w:rsidRPr="004F3BCF">
        <w:rPr>
          <w:rFonts w:ascii="Arial" w:eastAsia="Arial" w:hAnsi="Arial" w:cs="Arial"/>
          <w:color w:val="6F7171"/>
          <w:w w:val="110"/>
          <w:sz w:val="18"/>
          <w:szCs w:val="18"/>
          <w:lang w:val="en-US"/>
        </w:rPr>
        <w:t>i</w:t>
      </w:r>
      <w:r w:rsidRPr="004F3BCF">
        <w:rPr>
          <w:rFonts w:ascii="Arial" w:eastAsia="Arial" w:hAnsi="Arial" w:cs="Arial"/>
          <w:color w:val="515555"/>
          <w:w w:val="110"/>
          <w:sz w:val="18"/>
          <w:szCs w:val="18"/>
          <w:lang w:val="en-US"/>
        </w:rPr>
        <w:t>on</w:t>
      </w:r>
      <w:r w:rsidRPr="004F3BCF">
        <w:rPr>
          <w:rFonts w:ascii="Arial" w:eastAsia="Arial" w:hAnsi="Arial" w:cs="Arial"/>
          <w:color w:val="3A403E"/>
          <w:w w:val="110"/>
          <w:sz w:val="18"/>
          <w:szCs w:val="18"/>
          <w:lang w:val="en-US"/>
        </w:rPr>
        <w:t xml:space="preserve"> insurance</w:t>
      </w:r>
      <w:r w:rsidRPr="004F3BCF">
        <w:rPr>
          <w:rFonts w:ascii="Arial" w:eastAsia="Arial" w:hAnsi="Arial" w:cs="Arial"/>
          <w:color w:val="6F7171"/>
          <w:w w:val="110"/>
          <w:sz w:val="18"/>
          <w:szCs w:val="18"/>
          <w:lang w:val="en-US"/>
        </w:rPr>
        <w:t>;</w:t>
      </w:r>
    </w:p>
    <w:p w:rsidR="004D2E5B" w:rsidRPr="004F3BCF" w:rsidRDefault="004D2E5B" w:rsidP="002D2B48">
      <w:pPr>
        <w:widowControl w:val="0"/>
        <w:autoSpaceDE w:val="0"/>
        <w:autoSpaceDN w:val="0"/>
        <w:spacing w:before="3" w:after="0" w:line="240" w:lineRule="auto"/>
        <w:ind w:left="797"/>
        <w:rPr>
          <w:rFonts w:ascii="Arial" w:eastAsia="Arial" w:hAnsi="Arial" w:cs="Arial"/>
          <w:sz w:val="18"/>
          <w:szCs w:val="18"/>
          <w:lang w:val="en-US"/>
        </w:rPr>
      </w:pPr>
    </w:p>
    <w:p w:rsidR="004D2E5B" w:rsidRPr="004F3BCF" w:rsidRDefault="004D2E5B" w:rsidP="002D2B48">
      <w:pPr>
        <w:widowControl w:val="0"/>
        <w:numPr>
          <w:ilvl w:val="0"/>
          <w:numId w:val="24"/>
        </w:numPr>
        <w:tabs>
          <w:tab w:val="left" w:pos="1116"/>
        </w:tabs>
        <w:autoSpaceDE w:val="0"/>
        <w:autoSpaceDN w:val="0"/>
        <w:spacing w:after="0" w:line="290" w:lineRule="auto"/>
        <w:ind w:left="797" w:right="109" w:hanging="317"/>
        <w:rPr>
          <w:rFonts w:ascii="Arial" w:eastAsia="Arial" w:hAnsi="Arial" w:cs="Arial"/>
          <w:sz w:val="18"/>
          <w:szCs w:val="18"/>
          <w:lang w:val="en-US"/>
        </w:rPr>
      </w:pPr>
      <w:r w:rsidRPr="004F3BCF">
        <w:rPr>
          <w:rFonts w:ascii="Arial" w:eastAsia="Arial" w:hAnsi="Arial" w:cs="Arial"/>
          <w:color w:val="515555"/>
          <w:w w:val="110"/>
          <w:sz w:val="18"/>
          <w:szCs w:val="18"/>
          <w:lang w:val="en-US"/>
        </w:rPr>
        <w:t xml:space="preserve">ensure that all workers receive their legally mandated minimum </w:t>
      </w:r>
      <w:r w:rsidRPr="004F3BCF">
        <w:rPr>
          <w:rFonts w:ascii="Arial" w:eastAsia="Arial" w:hAnsi="Arial" w:cs="Arial"/>
          <w:color w:val="515555"/>
          <w:spacing w:val="-4"/>
          <w:w w:val="110"/>
          <w:sz w:val="18"/>
          <w:szCs w:val="18"/>
          <w:lang w:val="en-US"/>
        </w:rPr>
        <w:t>wages</w:t>
      </w:r>
      <w:r w:rsidRPr="004F3BCF">
        <w:rPr>
          <w:rFonts w:ascii="Arial" w:eastAsia="Arial" w:hAnsi="Arial" w:cs="Arial"/>
          <w:color w:val="6F7171"/>
          <w:spacing w:val="-4"/>
          <w:w w:val="110"/>
          <w:sz w:val="18"/>
          <w:szCs w:val="18"/>
          <w:lang w:val="en-US"/>
        </w:rPr>
        <w:t xml:space="preserve">, </w:t>
      </w:r>
      <w:r w:rsidRPr="004F3BCF">
        <w:rPr>
          <w:rFonts w:ascii="Arial" w:eastAsia="Arial" w:hAnsi="Arial" w:cs="Arial"/>
          <w:color w:val="515555"/>
          <w:w w:val="110"/>
          <w:sz w:val="18"/>
          <w:szCs w:val="18"/>
          <w:lang w:val="en-US"/>
        </w:rPr>
        <w:t>benefits, superannuation, leave ent</w:t>
      </w:r>
      <w:r w:rsidRPr="004F3BCF">
        <w:rPr>
          <w:rFonts w:ascii="Arial" w:eastAsia="Arial" w:hAnsi="Arial" w:cs="Arial"/>
          <w:color w:val="1C2220"/>
          <w:w w:val="110"/>
          <w:sz w:val="18"/>
          <w:szCs w:val="18"/>
          <w:lang w:val="en-US"/>
        </w:rPr>
        <w:t>i</w:t>
      </w:r>
      <w:r w:rsidRPr="004F3BCF">
        <w:rPr>
          <w:rFonts w:ascii="Arial" w:eastAsia="Arial" w:hAnsi="Arial" w:cs="Arial"/>
          <w:color w:val="515555"/>
          <w:w w:val="110"/>
          <w:sz w:val="18"/>
          <w:szCs w:val="18"/>
          <w:lang w:val="en-US"/>
        </w:rPr>
        <w:t>tlements</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and</w:t>
      </w:r>
      <w:r w:rsidRPr="004F3BCF">
        <w:rPr>
          <w:rFonts w:ascii="Arial" w:eastAsia="Arial" w:hAnsi="Arial" w:cs="Arial"/>
          <w:color w:val="515555"/>
          <w:spacing w:val="-13"/>
          <w:w w:val="110"/>
          <w:sz w:val="18"/>
          <w:szCs w:val="18"/>
          <w:lang w:val="en-US"/>
        </w:rPr>
        <w:t xml:space="preserve"> </w:t>
      </w:r>
      <w:r w:rsidRPr="004F3BCF">
        <w:rPr>
          <w:rFonts w:ascii="Arial" w:eastAsia="Arial" w:hAnsi="Arial" w:cs="Arial"/>
          <w:color w:val="515555"/>
          <w:w w:val="110"/>
          <w:sz w:val="18"/>
          <w:szCs w:val="18"/>
          <w:lang w:val="en-US"/>
        </w:rPr>
        <w:t>time</w:t>
      </w:r>
      <w:r w:rsidRPr="004F3BCF">
        <w:rPr>
          <w:rFonts w:ascii="Arial" w:eastAsia="Arial" w:hAnsi="Arial" w:cs="Arial"/>
          <w:color w:val="515555"/>
          <w:spacing w:val="-21"/>
          <w:w w:val="110"/>
          <w:sz w:val="18"/>
          <w:szCs w:val="18"/>
          <w:lang w:val="en-US"/>
        </w:rPr>
        <w:t xml:space="preserve"> </w:t>
      </w:r>
      <w:r w:rsidRPr="004F3BCF">
        <w:rPr>
          <w:rFonts w:ascii="Arial" w:eastAsia="Arial" w:hAnsi="Arial" w:cs="Arial"/>
          <w:color w:val="515555"/>
          <w:w w:val="110"/>
          <w:sz w:val="18"/>
          <w:szCs w:val="18"/>
          <w:lang w:val="en-US"/>
        </w:rPr>
        <w:t>off</w:t>
      </w:r>
      <w:r w:rsidRPr="004F3BCF">
        <w:rPr>
          <w:rFonts w:ascii="Arial" w:eastAsia="Arial" w:hAnsi="Arial" w:cs="Arial"/>
          <w:color w:val="515555"/>
          <w:spacing w:val="-17"/>
          <w:w w:val="110"/>
          <w:sz w:val="18"/>
          <w:szCs w:val="18"/>
          <w:lang w:val="en-US"/>
        </w:rPr>
        <w:t xml:space="preserve"> </w:t>
      </w:r>
      <w:r w:rsidRPr="004F3BCF">
        <w:rPr>
          <w:rFonts w:ascii="Arial" w:eastAsia="Arial" w:hAnsi="Arial" w:cs="Arial"/>
          <w:color w:val="515555"/>
          <w:w w:val="110"/>
          <w:sz w:val="18"/>
          <w:szCs w:val="18"/>
          <w:lang w:val="en-US"/>
        </w:rPr>
        <w:t>for</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legally</w:t>
      </w:r>
      <w:r w:rsidRPr="004F3BCF">
        <w:rPr>
          <w:rFonts w:ascii="Arial" w:eastAsia="Arial" w:hAnsi="Arial" w:cs="Arial"/>
          <w:color w:val="515555"/>
          <w:spacing w:val="-21"/>
          <w:w w:val="110"/>
          <w:sz w:val="18"/>
          <w:szCs w:val="18"/>
          <w:lang w:val="en-US"/>
        </w:rPr>
        <w:t xml:space="preserve"> </w:t>
      </w:r>
      <w:r w:rsidRPr="004F3BCF">
        <w:rPr>
          <w:rFonts w:ascii="Arial" w:eastAsia="Arial" w:hAnsi="Arial" w:cs="Arial"/>
          <w:color w:val="515555"/>
          <w:w w:val="110"/>
          <w:sz w:val="18"/>
          <w:szCs w:val="18"/>
          <w:lang w:val="en-US"/>
        </w:rPr>
        <w:t>recognised</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holidays; and</w:t>
      </w:r>
    </w:p>
    <w:p w:rsidR="004D2E5B" w:rsidRPr="004F3BCF" w:rsidRDefault="004D2E5B" w:rsidP="002D2B48">
      <w:pPr>
        <w:widowControl w:val="0"/>
        <w:autoSpaceDE w:val="0"/>
        <w:autoSpaceDN w:val="0"/>
        <w:spacing w:before="8" w:after="0" w:line="240" w:lineRule="auto"/>
        <w:ind w:left="797"/>
        <w:rPr>
          <w:rFonts w:ascii="Arial" w:eastAsia="Arial" w:hAnsi="Arial" w:cs="Arial"/>
          <w:sz w:val="18"/>
          <w:szCs w:val="18"/>
          <w:lang w:val="en-US"/>
        </w:rPr>
      </w:pPr>
    </w:p>
    <w:p w:rsidR="004D2E5B" w:rsidRPr="004F3BCF" w:rsidRDefault="004D2E5B" w:rsidP="002D2B48">
      <w:pPr>
        <w:widowControl w:val="0"/>
        <w:numPr>
          <w:ilvl w:val="0"/>
          <w:numId w:val="24"/>
        </w:numPr>
        <w:tabs>
          <w:tab w:val="left" w:pos="1117"/>
        </w:tabs>
        <w:autoSpaceDE w:val="0"/>
        <w:autoSpaceDN w:val="0"/>
        <w:spacing w:before="95" w:after="0" w:line="240" w:lineRule="auto"/>
        <w:ind w:left="797" w:right="90" w:hanging="320"/>
        <w:outlineLvl w:val="3"/>
        <w:rPr>
          <w:rFonts w:ascii="Arial" w:eastAsia="Arial" w:hAnsi="Arial" w:cs="Arial"/>
          <w:b/>
          <w:bCs/>
          <w:color w:val="296AA1"/>
          <w:w w:val="105"/>
          <w:sz w:val="18"/>
          <w:szCs w:val="18"/>
          <w:lang w:val="en-US"/>
        </w:rPr>
      </w:pPr>
      <w:r w:rsidRPr="004F3BCF">
        <w:rPr>
          <w:rFonts w:ascii="Arial" w:eastAsia="Arial" w:hAnsi="Arial" w:cs="Arial"/>
          <w:color w:val="3A403E"/>
          <w:w w:val="110"/>
          <w:sz w:val="18"/>
          <w:szCs w:val="18"/>
          <w:lang w:val="en-US"/>
        </w:rPr>
        <w:t>pay</w:t>
      </w:r>
      <w:r w:rsidRPr="004F3BCF">
        <w:rPr>
          <w:rFonts w:ascii="Arial" w:eastAsia="Arial" w:hAnsi="Arial" w:cs="Arial"/>
          <w:color w:val="3A403E"/>
          <w:spacing w:val="-3"/>
          <w:w w:val="110"/>
          <w:sz w:val="18"/>
          <w:szCs w:val="18"/>
          <w:lang w:val="en-US"/>
        </w:rPr>
        <w:t xml:space="preserve"> </w:t>
      </w:r>
      <w:r w:rsidRPr="004F3BCF">
        <w:rPr>
          <w:rFonts w:ascii="Arial" w:eastAsia="Arial" w:hAnsi="Arial" w:cs="Arial"/>
          <w:color w:val="515555"/>
          <w:spacing w:val="-5"/>
          <w:w w:val="110"/>
          <w:sz w:val="18"/>
          <w:szCs w:val="18"/>
          <w:lang w:val="en-US"/>
        </w:rPr>
        <w:t>workers</w:t>
      </w:r>
      <w:r w:rsidRPr="004F3BCF">
        <w:rPr>
          <w:rFonts w:ascii="Arial" w:eastAsia="Arial" w:hAnsi="Arial" w:cs="Arial"/>
          <w:color w:val="6F7171"/>
          <w:spacing w:val="-5"/>
          <w:w w:val="110"/>
          <w:sz w:val="18"/>
          <w:szCs w:val="18"/>
          <w:lang w:val="en-US"/>
        </w:rPr>
        <w:t>'</w:t>
      </w:r>
      <w:r w:rsidRPr="004F3BCF">
        <w:rPr>
          <w:rFonts w:ascii="Arial" w:eastAsia="Arial" w:hAnsi="Arial" w:cs="Arial"/>
          <w:color w:val="6F7171"/>
          <w:spacing w:val="-4"/>
          <w:w w:val="110"/>
          <w:sz w:val="18"/>
          <w:szCs w:val="18"/>
          <w:lang w:val="en-US"/>
        </w:rPr>
        <w:t xml:space="preserve"> </w:t>
      </w:r>
      <w:r w:rsidRPr="004F3BCF">
        <w:rPr>
          <w:rFonts w:ascii="Arial" w:eastAsia="Arial" w:hAnsi="Arial" w:cs="Arial"/>
          <w:color w:val="515555"/>
          <w:w w:val="110"/>
          <w:sz w:val="18"/>
          <w:szCs w:val="18"/>
          <w:lang w:val="en-US"/>
        </w:rPr>
        <w:t>wages</w:t>
      </w:r>
      <w:r w:rsidRPr="004F3BCF">
        <w:rPr>
          <w:rFonts w:ascii="Arial" w:eastAsia="Arial" w:hAnsi="Arial" w:cs="Arial"/>
          <w:color w:val="515555"/>
          <w:spacing w:val="-13"/>
          <w:w w:val="110"/>
          <w:sz w:val="18"/>
          <w:szCs w:val="18"/>
          <w:lang w:val="en-US"/>
        </w:rPr>
        <w:t xml:space="preserve"> </w:t>
      </w:r>
      <w:r w:rsidRPr="004F3BCF">
        <w:rPr>
          <w:rFonts w:ascii="Arial" w:eastAsia="Arial" w:hAnsi="Arial" w:cs="Arial"/>
          <w:color w:val="515555"/>
          <w:w w:val="110"/>
          <w:sz w:val="18"/>
          <w:szCs w:val="18"/>
          <w:lang w:val="en-US"/>
        </w:rPr>
        <w:t>as</w:t>
      </w:r>
      <w:r w:rsidRPr="004F3BCF">
        <w:rPr>
          <w:rFonts w:ascii="Arial" w:eastAsia="Arial" w:hAnsi="Arial" w:cs="Arial"/>
          <w:color w:val="515555"/>
          <w:spacing w:val="-4"/>
          <w:w w:val="110"/>
          <w:sz w:val="18"/>
          <w:szCs w:val="18"/>
          <w:lang w:val="en-US"/>
        </w:rPr>
        <w:t xml:space="preserve"> </w:t>
      </w:r>
      <w:r w:rsidRPr="004F3BCF">
        <w:rPr>
          <w:rFonts w:ascii="Arial" w:eastAsia="Arial" w:hAnsi="Arial" w:cs="Arial"/>
          <w:color w:val="515555"/>
          <w:w w:val="110"/>
          <w:sz w:val="18"/>
          <w:szCs w:val="18"/>
          <w:lang w:val="en-US"/>
        </w:rPr>
        <w:t>requ</w:t>
      </w:r>
      <w:r w:rsidRPr="004F3BCF">
        <w:rPr>
          <w:rFonts w:ascii="Arial" w:eastAsia="Arial" w:hAnsi="Arial" w:cs="Arial"/>
          <w:color w:val="1C2220"/>
          <w:w w:val="110"/>
          <w:sz w:val="18"/>
          <w:szCs w:val="18"/>
          <w:lang w:val="en-US"/>
        </w:rPr>
        <w:t>i</w:t>
      </w:r>
      <w:r w:rsidRPr="004F3BCF">
        <w:rPr>
          <w:rFonts w:ascii="Arial" w:eastAsia="Arial" w:hAnsi="Arial" w:cs="Arial"/>
          <w:color w:val="3A403E"/>
          <w:w w:val="110"/>
          <w:sz w:val="18"/>
          <w:szCs w:val="18"/>
          <w:lang w:val="en-US"/>
        </w:rPr>
        <w:t>red</w:t>
      </w:r>
      <w:r w:rsidRPr="004F3BCF">
        <w:rPr>
          <w:rFonts w:ascii="Arial" w:eastAsia="Arial" w:hAnsi="Arial" w:cs="Arial"/>
          <w:color w:val="3A403E"/>
          <w:spacing w:val="-7"/>
          <w:w w:val="110"/>
          <w:sz w:val="18"/>
          <w:szCs w:val="18"/>
          <w:lang w:val="en-US"/>
        </w:rPr>
        <w:t xml:space="preserve"> </w:t>
      </w:r>
      <w:r w:rsidRPr="004F3BCF">
        <w:rPr>
          <w:rFonts w:ascii="Arial" w:eastAsia="Arial" w:hAnsi="Arial" w:cs="Arial"/>
          <w:color w:val="515555"/>
          <w:w w:val="110"/>
          <w:sz w:val="18"/>
          <w:szCs w:val="18"/>
          <w:lang w:val="en-US"/>
        </w:rPr>
        <w:t>under</w:t>
      </w:r>
      <w:r w:rsidRPr="004F3BCF">
        <w:rPr>
          <w:rFonts w:ascii="Arial" w:eastAsia="Arial" w:hAnsi="Arial" w:cs="Arial"/>
          <w:color w:val="515555"/>
          <w:spacing w:val="-18"/>
          <w:w w:val="110"/>
          <w:sz w:val="18"/>
          <w:szCs w:val="18"/>
          <w:lang w:val="en-US"/>
        </w:rPr>
        <w:t xml:space="preserve"> </w:t>
      </w:r>
      <w:r w:rsidRPr="004F3BCF">
        <w:rPr>
          <w:rFonts w:ascii="Arial" w:eastAsia="Arial" w:hAnsi="Arial" w:cs="Arial"/>
          <w:color w:val="515555"/>
          <w:w w:val="110"/>
          <w:sz w:val="18"/>
          <w:szCs w:val="18"/>
          <w:lang w:val="en-US"/>
        </w:rPr>
        <w:t>applicable</w:t>
      </w:r>
      <w:r w:rsidRPr="004F3BCF">
        <w:rPr>
          <w:rFonts w:ascii="Arial" w:eastAsia="Arial" w:hAnsi="Arial" w:cs="Arial"/>
          <w:color w:val="515555"/>
          <w:spacing w:val="-6"/>
          <w:w w:val="110"/>
          <w:sz w:val="18"/>
          <w:szCs w:val="18"/>
          <w:lang w:val="en-US"/>
        </w:rPr>
        <w:t xml:space="preserve"> </w:t>
      </w:r>
      <w:r w:rsidRPr="004F3BCF">
        <w:rPr>
          <w:rFonts w:ascii="Arial" w:eastAsia="Arial" w:hAnsi="Arial" w:cs="Arial"/>
          <w:color w:val="515555"/>
          <w:w w:val="110"/>
          <w:sz w:val="18"/>
          <w:szCs w:val="18"/>
          <w:lang w:val="en-US"/>
        </w:rPr>
        <w:t>laws</w:t>
      </w:r>
      <w:r w:rsidRPr="004F3BCF">
        <w:rPr>
          <w:rFonts w:ascii="Arial" w:eastAsia="Arial" w:hAnsi="Arial" w:cs="Arial"/>
          <w:color w:val="515555"/>
          <w:spacing w:val="-16"/>
          <w:w w:val="110"/>
          <w:sz w:val="18"/>
          <w:szCs w:val="18"/>
          <w:lang w:val="en-US"/>
        </w:rPr>
        <w:t xml:space="preserve"> </w:t>
      </w:r>
      <w:r w:rsidRPr="004F3BCF">
        <w:rPr>
          <w:rFonts w:ascii="Arial" w:eastAsia="Arial" w:hAnsi="Arial" w:cs="Arial"/>
          <w:color w:val="515555"/>
          <w:w w:val="110"/>
          <w:sz w:val="18"/>
          <w:szCs w:val="18"/>
          <w:lang w:val="en-US"/>
        </w:rPr>
        <w:t xml:space="preserve">in a timely </w:t>
      </w:r>
      <w:r w:rsidRPr="004F3BCF">
        <w:rPr>
          <w:rFonts w:ascii="Arial" w:eastAsia="Arial" w:hAnsi="Arial" w:cs="Arial"/>
          <w:color w:val="515555"/>
          <w:spacing w:val="-4"/>
          <w:w w:val="110"/>
          <w:sz w:val="18"/>
          <w:szCs w:val="18"/>
          <w:lang w:val="en-US"/>
        </w:rPr>
        <w:t>mann</w:t>
      </w:r>
      <w:r w:rsidRPr="004F3BCF">
        <w:rPr>
          <w:rFonts w:ascii="Arial" w:eastAsia="Arial" w:hAnsi="Arial" w:cs="Arial"/>
          <w:color w:val="6F7171"/>
          <w:spacing w:val="-4"/>
          <w:w w:val="110"/>
          <w:sz w:val="18"/>
          <w:szCs w:val="18"/>
          <w:lang w:val="en-US"/>
        </w:rPr>
        <w:t>e</w:t>
      </w:r>
      <w:r w:rsidRPr="004F3BCF">
        <w:rPr>
          <w:rFonts w:ascii="Arial" w:eastAsia="Arial" w:hAnsi="Arial" w:cs="Arial"/>
          <w:color w:val="515555"/>
          <w:spacing w:val="-4"/>
          <w:w w:val="110"/>
          <w:sz w:val="18"/>
          <w:szCs w:val="18"/>
          <w:lang w:val="en-US"/>
        </w:rPr>
        <w:t xml:space="preserve">r </w:t>
      </w:r>
      <w:r w:rsidRPr="004F3BCF">
        <w:rPr>
          <w:rFonts w:ascii="Arial" w:eastAsia="Arial" w:hAnsi="Arial" w:cs="Arial"/>
          <w:color w:val="515555"/>
          <w:w w:val="110"/>
          <w:sz w:val="18"/>
          <w:szCs w:val="18"/>
          <w:lang w:val="en-US"/>
        </w:rPr>
        <w:t xml:space="preserve">and not </w:t>
      </w:r>
      <w:r w:rsidRPr="004F3BCF">
        <w:rPr>
          <w:rFonts w:ascii="Arial" w:eastAsia="Arial" w:hAnsi="Arial" w:cs="Arial"/>
          <w:color w:val="3A403E"/>
          <w:w w:val="110"/>
          <w:sz w:val="18"/>
          <w:szCs w:val="18"/>
          <w:lang w:val="en-US"/>
        </w:rPr>
        <w:t xml:space="preserve">be </w:t>
      </w:r>
      <w:r w:rsidRPr="004F3BCF">
        <w:rPr>
          <w:rFonts w:ascii="Arial" w:eastAsia="Arial" w:hAnsi="Arial" w:cs="Arial"/>
          <w:color w:val="515555"/>
          <w:w w:val="110"/>
          <w:sz w:val="18"/>
          <w:szCs w:val="18"/>
          <w:lang w:val="en-US"/>
        </w:rPr>
        <w:t xml:space="preserve">expected </w:t>
      </w:r>
      <w:r w:rsidRPr="004F3BCF">
        <w:rPr>
          <w:rFonts w:ascii="Arial" w:eastAsia="Arial" w:hAnsi="Arial" w:cs="Arial"/>
          <w:color w:val="3A403E"/>
          <w:w w:val="110"/>
          <w:sz w:val="18"/>
          <w:szCs w:val="18"/>
          <w:lang w:val="en-US"/>
        </w:rPr>
        <w:t xml:space="preserve">to </w:t>
      </w:r>
      <w:r w:rsidRPr="004F3BCF">
        <w:rPr>
          <w:rFonts w:ascii="Arial" w:eastAsia="Arial" w:hAnsi="Arial" w:cs="Arial"/>
          <w:color w:val="515555"/>
          <w:w w:val="110"/>
          <w:sz w:val="18"/>
          <w:szCs w:val="18"/>
          <w:lang w:val="en-US"/>
        </w:rPr>
        <w:t xml:space="preserve">use wage deductions as a disciplinary measure. All overtime is expected to be reasonable and paid at the rate and </w:t>
      </w:r>
      <w:r w:rsidRPr="004F3BCF">
        <w:rPr>
          <w:rFonts w:ascii="Arial" w:eastAsia="Arial" w:hAnsi="Arial" w:cs="Arial"/>
          <w:color w:val="1C2220"/>
          <w:w w:val="110"/>
          <w:sz w:val="18"/>
          <w:szCs w:val="18"/>
          <w:lang w:val="en-US"/>
        </w:rPr>
        <w:t>i</w:t>
      </w:r>
      <w:r w:rsidRPr="004F3BCF">
        <w:rPr>
          <w:rFonts w:ascii="Arial" w:eastAsia="Arial" w:hAnsi="Arial" w:cs="Arial"/>
          <w:color w:val="515555"/>
          <w:w w:val="110"/>
          <w:sz w:val="18"/>
          <w:szCs w:val="18"/>
          <w:lang w:val="en-US"/>
        </w:rPr>
        <w:t xml:space="preserve">n accordance </w:t>
      </w:r>
      <w:r w:rsidRPr="004F3BCF">
        <w:rPr>
          <w:rFonts w:ascii="Arial" w:eastAsia="Arial" w:hAnsi="Arial" w:cs="Arial"/>
          <w:color w:val="515555"/>
          <w:spacing w:val="-4"/>
          <w:w w:val="110"/>
          <w:sz w:val="18"/>
          <w:szCs w:val="18"/>
          <w:lang w:val="en-US"/>
        </w:rPr>
        <w:t>w</w:t>
      </w:r>
      <w:r w:rsidRPr="004F3BCF">
        <w:rPr>
          <w:rFonts w:ascii="Arial" w:eastAsia="Arial" w:hAnsi="Arial" w:cs="Arial"/>
          <w:color w:val="1C2220"/>
          <w:spacing w:val="-4"/>
          <w:w w:val="110"/>
          <w:sz w:val="18"/>
          <w:szCs w:val="18"/>
          <w:lang w:val="en-US"/>
        </w:rPr>
        <w:t>i</w:t>
      </w:r>
      <w:r w:rsidRPr="004F3BCF">
        <w:rPr>
          <w:rFonts w:ascii="Arial" w:eastAsia="Arial" w:hAnsi="Arial" w:cs="Arial"/>
          <w:color w:val="515555"/>
          <w:spacing w:val="-4"/>
          <w:w w:val="110"/>
          <w:sz w:val="18"/>
          <w:szCs w:val="18"/>
          <w:lang w:val="en-US"/>
        </w:rPr>
        <w:t xml:space="preserve">th </w:t>
      </w:r>
      <w:r w:rsidRPr="004F3BCF">
        <w:rPr>
          <w:rFonts w:ascii="Arial" w:eastAsia="Arial" w:hAnsi="Arial" w:cs="Arial"/>
          <w:color w:val="515555"/>
          <w:w w:val="110"/>
          <w:sz w:val="18"/>
          <w:szCs w:val="18"/>
          <w:lang w:val="en-US"/>
        </w:rPr>
        <w:t>the applicable</w:t>
      </w:r>
      <w:r w:rsidRPr="004F3BCF">
        <w:rPr>
          <w:rFonts w:ascii="Arial" w:eastAsia="Arial" w:hAnsi="Arial" w:cs="Arial"/>
          <w:color w:val="515555"/>
          <w:spacing w:val="-17"/>
          <w:w w:val="110"/>
          <w:sz w:val="18"/>
          <w:szCs w:val="18"/>
          <w:lang w:val="en-US"/>
        </w:rPr>
        <w:t xml:space="preserve"> </w:t>
      </w:r>
      <w:r w:rsidRPr="004F3BCF">
        <w:rPr>
          <w:rFonts w:ascii="Arial" w:eastAsia="Arial" w:hAnsi="Arial" w:cs="Arial"/>
          <w:color w:val="515555"/>
          <w:w w:val="110"/>
          <w:sz w:val="18"/>
          <w:szCs w:val="18"/>
          <w:lang w:val="en-US"/>
        </w:rPr>
        <w:t>laws</w:t>
      </w:r>
      <w:r w:rsidRPr="004F3BCF">
        <w:rPr>
          <w:rFonts w:ascii="Arial" w:eastAsia="Arial" w:hAnsi="Arial" w:cs="Arial"/>
          <w:color w:val="6F7171"/>
          <w:w w:val="110"/>
          <w:sz w:val="18"/>
          <w:szCs w:val="18"/>
          <w:lang w:val="en-US"/>
        </w:rPr>
        <w:t>.</w:t>
      </w:r>
    </w:p>
    <w:p w:rsidR="006E0BFC" w:rsidRPr="004F3BCF" w:rsidRDefault="006E0BFC" w:rsidP="006E0BFC">
      <w:pPr>
        <w:widowControl w:val="0"/>
        <w:tabs>
          <w:tab w:val="left" w:pos="1117"/>
        </w:tabs>
        <w:autoSpaceDE w:val="0"/>
        <w:autoSpaceDN w:val="0"/>
        <w:spacing w:after="0" w:line="240" w:lineRule="auto"/>
        <w:ind w:left="799" w:right="91"/>
        <w:outlineLvl w:val="3"/>
        <w:rPr>
          <w:rFonts w:ascii="Arial" w:eastAsia="Arial" w:hAnsi="Arial" w:cs="Arial"/>
          <w:b/>
          <w:bCs/>
          <w:color w:val="296AA1"/>
          <w:w w:val="105"/>
          <w:sz w:val="18"/>
          <w:szCs w:val="18"/>
          <w:lang w:val="en-US"/>
        </w:rPr>
      </w:pPr>
    </w:p>
    <w:p w:rsidR="004D2E5B" w:rsidRPr="007937CF" w:rsidRDefault="004D2E5B" w:rsidP="002D2B48">
      <w:pPr>
        <w:widowControl w:val="0"/>
        <w:autoSpaceDE w:val="0"/>
        <w:autoSpaceDN w:val="0"/>
        <w:spacing w:before="95" w:after="0" w:line="240" w:lineRule="auto"/>
        <w:ind w:left="797"/>
        <w:outlineLvl w:val="3"/>
        <w:rPr>
          <w:rFonts w:ascii="Arial" w:eastAsia="Arial" w:hAnsi="Arial" w:cs="Arial"/>
          <w:b/>
          <w:bCs/>
          <w:sz w:val="20"/>
          <w:lang w:val="en-US"/>
        </w:rPr>
      </w:pPr>
      <w:r w:rsidRPr="007937CF">
        <w:rPr>
          <w:rFonts w:ascii="Arial" w:eastAsia="Arial" w:hAnsi="Arial" w:cs="Arial"/>
          <w:b/>
          <w:bCs/>
          <w:color w:val="296AA1"/>
          <w:w w:val="105"/>
          <w:sz w:val="20"/>
          <w:lang w:val="en-US"/>
        </w:rPr>
        <w:t>Freedom of association and collective bargaining</w:t>
      </w:r>
    </w:p>
    <w:p w:rsidR="004D2E5B" w:rsidRPr="007937CF" w:rsidRDefault="004D2E5B" w:rsidP="002D2B48">
      <w:pPr>
        <w:widowControl w:val="0"/>
        <w:autoSpaceDE w:val="0"/>
        <w:autoSpaceDN w:val="0"/>
        <w:spacing w:before="5" w:after="0" w:line="240" w:lineRule="auto"/>
        <w:ind w:left="797"/>
        <w:rPr>
          <w:rFonts w:ascii="Arial" w:eastAsia="Arial" w:hAnsi="Arial" w:cs="Arial"/>
          <w:b/>
          <w:sz w:val="20"/>
          <w:lang w:val="en-US"/>
        </w:rPr>
      </w:pPr>
    </w:p>
    <w:p w:rsidR="004D2E5B" w:rsidRPr="004F3BCF" w:rsidRDefault="004D2E5B" w:rsidP="002D2B48">
      <w:pPr>
        <w:widowControl w:val="0"/>
        <w:autoSpaceDE w:val="0"/>
        <w:autoSpaceDN w:val="0"/>
        <w:spacing w:after="0" w:line="295" w:lineRule="auto"/>
        <w:ind w:left="797" w:right="1016"/>
        <w:rPr>
          <w:rFonts w:ascii="Arial" w:eastAsia="Arial" w:hAnsi="Arial" w:cs="Arial"/>
          <w:sz w:val="18"/>
          <w:szCs w:val="18"/>
          <w:lang w:val="en-US"/>
        </w:rPr>
      </w:pPr>
      <w:r w:rsidRPr="004F3BCF">
        <w:rPr>
          <w:rFonts w:ascii="Arial" w:eastAsia="Arial" w:hAnsi="Arial" w:cs="Arial"/>
          <w:color w:val="515555"/>
          <w:w w:val="105"/>
          <w:sz w:val="18"/>
          <w:szCs w:val="18"/>
          <w:lang w:val="en-US"/>
        </w:rPr>
        <w:t xml:space="preserve">Suppliers </w:t>
      </w:r>
      <w:r w:rsidRPr="004F3BCF">
        <w:rPr>
          <w:rFonts w:ascii="Arial" w:eastAsia="Arial" w:hAnsi="Arial" w:cs="Arial"/>
          <w:color w:val="3A403E"/>
          <w:w w:val="105"/>
          <w:sz w:val="18"/>
          <w:szCs w:val="18"/>
          <w:lang w:val="en-US"/>
        </w:rPr>
        <w:t xml:space="preserve">are expected to </w:t>
      </w:r>
      <w:r w:rsidRPr="004F3BCF">
        <w:rPr>
          <w:rFonts w:ascii="Arial" w:eastAsia="Arial" w:hAnsi="Arial" w:cs="Arial"/>
          <w:color w:val="515555"/>
          <w:w w:val="105"/>
          <w:sz w:val="18"/>
          <w:szCs w:val="18"/>
          <w:lang w:val="en-US"/>
        </w:rPr>
        <w:t xml:space="preserve">freely </w:t>
      </w:r>
      <w:r w:rsidRPr="004F3BCF">
        <w:rPr>
          <w:rFonts w:ascii="Arial" w:eastAsia="Arial" w:hAnsi="Arial" w:cs="Arial"/>
          <w:color w:val="3A403E"/>
          <w:w w:val="105"/>
          <w:sz w:val="18"/>
          <w:szCs w:val="18"/>
          <w:lang w:val="en-US"/>
        </w:rPr>
        <w:t xml:space="preserve">allow </w:t>
      </w:r>
      <w:r w:rsidRPr="004F3BCF">
        <w:rPr>
          <w:rFonts w:ascii="Arial" w:eastAsia="Arial" w:hAnsi="Arial" w:cs="Arial"/>
          <w:color w:val="515555"/>
          <w:w w:val="105"/>
          <w:sz w:val="18"/>
          <w:szCs w:val="18"/>
          <w:lang w:val="en-US"/>
        </w:rPr>
        <w:t xml:space="preserve">workers to associate with others, form </w:t>
      </w:r>
      <w:r w:rsidRPr="004F3BCF">
        <w:rPr>
          <w:rFonts w:ascii="Arial" w:eastAsia="Arial" w:hAnsi="Arial" w:cs="Arial"/>
          <w:color w:val="3A403E"/>
          <w:w w:val="105"/>
          <w:sz w:val="18"/>
          <w:szCs w:val="18"/>
          <w:lang w:val="en-US"/>
        </w:rPr>
        <w:t xml:space="preserve">and </w:t>
      </w:r>
      <w:r w:rsidRPr="004F3BCF">
        <w:rPr>
          <w:rFonts w:ascii="Arial" w:eastAsia="Arial" w:hAnsi="Arial" w:cs="Arial"/>
          <w:color w:val="515555"/>
          <w:w w:val="105"/>
          <w:sz w:val="18"/>
          <w:szCs w:val="18"/>
          <w:lang w:val="en-US"/>
        </w:rPr>
        <w:t xml:space="preserve">join (or refrain </w:t>
      </w:r>
      <w:r w:rsidRPr="004F3BCF">
        <w:rPr>
          <w:rFonts w:ascii="Arial" w:eastAsia="Arial" w:hAnsi="Arial" w:cs="Arial"/>
          <w:color w:val="3A403E"/>
          <w:w w:val="105"/>
          <w:sz w:val="18"/>
          <w:szCs w:val="18"/>
          <w:lang w:val="en-US"/>
        </w:rPr>
        <w:t xml:space="preserve">from </w:t>
      </w:r>
      <w:r w:rsidRPr="004F3BCF">
        <w:rPr>
          <w:rFonts w:ascii="Arial" w:eastAsia="Arial" w:hAnsi="Arial" w:cs="Arial"/>
          <w:color w:val="515555"/>
          <w:w w:val="105"/>
          <w:sz w:val="18"/>
          <w:szCs w:val="18"/>
          <w:lang w:val="en-US"/>
        </w:rPr>
        <w:t xml:space="preserve">joining) industrial organisations </w:t>
      </w:r>
      <w:r w:rsidRPr="004F3BCF">
        <w:rPr>
          <w:rFonts w:ascii="Arial" w:eastAsia="Arial" w:hAnsi="Arial" w:cs="Arial"/>
          <w:color w:val="3A403E"/>
          <w:w w:val="105"/>
          <w:sz w:val="18"/>
          <w:szCs w:val="18"/>
          <w:lang w:val="en-US"/>
        </w:rPr>
        <w:t xml:space="preserve">or associations </w:t>
      </w:r>
      <w:r w:rsidRPr="004F3BCF">
        <w:rPr>
          <w:rFonts w:ascii="Arial" w:eastAsia="Arial" w:hAnsi="Arial" w:cs="Arial"/>
          <w:color w:val="515555"/>
          <w:w w:val="105"/>
          <w:sz w:val="18"/>
          <w:szCs w:val="18"/>
          <w:lang w:val="en-US"/>
        </w:rPr>
        <w:t xml:space="preserve">of their choice and bargain collectively, or engage in any lawful industrial activity without </w:t>
      </w:r>
      <w:r w:rsidRPr="004F3BCF">
        <w:rPr>
          <w:rFonts w:ascii="Arial" w:eastAsia="Arial" w:hAnsi="Arial" w:cs="Arial"/>
          <w:color w:val="1C2220"/>
          <w:w w:val="105"/>
          <w:sz w:val="18"/>
          <w:szCs w:val="18"/>
          <w:lang w:val="en-US"/>
        </w:rPr>
        <w:t>i</w:t>
      </w:r>
      <w:r w:rsidRPr="004F3BCF">
        <w:rPr>
          <w:rFonts w:ascii="Arial" w:eastAsia="Arial" w:hAnsi="Arial" w:cs="Arial"/>
          <w:color w:val="3A403E"/>
          <w:w w:val="105"/>
          <w:sz w:val="18"/>
          <w:szCs w:val="18"/>
          <w:lang w:val="en-US"/>
        </w:rPr>
        <w:t xml:space="preserve">nterference, </w:t>
      </w:r>
      <w:r w:rsidRPr="004F3BCF">
        <w:rPr>
          <w:rFonts w:ascii="Arial" w:eastAsia="Arial" w:hAnsi="Arial" w:cs="Arial"/>
          <w:color w:val="515555"/>
          <w:w w:val="105"/>
          <w:sz w:val="18"/>
          <w:szCs w:val="18"/>
          <w:lang w:val="en-US"/>
        </w:rPr>
        <w:t>discrimination</w:t>
      </w:r>
      <w:r w:rsidRPr="004F3BCF">
        <w:rPr>
          <w:rFonts w:ascii="Arial" w:eastAsia="Arial" w:hAnsi="Arial" w:cs="Arial"/>
          <w:color w:val="6F7171"/>
          <w:w w:val="105"/>
          <w:sz w:val="18"/>
          <w:szCs w:val="18"/>
          <w:lang w:val="en-US"/>
        </w:rPr>
        <w:t xml:space="preserve">, </w:t>
      </w:r>
      <w:r w:rsidRPr="004F3BCF">
        <w:rPr>
          <w:rFonts w:ascii="Arial" w:eastAsia="Arial" w:hAnsi="Arial" w:cs="Arial"/>
          <w:color w:val="515555"/>
          <w:w w:val="105"/>
          <w:sz w:val="18"/>
          <w:szCs w:val="18"/>
          <w:lang w:val="en-US"/>
        </w:rPr>
        <w:t>retaliation or harassment.</w:t>
      </w:r>
    </w:p>
    <w:p w:rsidR="004D2E5B" w:rsidRPr="007937CF" w:rsidRDefault="004D2E5B" w:rsidP="008B4973">
      <w:pPr>
        <w:widowControl w:val="0"/>
        <w:numPr>
          <w:ilvl w:val="0"/>
          <w:numId w:val="38"/>
        </w:numPr>
        <w:tabs>
          <w:tab w:val="left" w:pos="1134"/>
        </w:tabs>
        <w:autoSpaceDE w:val="0"/>
        <w:autoSpaceDN w:val="0"/>
        <w:spacing w:before="117" w:after="0" w:line="240" w:lineRule="auto"/>
        <w:ind w:left="797" w:firstLine="0"/>
        <w:rPr>
          <w:rFonts w:ascii="Arial" w:eastAsia="Arial" w:hAnsi="Arial" w:cs="Arial"/>
          <w:b/>
          <w:color w:val="515555"/>
          <w:sz w:val="20"/>
          <w:lang w:val="en-US"/>
        </w:rPr>
      </w:pPr>
      <w:r w:rsidRPr="007937CF">
        <w:rPr>
          <w:rFonts w:ascii="Arial" w:eastAsia="Arial" w:hAnsi="Arial" w:cs="Arial"/>
          <w:b/>
          <w:color w:val="515555"/>
          <w:w w:val="105"/>
          <w:sz w:val="20"/>
          <w:lang w:val="en-US"/>
        </w:rPr>
        <w:t>Health and</w:t>
      </w:r>
      <w:r w:rsidRPr="007937CF">
        <w:rPr>
          <w:rFonts w:ascii="Arial" w:eastAsia="Arial" w:hAnsi="Arial" w:cs="Arial"/>
          <w:b/>
          <w:color w:val="515555"/>
          <w:spacing w:val="-24"/>
          <w:w w:val="105"/>
          <w:sz w:val="20"/>
          <w:lang w:val="en-US"/>
        </w:rPr>
        <w:t xml:space="preserve"> </w:t>
      </w:r>
      <w:r w:rsidRPr="007937CF">
        <w:rPr>
          <w:rFonts w:ascii="Arial" w:eastAsia="Arial" w:hAnsi="Arial" w:cs="Arial"/>
          <w:b/>
          <w:color w:val="515555"/>
          <w:w w:val="105"/>
          <w:sz w:val="20"/>
          <w:lang w:val="en-US"/>
        </w:rPr>
        <w:t>safety</w:t>
      </w:r>
    </w:p>
    <w:p w:rsidR="004D2E5B" w:rsidRPr="004F3BCF" w:rsidRDefault="004D2E5B" w:rsidP="002D2B48">
      <w:pPr>
        <w:widowControl w:val="0"/>
        <w:autoSpaceDE w:val="0"/>
        <w:autoSpaceDN w:val="0"/>
        <w:spacing w:before="229" w:after="0" w:line="297" w:lineRule="auto"/>
        <w:ind w:left="797" w:right="933"/>
        <w:rPr>
          <w:rFonts w:ascii="Arial" w:eastAsia="Arial" w:hAnsi="Arial" w:cs="Arial"/>
          <w:sz w:val="18"/>
          <w:szCs w:val="18"/>
          <w:lang w:val="en-US"/>
        </w:rPr>
      </w:pPr>
      <w:r w:rsidRPr="004F3BCF">
        <w:rPr>
          <w:rFonts w:ascii="Arial" w:eastAsia="Arial" w:hAnsi="Arial" w:cs="Arial"/>
          <w:color w:val="515555"/>
          <w:w w:val="105"/>
          <w:sz w:val="18"/>
          <w:szCs w:val="18"/>
          <w:lang w:val="en-US"/>
        </w:rPr>
        <w:t>Worke</w:t>
      </w:r>
      <w:r w:rsidRPr="004F3BCF">
        <w:rPr>
          <w:rFonts w:ascii="Arial" w:eastAsia="Arial" w:hAnsi="Arial" w:cs="Arial"/>
          <w:color w:val="1C2220"/>
          <w:w w:val="105"/>
          <w:sz w:val="18"/>
          <w:szCs w:val="18"/>
          <w:lang w:val="en-US"/>
        </w:rPr>
        <w:t xml:space="preserve">r </w:t>
      </w:r>
      <w:r w:rsidRPr="004F3BCF">
        <w:rPr>
          <w:rFonts w:ascii="Arial" w:eastAsia="Arial" w:hAnsi="Arial" w:cs="Arial"/>
          <w:color w:val="3A403E"/>
          <w:w w:val="105"/>
          <w:sz w:val="18"/>
          <w:szCs w:val="18"/>
          <w:lang w:val="en-US"/>
        </w:rPr>
        <w:t xml:space="preserve">health, safety </w:t>
      </w:r>
      <w:r w:rsidRPr="004F3BCF">
        <w:rPr>
          <w:rFonts w:ascii="Arial" w:eastAsia="Arial" w:hAnsi="Arial" w:cs="Arial"/>
          <w:color w:val="515555"/>
          <w:w w:val="105"/>
          <w:sz w:val="18"/>
          <w:szCs w:val="18"/>
          <w:lang w:val="en-US"/>
        </w:rPr>
        <w:t xml:space="preserve">and well-being is important </w:t>
      </w:r>
      <w:r w:rsidRPr="004F3BCF">
        <w:rPr>
          <w:rFonts w:ascii="Arial" w:eastAsia="Arial" w:hAnsi="Arial" w:cs="Arial"/>
          <w:color w:val="3A403E"/>
          <w:w w:val="105"/>
          <w:sz w:val="18"/>
          <w:szCs w:val="18"/>
          <w:lang w:val="en-US"/>
        </w:rPr>
        <w:t xml:space="preserve">to </w:t>
      </w:r>
      <w:r w:rsidRPr="004F3BCF">
        <w:rPr>
          <w:rFonts w:ascii="Arial" w:eastAsia="Arial" w:hAnsi="Arial" w:cs="Arial"/>
          <w:color w:val="515555"/>
          <w:w w:val="105"/>
          <w:sz w:val="18"/>
          <w:szCs w:val="18"/>
          <w:lang w:val="en-US"/>
        </w:rPr>
        <w:t>the State</w:t>
      </w:r>
      <w:r w:rsidRPr="004F3BCF">
        <w:rPr>
          <w:rFonts w:ascii="Arial" w:eastAsia="Arial" w:hAnsi="Arial" w:cs="Arial"/>
          <w:color w:val="6F7171"/>
          <w:w w:val="105"/>
          <w:sz w:val="18"/>
          <w:szCs w:val="18"/>
          <w:lang w:val="en-US"/>
        </w:rPr>
        <w:t xml:space="preserve">. </w:t>
      </w:r>
      <w:r w:rsidRPr="004F3BCF">
        <w:rPr>
          <w:rFonts w:ascii="Arial" w:eastAsia="Arial" w:hAnsi="Arial" w:cs="Arial"/>
          <w:color w:val="515555"/>
          <w:w w:val="105"/>
          <w:sz w:val="18"/>
          <w:szCs w:val="18"/>
          <w:lang w:val="en-US"/>
        </w:rPr>
        <w:t>Suppliers are expected to provide a healthy and safe work environment and integrate sound health and safety management practices into its business.</w:t>
      </w:r>
    </w:p>
    <w:p w:rsidR="004D2E5B" w:rsidRPr="007937CF" w:rsidRDefault="004D2E5B" w:rsidP="002D2B48">
      <w:pPr>
        <w:widowControl w:val="0"/>
        <w:autoSpaceDE w:val="0"/>
        <w:autoSpaceDN w:val="0"/>
        <w:spacing w:before="7" w:after="0" w:line="240" w:lineRule="auto"/>
        <w:ind w:left="797"/>
        <w:rPr>
          <w:rFonts w:ascii="Arial" w:eastAsia="Arial" w:hAnsi="Arial" w:cs="Arial"/>
          <w:sz w:val="20"/>
          <w:lang w:val="en-US"/>
        </w:rPr>
      </w:pPr>
    </w:p>
    <w:p w:rsidR="004D2E5B" w:rsidRPr="007937CF" w:rsidRDefault="004D2E5B" w:rsidP="002D2B48">
      <w:pPr>
        <w:widowControl w:val="0"/>
        <w:autoSpaceDE w:val="0"/>
        <w:autoSpaceDN w:val="0"/>
        <w:spacing w:after="0" w:line="240" w:lineRule="auto"/>
        <w:ind w:left="797"/>
        <w:outlineLvl w:val="3"/>
        <w:rPr>
          <w:rFonts w:ascii="Arial" w:eastAsia="Arial" w:hAnsi="Arial" w:cs="Arial"/>
          <w:b/>
          <w:bCs/>
          <w:sz w:val="20"/>
          <w:lang w:val="en-US"/>
        </w:rPr>
      </w:pPr>
      <w:r w:rsidRPr="007937CF">
        <w:rPr>
          <w:rFonts w:ascii="Arial" w:eastAsia="Arial" w:hAnsi="Arial" w:cs="Arial"/>
          <w:b/>
          <w:bCs/>
          <w:color w:val="296AA1"/>
          <w:w w:val="105"/>
          <w:sz w:val="20"/>
          <w:lang w:val="en-US"/>
        </w:rPr>
        <w:t xml:space="preserve">Workplace health </w:t>
      </w:r>
      <w:r w:rsidRPr="007937CF">
        <w:rPr>
          <w:rFonts w:ascii="Arial" w:eastAsia="Arial" w:hAnsi="Arial" w:cs="Arial"/>
          <w:b/>
          <w:bCs/>
          <w:color w:val="4078AA"/>
          <w:w w:val="105"/>
          <w:sz w:val="20"/>
          <w:lang w:val="en-US"/>
        </w:rPr>
        <w:t xml:space="preserve">and safety </w:t>
      </w:r>
      <w:r w:rsidRPr="007937CF">
        <w:rPr>
          <w:rFonts w:ascii="Arial" w:eastAsia="Arial" w:hAnsi="Arial" w:cs="Arial"/>
          <w:b/>
          <w:bCs/>
          <w:color w:val="296AA1"/>
          <w:w w:val="105"/>
          <w:sz w:val="20"/>
          <w:lang w:val="en-US"/>
        </w:rPr>
        <w:t>management</w:t>
      </w:r>
    </w:p>
    <w:p w:rsidR="004D2E5B" w:rsidRPr="007937CF" w:rsidRDefault="004D2E5B" w:rsidP="002D2B48">
      <w:pPr>
        <w:widowControl w:val="0"/>
        <w:autoSpaceDE w:val="0"/>
        <w:autoSpaceDN w:val="0"/>
        <w:spacing w:before="1" w:after="0" w:line="240" w:lineRule="auto"/>
        <w:ind w:left="797"/>
        <w:rPr>
          <w:rFonts w:ascii="Arial" w:eastAsia="Arial" w:hAnsi="Arial" w:cs="Arial"/>
          <w:b/>
          <w:sz w:val="20"/>
          <w:lang w:val="en-US"/>
        </w:rPr>
      </w:pPr>
    </w:p>
    <w:p w:rsidR="004D2E5B" w:rsidRPr="004F3BCF" w:rsidRDefault="004D2E5B" w:rsidP="002D2B48">
      <w:pPr>
        <w:widowControl w:val="0"/>
        <w:autoSpaceDE w:val="0"/>
        <w:autoSpaceDN w:val="0"/>
        <w:spacing w:before="1" w:after="0" w:line="290" w:lineRule="auto"/>
        <w:ind w:left="797" w:right="1016"/>
        <w:rPr>
          <w:rFonts w:ascii="Arial" w:eastAsia="Arial" w:hAnsi="Arial" w:cs="Arial"/>
          <w:sz w:val="18"/>
          <w:szCs w:val="18"/>
          <w:lang w:val="en-US"/>
        </w:rPr>
      </w:pPr>
      <w:r w:rsidRPr="004F3BCF">
        <w:rPr>
          <w:rFonts w:ascii="Arial" w:eastAsia="Arial" w:hAnsi="Arial" w:cs="Arial"/>
          <w:color w:val="515555"/>
          <w:w w:val="110"/>
          <w:sz w:val="18"/>
          <w:szCs w:val="18"/>
          <w:lang w:val="en-US"/>
        </w:rPr>
        <w:t>Suppliers</w:t>
      </w:r>
      <w:r w:rsidRPr="004F3BCF">
        <w:rPr>
          <w:rFonts w:ascii="Arial" w:eastAsia="Arial" w:hAnsi="Arial" w:cs="Arial"/>
          <w:color w:val="515555"/>
          <w:spacing w:val="-12"/>
          <w:w w:val="110"/>
          <w:sz w:val="18"/>
          <w:szCs w:val="18"/>
          <w:lang w:val="en-US"/>
        </w:rPr>
        <w:t xml:space="preserve"> </w:t>
      </w:r>
      <w:r w:rsidRPr="004F3BCF">
        <w:rPr>
          <w:rFonts w:ascii="Arial" w:eastAsia="Arial" w:hAnsi="Arial" w:cs="Arial"/>
          <w:color w:val="515555"/>
          <w:w w:val="110"/>
          <w:sz w:val="18"/>
          <w:szCs w:val="18"/>
          <w:lang w:val="en-US"/>
        </w:rPr>
        <w:t>must</w:t>
      </w:r>
      <w:r w:rsidRPr="004F3BCF">
        <w:rPr>
          <w:rFonts w:ascii="Arial" w:eastAsia="Arial" w:hAnsi="Arial" w:cs="Arial"/>
          <w:color w:val="515555"/>
          <w:spacing w:val="-17"/>
          <w:w w:val="110"/>
          <w:sz w:val="18"/>
          <w:szCs w:val="18"/>
          <w:lang w:val="en-US"/>
        </w:rPr>
        <w:t xml:space="preserve"> </w:t>
      </w:r>
      <w:r w:rsidRPr="004F3BCF">
        <w:rPr>
          <w:rFonts w:ascii="Arial" w:eastAsia="Arial" w:hAnsi="Arial" w:cs="Arial"/>
          <w:color w:val="515555"/>
          <w:w w:val="110"/>
          <w:sz w:val="18"/>
          <w:szCs w:val="18"/>
          <w:lang w:val="en-US"/>
        </w:rPr>
        <w:t>comply</w:t>
      </w:r>
      <w:r w:rsidRPr="004F3BCF">
        <w:rPr>
          <w:rFonts w:ascii="Arial" w:eastAsia="Arial" w:hAnsi="Arial" w:cs="Arial"/>
          <w:color w:val="515555"/>
          <w:spacing w:val="-11"/>
          <w:w w:val="110"/>
          <w:sz w:val="18"/>
          <w:szCs w:val="18"/>
          <w:lang w:val="en-US"/>
        </w:rPr>
        <w:t xml:space="preserve"> </w:t>
      </w:r>
      <w:r w:rsidRPr="004F3BCF">
        <w:rPr>
          <w:rFonts w:ascii="Arial" w:eastAsia="Arial" w:hAnsi="Arial" w:cs="Arial"/>
          <w:color w:val="515555"/>
          <w:w w:val="110"/>
          <w:sz w:val="18"/>
          <w:szCs w:val="18"/>
          <w:lang w:val="en-US"/>
        </w:rPr>
        <w:t>with</w:t>
      </w:r>
      <w:r w:rsidRPr="004F3BCF">
        <w:rPr>
          <w:rFonts w:ascii="Arial" w:eastAsia="Arial" w:hAnsi="Arial" w:cs="Arial"/>
          <w:color w:val="515555"/>
          <w:spacing w:val="-18"/>
          <w:w w:val="110"/>
          <w:sz w:val="18"/>
          <w:szCs w:val="18"/>
          <w:lang w:val="en-US"/>
        </w:rPr>
        <w:t xml:space="preserve"> </w:t>
      </w:r>
      <w:r w:rsidRPr="004F3BCF">
        <w:rPr>
          <w:rFonts w:ascii="Arial" w:eastAsia="Arial" w:hAnsi="Arial" w:cs="Arial"/>
          <w:color w:val="515555"/>
          <w:w w:val="110"/>
          <w:sz w:val="18"/>
          <w:szCs w:val="18"/>
          <w:lang w:val="en-US"/>
        </w:rPr>
        <w:t>all</w:t>
      </w:r>
      <w:r w:rsidRPr="004F3BCF">
        <w:rPr>
          <w:rFonts w:ascii="Arial" w:eastAsia="Arial" w:hAnsi="Arial" w:cs="Arial"/>
          <w:color w:val="515555"/>
          <w:spacing w:val="-18"/>
          <w:w w:val="110"/>
          <w:sz w:val="18"/>
          <w:szCs w:val="18"/>
          <w:lang w:val="en-US"/>
        </w:rPr>
        <w:t xml:space="preserve"> </w:t>
      </w:r>
      <w:r w:rsidRPr="004F3BCF">
        <w:rPr>
          <w:rFonts w:ascii="Arial" w:eastAsia="Arial" w:hAnsi="Arial" w:cs="Arial"/>
          <w:color w:val="515555"/>
          <w:w w:val="110"/>
          <w:sz w:val="18"/>
          <w:szCs w:val="18"/>
          <w:lang w:val="en-US"/>
        </w:rPr>
        <w:t>applicable</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laws</w:t>
      </w:r>
      <w:r w:rsidRPr="004F3BCF">
        <w:rPr>
          <w:rFonts w:ascii="Arial" w:eastAsia="Arial" w:hAnsi="Arial" w:cs="Arial"/>
          <w:color w:val="515555"/>
          <w:spacing w:val="-18"/>
          <w:w w:val="110"/>
          <w:sz w:val="18"/>
          <w:szCs w:val="18"/>
          <w:lang w:val="en-US"/>
        </w:rPr>
        <w:t xml:space="preserve"> </w:t>
      </w:r>
      <w:r w:rsidRPr="004F3BCF">
        <w:rPr>
          <w:rFonts w:ascii="Arial" w:eastAsia="Arial" w:hAnsi="Arial" w:cs="Arial"/>
          <w:color w:val="515555"/>
          <w:w w:val="110"/>
          <w:sz w:val="18"/>
          <w:szCs w:val="18"/>
          <w:lang w:val="en-US"/>
        </w:rPr>
        <w:t>re</w:t>
      </w:r>
      <w:r w:rsidRPr="004F3BCF">
        <w:rPr>
          <w:rFonts w:ascii="Arial" w:eastAsia="Arial" w:hAnsi="Arial" w:cs="Arial"/>
          <w:color w:val="6F7171"/>
          <w:w w:val="110"/>
          <w:sz w:val="18"/>
          <w:szCs w:val="18"/>
          <w:lang w:val="en-US"/>
        </w:rPr>
        <w:t>l</w:t>
      </w:r>
      <w:r w:rsidRPr="004F3BCF">
        <w:rPr>
          <w:rFonts w:ascii="Arial" w:eastAsia="Arial" w:hAnsi="Arial" w:cs="Arial"/>
          <w:color w:val="515555"/>
          <w:w w:val="110"/>
          <w:sz w:val="18"/>
          <w:szCs w:val="18"/>
          <w:lang w:val="en-US"/>
        </w:rPr>
        <w:t>ating to workplace health and</w:t>
      </w:r>
      <w:r w:rsidRPr="004F3BCF">
        <w:rPr>
          <w:rFonts w:ascii="Arial" w:eastAsia="Arial" w:hAnsi="Arial" w:cs="Arial"/>
          <w:color w:val="515555"/>
          <w:spacing w:val="-16"/>
          <w:w w:val="110"/>
          <w:sz w:val="18"/>
          <w:szCs w:val="18"/>
          <w:lang w:val="en-US"/>
        </w:rPr>
        <w:t xml:space="preserve"> </w:t>
      </w:r>
      <w:r w:rsidRPr="004F3BCF">
        <w:rPr>
          <w:rFonts w:ascii="Arial" w:eastAsia="Arial" w:hAnsi="Arial" w:cs="Arial"/>
          <w:color w:val="515555"/>
          <w:spacing w:val="-4"/>
          <w:w w:val="110"/>
          <w:sz w:val="18"/>
          <w:szCs w:val="18"/>
          <w:lang w:val="en-US"/>
        </w:rPr>
        <w:t>safety</w:t>
      </w:r>
      <w:r w:rsidRPr="004F3BCF">
        <w:rPr>
          <w:rFonts w:ascii="Arial" w:eastAsia="Arial" w:hAnsi="Arial" w:cs="Arial"/>
          <w:color w:val="6F7171"/>
          <w:spacing w:val="-4"/>
          <w:w w:val="110"/>
          <w:sz w:val="18"/>
          <w:szCs w:val="18"/>
          <w:lang w:val="en-US"/>
        </w:rPr>
        <w:t>.</w:t>
      </w:r>
    </w:p>
    <w:p w:rsidR="004D2E5B" w:rsidRPr="004F3BCF" w:rsidRDefault="004D2E5B" w:rsidP="006E0BFC">
      <w:pPr>
        <w:widowControl w:val="0"/>
        <w:autoSpaceDE w:val="0"/>
        <w:autoSpaceDN w:val="0"/>
        <w:spacing w:after="0" w:line="240" w:lineRule="auto"/>
        <w:ind w:left="799"/>
        <w:rPr>
          <w:rFonts w:ascii="Arial" w:eastAsia="Arial" w:hAnsi="Arial" w:cs="Arial"/>
          <w:sz w:val="18"/>
          <w:szCs w:val="18"/>
          <w:lang w:val="en-US"/>
        </w:rPr>
      </w:pPr>
    </w:p>
    <w:p w:rsidR="004D2E5B" w:rsidRPr="004F3BCF" w:rsidRDefault="004D2E5B" w:rsidP="002D2B48">
      <w:pPr>
        <w:widowControl w:val="0"/>
        <w:autoSpaceDE w:val="0"/>
        <w:autoSpaceDN w:val="0"/>
        <w:spacing w:after="0" w:line="240" w:lineRule="auto"/>
        <w:ind w:left="797"/>
        <w:rPr>
          <w:rFonts w:ascii="Arial" w:eastAsia="Arial" w:hAnsi="Arial" w:cs="Arial"/>
          <w:sz w:val="18"/>
          <w:szCs w:val="18"/>
          <w:lang w:val="en-US"/>
        </w:rPr>
      </w:pPr>
      <w:r w:rsidRPr="004F3BCF">
        <w:rPr>
          <w:rFonts w:ascii="Arial" w:eastAsia="Arial" w:hAnsi="Arial" w:cs="Arial"/>
          <w:color w:val="515555"/>
          <w:w w:val="110"/>
          <w:sz w:val="18"/>
          <w:szCs w:val="18"/>
          <w:lang w:val="en-US"/>
        </w:rPr>
        <w:t>Suppliers are expected to:</w:t>
      </w:r>
    </w:p>
    <w:p w:rsidR="004D2E5B" w:rsidRPr="004F3BCF" w:rsidRDefault="004D2E5B" w:rsidP="002D2B48">
      <w:pPr>
        <w:widowControl w:val="0"/>
        <w:autoSpaceDE w:val="0"/>
        <w:autoSpaceDN w:val="0"/>
        <w:spacing w:after="0" w:line="240" w:lineRule="auto"/>
        <w:ind w:left="797"/>
        <w:rPr>
          <w:rFonts w:ascii="Arial" w:eastAsia="Arial" w:hAnsi="Arial" w:cs="Arial"/>
          <w:sz w:val="18"/>
          <w:szCs w:val="18"/>
          <w:lang w:val="en-US"/>
        </w:rPr>
      </w:pPr>
    </w:p>
    <w:p w:rsidR="004D2E5B" w:rsidRPr="004F3BCF" w:rsidRDefault="004D2E5B" w:rsidP="00653E18">
      <w:pPr>
        <w:widowControl w:val="0"/>
        <w:numPr>
          <w:ilvl w:val="0"/>
          <w:numId w:val="23"/>
        </w:numPr>
        <w:tabs>
          <w:tab w:val="left" w:pos="1134"/>
        </w:tabs>
        <w:autoSpaceDE w:val="0"/>
        <w:autoSpaceDN w:val="0"/>
        <w:spacing w:after="0" w:line="240" w:lineRule="auto"/>
        <w:ind w:left="797" w:firstLine="54"/>
        <w:rPr>
          <w:rFonts w:ascii="Arial" w:eastAsia="Arial" w:hAnsi="Arial" w:cs="Arial"/>
          <w:sz w:val="18"/>
          <w:szCs w:val="18"/>
          <w:lang w:val="en-US"/>
        </w:rPr>
      </w:pPr>
      <w:r w:rsidRPr="004F3BCF">
        <w:rPr>
          <w:rFonts w:ascii="Arial" w:eastAsia="Arial" w:hAnsi="Arial" w:cs="Arial"/>
          <w:color w:val="515555"/>
          <w:w w:val="110"/>
          <w:sz w:val="18"/>
          <w:szCs w:val="18"/>
          <w:lang w:val="en-US"/>
        </w:rPr>
        <w:t>manage</w:t>
      </w:r>
      <w:r w:rsidRPr="004F3BCF">
        <w:rPr>
          <w:rFonts w:ascii="Arial" w:eastAsia="Arial" w:hAnsi="Arial" w:cs="Arial"/>
          <w:color w:val="515555"/>
          <w:spacing w:val="-12"/>
          <w:w w:val="110"/>
          <w:sz w:val="18"/>
          <w:szCs w:val="18"/>
          <w:lang w:val="en-US"/>
        </w:rPr>
        <w:t xml:space="preserve"> </w:t>
      </w:r>
      <w:r w:rsidRPr="004F3BCF">
        <w:rPr>
          <w:rFonts w:ascii="Arial" w:eastAsia="Arial" w:hAnsi="Arial" w:cs="Arial"/>
          <w:color w:val="515555"/>
          <w:w w:val="110"/>
          <w:sz w:val="18"/>
          <w:szCs w:val="18"/>
          <w:lang w:val="en-US"/>
        </w:rPr>
        <w:t>occupational</w:t>
      </w:r>
      <w:r w:rsidRPr="004F3BCF">
        <w:rPr>
          <w:rFonts w:ascii="Arial" w:eastAsia="Arial" w:hAnsi="Arial" w:cs="Arial"/>
          <w:color w:val="515555"/>
          <w:spacing w:val="-6"/>
          <w:w w:val="110"/>
          <w:sz w:val="18"/>
          <w:szCs w:val="18"/>
          <w:lang w:val="en-US"/>
        </w:rPr>
        <w:t xml:space="preserve"> </w:t>
      </w:r>
      <w:r w:rsidRPr="004F3BCF">
        <w:rPr>
          <w:rFonts w:ascii="Arial" w:eastAsia="Arial" w:hAnsi="Arial" w:cs="Arial"/>
          <w:color w:val="515555"/>
          <w:w w:val="110"/>
          <w:sz w:val="18"/>
          <w:szCs w:val="18"/>
          <w:lang w:val="en-US"/>
        </w:rPr>
        <w:t>health</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and safety</w:t>
      </w:r>
      <w:r w:rsidRPr="004F3BCF">
        <w:rPr>
          <w:rFonts w:ascii="Arial" w:eastAsia="Arial" w:hAnsi="Arial" w:cs="Arial"/>
          <w:color w:val="515555"/>
          <w:spacing w:val="-14"/>
          <w:w w:val="110"/>
          <w:sz w:val="18"/>
          <w:szCs w:val="18"/>
          <w:lang w:val="en-US"/>
        </w:rPr>
        <w:t xml:space="preserve"> </w:t>
      </w:r>
      <w:r w:rsidRPr="004F3BCF">
        <w:rPr>
          <w:rFonts w:ascii="Arial" w:eastAsia="Arial" w:hAnsi="Arial" w:cs="Arial"/>
          <w:color w:val="515555"/>
          <w:spacing w:val="-4"/>
          <w:w w:val="110"/>
          <w:sz w:val="18"/>
          <w:szCs w:val="18"/>
          <w:lang w:val="en-US"/>
        </w:rPr>
        <w:t>hazards</w:t>
      </w:r>
      <w:r w:rsidRPr="004F3BCF">
        <w:rPr>
          <w:rFonts w:ascii="Arial" w:eastAsia="Arial" w:hAnsi="Arial" w:cs="Arial"/>
          <w:color w:val="6F7171"/>
          <w:spacing w:val="-4"/>
          <w:w w:val="110"/>
          <w:sz w:val="18"/>
          <w:szCs w:val="18"/>
          <w:lang w:val="en-US"/>
        </w:rPr>
        <w:t>;</w:t>
      </w:r>
      <w:r w:rsidRPr="004F3BCF">
        <w:rPr>
          <w:rFonts w:ascii="Arial" w:eastAsia="Arial" w:hAnsi="Arial" w:cs="Arial"/>
          <w:color w:val="6F7171"/>
          <w:spacing w:val="-6"/>
          <w:w w:val="110"/>
          <w:sz w:val="18"/>
          <w:szCs w:val="18"/>
          <w:lang w:val="en-US"/>
        </w:rPr>
        <w:t xml:space="preserve"> </w:t>
      </w:r>
      <w:r w:rsidRPr="004F3BCF">
        <w:rPr>
          <w:rFonts w:ascii="Arial" w:eastAsia="Arial" w:hAnsi="Arial" w:cs="Arial"/>
          <w:color w:val="515555"/>
          <w:w w:val="110"/>
          <w:sz w:val="18"/>
          <w:szCs w:val="18"/>
          <w:lang w:val="en-US"/>
        </w:rPr>
        <w:t>and</w:t>
      </w:r>
    </w:p>
    <w:p w:rsidR="004D2E5B" w:rsidRPr="004F3BCF" w:rsidRDefault="004D2E5B" w:rsidP="00653E18">
      <w:pPr>
        <w:widowControl w:val="0"/>
        <w:tabs>
          <w:tab w:val="left" w:pos="1134"/>
        </w:tabs>
        <w:autoSpaceDE w:val="0"/>
        <w:autoSpaceDN w:val="0"/>
        <w:spacing w:after="0" w:line="240" w:lineRule="auto"/>
        <w:ind w:left="799" w:firstLine="454"/>
        <w:rPr>
          <w:rFonts w:ascii="Arial" w:eastAsia="Arial" w:hAnsi="Arial" w:cs="Arial"/>
          <w:sz w:val="18"/>
          <w:szCs w:val="18"/>
          <w:lang w:val="en-US"/>
        </w:rPr>
      </w:pPr>
    </w:p>
    <w:p w:rsidR="004D2E5B" w:rsidRPr="004F3BCF" w:rsidRDefault="004D2E5B" w:rsidP="004F3BCF">
      <w:pPr>
        <w:widowControl w:val="0"/>
        <w:numPr>
          <w:ilvl w:val="0"/>
          <w:numId w:val="23"/>
        </w:numPr>
        <w:tabs>
          <w:tab w:val="left" w:pos="1134"/>
        </w:tabs>
        <w:autoSpaceDE w:val="0"/>
        <w:autoSpaceDN w:val="0"/>
        <w:spacing w:after="0" w:line="290" w:lineRule="auto"/>
        <w:ind w:left="1169" w:right="947"/>
        <w:rPr>
          <w:rFonts w:ascii="Arial" w:eastAsia="Arial" w:hAnsi="Arial" w:cs="Arial"/>
          <w:sz w:val="18"/>
          <w:szCs w:val="18"/>
          <w:lang w:val="en-US"/>
        </w:rPr>
      </w:pPr>
      <w:r w:rsidRPr="004F3BCF">
        <w:rPr>
          <w:rFonts w:ascii="Arial" w:eastAsia="Arial" w:hAnsi="Arial" w:cs="Arial"/>
          <w:color w:val="515555"/>
          <w:w w:val="105"/>
          <w:sz w:val="18"/>
          <w:szCs w:val="18"/>
          <w:lang w:val="en-US"/>
        </w:rPr>
        <w:t>provide workers with job-related training and consult with employees in relation to the provision of information and training.</w:t>
      </w:r>
    </w:p>
    <w:p w:rsidR="007937CF" w:rsidRDefault="007937CF" w:rsidP="002D2B48">
      <w:pPr>
        <w:ind w:left="797"/>
        <w:rPr>
          <w:rFonts w:ascii="Arial" w:eastAsia="Arial" w:hAnsi="Arial" w:cs="Arial"/>
          <w:sz w:val="20"/>
          <w:lang w:val="en-US"/>
        </w:rPr>
      </w:pPr>
      <w:r>
        <w:rPr>
          <w:rFonts w:ascii="Arial" w:eastAsia="Arial" w:hAnsi="Arial" w:cs="Arial"/>
          <w:sz w:val="20"/>
          <w:lang w:val="en-US"/>
        </w:rPr>
        <w:br w:type="page"/>
      </w:r>
    </w:p>
    <w:p w:rsidR="004D2E5B" w:rsidRPr="007937CF" w:rsidRDefault="004D2E5B" w:rsidP="002D2B48">
      <w:pPr>
        <w:widowControl w:val="0"/>
        <w:autoSpaceDE w:val="0"/>
        <w:autoSpaceDN w:val="0"/>
        <w:spacing w:after="0" w:line="240" w:lineRule="auto"/>
        <w:ind w:left="797"/>
        <w:rPr>
          <w:rFonts w:ascii="Arial" w:eastAsia="Arial" w:hAnsi="Arial" w:cs="Arial"/>
          <w:sz w:val="20"/>
          <w:lang w:val="en-US"/>
        </w:rPr>
      </w:pPr>
    </w:p>
    <w:p w:rsidR="004D2E5B" w:rsidRPr="007937CF" w:rsidRDefault="004D2E5B" w:rsidP="008B4973">
      <w:pPr>
        <w:widowControl w:val="0"/>
        <w:numPr>
          <w:ilvl w:val="0"/>
          <w:numId w:val="38"/>
        </w:numPr>
        <w:tabs>
          <w:tab w:val="left" w:pos="652"/>
          <w:tab w:val="left" w:pos="1276"/>
        </w:tabs>
        <w:autoSpaceDE w:val="0"/>
        <w:autoSpaceDN w:val="0"/>
        <w:spacing w:before="114" w:after="0" w:line="240" w:lineRule="auto"/>
        <w:ind w:left="797" w:hanging="318"/>
        <w:outlineLvl w:val="1"/>
        <w:rPr>
          <w:rFonts w:ascii="Arial" w:eastAsia="Arial" w:hAnsi="Arial" w:cs="Arial"/>
          <w:b/>
          <w:bCs/>
          <w:color w:val="555A58"/>
          <w:sz w:val="20"/>
          <w:lang w:val="en-US"/>
        </w:rPr>
      </w:pPr>
      <w:r w:rsidRPr="007937CF">
        <w:rPr>
          <w:rFonts w:ascii="Arial" w:eastAsia="Arial" w:hAnsi="Arial" w:cs="Arial"/>
          <w:b/>
          <w:bCs/>
          <w:color w:val="555A58"/>
          <w:sz w:val="20"/>
          <w:lang w:val="en-US"/>
        </w:rPr>
        <w:t>Environmental management</w:t>
      </w:r>
    </w:p>
    <w:p w:rsidR="004D2E5B" w:rsidRPr="007937CF" w:rsidRDefault="004D2E5B" w:rsidP="002D2B48">
      <w:pPr>
        <w:widowControl w:val="0"/>
        <w:autoSpaceDE w:val="0"/>
        <w:autoSpaceDN w:val="0"/>
        <w:spacing w:before="6" w:after="0" w:line="240" w:lineRule="auto"/>
        <w:ind w:left="797"/>
        <w:rPr>
          <w:rFonts w:ascii="Arial" w:eastAsia="Arial" w:hAnsi="Arial" w:cs="Arial"/>
          <w:b/>
          <w:sz w:val="20"/>
          <w:lang w:val="en-US"/>
        </w:rPr>
      </w:pPr>
    </w:p>
    <w:p w:rsidR="004D2E5B" w:rsidRPr="004F3BCF" w:rsidRDefault="004D2E5B" w:rsidP="002D2B48">
      <w:pPr>
        <w:widowControl w:val="0"/>
        <w:autoSpaceDE w:val="0"/>
        <w:autoSpaceDN w:val="0"/>
        <w:spacing w:after="0" w:line="292" w:lineRule="auto"/>
        <w:ind w:left="797" w:right="1281" w:firstLine="6"/>
        <w:rPr>
          <w:rFonts w:ascii="Arial" w:eastAsia="Arial" w:hAnsi="Arial" w:cs="Arial"/>
          <w:sz w:val="18"/>
          <w:szCs w:val="18"/>
          <w:lang w:val="en-US"/>
        </w:rPr>
      </w:pPr>
      <w:r w:rsidRPr="004F3BCF">
        <w:rPr>
          <w:rFonts w:ascii="Arial" w:eastAsia="Arial" w:hAnsi="Arial" w:cs="Arial"/>
          <w:color w:val="515555"/>
          <w:w w:val="110"/>
          <w:sz w:val="18"/>
          <w:szCs w:val="18"/>
          <w:lang w:val="en-US"/>
        </w:rPr>
        <w:t>The State is committed to promoting environmental respons</w:t>
      </w:r>
      <w:r w:rsidRPr="004F3BCF">
        <w:rPr>
          <w:rFonts w:ascii="Arial" w:eastAsia="Arial" w:hAnsi="Arial" w:cs="Arial"/>
          <w:color w:val="6F7171"/>
          <w:w w:val="110"/>
          <w:sz w:val="18"/>
          <w:szCs w:val="18"/>
          <w:lang w:val="en-US"/>
        </w:rPr>
        <w:t>i</w:t>
      </w:r>
      <w:r w:rsidRPr="004F3BCF">
        <w:rPr>
          <w:rFonts w:ascii="Arial" w:eastAsia="Arial" w:hAnsi="Arial" w:cs="Arial"/>
          <w:color w:val="3A403E"/>
          <w:w w:val="110"/>
          <w:sz w:val="18"/>
          <w:szCs w:val="18"/>
          <w:lang w:val="en-US"/>
        </w:rPr>
        <w:t>bil</w:t>
      </w:r>
      <w:r w:rsidRPr="004F3BCF">
        <w:rPr>
          <w:rFonts w:ascii="Arial" w:eastAsia="Arial" w:hAnsi="Arial" w:cs="Arial"/>
          <w:color w:val="1C2220"/>
          <w:w w:val="110"/>
          <w:sz w:val="18"/>
          <w:szCs w:val="18"/>
          <w:lang w:val="en-US"/>
        </w:rPr>
        <w:t>i</w:t>
      </w:r>
      <w:r w:rsidRPr="004F3BCF">
        <w:rPr>
          <w:rFonts w:ascii="Arial" w:eastAsia="Arial" w:hAnsi="Arial" w:cs="Arial"/>
          <w:color w:val="515555"/>
          <w:w w:val="110"/>
          <w:sz w:val="18"/>
          <w:szCs w:val="18"/>
          <w:lang w:val="en-US"/>
        </w:rPr>
        <w:t>ty. Suppliers are expected to m</w:t>
      </w:r>
      <w:r w:rsidRPr="004F3BCF">
        <w:rPr>
          <w:rFonts w:ascii="Arial" w:eastAsia="Arial" w:hAnsi="Arial" w:cs="Arial"/>
          <w:color w:val="6F7171"/>
          <w:w w:val="110"/>
          <w:sz w:val="18"/>
          <w:szCs w:val="18"/>
          <w:lang w:val="en-US"/>
        </w:rPr>
        <w:t>i</w:t>
      </w:r>
      <w:r w:rsidRPr="004F3BCF">
        <w:rPr>
          <w:rFonts w:ascii="Arial" w:eastAsia="Arial" w:hAnsi="Arial" w:cs="Arial"/>
          <w:color w:val="515555"/>
          <w:w w:val="110"/>
          <w:sz w:val="18"/>
          <w:szCs w:val="18"/>
          <w:lang w:val="en-US"/>
        </w:rPr>
        <w:t>nimise the environmental impact of their operations and maintain env</w:t>
      </w:r>
      <w:r w:rsidRPr="004F3BCF">
        <w:rPr>
          <w:rFonts w:ascii="Arial" w:eastAsia="Arial" w:hAnsi="Arial" w:cs="Arial"/>
          <w:color w:val="1C2220"/>
          <w:w w:val="110"/>
          <w:sz w:val="18"/>
          <w:szCs w:val="18"/>
          <w:lang w:val="en-US"/>
        </w:rPr>
        <w:t>i</w:t>
      </w:r>
      <w:r w:rsidRPr="004F3BCF">
        <w:rPr>
          <w:rFonts w:ascii="Arial" w:eastAsia="Arial" w:hAnsi="Arial" w:cs="Arial"/>
          <w:color w:val="515555"/>
          <w:w w:val="110"/>
          <w:sz w:val="18"/>
          <w:szCs w:val="18"/>
          <w:lang w:val="en-US"/>
        </w:rPr>
        <w:t>ronmentally responsible policies and practices.</w:t>
      </w:r>
    </w:p>
    <w:p w:rsidR="004D2E5B" w:rsidRPr="007937CF" w:rsidRDefault="004D2E5B" w:rsidP="002D2B48">
      <w:pPr>
        <w:widowControl w:val="0"/>
        <w:autoSpaceDE w:val="0"/>
        <w:autoSpaceDN w:val="0"/>
        <w:spacing w:before="2" w:after="0" w:line="240" w:lineRule="auto"/>
        <w:ind w:left="797"/>
        <w:rPr>
          <w:rFonts w:ascii="Arial" w:eastAsia="Arial" w:hAnsi="Arial" w:cs="Arial"/>
          <w:sz w:val="20"/>
          <w:lang w:val="en-US"/>
        </w:rPr>
      </w:pPr>
    </w:p>
    <w:p w:rsidR="004D2E5B" w:rsidRPr="007937CF" w:rsidRDefault="004D2E5B" w:rsidP="002D2B48">
      <w:pPr>
        <w:widowControl w:val="0"/>
        <w:autoSpaceDE w:val="0"/>
        <w:autoSpaceDN w:val="0"/>
        <w:spacing w:after="0" w:line="240" w:lineRule="auto"/>
        <w:ind w:left="797"/>
        <w:outlineLvl w:val="3"/>
        <w:rPr>
          <w:rFonts w:ascii="Arial" w:eastAsia="Arial" w:hAnsi="Arial" w:cs="Arial"/>
          <w:b/>
          <w:bCs/>
          <w:sz w:val="20"/>
          <w:lang w:val="en-US"/>
        </w:rPr>
      </w:pPr>
      <w:r w:rsidRPr="007937CF">
        <w:rPr>
          <w:rFonts w:ascii="Arial" w:eastAsia="Arial" w:hAnsi="Arial" w:cs="Arial"/>
          <w:b/>
          <w:bCs/>
          <w:color w:val="296AA1"/>
          <w:w w:val="105"/>
          <w:sz w:val="20"/>
          <w:lang w:val="en-US"/>
        </w:rPr>
        <w:t>Environmental impacts</w:t>
      </w:r>
    </w:p>
    <w:p w:rsidR="004D2E5B" w:rsidRPr="007937CF" w:rsidRDefault="004D2E5B" w:rsidP="002D2B48">
      <w:pPr>
        <w:widowControl w:val="0"/>
        <w:autoSpaceDE w:val="0"/>
        <w:autoSpaceDN w:val="0"/>
        <w:spacing w:before="8" w:after="0" w:line="240" w:lineRule="auto"/>
        <w:ind w:left="797"/>
        <w:rPr>
          <w:rFonts w:ascii="Arial" w:eastAsia="Arial" w:hAnsi="Arial" w:cs="Arial"/>
          <w:b/>
          <w:sz w:val="20"/>
          <w:lang w:val="en-US"/>
        </w:rPr>
      </w:pPr>
    </w:p>
    <w:p w:rsidR="004D2E5B" w:rsidRPr="004F3BCF" w:rsidRDefault="004D2E5B" w:rsidP="002D2B48">
      <w:pPr>
        <w:widowControl w:val="0"/>
        <w:autoSpaceDE w:val="0"/>
        <w:autoSpaceDN w:val="0"/>
        <w:spacing w:before="1" w:after="0" w:line="292" w:lineRule="auto"/>
        <w:ind w:left="797" w:right="380" w:hanging="3"/>
        <w:rPr>
          <w:rFonts w:ascii="Arial" w:eastAsia="Arial" w:hAnsi="Arial" w:cs="Arial"/>
          <w:sz w:val="18"/>
          <w:szCs w:val="18"/>
          <w:lang w:val="en-US"/>
        </w:rPr>
      </w:pPr>
      <w:r w:rsidRPr="004F3BCF">
        <w:rPr>
          <w:rFonts w:ascii="Arial" w:eastAsia="Arial" w:hAnsi="Arial" w:cs="Arial"/>
          <w:color w:val="515555"/>
          <w:w w:val="110"/>
          <w:sz w:val="18"/>
          <w:szCs w:val="18"/>
          <w:lang w:val="en-US"/>
        </w:rPr>
        <w:t>Suppliers</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must</w:t>
      </w:r>
      <w:r w:rsidRPr="004F3BCF">
        <w:rPr>
          <w:rFonts w:ascii="Arial" w:eastAsia="Arial" w:hAnsi="Arial" w:cs="Arial"/>
          <w:color w:val="515555"/>
          <w:spacing w:val="-26"/>
          <w:w w:val="110"/>
          <w:sz w:val="18"/>
          <w:szCs w:val="18"/>
          <w:lang w:val="en-US"/>
        </w:rPr>
        <w:t xml:space="preserve"> </w:t>
      </w:r>
      <w:r w:rsidRPr="004F3BCF">
        <w:rPr>
          <w:rFonts w:ascii="Arial" w:eastAsia="Arial" w:hAnsi="Arial" w:cs="Arial"/>
          <w:color w:val="515555"/>
          <w:w w:val="110"/>
          <w:sz w:val="18"/>
          <w:szCs w:val="18"/>
          <w:lang w:val="en-US"/>
        </w:rPr>
        <w:t>comply</w:t>
      </w:r>
      <w:r w:rsidRPr="004F3BCF">
        <w:rPr>
          <w:rFonts w:ascii="Arial" w:eastAsia="Arial" w:hAnsi="Arial" w:cs="Arial"/>
          <w:color w:val="515555"/>
          <w:spacing w:val="-17"/>
          <w:w w:val="110"/>
          <w:sz w:val="18"/>
          <w:szCs w:val="18"/>
          <w:lang w:val="en-US"/>
        </w:rPr>
        <w:t xml:space="preserve"> </w:t>
      </w:r>
      <w:r w:rsidRPr="004F3BCF">
        <w:rPr>
          <w:rFonts w:ascii="Arial" w:eastAsia="Arial" w:hAnsi="Arial" w:cs="Arial"/>
          <w:color w:val="515555"/>
          <w:w w:val="110"/>
          <w:sz w:val="18"/>
          <w:szCs w:val="18"/>
          <w:lang w:val="en-US"/>
        </w:rPr>
        <w:t>with</w:t>
      </w:r>
      <w:r w:rsidRPr="004F3BCF">
        <w:rPr>
          <w:rFonts w:ascii="Arial" w:eastAsia="Arial" w:hAnsi="Arial" w:cs="Arial"/>
          <w:color w:val="515555"/>
          <w:spacing w:val="-23"/>
          <w:w w:val="110"/>
          <w:sz w:val="18"/>
          <w:szCs w:val="18"/>
          <w:lang w:val="en-US"/>
        </w:rPr>
        <w:t xml:space="preserve"> </w:t>
      </w:r>
      <w:r w:rsidRPr="004F3BCF">
        <w:rPr>
          <w:rFonts w:ascii="Arial" w:eastAsia="Arial" w:hAnsi="Arial" w:cs="Arial"/>
          <w:color w:val="515555"/>
          <w:w w:val="110"/>
          <w:sz w:val="18"/>
          <w:szCs w:val="18"/>
          <w:lang w:val="en-US"/>
        </w:rPr>
        <w:t>all</w:t>
      </w:r>
      <w:r w:rsidRPr="004F3BCF">
        <w:rPr>
          <w:rFonts w:ascii="Arial" w:eastAsia="Arial" w:hAnsi="Arial" w:cs="Arial"/>
          <w:color w:val="515555"/>
          <w:spacing w:val="-20"/>
          <w:w w:val="110"/>
          <w:sz w:val="18"/>
          <w:szCs w:val="18"/>
          <w:lang w:val="en-US"/>
        </w:rPr>
        <w:t xml:space="preserve"> </w:t>
      </w:r>
      <w:r w:rsidRPr="004F3BCF">
        <w:rPr>
          <w:rFonts w:ascii="Arial" w:eastAsia="Arial" w:hAnsi="Arial" w:cs="Arial"/>
          <w:color w:val="515555"/>
          <w:w w:val="110"/>
          <w:sz w:val="18"/>
          <w:szCs w:val="18"/>
          <w:lang w:val="en-US"/>
        </w:rPr>
        <w:t>applicable</w:t>
      </w:r>
      <w:r w:rsidRPr="004F3BCF">
        <w:rPr>
          <w:rFonts w:ascii="Arial" w:eastAsia="Arial" w:hAnsi="Arial" w:cs="Arial"/>
          <w:color w:val="515555"/>
          <w:spacing w:val="-8"/>
          <w:w w:val="110"/>
          <w:sz w:val="18"/>
          <w:szCs w:val="18"/>
          <w:lang w:val="en-US"/>
        </w:rPr>
        <w:t xml:space="preserve"> </w:t>
      </w:r>
      <w:r w:rsidRPr="004F3BCF">
        <w:rPr>
          <w:rFonts w:ascii="Arial" w:eastAsia="Arial" w:hAnsi="Arial" w:cs="Arial"/>
          <w:color w:val="515555"/>
          <w:w w:val="110"/>
          <w:sz w:val="18"/>
          <w:szCs w:val="18"/>
          <w:lang w:val="en-US"/>
        </w:rPr>
        <w:t>laws</w:t>
      </w:r>
      <w:r w:rsidRPr="004F3BCF">
        <w:rPr>
          <w:rFonts w:ascii="Arial" w:eastAsia="Arial" w:hAnsi="Arial" w:cs="Arial"/>
          <w:color w:val="515555"/>
          <w:spacing w:val="-19"/>
          <w:w w:val="110"/>
          <w:sz w:val="18"/>
          <w:szCs w:val="18"/>
          <w:lang w:val="en-US"/>
        </w:rPr>
        <w:t xml:space="preserve"> </w:t>
      </w:r>
      <w:r w:rsidRPr="004F3BCF">
        <w:rPr>
          <w:rFonts w:ascii="Arial" w:eastAsia="Arial" w:hAnsi="Arial" w:cs="Arial"/>
          <w:color w:val="515555"/>
          <w:w w:val="110"/>
          <w:sz w:val="18"/>
          <w:szCs w:val="18"/>
          <w:lang w:val="en-US"/>
        </w:rPr>
        <w:t>and</w:t>
      </w:r>
      <w:r w:rsidRPr="004F3BCF">
        <w:rPr>
          <w:rFonts w:ascii="Arial" w:eastAsia="Arial" w:hAnsi="Arial" w:cs="Arial"/>
          <w:color w:val="515555"/>
          <w:spacing w:val="-25"/>
          <w:w w:val="110"/>
          <w:sz w:val="18"/>
          <w:szCs w:val="18"/>
          <w:lang w:val="en-US"/>
        </w:rPr>
        <w:t xml:space="preserve"> </w:t>
      </w:r>
      <w:r w:rsidRPr="004F3BCF">
        <w:rPr>
          <w:rFonts w:ascii="Arial" w:eastAsia="Arial" w:hAnsi="Arial" w:cs="Arial"/>
          <w:color w:val="515555"/>
          <w:w w:val="110"/>
          <w:sz w:val="18"/>
          <w:szCs w:val="18"/>
          <w:lang w:val="en-US"/>
        </w:rPr>
        <w:t>regulations relating to the en</w:t>
      </w:r>
      <w:r w:rsidRPr="004F3BCF">
        <w:rPr>
          <w:rFonts w:ascii="Arial" w:eastAsia="Arial" w:hAnsi="Arial" w:cs="Arial"/>
          <w:color w:val="6F7171"/>
          <w:w w:val="110"/>
          <w:sz w:val="18"/>
          <w:szCs w:val="18"/>
          <w:lang w:val="en-US"/>
        </w:rPr>
        <w:t>v</w:t>
      </w:r>
      <w:r w:rsidRPr="004F3BCF">
        <w:rPr>
          <w:rFonts w:ascii="Arial" w:eastAsia="Arial" w:hAnsi="Arial" w:cs="Arial"/>
          <w:color w:val="515555"/>
          <w:w w:val="110"/>
          <w:sz w:val="18"/>
          <w:szCs w:val="18"/>
          <w:lang w:val="en-US"/>
        </w:rPr>
        <w:t>ironment, including any management and reporting obligations. Suppliers are expected to manage the environmental</w:t>
      </w:r>
      <w:r w:rsidRPr="004F3BCF">
        <w:rPr>
          <w:rFonts w:ascii="Arial" w:eastAsia="Arial" w:hAnsi="Arial" w:cs="Arial"/>
          <w:color w:val="515555"/>
          <w:spacing w:val="-7"/>
          <w:w w:val="110"/>
          <w:sz w:val="18"/>
          <w:szCs w:val="18"/>
          <w:lang w:val="en-US"/>
        </w:rPr>
        <w:t xml:space="preserve"> </w:t>
      </w:r>
      <w:r w:rsidRPr="004F3BCF">
        <w:rPr>
          <w:rFonts w:ascii="Arial" w:eastAsia="Arial" w:hAnsi="Arial" w:cs="Arial"/>
          <w:color w:val="515555"/>
          <w:w w:val="110"/>
          <w:sz w:val="18"/>
          <w:szCs w:val="18"/>
          <w:lang w:val="en-US"/>
        </w:rPr>
        <w:t>impact</w:t>
      </w:r>
      <w:r w:rsidRPr="004F3BCF">
        <w:rPr>
          <w:rFonts w:ascii="Arial" w:eastAsia="Arial" w:hAnsi="Arial" w:cs="Arial"/>
          <w:color w:val="515555"/>
          <w:spacing w:val="-8"/>
          <w:w w:val="110"/>
          <w:sz w:val="18"/>
          <w:szCs w:val="18"/>
          <w:lang w:val="en-US"/>
        </w:rPr>
        <w:t xml:space="preserve"> </w:t>
      </w:r>
      <w:r w:rsidRPr="004F3BCF">
        <w:rPr>
          <w:rFonts w:ascii="Arial" w:eastAsia="Arial" w:hAnsi="Arial" w:cs="Arial"/>
          <w:color w:val="515555"/>
          <w:w w:val="110"/>
          <w:sz w:val="18"/>
          <w:szCs w:val="18"/>
          <w:lang w:val="en-US"/>
        </w:rPr>
        <w:t>of</w:t>
      </w:r>
      <w:r w:rsidRPr="004F3BCF">
        <w:rPr>
          <w:rFonts w:ascii="Arial" w:eastAsia="Arial" w:hAnsi="Arial" w:cs="Arial"/>
          <w:color w:val="515555"/>
          <w:spacing w:val="-5"/>
          <w:w w:val="110"/>
          <w:sz w:val="18"/>
          <w:szCs w:val="18"/>
          <w:lang w:val="en-US"/>
        </w:rPr>
        <w:t xml:space="preserve"> </w:t>
      </w:r>
      <w:r w:rsidRPr="004F3BCF">
        <w:rPr>
          <w:rFonts w:ascii="Arial" w:eastAsia="Arial" w:hAnsi="Arial" w:cs="Arial"/>
          <w:color w:val="515555"/>
          <w:w w:val="110"/>
          <w:sz w:val="18"/>
          <w:szCs w:val="18"/>
          <w:lang w:val="en-US"/>
        </w:rPr>
        <w:t>their</w:t>
      </w:r>
      <w:r w:rsidRPr="004F3BCF">
        <w:rPr>
          <w:rFonts w:ascii="Arial" w:eastAsia="Arial" w:hAnsi="Arial" w:cs="Arial"/>
          <w:color w:val="515555"/>
          <w:spacing w:val="-13"/>
          <w:w w:val="110"/>
          <w:sz w:val="18"/>
          <w:szCs w:val="18"/>
          <w:lang w:val="en-US"/>
        </w:rPr>
        <w:t xml:space="preserve"> </w:t>
      </w:r>
      <w:r w:rsidRPr="004F3BCF">
        <w:rPr>
          <w:rFonts w:ascii="Arial" w:eastAsia="Arial" w:hAnsi="Arial" w:cs="Arial"/>
          <w:color w:val="515555"/>
          <w:w w:val="110"/>
          <w:sz w:val="18"/>
          <w:szCs w:val="18"/>
          <w:lang w:val="en-US"/>
        </w:rPr>
        <w:t>operations</w:t>
      </w:r>
      <w:r w:rsidRPr="004F3BCF">
        <w:rPr>
          <w:rFonts w:ascii="Arial" w:eastAsia="Arial" w:hAnsi="Arial" w:cs="Arial"/>
          <w:color w:val="515555"/>
          <w:spacing w:val="-9"/>
          <w:w w:val="110"/>
          <w:sz w:val="18"/>
          <w:szCs w:val="18"/>
          <w:lang w:val="en-US"/>
        </w:rPr>
        <w:t xml:space="preserve"> </w:t>
      </w:r>
      <w:r w:rsidRPr="004F3BCF">
        <w:rPr>
          <w:rFonts w:ascii="Arial" w:eastAsia="Arial" w:hAnsi="Arial" w:cs="Arial"/>
          <w:color w:val="515555"/>
          <w:w w:val="110"/>
          <w:sz w:val="18"/>
          <w:szCs w:val="18"/>
          <w:lang w:val="en-US"/>
        </w:rPr>
        <w:t>by</w:t>
      </w:r>
      <w:r w:rsidRPr="004F3BCF">
        <w:rPr>
          <w:rFonts w:ascii="Arial" w:eastAsia="Arial" w:hAnsi="Arial" w:cs="Arial"/>
          <w:color w:val="6F7171"/>
          <w:w w:val="110"/>
          <w:sz w:val="18"/>
          <w:szCs w:val="18"/>
          <w:lang w:val="en-US"/>
        </w:rPr>
        <w:t>:</w:t>
      </w:r>
    </w:p>
    <w:p w:rsidR="004D2E5B" w:rsidRPr="004F3BCF" w:rsidRDefault="004D2E5B" w:rsidP="00653E18">
      <w:pPr>
        <w:widowControl w:val="0"/>
        <w:numPr>
          <w:ilvl w:val="0"/>
          <w:numId w:val="22"/>
        </w:numPr>
        <w:tabs>
          <w:tab w:val="left" w:pos="687"/>
        </w:tabs>
        <w:autoSpaceDE w:val="0"/>
        <w:autoSpaceDN w:val="0"/>
        <w:spacing w:before="143" w:after="0" w:line="288" w:lineRule="auto"/>
        <w:ind w:left="1123" w:right="40" w:hanging="318"/>
        <w:rPr>
          <w:rFonts w:ascii="Arial" w:eastAsia="Arial" w:hAnsi="Arial" w:cs="Arial"/>
          <w:sz w:val="18"/>
          <w:szCs w:val="18"/>
          <w:lang w:val="en-US"/>
        </w:rPr>
      </w:pPr>
      <w:r w:rsidRPr="004F3BCF">
        <w:rPr>
          <w:rFonts w:ascii="Arial" w:eastAsia="Arial" w:hAnsi="Arial" w:cs="Arial"/>
          <w:color w:val="515555"/>
          <w:w w:val="110"/>
          <w:sz w:val="18"/>
          <w:szCs w:val="18"/>
          <w:lang w:val="en-US"/>
        </w:rPr>
        <w:t>ensuring</w:t>
      </w:r>
      <w:r w:rsidRPr="004F3BCF">
        <w:rPr>
          <w:rFonts w:ascii="Arial" w:eastAsia="Arial" w:hAnsi="Arial" w:cs="Arial"/>
          <w:color w:val="515555"/>
          <w:spacing w:val="-22"/>
          <w:w w:val="110"/>
          <w:sz w:val="18"/>
          <w:szCs w:val="18"/>
          <w:lang w:val="en-US"/>
        </w:rPr>
        <w:t xml:space="preserve"> </w:t>
      </w:r>
      <w:r w:rsidRPr="004F3BCF">
        <w:rPr>
          <w:rFonts w:ascii="Arial" w:eastAsia="Arial" w:hAnsi="Arial" w:cs="Arial"/>
          <w:color w:val="515555"/>
          <w:w w:val="110"/>
          <w:sz w:val="18"/>
          <w:szCs w:val="18"/>
          <w:lang w:val="en-US"/>
        </w:rPr>
        <w:t>the</w:t>
      </w:r>
      <w:r w:rsidRPr="004F3BCF">
        <w:rPr>
          <w:rFonts w:ascii="Arial" w:eastAsia="Arial" w:hAnsi="Arial" w:cs="Arial"/>
          <w:color w:val="515555"/>
          <w:spacing w:val="-12"/>
          <w:w w:val="110"/>
          <w:sz w:val="18"/>
          <w:szCs w:val="18"/>
          <w:lang w:val="en-US"/>
        </w:rPr>
        <w:t xml:space="preserve"> </w:t>
      </w:r>
      <w:r w:rsidRPr="004F3BCF">
        <w:rPr>
          <w:rFonts w:ascii="Arial" w:eastAsia="Arial" w:hAnsi="Arial" w:cs="Arial"/>
          <w:color w:val="515555"/>
          <w:w w:val="110"/>
          <w:sz w:val="18"/>
          <w:szCs w:val="18"/>
          <w:lang w:val="en-US"/>
        </w:rPr>
        <w:t>safe</w:t>
      </w:r>
      <w:r w:rsidRPr="004F3BCF">
        <w:rPr>
          <w:rFonts w:ascii="Arial" w:eastAsia="Arial" w:hAnsi="Arial" w:cs="Arial"/>
          <w:color w:val="515555"/>
          <w:spacing w:val="-21"/>
          <w:w w:val="110"/>
          <w:sz w:val="18"/>
          <w:szCs w:val="18"/>
          <w:lang w:val="en-US"/>
        </w:rPr>
        <w:t xml:space="preserve"> </w:t>
      </w:r>
      <w:r w:rsidRPr="004F3BCF">
        <w:rPr>
          <w:rFonts w:ascii="Arial" w:eastAsia="Arial" w:hAnsi="Arial" w:cs="Arial"/>
          <w:color w:val="515555"/>
          <w:w w:val="110"/>
          <w:sz w:val="18"/>
          <w:szCs w:val="18"/>
          <w:lang w:val="en-US"/>
        </w:rPr>
        <w:t>storage,</w:t>
      </w:r>
      <w:r w:rsidRPr="004F3BCF">
        <w:rPr>
          <w:rFonts w:ascii="Arial" w:eastAsia="Arial" w:hAnsi="Arial" w:cs="Arial"/>
          <w:color w:val="515555"/>
          <w:spacing w:val="-19"/>
          <w:w w:val="110"/>
          <w:sz w:val="18"/>
          <w:szCs w:val="18"/>
          <w:lang w:val="en-US"/>
        </w:rPr>
        <w:t xml:space="preserve"> </w:t>
      </w:r>
      <w:r w:rsidRPr="004F3BCF">
        <w:rPr>
          <w:rFonts w:ascii="Arial" w:eastAsia="Arial" w:hAnsi="Arial" w:cs="Arial"/>
          <w:color w:val="515555"/>
          <w:w w:val="110"/>
          <w:sz w:val="18"/>
          <w:szCs w:val="18"/>
          <w:lang w:val="en-US"/>
        </w:rPr>
        <w:t>transportation</w:t>
      </w:r>
      <w:r w:rsidRPr="004F3BCF">
        <w:rPr>
          <w:rFonts w:ascii="Arial" w:eastAsia="Arial" w:hAnsi="Arial" w:cs="Arial"/>
          <w:color w:val="515555"/>
          <w:spacing w:val="-24"/>
          <w:w w:val="110"/>
          <w:sz w:val="18"/>
          <w:szCs w:val="18"/>
          <w:lang w:val="en-US"/>
        </w:rPr>
        <w:t xml:space="preserve"> </w:t>
      </w:r>
      <w:r w:rsidRPr="004F3BCF">
        <w:rPr>
          <w:rFonts w:ascii="Arial" w:eastAsia="Arial" w:hAnsi="Arial" w:cs="Arial"/>
          <w:color w:val="515555"/>
          <w:w w:val="110"/>
          <w:sz w:val="18"/>
          <w:szCs w:val="18"/>
          <w:lang w:val="en-US"/>
        </w:rPr>
        <w:t>and</w:t>
      </w:r>
      <w:r w:rsidRPr="004F3BCF">
        <w:rPr>
          <w:rFonts w:ascii="Arial" w:eastAsia="Arial" w:hAnsi="Arial" w:cs="Arial"/>
          <w:color w:val="515555"/>
          <w:spacing w:val="-24"/>
          <w:w w:val="110"/>
          <w:sz w:val="18"/>
          <w:szCs w:val="18"/>
          <w:lang w:val="en-US"/>
        </w:rPr>
        <w:t xml:space="preserve"> </w:t>
      </w:r>
      <w:r w:rsidRPr="004F3BCF">
        <w:rPr>
          <w:rFonts w:ascii="Arial" w:eastAsia="Arial" w:hAnsi="Arial" w:cs="Arial"/>
          <w:color w:val="515555"/>
          <w:w w:val="110"/>
          <w:sz w:val="18"/>
          <w:szCs w:val="18"/>
          <w:lang w:val="en-US"/>
        </w:rPr>
        <w:t>disposal</w:t>
      </w:r>
      <w:r w:rsidRPr="004F3BCF">
        <w:rPr>
          <w:rFonts w:ascii="Arial" w:eastAsia="Arial" w:hAnsi="Arial" w:cs="Arial"/>
          <w:color w:val="515555"/>
          <w:spacing w:val="-20"/>
          <w:w w:val="110"/>
          <w:sz w:val="18"/>
          <w:szCs w:val="18"/>
          <w:lang w:val="en-US"/>
        </w:rPr>
        <w:t xml:space="preserve"> </w:t>
      </w:r>
      <w:r w:rsidRPr="004F3BCF">
        <w:rPr>
          <w:rFonts w:ascii="Arial" w:eastAsia="Arial" w:hAnsi="Arial" w:cs="Arial"/>
          <w:color w:val="515555"/>
          <w:w w:val="110"/>
          <w:sz w:val="18"/>
          <w:szCs w:val="18"/>
          <w:lang w:val="en-US"/>
        </w:rPr>
        <w:t>of hazardous substances including</w:t>
      </w:r>
      <w:r w:rsidRPr="004F3BCF">
        <w:rPr>
          <w:rFonts w:ascii="Arial" w:eastAsia="Arial" w:hAnsi="Arial" w:cs="Arial"/>
          <w:color w:val="515555"/>
          <w:spacing w:val="-3"/>
          <w:w w:val="110"/>
          <w:sz w:val="18"/>
          <w:szCs w:val="18"/>
          <w:lang w:val="en-US"/>
        </w:rPr>
        <w:t xml:space="preserve"> </w:t>
      </w:r>
      <w:r w:rsidRPr="004F3BCF">
        <w:rPr>
          <w:rFonts w:ascii="Arial" w:eastAsia="Arial" w:hAnsi="Arial" w:cs="Arial"/>
          <w:color w:val="515555"/>
          <w:w w:val="110"/>
          <w:sz w:val="18"/>
          <w:szCs w:val="18"/>
          <w:lang w:val="en-US"/>
        </w:rPr>
        <w:t>ha</w:t>
      </w:r>
      <w:r w:rsidRPr="004F3BCF">
        <w:rPr>
          <w:rFonts w:ascii="Arial" w:eastAsia="Arial" w:hAnsi="Arial" w:cs="Arial"/>
          <w:color w:val="6F7171"/>
          <w:w w:val="110"/>
          <w:sz w:val="18"/>
          <w:szCs w:val="18"/>
          <w:lang w:val="en-US"/>
        </w:rPr>
        <w:t>z</w:t>
      </w:r>
      <w:r w:rsidRPr="004F3BCF">
        <w:rPr>
          <w:rFonts w:ascii="Arial" w:eastAsia="Arial" w:hAnsi="Arial" w:cs="Arial"/>
          <w:color w:val="515555"/>
          <w:w w:val="110"/>
          <w:sz w:val="18"/>
          <w:szCs w:val="18"/>
          <w:lang w:val="en-US"/>
        </w:rPr>
        <w:t>ardous waste;</w:t>
      </w:r>
    </w:p>
    <w:p w:rsidR="004D2E5B" w:rsidRPr="004F3BCF" w:rsidRDefault="004D2E5B" w:rsidP="00D217E7">
      <w:pPr>
        <w:widowControl w:val="0"/>
        <w:numPr>
          <w:ilvl w:val="0"/>
          <w:numId w:val="22"/>
        </w:numPr>
        <w:tabs>
          <w:tab w:val="left" w:pos="687"/>
        </w:tabs>
        <w:autoSpaceDE w:val="0"/>
        <w:autoSpaceDN w:val="0"/>
        <w:spacing w:after="0" w:line="300" w:lineRule="auto"/>
        <w:ind w:left="1123" w:right="40" w:hanging="318"/>
        <w:rPr>
          <w:rFonts w:ascii="Arial" w:eastAsia="Arial" w:hAnsi="Arial" w:cs="Arial"/>
          <w:sz w:val="18"/>
          <w:szCs w:val="18"/>
          <w:lang w:val="en-US"/>
        </w:rPr>
      </w:pPr>
      <w:r w:rsidRPr="004F3BCF">
        <w:rPr>
          <w:rFonts w:ascii="Arial" w:eastAsia="Arial" w:hAnsi="Arial" w:cs="Arial"/>
          <w:color w:val="515555"/>
          <w:w w:val="110"/>
          <w:sz w:val="18"/>
          <w:szCs w:val="18"/>
          <w:lang w:val="en-US"/>
        </w:rPr>
        <w:t>maintaining</w:t>
      </w:r>
      <w:r w:rsidRPr="004F3BCF">
        <w:rPr>
          <w:rFonts w:ascii="Arial" w:eastAsia="Arial" w:hAnsi="Arial" w:cs="Arial"/>
          <w:color w:val="515555"/>
          <w:spacing w:val="-7"/>
          <w:w w:val="110"/>
          <w:sz w:val="18"/>
          <w:szCs w:val="18"/>
          <w:lang w:val="en-US"/>
        </w:rPr>
        <w:t xml:space="preserve"> </w:t>
      </w:r>
      <w:r w:rsidRPr="004F3BCF">
        <w:rPr>
          <w:rFonts w:ascii="Arial" w:eastAsia="Arial" w:hAnsi="Arial" w:cs="Arial"/>
          <w:color w:val="3A403E"/>
          <w:w w:val="110"/>
          <w:sz w:val="18"/>
          <w:szCs w:val="18"/>
          <w:lang w:val="en-US"/>
        </w:rPr>
        <w:t>policies</w:t>
      </w:r>
      <w:r w:rsidRPr="004F3BCF">
        <w:rPr>
          <w:rFonts w:ascii="Arial" w:eastAsia="Arial" w:hAnsi="Arial" w:cs="Arial"/>
          <w:color w:val="3A403E"/>
          <w:spacing w:val="-10"/>
          <w:w w:val="110"/>
          <w:sz w:val="18"/>
          <w:szCs w:val="18"/>
          <w:lang w:val="en-US"/>
        </w:rPr>
        <w:t xml:space="preserve"> </w:t>
      </w:r>
      <w:r w:rsidRPr="004F3BCF">
        <w:rPr>
          <w:rFonts w:ascii="Arial" w:eastAsia="Arial" w:hAnsi="Arial" w:cs="Arial"/>
          <w:color w:val="515555"/>
          <w:w w:val="110"/>
          <w:sz w:val="18"/>
          <w:szCs w:val="18"/>
          <w:lang w:val="en-US"/>
        </w:rPr>
        <w:t>and</w:t>
      </w:r>
      <w:r w:rsidRPr="004F3BCF">
        <w:rPr>
          <w:rFonts w:ascii="Arial" w:eastAsia="Arial" w:hAnsi="Arial" w:cs="Arial"/>
          <w:color w:val="515555"/>
          <w:spacing w:val="-16"/>
          <w:w w:val="110"/>
          <w:sz w:val="18"/>
          <w:szCs w:val="18"/>
          <w:lang w:val="en-US"/>
        </w:rPr>
        <w:t xml:space="preserve"> </w:t>
      </w:r>
      <w:r w:rsidRPr="004F3BCF">
        <w:rPr>
          <w:rFonts w:ascii="Arial" w:eastAsia="Arial" w:hAnsi="Arial" w:cs="Arial"/>
          <w:color w:val="515555"/>
          <w:spacing w:val="-4"/>
          <w:w w:val="110"/>
          <w:sz w:val="18"/>
          <w:szCs w:val="18"/>
          <w:lang w:val="en-US"/>
        </w:rPr>
        <w:t>practi</w:t>
      </w:r>
      <w:r w:rsidRPr="004F3BCF">
        <w:rPr>
          <w:rFonts w:ascii="Arial" w:eastAsia="Arial" w:hAnsi="Arial" w:cs="Arial"/>
          <w:color w:val="6F7171"/>
          <w:spacing w:val="-4"/>
          <w:w w:val="110"/>
          <w:sz w:val="18"/>
          <w:szCs w:val="18"/>
          <w:lang w:val="en-US"/>
        </w:rPr>
        <w:t>ce</w:t>
      </w:r>
      <w:r w:rsidRPr="004F3BCF">
        <w:rPr>
          <w:rFonts w:ascii="Arial" w:eastAsia="Arial" w:hAnsi="Arial" w:cs="Arial"/>
          <w:color w:val="515555"/>
          <w:spacing w:val="-4"/>
          <w:w w:val="110"/>
          <w:sz w:val="18"/>
          <w:szCs w:val="18"/>
          <w:lang w:val="en-US"/>
        </w:rPr>
        <w:t>s</w:t>
      </w:r>
      <w:r w:rsidRPr="004F3BCF">
        <w:rPr>
          <w:rFonts w:ascii="Arial" w:eastAsia="Arial" w:hAnsi="Arial" w:cs="Arial"/>
          <w:color w:val="515555"/>
          <w:spacing w:val="-19"/>
          <w:w w:val="110"/>
          <w:sz w:val="18"/>
          <w:szCs w:val="18"/>
          <w:lang w:val="en-US"/>
        </w:rPr>
        <w:t xml:space="preserve"> </w:t>
      </w:r>
      <w:r w:rsidRPr="004F3BCF">
        <w:rPr>
          <w:rFonts w:ascii="Arial" w:eastAsia="Arial" w:hAnsi="Arial" w:cs="Arial"/>
          <w:color w:val="515555"/>
          <w:w w:val="110"/>
          <w:sz w:val="18"/>
          <w:szCs w:val="18"/>
          <w:lang w:val="en-US"/>
        </w:rPr>
        <w:t>for</w:t>
      </w:r>
      <w:r w:rsidRPr="004F3BCF">
        <w:rPr>
          <w:rFonts w:ascii="Arial" w:eastAsia="Arial" w:hAnsi="Arial" w:cs="Arial"/>
          <w:color w:val="515555"/>
          <w:spacing w:val="-10"/>
          <w:w w:val="110"/>
          <w:sz w:val="18"/>
          <w:szCs w:val="18"/>
          <w:lang w:val="en-US"/>
        </w:rPr>
        <w:t xml:space="preserve"> </w:t>
      </w:r>
      <w:r w:rsidRPr="004F3BCF">
        <w:rPr>
          <w:rFonts w:ascii="Arial" w:eastAsia="Arial" w:hAnsi="Arial" w:cs="Arial"/>
          <w:color w:val="515555"/>
          <w:w w:val="110"/>
          <w:sz w:val="18"/>
          <w:szCs w:val="18"/>
          <w:lang w:val="en-US"/>
        </w:rPr>
        <w:t>the</w:t>
      </w:r>
      <w:r w:rsidRPr="004F3BCF">
        <w:rPr>
          <w:rFonts w:ascii="Arial" w:eastAsia="Arial" w:hAnsi="Arial" w:cs="Arial"/>
          <w:color w:val="515555"/>
          <w:spacing w:val="-16"/>
          <w:w w:val="110"/>
          <w:sz w:val="18"/>
          <w:szCs w:val="18"/>
          <w:lang w:val="en-US"/>
        </w:rPr>
        <w:t xml:space="preserve"> </w:t>
      </w:r>
      <w:r w:rsidRPr="004F3BCF">
        <w:rPr>
          <w:rFonts w:ascii="Arial" w:eastAsia="Arial" w:hAnsi="Arial" w:cs="Arial"/>
          <w:color w:val="515555"/>
          <w:w w:val="110"/>
          <w:sz w:val="18"/>
          <w:szCs w:val="18"/>
          <w:lang w:val="en-US"/>
        </w:rPr>
        <w:t>efficient</w:t>
      </w:r>
      <w:r w:rsidRPr="004F3BCF">
        <w:rPr>
          <w:rFonts w:ascii="Arial" w:eastAsia="Arial" w:hAnsi="Arial" w:cs="Arial"/>
          <w:color w:val="515555"/>
          <w:spacing w:val="-13"/>
          <w:w w:val="110"/>
          <w:sz w:val="18"/>
          <w:szCs w:val="18"/>
          <w:lang w:val="en-US"/>
        </w:rPr>
        <w:t xml:space="preserve"> </w:t>
      </w:r>
      <w:r w:rsidRPr="004F3BCF">
        <w:rPr>
          <w:rFonts w:ascii="Arial" w:eastAsia="Arial" w:hAnsi="Arial" w:cs="Arial"/>
          <w:color w:val="515555"/>
          <w:w w:val="110"/>
          <w:sz w:val="18"/>
          <w:szCs w:val="18"/>
          <w:lang w:val="en-US"/>
        </w:rPr>
        <w:t>use</w:t>
      </w:r>
      <w:r w:rsidRPr="004F3BCF">
        <w:rPr>
          <w:rFonts w:ascii="Arial" w:eastAsia="Arial" w:hAnsi="Arial" w:cs="Arial"/>
          <w:color w:val="515555"/>
          <w:spacing w:val="-17"/>
          <w:w w:val="110"/>
          <w:sz w:val="18"/>
          <w:szCs w:val="18"/>
          <w:lang w:val="en-US"/>
        </w:rPr>
        <w:t xml:space="preserve"> </w:t>
      </w:r>
      <w:r w:rsidRPr="004F3BCF">
        <w:rPr>
          <w:rFonts w:ascii="Arial" w:eastAsia="Arial" w:hAnsi="Arial" w:cs="Arial"/>
          <w:color w:val="515555"/>
          <w:w w:val="110"/>
          <w:sz w:val="18"/>
          <w:szCs w:val="18"/>
          <w:lang w:val="en-US"/>
        </w:rPr>
        <w:t>of energy</w:t>
      </w:r>
      <w:r w:rsidRPr="004F3BCF">
        <w:rPr>
          <w:rFonts w:ascii="Arial" w:eastAsia="Arial" w:hAnsi="Arial" w:cs="Arial"/>
          <w:color w:val="6F7171"/>
          <w:w w:val="110"/>
          <w:sz w:val="18"/>
          <w:szCs w:val="18"/>
          <w:lang w:val="en-US"/>
        </w:rPr>
        <w:t>,</w:t>
      </w:r>
      <w:r w:rsidRPr="004F3BCF">
        <w:rPr>
          <w:rFonts w:ascii="Arial" w:eastAsia="Arial" w:hAnsi="Arial" w:cs="Arial"/>
          <w:color w:val="6F7171"/>
          <w:spacing w:val="-12"/>
          <w:w w:val="110"/>
          <w:sz w:val="18"/>
          <w:szCs w:val="18"/>
          <w:lang w:val="en-US"/>
        </w:rPr>
        <w:t xml:space="preserve"> </w:t>
      </w:r>
      <w:r w:rsidRPr="004F3BCF">
        <w:rPr>
          <w:rFonts w:ascii="Arial" w:eastAsia="Arial" w:hAnsi="Arial" w:cs="Arial"/>
          <w:color w:val="515555"/>
          <w:w w:val="110"/>
          <w:sz w:val="18"/>
          <w:szCs w:val="18"/>
          <w:lang w:val="en-US"/>
        </w:rPr>
        <w:t>water</w:t>
      </w:r>
      <w:r w:rsidRPr="004F3BCF">
        <w:rPr>
          <w:rFonts w:ascii="Arial" w:eastAsia="Arial" w:hAnsi="Arial" w:cs="Arial"/>
          <w:color w:val="515555"/>
          <w:spacing w:val="-13"/>
          <w:w w:val="110"/>
          <w:sz w:val="18"/>
          <w:szCs w:val="18"/>
          <w:lang w:val="en-US"/>
        </w:rPr>
        <w:t xml:space="preserve"> </w:t>
      </w:r>
      <w:r w:rsidRPr="004F3BCF">
        <w:rPr>
          <w:rFonts w:ascii="Arial" w:eastAsia="Arial" w:hAnsi="Arial" w:cs="Arial"/>
          <w:color w:val="515555"/>
          <w:w w:val="110"/>
          <w:sz w:val="18"/>
          <w:szCs w:val="18"/>
          <w:lang w:val="en-US"/>
        </w:rPr>
        <w:t>and</w:t>
      </w:r>
      <w:r w:rsidRPr="004F3BCF">
        <w:rPr>
          <w:rFonts w:ascii="Arial" w:eastAsia="Arial" w:hAnsi="Arial" w:cs="Arial"/>
          <w:color w:val="515555"/>
          <w:spacing w:val="-18"/>
          <w:w w:val="110"/>
          <w:sz w:val="18"/>
          <w:szCs w:val="18"/>
          <w:lang w:val="en-US"/>
        </w:rPr>
        <w:t xml:space="preserve"> </w:t>
      </w:r>
      <w:r w:rsidRPr="004F3BCF">
        <w:rPr>
          <w:rFonts w:ascii="Arial" w:eastAsia="Arial" w:hAnsi="Arial" w:cs="Arial"/>
          <w:color w:val="515555"/>
          <w:w w:val="110"/>
          <w:sz w:val="18"/>
          <w:szCs w:val="18"/>
          <w:lang w:val="en-US"/>
        </w:rPr>
        <w:t>natural</w:t>
      </w:r>
      <w:r w:rsidRPr="004F3BCF">
        <w:rPr>
          <w:rFonts w:ascii="Arial" w:eastAsia="Arial" w:hAnsi="Arial" w:cs="Arial"/>
          <w:color w:val="515555"/>
          <w:spacing w:val="-12"/>
          <w:w w:val="110"/>
          <w:sz w:val="18"/>
          <w:szCs w:val="18"/>
          <w:lang w:val="en-US"/>
        </w:rPr>
        <w:t xml:space="preserve"> </w:t>
      </w:r>
      <w:r w:rsidRPr="004F3BCF">
        <w:rPr>
          <w:rFonts w:ascii="Arial" w:eastAsia="Arial" w:hAnsi="Arial" w:cs="Arial"/>
          <w:color w:val="515555"/>
          <w:w w:val="110"/>
          <w:sz w:val="18"/>
          <w:szCs w:val="18"/>
          <w:lang w:val="en-US"/>
        </w:rPr>
        <w:t>resource</w:t>
      </w:r>
      <w:r w:rsidRPr="004F3BCF">
        <w:rPr>
          <w:rFonts w:ascii="Arial" w:eastAsia="Arial" w:hAnsi="Arial" w:cs="Arial"/>
          <w:color w:val="515555"/>
          <w:spacing w:val="-13"/>
          <w:w w:val="110"/>
          <w:sz w:val="18"/>
          <w:szCs w:val="18"/>
          <w:lang w:val="en-US"/>
        </w:rPr>
        <w:t xml:space="preserve"> </w:t>
      </w:r>
      <w:r w:rsidR="00D217E7" w:rsidRPr="004F3BCF">
        <w:rPr>
          <w:rFonts w:ascii="Arial" w:eastAsia="Arial" w:hAnsi="Arial" w:cs="Arial"/>
          <w:color w:val="515555"/>
          <w:spacing w:val="-13"/>
          <w:w w:val="110"/>
          <w:sz w:val="18"/>
          <w:szCs w:val="18"/>
          <w:lang w:val="en-US"/>
        </w:rPr>
        <w:t xml:space="preserve">   </w:t>
      </w:r>
      <w:r w:rsidRPr="004F3BCF">
        <w:rPr>
          <w:rFonts w:ascii="Arial" w:eastAsia="Arial" w:hAnsi="Arial" w:cs="Arial"/>
          <w:color w:val="515555"/>
          <w:w w:val="110"/>
          <w:sz w:val="18"/>
          <w:szCs w:val="18"/>
          <w:lang w:val="en-US"/>
        </w:rPr>
        <w:t>consumption;</w:t>
      </w:r>
      <w:r w:rsidRPr="004F3BCF">
        <w:rPr>
          <w:rFonts w:ascii="Arial" w:eastAsia="Arial" w:hAnsi="Arial" w:cs="Arial"/>
          <w:color w:val="515555"/>
          <w:spacing w:val="-15"/>
          <w:w w:val="110"/>
          <w:sz w:val="18"/>
          <w:szCs w:val="18"/>
          <w:lang w:val="en-US"/>
        </w:rPr>
        <w:t xml:space="preserve"> </w:t>
      </w:r>
      <w:r w:rsidRPr="004F3BCF">
        <w:rPr>
          <w:rFonts w:ascii="Arial" w:eastAsia="Arial" w:hAnsi="Arial" w:cs="Arial"/>
          <w:color w:val="515555"/>
          <w:w w:val="110"/>
          <w:sz w:val="18"/>
          <w:szCs w:val="18"/>
          <w:lang w:val="en-US"/>
        </w:rPr>
        <w:t>and</w:t>
      </w:r>
    </w:p>
    <w:p w:rsidR="004D2E5B" w:rsidRPr="004F3BCF" w:rsidRDefault="004D2E5B" w:rsidP="00D37346">
      <w:pPr>
        <w:widowControl w:val="0"/>
        <w:numPr>
          <w:ilvl w:val="0"/>
          <w:numId w:val="22"/>
        </w:numPr>
        <w:tabs>
          <w:tab w:val="left" w:pos="851"/>
        </w:tabs>
        <w:autoSpaceDE w:val="0"/>
        <w:autoSpaceDN w:val="0"/>
        <w:spacing w:before="138" w:after="0" w:line="295" w:lineRule="auto"/>
        <w:ind w:left="1134" w:right="981" w:hanging="283"/>
        <w:rPr>
          <w:rFonts w:ascii="Arial" w:eastAsia="Arial" w:hAnsi="Arial" w:cs="Arial"/>
          <w:sz w:val="18"/>
          <w:szCs w:val="18"/>
          <w:lang w:val="en-US"/>
        </w:rPr>
      </w:pPr>
      <w:r w:rsidRPr="004F3BCF">
        <w:rPr>
          <w:rFonts w:ascii="Arial" w:eastAsia="Arial" w:hAnsi="Arial" w:cs="Arial"/>
          <w:color w:val="515555"/>
          <w:w w:val="105"/>
          <w:sz w:val="18"/>
          <w:szCs w:val="18"/>
          <w:lang w:val="en-US"/>
        </w:rPr>
        <w:t xml:space="preserve">maintaining </w:t>
      </w:r>
      <w:r w:rsidRPr="004F3BCF">
        <w:rPr>
          <w:rFonts w:ascii="Arial" w:eastAsia="Arial" w:hAnsi="Arial" w:cs="Arial"/>
          <w:color w:val="3A403E"/>
          <w:w w:val="105"/>
          <w:sz w:val="18"/>
          <w:szCs w:val="18"/>
          <w:lang w:val="en-US"/>
        </w:rPr>
        <w:t xml:space="preserve">policies </w:t>
      </w:r>
      <w:r w:rsidRPr="004F3BCF">
        <w:rPr>
          <w:rFonts w:ascii="Arial" w:eastAsia="Arial" w:hAnsi="Arial" w:cs="Arial"/>
          <w:color w:val="515555"/>
          <w:w w:val="105"/>
          <w:sz w:val="18"/>
          <w:szCs w:val="18"/>
          <w:lang w:val="en-US"/>
        </w:rPr>
        <w:t xml:space="preserve">and practices that reduce the </w:t>
      </w:r>
      <w:r w:rsidRPr="004F3BCF">
        <w:rPr>
          <w:rFonts w:ascii="Arial" w:eastAsia="Arial" w:hAnsi="Arial" w:cs="Arial"/>
          <w:color w:val="3A403E"/>
          <w:w w:val="105"/>
          <w:sz w:val="18"/>
          <w:szCs w:val="18"/>
          <w:lang w:val="en-US"/>
        </w:rPr>
        <w:t xml:space="preserve">risk </w:t>
      </w:r>
      <w:r w:rsidRPr="004F3BCF">
        <w:rPr>
          <w:rFonts w:ascii="Arial" w:eastAsia="Arial" w:hAnsi="Arial" w:cs="Arial"/>
          <w:color w:val="515555"/>
          <w:w w:val="105"/>
          <w:sz w:val="18"/>
          <w:szCs w:val="18"/>
          <w:lang w:val="en-US"/>
        </w:rPr>
        <w:t>of pollution</w:t>
      </w:r>
      <w:r w:rsidRPr="004F3BCF">
        <w:rPr>
          <w:rFonts w:ascii="Arial" w:eastAsia="Arial" w:hAnsi="Arial" w:cs="Arial"/>
          <w:color w:val="6F7171"/>
          <w:w w:val="105"/>
          <w:sz w:val="18"/>
          <w:szCs w:val="18"/>
          <w:lang w:val="en-US"/>
        </w:rPr>
        <w:t xml:space="preserve">, </w:t>
      </w:r>
      <w:r w:rsidRPr="004F3BCF">
        <w:rPr>
          <w:rFonts w:ascii="Arial" w:eastAsia="Arial" w:hAnsi="Arial" w:cs="Arial"/>
          <w:color w:val="3A403E"/>
          <w:w w:val="105"/>
          <w:sz w:val="18"/>
          <w:szCs w:val="18"/>
          <w:lang w:val="en-US"/>
        </w:rPr>
        <w:t xml:space="preserve">loss </w:t>
      </w:r>
      <w:r w:rsidRPr="004F3BCF">
        <w:rPr>
          <w:rFonts w:ascii="Arial" w:eastAsia="Arial" w:hAnsi="Arial" w:cs="Arial"/>
          <w:color w:val="515555"/>
          <w:w w:val="105"/>
          <w:sz w:val="18"/>
          <w:szCs w:val="18"/>
          <w:lang w:val="en-US"/>
        </w:rPr>
        <w:t>of biodiversity, deforestation</w:t>
      </w:r>
      <w:r w:rsidRPr="004F3BCF">
        <w:rPr>
          <w:rFonts w:ascii="Arial" w:eastAsia="Arial" w:hAnsi="Arial" w:cs="Arial"/>
          <w:color w:val="6F7171"/>
          <w:w w:val="105"/>
          <w:sz w:val="18"/>
          <w:szCs w:val="18"/>
          <w:lang w:val="en-US"/>
        </w:rPr>
        <w:t xml:space="preserve">, </w:t>
      </w:r>
      <w:r w:rsidRPr="004F3BCF">
        <w:rPr>
          <w:rFonts w:ascii="Arial" w:eastAsia="Arial" w:hAnsi="Arial" w:cs="Arial"/>
          <w:color w:val="515555"/>
          <w:w w:val="105"/>
          <w:sz w:val="18"/>
          <w:szCs w:val="18"/>
          <w:lang w:val="en-US"/>
        </w:rPr>
        <w:t>damage to ecosystems and greenhouse gas</w:t>
      </w:r>
      <w:r w:rsidRPr="004F3BCF">
        <w:rPr>
          <w:rFonts w:ascii="Arial" w:eastAsia="Arial" w:hAnsi="Arial" w:cs="Arial"/>
          <w:color w:val="515555"/>
          <w:spacing w:val="-9"/>
          <w:w w:val="105"/>
          <w:sz w:val="18"/>
          <w:szCs w:val="18"/>
          <w:lang w:val="en-US"/>
        </w:rPr>
        <w:t xml:space="preserve"> </w:t>
      </w:r>
      <w:r w:rsidRPr="004F3BCF">
        <w:rPr>
          <w:rFonts w:ascii="Arial" w:eastAsia="Arial" w:hAnsi="Arial" w:cs="Arial"/>
          <w:color w:val="515555"/>
          <w:w w:val="105"/>
          <w:sz w:val="18"/>
          <w:szCs w:val="18"/>
          <w:lang w:val="en-US"/>
        </w:rPr>
        <w:t>emissions</w:t>
      </w:r>
    </w:p>
    <w:p w:rsidR="004D2E5B" w:rsidRPr="007937CF" w:rsidRDefault="004D2E5B" w:rsidP="002D2B48">
      <w:pPr>
        <w:spacing w:line="295" w:lineRule="auto"/>
        <w:ind w:left="797"/>
        <w:rPr>
          <w:sz w:val="20"/>
        </w:rPr>
        <w:sectPr w:rsidR="004D2E5B" w:rsidRPr="007937CF" w:rsidSect="006E0BFC">
          <w:headerReference w:type="default" r:id="rId18"/>
          <w:footerReference w:type="default" r:id="rId19"/>
          <w:pgSz w:w="11910" w:h="16840"/>
          <w:pgMar w:top="1060" w:right="720" w:bottom="284" w:left="860" w:header="720" w:footer="720" w:gutter="0"/>
          <w:cols w:space="720"/>
        </w:sectPr>
      </w:pPr>
    </w:p>
    <w:p w:rsidR="007937CF" w:rsidRPr="007937CF" w:rsidRDefault="007937CF" w:rsidP="002D2B48">
      <w:pPr>
        <w:spacing w:before="120" w:after="240" w:line="360" w:lineRule="auto"/>
        <w:ind w:left="797"/>
        <w:jc w:val="center"/>
        <w:rPr>
          <w:b/>
          <w:sz w:val="24"/>
        </w:rPr>
      </w:pPr>
      <w:r w:rsidRPr="007937CF">
        <w:rPr>
          <w:b/>
          <w:sz w:val="24"/>
        </w:rPr>
        <w:t>VICROADS PREQUALIFICATION SCHEME</w:t>
      </w:r>
    </w:p>
    <w:p w:rsidR="007937CF" w:rsidRPr="007937CF" w:rsidRDefault="007937CF" w:rsidP="002D2B48">
      <w:pPr>
        <w:spacing w:before="120" w:after="240" w:line="360" w:lineRule="auto"/>
        <w:ind w:left="797"/>
        <w:jc w:val="center"/>
        <w:rPr>
          <w:b/>
          <w:sz w:val="24"/>
        </w:rPr>
      </w:pPr>
      <w:r w:rsidRPr="007937CF">
        <w:rPr>
          <w:b/>
          <w:sz w:val="24"/>
        </w:rPr>
        <w:t>COMMITMENT TO THE VICTORIAN STATE GOVERNMENT SUPPLIER OF CONDUCT</w:t>
      </w:r>
    </w:p>
    <w:p w:rsidR="007937CF" w:rsidRPr="007937CF" w:rsidRDefault="007937CF" w:rsidP="002D2B48">
      <w:pPr>
        <w:spacing w:before="120" w:after="240" w:line="360" w:lineRule="auto"/>
        <w:ind w:left="797"/>
        <w:jc w:val="center"/>
        <w:rPr>
          <w:b/>
          <w:sz w:val="24"/>
        </w:rPr>
      </w:pPr>
    </w:p>
    <w:p w:rsidR="007937CF" w:rsidRPr="007937CF" w:rsidRDefault="007937CF" w:rsidP="002D2B48">
      <w:pPr>
        <w:numPr>
          <w:ilvl w:val="0"/>
          <w:numId w:val="34"/>
        </w:numPr>
        <w:spacing w:before="120" w:after="240" w:line="360" w:lineRule="auto"/>
        <w:ind w:left="797"/>
        <w:contextualSpacing/>
      </w:pPr>
      <w:r w:rsidRPr="007937CF">
        <w:t>I acknowledge that:</w:t>
      </w:r>
    </w:p>
    <w:p w:rsidR="007937CF" w:rsidRPr="007937CF" w:rsidRDefault="007937CF" w:rsidP="002D2B48">
      <w:pPr>
        <w:numPr>
          <w:ilvl w:val="1"/>
          <w:numId w:val="34"/>
        </w:numPr>
        <w:spacing w:before="120" w:after="240" w:line="360" w:lineRule="auto"/>
        <w:ind w:left="797"/>
        <w:contextualSpacing/>
      </w:pPr>
      <w:r w:rsidRPr="007937CF">
        <w:t>the Victorian State Government (the State) is committed to ethical, sustainable and socially responsible procurement</w:t>
      </w:r>
    </w:p>
    <w:p w:rsidR="007937CF" w:rsidRPr="007937CF" w:rsidRDefault="007937CF" w:rsidP="002D2B48">
      <w:pPr>
        <w:numPr>
          <w:ilvl w:val="1"/>
          <w:numId w:val="34"/>
        </w:numPr>
        <w:spacing w:before="120" w:after="240" w:line="360" w:lineRule="auto"/>
        <w:ind w:left="797"/>
        <w:contextualSpacing/>
      </w:pPr>
      <w:r w:rsidRPr="007937CF">
        <w:t>the State has a Supplier Code of Conduct (Code) the describes the State’s minimum expectations of the conduct of its suppliers in relation to:</w:t>
      </w:r>
    </w:p>
    <w:p w:rsidR="007937CF" w:rsidRPr="007937CF" w:rsidRDefault="007937CF" w:rsidP="002D2B48">
      <w:pPr>
        <w:numPr>
          <w:ilvl w:val="2"/>
          <w:numId w:val="34"/>
        </w:numPr>
        <w:spacing w:before="120" w:after="240" w:line="360" w:lineRule="auto"/>
        <w:ind w:left="797"/>
        <w:contextualSpacing/>
      </w:pPr>
      <w:r w:rsidRPr="007937CF">
        <w:t>integrity;</w:t>
      </w:r>
    </w:p>
    <w:p w:rsidR="007937CF" w:rsidRPr="007937CF" w:rsidRDefault="007937CF" w:rsidP="002D2B48">
      <w:pPr>
        <w:numPr>
          <w:ilvl w:val="2"/>
          <w:numId w:val="34"/>
        </w:numPr>
        <w:spacing w:before="120" w:after="240" w:line="360" w:lineRule="auto"/>
        <w:ind w:left="797"/>
        <w:contextualSpacing/>
      </w:pPr>
      <w:r w:rsidRPr="007937CF">
        <w:t>ethics and conduct;</w:t>
      </w:r>
    </w:p>
    <w:p w:rsidR="007937CF" w:rsidRPr="007937CF" w:rsidRDefault="007937CF" w:rsidP="002D2B48">
      <w:pPr>
        <w:numPr>
          <w:ilvl w:val="2"/>
          <w:numId w:val="34"/>
        </w:numPr>
        <w:spacing w:before="120" w:after="240" w:line="360" w:lineRule="auto"/>
        <w:ind w:left="797"/>
        <w:contextualSpacing/>
      </w:pPr>
      <w:r w:rsidRPr="007937CF">
        <w:t>conflicts of interest;</w:t>
      </w:r>
    </w:p>
    <w:p w:rsidR="007937CF" w:rsidRPr="007937CF" w:rsidRDefault="007937CF" w:rsidP="002D2B48">
      <w:pPr>
        <w:numPr>
          <w:ilvl w:val="2"/>
          <w:numId w:val="34"/>
        </w:numPr>
        <w:spacing w:before="120" w:after="240" w:line="360" w:lineRule="auto"/>
        <w:ind w:left="797"/>
        <w:contextualSpacing/>
      </w:pPr>
      <w:r w:rsidRPr="007937CF">
        <w:t>gifts, benefits and hospitality;</w:t>
      </w:r>
    </w:p>
    <w:p w:rsidR="007937CF" w:rsidRPr="007937CF" w:rsidRDefault="007937CF" w:rsidP="002D2B48">
      <w:pPr>
        <w:numPr>
          <w:ilvl w:val="2"/>
          <w:numId w:val="34"/>
        </w:numPr>
        <w:spacing w:before="120" w:after="240" w:line="360" w:lineRule="auto"/>
        <w:ind w:left="797"/>
        <w:contextualSpacing/>
      </w:pPr>
      <w:r w:rsidRPr="007937CF">
        <w:t>corporate governance;</w:t>
      </w:r>
    </w:p>
    <w:p w:rsidR="007937CF" w:rsidRPr="007937CF" w:rsidRDefault="007937CF" w:rsidP="002D2B48">
      <w:pPr>
        <w:numPr>
          <w:ilvl w:val="2"/>
          <w:numId w:val="34"/>
        </w:numPr>
        <w:spacing w:before="120" w:after="240" w:line="360" w:lineRule="auto"/>
        <w:ind w:left="797"/>
        <w:contextualSpacing/>
      </w:pPr>
      <w:r w:rsidRPr="007937CF">
        <w:t>labour and human rights;</w:t>
      </w:r>
    </w:p>
    <w:p w:rsidR="007937CF" w:rsidRPr="007937CF" w:rsidRDefault="007937CF" w:rsidP="002D2B48">
      <w:pPr>
        <w:numPr>
          <w:ilvl w:val="2"/>
          <w:numId w:val="34"/>
        </w:numPr>
        <w:spacing w:before="120" w:after="240" w:line="360" w:lineRule="auto"/>
        <w:ind w:left="797"/>
        <w:contextualSpacing/>
      </w:pPr>
      <w:r w:rsidRPr="007937CF">
        <w:t>health and safety and</w:t>
      </w:r>
    </w:p>
    <w:p w:rsidR="007937CF" w:rsidRPr="007937CF" w:rsidRDefault="007937CF" w:rsidP="002D2B48">
      <w:pPr>
        <w:numPr>
          <w:ilvl w:val="2"/>
          <w:numId w:val="34"/>
        </w:numPr>
        <w:spacing w:before="120" w:after="240" w:line="360" w:lineRule="auto"/>
        <w:ind w:left="797"/>
        <w:contextualSpacing/>
      </w:pPr>
      <w:r w:rsidRPr="007937CF">
        <w:t>environmental management.</w:t>
      </w:r>
    </w:p>
    <w:p w:rsidR="007937CF" w:rsidRPr="007937CF" w:rsidRDefault="007937CF" w:rsidP="002D2B48">
      <w:pPr>
        <w:numPr>
          <w:ilvl w:val="1"/>
          <w:numId w:val="34"/>
        </w:numPr>
        <w:spacing w:before="120" w:after="240" w:line="360" w:lineRule="auto"/>
        <w:ind w:left="797"/>
        <w:contextualSpacing/>
      </w:pPr>
      <w:r w:rsidRPr="007937CF">
        <w:t>the expectations set out in the Code are not intended to reduce, alter or supersede any other obligations which may be imposed by any applicable contract, law, regulation or otherwise;</w:t>
      </w:r>
    </w:p>
    <w:p w:rsidR="007937CF" w:rsidRPr="007937CF" w:rsidRDefault="007937CF" w:rsidP="002D2B48">
      <w:pPr>
        <w:numPr>
          <w:ilvl w:val="1"/>
          <w:numId w:val="34"/>
        </w:numPr>
        <w:spacing w:before="120" w:after="240" w:line="360" w:lineRule="auto"/>
        <w:ind w:left="797"/>
        <w:contextualSpacing/>
      </w:pPr>
      <w:r w:rsidRPr="007937CF">
        <w:t>to ensure that the Code remains current and relevant, it may be amended or updated by the State and</w:t>
      </w:r>
    </w:p>
    <w:p w:rsidR="007937CF" w:rsidRPr="007937CF" w:rsidRDefault="007937CF" w:rsidP="002D2B48">
      <w:pPr>
        <w:numPr>
          <w:ilvl w:val="1"/>
          <w:numId w:val="34"/>
        </w:numPr>
        <w:spacing w:before="120" w:after="240" w:line="360" w:lineRule="auto"/>
        <w:ind w:left="797"/>
        <w:contextualSpacing/>
      </w:pPr>
      <w:r w:rsidRPr="007937CF">
        <w:t>the Code includes an ongoing expectation that suppliers (including my organisation) will raise concerns or otherwise seek clarification in relation to any aspects of the Code, including any updates or amendments of the Code.</w:t>
      </w:r>
    </w:p>
    <w:p w:rsidR="007937CF" w:rsidRPr="007937CF" w:rsidRDefault="007937CF" w:rsidP="002D2B48">
      <w:pPr>
        <w:ind w:left="797"/>
      </w:pPr>
      <w:r w:rsidRPr="007937CF">
        <w:br w:type="page"/>
      </w:r>
    </w:p>
    <w:p w:rsidR="007937CF" w:rsidRPr="007937CF" w:rsidRDefault="007937CF" w:rsidP="002D2B48">
      <w:pPr>
        <w:numPr>
          <w:ilvl w:val="0"/>
          <w:numId w:val="34"/>
        </w:numPr>
        <w:spacing w:before="120" w:after="240" w:line="360" w:lineRule="auto"/>
        <w:ind w:left="797"/>
        <w:contextualSpacing/>
      </w:pPr>
      <w:r w:rsidRPr="007937CF">
        <w:t>On behalf of my organisation, I:</w:t>
      </w:r>
    </w:p>
    <w:p w:rsidR="007937CF" w:rsidRPr="007937CF" w:rsidRDefault="007937CF" w:rsidP="002D2B48">
      <w:pPr>
        <w:numPr>
          <w:ilvl w:val="1"/>
          <w:numId w:val="34"/>
        </w:numPr>
        <w:spacing w:before="120" w:after="240" w:line="360" w:lineRule="auto"/>
        <w:ind w:left="797"/>
        <w:contextualSpacing/>
      </w:pPr>
      <w:r w:rsidRPr="007937CF">
        <w:t>confirm that the State’s expectations of suppliers as set out in the Code are understood</w:t>
      </w:r>
    </w:p>
    <w:p w:rsidR="007937CF" w:rsidRPr="007937CF" w:rsidRDefault="007937CF" w:rsidP="002D2B48">
      <w:pPr>
        <w:numPr>
          <w:ilvl w:val="1"/>
          <w:numId w:val="34"/>
        </w:numPr>
        <w:spacing w:before="120" w:after="240" w:line="360" w:lineRule="auto"/>
        <w:ind w:left="797"/>
        <w:contextualSpacing/>
      </w:pPr>
      <w:r w:rsidRPr="007937CF">
        <w:t>provide a commitment that if selected to supply goods or services to any State department or public body my organisation will:</w:t>
      </w:r>
    </w:p>
    <w:p w:rsidR="007937CF" w:rsidRPr="007937CF" w:rsidRDefault="007937CF" w:rsidP="002D2B48">
      <w:pPr>
        <w:numPr>
          <w:ilvl w:val="2"/>
          <w:numId w:val="34"/>
        </w:numPr>
        <w:spacing w:before="120" w:after="240" w:line="360" w:lineRule="auto"/>
        <w:ind w:left="797"/>
        <w:contextualSpacing/>
      </w:pPr>
      <w:r w:rsidRPr="007937CF">
        <w:t>periodically check with reasonable frequency for updates and amendments to the Code and</w:t>
      </w:r>
    </w:p>
    <w:p w:rsidR="007937CF" w:rsidRPr="007937CF" w:rsidRDefault="007937CF" w:rsidP="002D2B48">
      <w:pPr>
        <w:numPr>
          <w:ilvl w:val="2"/>
          <w:numId w:val="34"/>
        </w:numPr>
        <w:spacing w:before="120" w:after="240" w:line="360" w:lineRule="auto"/>
        <w:ind w:left="797"/>
        <w:contextualSpacing/>
      </w:pPr>
      <w:r w:rsidRPr="007937CF">
        <w:t>aspire to meet the State’s expectations of suppliers as set out in the Code including as updated or amended by the State.</w:t>
      </w:r>
    </w:p>
    <w:p w:rsidR="007937CF" w:rsidRPr="007937CF" w:rsidRDefault="007937CF" w:rsidP="002D2B48">
      <w:pPr>
        <w:spacing w:before="120" w:after="240" w:line="360" w:lineRule="auto"/>
        <w:ind w:left="797"/>
      </w:pPr>
    </w:p>
    <w:p w:rsidR="007937CF" w:rsidRPr="007937CF" w:rsidRDefault="007937CF" w:rsidP="002D2B48">
      <w:pPr>
        <w:spacing w:before="120" w:after="240" w:line="360" w:lineRule="auto"/>
        <w:ind w:left="797"/>
      </w:pPr>
      <w:r w:rsidRPr="007937CF">
        <w:t>Signature ___________________________________________________</w:t>
      </w:r>
    </w:p>
    <w:p w:rsidR="007937CF" w:rsidRPr="007937CF" w:rsidRDefault="007937CF" w:rsidP="002D2B48">
      <w:pPr>
        <w:spacing w:before="120" w:after="240" w:line="360" w:lineRule="auto"/>
        <w:ind w:left="797"/>
      </w:pPr>
      <w:r w:rsidRPr="007937CF">
        <w:t>Name ______________________________________________________</w:t>
      </w:r>
    </w:p>
    <w:p w:rsidR="007937CF" w:rsidRPr="007937CF" w:rsidRDefault="007937CF" w:rsidP="002D2B48">
      <w:pPr>
        <w:spacing w:before="120" w:after="240" w:line="360" w:lineRule="auto"/>
        <w:ind w:left="797"/>
      </w:pPr>
      <w:r w:rsidRPr="007937CF">
        <w:t>Position ____________________________________________________</w:t>
      </w:r>
    </w:p>
    <w:p w:rsidR="007937CF" w:rsidRPr="007937CF" w:rsidRDefault="007937CF" w:rsidP="002D2B48">
      <w:pPr>
        <w:spacing w:before="120" w:after="240" w:line="360" w:lineRule="auto"/>
        <w:ind w:left="797"/>
      </w:pPr>
      <w:r w:rsidRPr="007937CF">
        <w:t>Organisation ________________________________________________</w:t>
      </w:r>
    </w:p>
    <w:p w:rsidR="007937CF" w:rsidRPr="007937CF" w:rsidRDefault="007937CF" w:rsidP="002D2B48">
      <w:pPr>
        <w:spacing w:before="120" w:after="240" w:line="360" w:lineRule="auto"/>
        <w:ind w:left="797"/>
      </w:pPr>
      <w:r w:rsidRPr="007937CF">
        <w:t>Date ____________________</w:t>
      </w:r>
    </w:p>
    <w:p w:rsidR="007937CF" w:rsidRPr="007937CF" w:rsidRDefault="007937CF" w:rsidP="002D2B48">
      <w:pPr>
        <w:spacing w:before="120" w:after="240" w:line="360" w:lineRule="auto"/>
        <w:ind w:left="797"/>
      </w:pPr>
    </w:p>
    <w:p w:rsidR="007937CF" w:rsidRPr="007937CF" w:rsidRDefault="007937CF" w:rsidP="002D2B48">
      <w:pPr>
        <w:spacing w:before="120" w:after="120" w:line="240" w:lineRule="auto"/>
        <w:ind w:left="797"/>
        <w:rPr>
          <w:b/>
        </w:rPr>
      </w:pPr>
      <w:r w:rsidRPr="007937CF">
        <w:rPr>
          <w:b/>
        </w:rPr>
        <w:t>***This declaration must be completed and submitted by all contractors and consultants prequalified or applying for prequalification under the VicRoads Prequalification Scheme.</w:t>
      </w:r>
    </w:p>
    <w:p w:rsidR="009C4CC1" w:rsidRDefault="009C4CC1" w:rsidP="002D2B48">
      <w:pPr>
        <w:ind w:left="797"/>
      </w:pPr>
    </w:p>
    <w:sectPr w:rsidR="009C4CC1" w:rsidSect="003017E2">
      <w:headerReference w:type="default" r:id="rId20"/>
      <w:pgSz w:w="11906" w:h="16838" w:code="9"/>
      <w:pgMar w:top="1247" w:right="1440" w:bottom="1247" w:left="1191" w:header="709" w:footer="709" w:gutter="0"/>
      <w:paperSrc w:first="1" w:other="257"/>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F11" w:rsidRDefault="00DB5F11" w:rsidP="009E0246">
      <w:pPr>
        <w:spacing w:after="0" w:line="240" w:lineRule="auto"/>
      </w:pPr>
      <w:r>
        <w:separator/>
      </w:r>
    </w:p>
  </w:endnote>
  <w:endnote w:type="continuationSeparator" w:id="0">
    <w:p w:rsidR="00DB5F11" w:rsidRDefault="00DB5F11" w:rsidP="009E0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04" w:rsidRDefault="00DB5F11">
    <w:pPr>
      <w:pStyle w:val="BodyText"/>
      <w:kinsoku w:val="0"/>
      <w:overflowPunct w:val="0"/>
      <w:spacing w:line="14" w:lineRule="auto"/>
      <w:rPr>
        <w:rFonts w:ascii="Times New Roman" w:hAnsi="Times New Roman" w:cs="Times New Roman"/>
        <w:sz w:val="20"/>
        <w:szCs w:val="20"/>
      </w:rPr>
    </w:pPr>
    <w:r>
      <w:rPr>
        <w:noProof/>
      </w:rPr>
      <w:pict>
        <v:shape id="_x0000_s2050" style="position:absolute;margin-left:83.55pt;margin-top:785.2pt;width:463.65pt;height:0;z-index:-251657728;mso-position-horizontal-relative:page;mso-position-vertical-relative:page" coordsize="9274,20" o:allowincell="f" path="m,l9274,e" filled="f" strokeweight=".16931mm">
          <v:path arrowok="t"/>
          <w10:wrap anchorx="page" anchory="page"/>
        </v:shape>
      </w:pict>
    </w:r>
    <w:r>
      <w:rPr>
        <w:noProof/>
      </w:rPr>
      <w:pict>
        <v:shapetype id="_x0000_t202" coordsize="21600,21600" o:spt="202" path="m,l,21600r21600,l21600,xe">
          <v:stroke joinstyle="miter"/>
          <v:path gradientshapeok="t" o:connecttype="rect"/>
        </v:shapetype>
        <v:shape id="_x0000_s2051" type="#_x0000_t202" style="position:absolute;margin-left:84.1pt;margin-top:789.45pt;width:137pt;height:13.5pt;z-index:-251656704;mso-position-horizontal-relative:page;mso-position-vertical-relative:page" o:allowincell="f" filled="f" stroked="f">
          <v:textbox style="mso-next-textbox:#_x0000_s2051" inset="0,0,0,0">
            <w:txbxContent>
              <w:p w:rsidR="000B6C04" w:rsidRDefault="000B6C04">
                <w:pPr>
                  <w:pStyle w:val="BodyText"/>
                  <w:kinsoku w:val="0"/>
                  <w:overflowPunct w:val="0"/>
                  <w:spacing w:before="20"/>
                  <w:ind w:left="20"/>
                  <w:rPr>
                    <w:sz w:val="20"/>
                    <w:szCs w:val="20"/>
                  </w:rPr>
                </w:pPr>
                <w:r>
                  <w:rPr>
                    <w:sz w:val="20"/>
                    <w:szCs w:val="20"/>
                  </w:rPr>
                  <w:t>Mutual Recognition - 07 August 2019</w:t>
                </w:r>
              </w:p>
            </w:txbxContent>
          </v:textbox>
          <w10:wrap anchorx="page" anchory="page"/>
        </v:shape>
      </w:pict>
    </w:r>
    <w:r>
      <w:rPr>
        <w:noProof/>
      </w:rPr>
      <w:pict>
        <v:shape id="_x0000_s2052" type="#_x0000_t202" style="position:absolute;margin-left:500.6pt;margin-top:789.45pt;width:46.3pt;height:13.5pt;z-index:-251655680;mso-position-horizontal-relative:page;mso-position-vertical-relative:page" o:allowincell="f" filled="f" stroked="f">
          <v:textbox style="mso-next-textbox:#_x0000_s2052" inset="0,0,0,0">
            <w:txbxContent>
              <w:p w:rsidR="000B6C04" w:rsidRDefault="000B6C04">
                <w:pPr>
                  <w:pStyle w:val="BodyText"/>
                  <w:kinsoku w:val="0"/>
                  <w:overflowPunct w:val="0"/>
                  <w:spacing w:before="20"/>
                  <w:ind w:left="20"/>
                  <w:rPr>
                    <w:sz w:val="20"/>
                    <w:szCs w:val="20"/>
                  </w:rPr>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Pr>
                    <w:noProof/>
                    <w:sz w:val="20"/>
                    <w:szCs w:val="20"/>
                  </w:rPr>
                  <w:t>3</w:t>
                </w:r>
                <w:r>
                  <w:rPr>
                    <w:sz w:val="20"/>
                    <w:szCs w:val="20"/>
                  </w:rPr>
                  <w:fldChar w:fldCharType="end"/>
                </w:r>
                <w:r>
                  <w:rPr>
                    <w:sz w:val="20"/>
                    <w:szCs w:val="20"/>
                  </w:rPr>
                  <w:t xml:space="preserve">  of 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04" w:rsidRDefault="000B6C04" w:rsidP="00B236D8">
    <w:pPr>
      <w:pStyle w:val="Footer"/>
      <w:jc w:val="center"/>
      <w:rPr>
        <w:rFonts w:ascii="Arial" w:hAnsi="Arial" w:cs="Arial"/>
        <w:b/>
        <w:color w:val="FF0000"/>
        <w:sz w:val="29"/>
      </w:rPr>
    </w:pPr>
    <w:bookmarkStart w:id="0" w:name="aliashProtectiveMarkings1FooterEvenPages"/>
  </w:p>
  <w:bookmarkEnd w:id="0"/>
  <w:p w:rsidR="000B6C04" w:rsidRDefault="000B6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04" w:rsidRDefault="000B6C04" w:rsidP="00B236D8">
    <w:pPr>
      <w:pStyle w:val="Footer"/>
      <w:rPr>
        <w:rFonts w:ascii="Arial" w:hAnsi="Arial" w:cs="Arial"/>
        <w:b/>
        <w:color w:val="3F3F3F"/>
      </w:rPr>
    </w:pPr>
  </w:p>
  <w:p w:rsidR="000B6C04" w:rsidRPr="003852D6" w:rsidRDefault="000B6C04" w:rsidP="00B236D8">
    <w:pPr>
      <w:pStyle w:val="Footer"/>
      <w:rPr>
        <w:rFonts w:ascii="Arial" w:hAnsi="Arial" w:cs="Arial"/>
        <w:sz w:val="18"/>
        <w:szCs w:val="18"/>
      </w:rPr>
    </w:pPr>
    <w:r>
      <w:rPr>
        <w:rFonts w:ascii="Arial" w:hAnsi="Arial" w:cs="Arial"/>
        <w:bCs/>
        <w:color w:val="5B9BD5" w:themeColor="accent1"/>
        <w:sz w:val="18"/>
        <w:szCs w:val="18"/>
        <w:lang w:val="en-US"/>
      </w:rPr>
      <w:t xml:space="preserve">Industrial Relations </w:t>
    </w:r>
    <w:r w:rsidRPr="003852D6">
      <w:rPr>
        <w:rFonts w:ascii="Arial" w:hAnsi="Arial" w:cs="Arial"/>
        <w:bCs/>
        <w:color w:val="5B9BD5" w:themeColor="accent1"/>
        <w:sz w:val="18"/>
        <w:szCs w:val="18"/>
        <w:lang w:val="en-US"/>
      </w:rPr>
      <w:t>Management Mandatory Evaluation Criteria</w:t>
    </w:r>
    <w:r w:rsidRPr="003852D6">
      <w:rPr>
        <w:rFonts w:ascii="Arial" w:hAnsi="Arial" w:cs="Arial"/>
        <w:bCs/>
        <w:color w:val="5B9BD5" w:themeColor="accent1"/>
        <w:sz w:val="18"/>
        <w:szCs w:val="18"/>
        <w:lang w:val="en-US"/>
      </w:rPr>
      <w:br/>
      <w:t>Detailed Guide</w:t>
    </w:r>
    <w:r>
      <w:rPr>
        <w:rFonts w:ascii="Arial" w:hAnsi="Arial" w:cs="Arial"/>
        <w:bCs/>
        <w:color w:val="5B9BD5" w:themeColor="accent1"/>
        <w:sz w:val="18"/>
        <w:szCs w:val="18"/>
        <w:lang w:val="en-US"/>
      </w:rPr>
      <w:br/>
    </w:r>
    <w:r w:rsidRPr="005C279F">
      <w:rPr>
        <w:rFonts w:ascii="Arial" w:hAnsi="Arial" w:cs="Arial"/>
        <w:bCs/>
        <w:sz w:val="18"/>
        <w:szCs w:val="18"/>
        <w:lang w:val="en-US"/>
      </w:rPr>
      <w:t>Effective date: 1 July 2018</w:t>
    </w:r>
    <w:r w:rsidRPr="003852D6">
      <w:rPr>
        <w:rFonts w:ascii="Arial" w:hAnsi="Arial" w:cs="Arial"/>
        <w:sz w:val="18"/>
        <w:szCs w:val="18"/>
      </w:rPr>
      <w:tab/>
    </w:r>
    <w:r w:rsidRPr="003852D6">
      <w:rPr>
        <w:rFonts w:ascii="Arial" w:hAnsi="Arial" w:cs="Arial"/>
        <w:sz w:val="18"/>
        <w:szCs w:val="18"/>
      </w:rPr>
      <w:tab/>
    </w:r>
    <w:r w:rsidRPr="003852D6">
      <w:rPr>
        <w:rFonts w:ascii="Arial" w:hAnsi="Arial" w:cs="Arial"/>
        <w:bCs/>
        <w:sz w:val="18"/>
        <w:szCs w:val="18"/>
        <w:lang w:val="en-US"/>
      </w:rPr>
      <w:t>Page</w:t>
    </w:r>
    <w:r w:rsidRPr="003852D6">
      <w:rPr>
        <w:rFonts w:ascii="Arial" w:hAnsi="Arial" w:cs="Arial"/>
        <w:sz w:val="18"/>
        <w:szCs w:val="18"/>
      </w:rPr>
      <w:t xml:space="preserve"> </w:t>
    </w:r>
    <w:r w:rsidRPr="003852D6">
      <w:rPr>
        <w:rStyle w:val="PageNumber1"/>
        <w:rFonts w:ascii="Arial" w:hAnsi="Arial" w:cs="Arial"/>
        <w:sz w:val="18"/>
        <w:szCs w:val="18"/>
      </w:rPr>
      <w:fldChar w:fldCharType="begin"/>
    </w:r>
    <w:r w:rsidRPr="003852D6">
      <w:rPr>
        <w:rStyle w:val="PageNumber1"/>
        <w:rFonts w:ascii="Arial" w:hAnsi="Arial" w:cs="Arial"/>
        <w:sz w:val="18"/>
        <w:szCs w:val="18"/>
      </w:rPr>
      <w:instrText xml:space="preserve"> Page </w:instrText>
    </w:r>
    <w:r w:rsidRPr="003852D6">
      <w:rPr>
        <w:rStyle w:val="PageNumber1"/>
        <w:rFonts w:ascii="Arial" w:hAnsi="Arial" w:cs="Arial"/>
        <w:sz w:val="18"/>
        <w:szCs w:val="18"/>
      </w:rPr>
      <w:fldChar w:fldCharType="separate"/>
    </w:r>
    <w:r>
      <w:rPr>
        <w:rStyle w:val="PageNumber1"/>
        <w:rFonts w:ascii="Arial" w:hAnsi="Arial" w:cs="Arial"/>
        <w:noProof/>
        <w:sz w:val="18"/>
        <w:szCs w:val="18"/>
      </w:rPr>
      <w:t>14</w:t>
    </w:r>
    <w:r w:rsidRPr="003852D6">
      <w:rPr>
        <w:rStyle w:val="PageNumber1"/>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04" w:rsidRDefault="000B6C04" w:rsidP="00B236D8">
    <w:pPr>
      <w:pStyle w:val="Footer"/>
      <w:jc w:val="center"/>
      <w:rPr>
        <w:rFonts w:ascii="Arial" w:hAnsi="Arial" w:cs="Arial"/>
        <w:b/>
        <w:color w:val="FF0000"/>
        <w:sz w:val="29"/>
      </w:rPr>
    </w:pPr>
    <w:bookmarkStart w:id="1" w:name="aliashProtectiveMarkings1FooterFirstPage"/>
  </w:p>
  <w:bookmarkEnd w:id="1"/>
  <w:p w:rsidR="000B6C04" w:rsidRDefault="000B6C0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04" w:rsidRPr="003017E2" w:rsidRDefault="000B6C04" w:rsidP="0030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F11" w:rsidRDefault="00DB5F11" w:rsidP="009E0246">
      <w:pPr>
        <w:spacing w:after="0" w:line="240" w:lineRule="auto"/>
      </w:pPr>
      <w:r>
        <w:separator/>
      </w:r>
    </w:p>
  </w:footnote>
  <w:footnote w:type="continuationSeparator" w:id="0">
    <w:p w:rsidR="00DB5F11" w:rsidRDefault="00DB5F11" w:rsidP="009E0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04" w:rsidRDefault="00DB5F11">
    <w:pPr>
      <w:pStyle w:val="BodyText"/>
      <w:kinsoku w:val="0"/>
      <w:overflowPunct w:val="0"/>
      <w:spacing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76.6pt;margin-top:13.2pt;width:473.5pt;height:53.05pt;z-index:-251658752;mso-position-horizontal-relative:page;mso-position-vertical-relative:page" o:allowincell="f" filled="f" stroked="f">
          <v:textbox style="mso-next-textbox:#_x0000_s2049" inset="0,0,0,0">
            <w:txbxContent>
              <w:p w:rsidR="000B6C04" w:rsidRDefault="000B6C04" w:rsidP="00875D08">
                <w:pPr>
                  <w:pStyle w:val="BodyText"/>
                  <w:tabs>
                    <w:tab w:val="left" w:pos="9293"/>
                  </w:tabs>
                  <w:kinsoku w:val="0"/>
                  <w:overflowPunct w:val="0"/>
                  <w:spacing w:before="19"/>
                  <w:ind w:left="20"/>
                  <w:jc w:val="center"/>
                  <w:rPr>
                    <w:b/>
                    <w:bCs/>
                    <w:sz w:val="28"/>
                    <w:szCs w:val="28"/>
                    <w:u w:val="single"/>
                  </w:rPr>
                </w:pPr>
                <w:r>
                  <w:rPr>
                    <w:b/>
                    <w:bCs/>
                    <w:sz w:val="28"/>
                    <w:szCs w:val="28"/>
                    <w:u w:val="single"/>
                  </w:rPr>
                  <w:t>Request for VicRoads Mutual Recognition</w:t>
                </w:r>
                <w:r>
                  <w:rPr>
                    <w:b/>
                    <w:bCs/>
                    <w:spacing w:val="-7"/>
                    <w:sz w:val="28"/>
                    <w:szCs w:val="28"/>
                    <w:u w:val="single"/>
                  </w:rPr>
                  <w:t xml:space="preserve"> </w:t>
                </w:r>
                <w:r>
                  <w:rPr>
                    <w:b/>
                    <w:bCs/>
                    <w:sz w:val="28"/>
                    <w:szCs w:val="28"/>
                    <w:u w:val="single"/>
                  </w:rPr>
                  <w:t>Prequalification</w:t>
                </w:r>
              </w:p>
              <w:p w:rsidR="000B6C04" w:rsidRPr="00875D08" w:rsidRDefault="000B6C04" w:rsidP="00875D08">
                <w:pPr>
                  <w:pStyle w:val="BodyText"/>
                  <w:tabs>
                    <w:tab w:val="left" w:pos="9293"/>
                  </w:tabs>
                  <w:kinsoku w:val="0"/>
                  <w:overflowPunct w:val="0"/>
                  <w:spacing w:before="19"/>
                  <w:ind w:left="20"/>
                  <w:jc w:val="center"/>
                  <w:rPr>
                    <w:b/>
                    <w:bCs/>
                    <w:spacing w:val="-34"/>
                    <w:w w:val="99"/>
                    <w:sz w:val="28"/>
                    <w:szCs w:val="28"/>
                    <w:u w:val="single"/>
                  </w:rPr>
                </w:pPr>
                <w:r w:rsidRPr="00875D08">
                  <w:rPr>
                    <w:b/>
                    <w:bCs/>
                    <w:sz w:val="28"/>
                    <w:szCs w:val="28"/>
                    <w:u w:val="single"/>
                  </w:rPr>
                  <w:t xml:space="preserve">Civil </w:t>
                </w:r>
                <w:r>
                  <w:rPr>
                    <w:b/>
                    <w:bCs/>
                    <w:sz w:val="28"/>
                    <w:szCs w:val="28"/>
                    <w:u w:val="single"/>
                  </w:rPr>
                  <w:t xml:space="preserve">- </w:t>
                </w:r>
                <w:r w:rsidRPr="00875D08">
                  <w:rPr>
                    <w:b/>
                    <w:bCs/>
                    <w:sz w:val="28"/>
                    <w:szCs w:val="28"/>
                    <w:u w:val="single"/>
                  </w:rPr>
                  <w:t>Road &amp; Bridge Construction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04" w:rsidRDefault="000B6C04" w:rsidP="00B236D8">
    <w:pPr>
      <w:pStyle w:val="Header"/>
      <w:jc w:val="right"/>
    </w:pPr>
    <w:r>
      <w:rPr>
        <w:noProof/>
      </w:rPr>
      <w:drawing>
        <wp:inline distT="0" distB="0" distL="0" distR="0" wp14:anchorId="60713CB8" wp14:editId="73335B99">
          <wp:extent cx="1156335" cy="330413"/>
          <wp:effectExtent l="0" t="0" r="5715" b="0"/>
          <wp:docPr id="11" name="Picture 11"/>
          <wp:cNvGraphicFramePr/>
          <a:graphic xmlns:a="http://schemas.openxmlformats.org/drawingml/2006/main">
            <a:graphicData uri="http://schemas.openxmlformats.org/drawingml/2006/picture">
              <pic:pic xmlns:pic="http://schemas.openxmlformats.org/drawingml/2006/picture">
                <pic:nvPicPr>
                  <pic:cNvPr id="1"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03" cy="3337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04" w:rsidRDefault="000B6C04" w:rsidP="004D2E5B">
    <w:pPr>
      <w:pStyle w:val="Heading1"/>
      <w:ind w:left="851"/>
      <w:jc w:val="center"/>
    </w:pPr>
    <w:r>
      <w:rPr>
        <w:color w:val="F1F6F6"/>
        <w:w w:val="110"/>
        <w:shd w:val="clear" w:color="auto" w:fill="272C41"/>
      </w:rPr>
      <w:t>Procurement - Supplier Code of Conduct</w:t>
    </w:r>
  </w:p>
  <w:p w:rsidR="000B6C04" w:rsidRDefault="000B6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04" w:rsidRPr="007937CF" w:rsidRDefault="000B6C04" w:rsidP="00793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816" w:hanging="271"/>
      </w:pPr>
      <w:rPr>
        <w:rFonts w:ascii="Arial Narrow" w:hAnsi="Arial Narrow" w:cs="Arial Narrow"/>
        <w:b w:val="0"/>
        <w:bCs w:val="0"/>
        <w:spacing w:val="-1"/>
        <w:w w:val="99"/>
        <w:sz w:val="22"/>
        <w:szCs w:val="22"/>
      </w:rPr>
    </w:lvl>
    <w:lvl w:ilvl="1">
      <w:numFmt w:val="bullet"/>
      <w:lvlText w:val="•"/>
      <w:lvlJc w:val="left"/>
      <w:pPr>
        <w:ind w:left="1698" w:hanging="271"/>
      </w:pPr>
    </w:lvl>
    <w:lvl w:ilvl="2">
      <w:numFmt w:val="bullet"/>
      <w:lvlText w:val="•"/>
      <w:lvlJc w:val="left"/>
      <w:pPr>
        <w:ind w:left="2576" w:hanging="271"/>
      </w:pPr>
    </w:lvl>
    <w:lvl w:ilvl="3">
      <w:numFmt w:val="bullet"/>
      <w:lvlText w:val="•"/>
      <w:lvlJc w:val="left"/>
      <w:pPr>
        <w:ind w:left="3455" w:hanging="271"/>
      </w:pPr>
    </w:lvl>
    <w:lvl w:ilvl="4">
      <w:numFmt w:val="bullet"/>
      <w:lvlText w:val="•"/>
      <w:lvlJc w:val="left"/>
      <w:pPr>
        <w:ind w:left="4333" w:hanging="271"/>
      </w:pPr>
    </w:lvl>
    <w:lvl w:ilvl="5">
      <w:numFmt w:val="bullet"/>
      <w:lvlText w:val="•"/>
      <w:lvlJc w:val="left"/>
      <w:pPr>
        <w:ind w:left="5212" w:hanging="271"/>
      </w:pPr>
    </w:lvl>
    <w:lvl w:ilvl="6">
      <w:numFmt w:val="bullet"/>
      <w:lvlText w:val="•"/>
      <w:lvlJc w:val="left"/>
      <w:pPr>
        <w:ind w:left="6090" w:hanging="271"/>
      </w:pPr>
    </w:lvl>
    <w:lvl w:ilvl="7">
      <w:numFmt w:val="bullet"/>
      <w:lvlText w:val="•"/>
      <w:lvlJc w:val="left"/>
      <w:pPr>
        <w:ind w:left="6969" w:hanging="271"/>
      </w:pPr>
    </w:lvl>
    <w:lvl w:ilvl="8">
      <w:numFmt w:val="bullet"/>
      <w:lvlText w:val="•"/>
      <w:lvlJc w:val="left"/>
      <w:pPr>
        <w:ind w:left="7847" w:hanging="271"/>
      </w:pPr>
    </w:lvl>
  </w:abstractNum>
  <w:abstractNum w:abstractNumId="1" w15:restartNumberingAfterBreak="0">
    <w:nsid w:val="00000403"/>
    <w:multiLevelType w:val="multilevel"/>
    <w:tmpl w:val="00000886"/>
    <w:lvl w:ilvl="0">
      <w:start w:val="1"/>
      <w:numFmt w:val="lowerLetter"/>
      <w:lvlText w:val="(%1)"/>
      <w:lvlJc w:val="left"/>
      <w:pPr>
        <w:ind w:left="676" w:hanging="568"/>
      </w:pPr>
      <w:rPr>
        <w:rFonts w:ascii="Arial Narrow" w:hAnsi="Arial Narrow" w:cs="Arial Narrow"/>
        <w:b w:val="0"/>
        <w:bCs w:val="0"/>
        <w:spacing w:val="-1"/>
        <w:w w:val="99"/>
        <w:sz w:val="22"/>
        <w:szCs w:val="22"/>
      </w:rPr>
    </w:lvl>
    <w:lvl w:ilvl="1">
      <w:numFmt w:val="bullet"/>
      <w:lvlText w:val="•"/>
      <w:lvlJc w:val="left"/>
      <w:pPr>
        <w:ind w:left="1532" w:hanging="568"/>
      </w:pPr>
    </w:lvl>
    <w:lvl w:ilvl="2">
      <w:numFmt w:val="bullet"/>
      <w:lvlText w:val="•"/>
      <w:lvlJc w:val="left"/>
      <w:pPr>
        <w:ind w:left="2384" w:hanging="568"/>
      </w:pPr>
    </w:lvl>
    <w:lvl w:ilvl="3">
      <w:numFmt w:val="bullet"/>
      <w:lvlText w:val="•"/>
      <w:lvlJc w:val="left"/>
      <w:pPr>
        <w:ind w:left="3236" w:hanging="568"/>
      </w:pPr>
    </w:lvl>
    <w:lvl w:ilvl="4">
      <w:numFmt w:val="bullet"/>
      <w:lvlText w:val="•"/>
      <w:lvlJc w:val="left"/>
      <w:pPr>
        <w:ind w:left="4088" w:hanging="568"/>
      </w:pPr>
    </w:lvl>
    <w:lvl w:ilvl="5">
      <w:numFmt w:val="bullet"/>
      <w:lvlText w:val="•"/>
      <w:lvlJc w:val="left"/>
      <w:pPr>
        <w:ind w:left="4940" w:hanging="568"/>
      </w:pPr>
    </w:lvl>
    <w:lvl w:ilvl="6">
      <w:numFmt w:val="bullet"/>
      <w:lvlText w:val="•"/>
      <w:lvlJc w:val="left"/>
      <w:pPr>
        <w:ind w:left="5792" w:hanging="568"/>
      </w:pPr>
    </w:lvl>
    <w:lvl w:ilvl="7">
      <w:numFmt w:val="bullet"/>
      <w:lvlText w:val="•"/>
      <w:lvlJc w:val="left"/>
      <w:pPr>
        <w:ind w:left="6645" w:hanging="568"/>
      </w:pPr>
    </w:lvl>
    <w:lvl w:ilvl="8">
      <w:numFmt w:val="bullet"/>
      <w:lvlText w:val="•"/>
      <w:lvlJc w:val="left"/>
      <w:pPr>
        <w:ind w:left="7497" w:hanging="568"/>
      </w:pPr>
    </w:lvl>
  </w:abstractNum>
  <w:abstractNum w:abstractNumId="2" w15:restartNumberingAfterBreak="0">
    <w:nsid w:val="001A06AB"/>
    <w:multiLevelType w:val="hybridMultilevel"/>
    <w:tmpl w:val="49440666"/>
    <w:lvl w:ilvl="0" w:tplc="8E68A0DA">
      <w:start w:val="2"/>
      <w:numFmt w:val="upperLetter"/>
      <w:lvlText w:val="%1."/>
      <w:lvlJc w:val="left"/>
      <w:pPr>
        <w:ind w:left="644" w:hanging="360"/>
      </w:pPr>
      <w:rPr>
        <w:rFonts w:hint="default"/>
      </w:rPr>
    </w:lvl>
    <w:lvl w:ilvl="1" w:tplc="0C090019">
      <w:start w:val="1"/>
      <w:numFmt w:val="lowerLetter"/>
      <w:lvlText w:val="%2."/>
      <w:lvlJc w:val="left"/>
      <w:pPr>
        <w:ind w:left="1211"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15:restartNumberingAfterBreak="0">
    <w:nsid w:val="02011362"/>
    <w:multiLevelType w:val="hybridMultilevel"/>
    <w:tmpl w:val="82D4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A755E9"/>
    <w:multiLevelType w:val="hybridMultilevel"/>
    <w:tmpl w:val="3F786F7E"/>
    <w:lvl w:ilvl="0" w:tplc="A1780466">
      <w:start w:val="1"/>
      <w:numFmt w:val="lowerLetter"/>
      <w:lvlText w:val="(%1)"/>
      <w:lvlJc w:val="left"/>
      <w:pPr>
        <w:ind w:left="1115" w:hanging="318"/>
      </w:pPr>
      <w:rPr>
        <w:rFonts w:ascii="Arial" w:eastAsia="Arial" w:hAnsi="Arial" w:cs="Arial" w:hint="default"/>
        <w:color w:val="515555"/>
        <w:spacing w:val="-1"/>
        <w:w w:val="110"/>
        <w:sz w:val="14"/>
        <w:szCs w:val="14"/>
      </w:rPr>
    </w:lvl>
    <w:lvl w:ilvl="1" w:tplc="0A863340">
      <w:numFmt w:val="bullet"/>
      <w:lvlText w:val="•"/>
      <w:lvlJc w:val="left"/>
      <w:pPr>
        <w:ind w:left="1504" w:hanging="318"/>
      </w:pPr>
      <w:rPr>
        <w:rFonts w:hint="default"/>
      </w:rPr>
    </w:lvl>
    <w:lvl w:ilvl="2" w:tplc="63BED65A">
      <w:numFmt w:val="bullet"/>
      <w:lvlText w:val="•"/>
      <w:lvlJc w:val="left"/>
      <w:pPr>
        <w:ind w:left="1888" w:hanging="318"/>
      </w:pPr>
      <w:rPr>
        <w:rFonts w:hint="default"/>
      </w:rPr>
    </w:lvl>
    <w:lvl w:ilvl="3" w:tplc="BA468EAA">
      <w:numFmt w:val="bullet"/>
      <w:lvlText w:val="•"/>
      <w:lvlJc w:val="left"/>
      <w:pPr>
        <w:ind w:left="2272" w:hanging="318"/>
      </w:pPr>
      <w:rPr>
        <w:rFonts w:hint="default"/>
      </w:rPr>
    </w:lvl>
    <w:lvl w:ilvl="4" w:tplc="8C622062">
      <w:numFmt w:val="bullet"/>
      <w:lvlText w:val="•"/>
      <w:lvlJc w:val="left"/>
      <w:pPr>
        <w:ind w:left="2656" w:hanging="318"/>
      </w:pPr>
      <w:rPr>
        <w:rFonts w:hint="default"/>
      </w:rPr>
    </w:lvl>
    <w:lvl w:ilvl="5" w:tplc="C2F0EC2E">
      <w:numFmt w:val="bullet"/>
      <w:lvlText w:val="•"/>
      <w:lvlJc w:val="left"/>
      <w:pPr>
        <w:ind w:left="3040" w:hanging="318"/>
      </w:pPr>
      <w:rPr>
        <w:rFonts w:hint="default"/>
      </w:rPr>
    </w:lvl>
    <w:lvl w:ilvl="6" w:tplc="3D5C86D2">
      <w:numFmt w:val="bullet"/>
      <w:lvlText w:val="•"/>
      <w:lvlJc w:val="left"/>
      <w:pPr>
        <w:ind w:left="3425" w:hanging="318"/>
      </w:pPr>
      <w:rPr>
        <w:rFonts w:hint="default"/>
      </w:rPr>
    </w:lvl>
    <w:lvl w:ilvl="7" w:tplc="CBC82E78">
      <w:numFmt w:val="bullet"/>
      <w:lvlText w:val="•"/>
      <w:lvlJc w:val="left"/>
      <w:pPr>
        <w:ind w:left="3809" w:hanging="318"/>
      </w:pPr>
      <w:rPr>
        <w:rFonts w:hint="default"/>
      </w:rPr>
    </w:lvl>
    <w:lvl w:ilvl="8" w:tplc="378C5D9E">
      <w:numFmt w:val="bullet"/>
      <w:lvlText w:val="•"/>
      <w:lvlJc w:val="left"/>
      <w:pPr>
        <w:ind w:left="4193" w:hanging="318"/>
      </w:pPr>
      <w:rPr>
        <w:rFonts w:hint="default"/>
      </w:rPr>
    </w:lvl>
  </w:abstractNum>
  <w:abstractNum w:abstractNumId="5" w15:restartNumberingAfterBreak="0">
    <w:nsid w:val="0470652C"/>
    <w:multiLevelType w:val="hybridMultilevel"/>
    <w:tmpl w:val="1A48A73A"/>
    <w:lvl w:ilvl="0" w:tplc="06FAE382">
      <w:start w:val="1"/>
      <w:numFmt w:val="lowerLetter"/>
      <w:lvlText w:val="(%1)"/>
      <w:lvlJc w:val="left"/>
      <w:pPr>
        <w:ind w:left="625" w:hanging="316"/>
      </w:pPr>
      <w:rPr>
        <w:rFonts w:ascii="Arial" w:eastAsia="Arial" w:hAnsi="Arial" w:cs="Arial" w:hint="default"/>
        <w:color w:val="666C6A"/>
        <w:spacing w:val="-2"/>
        <w:w w:val="106"/>
        <w:sz w:val="14"/>
        <w:szCs w:val="14"/>
      </w:rPr>
    </w:lvl>
    <w:lvl w:ilvl="1" w:tplc="A0487A0E">
      <w:numFmt w:val="bullet"/>
      <w:lvlText w:val="•"/>
      <w:lvlJc w:val="left"/>
      <w:pPr>
        <w:ind w:left="1075" w:hanging="316"/>
      </w:pPr>
      <w:rPr>
        <w:rFonts w:hint="default"/>
      </w:rPr>
    </w:lvl>
    <w:lvl w:ilvl="2" w:tplc="E7122FBE">
      <w:numFmt w:val="bullet"/>
      <w:lvlText w:val="•"/>
      <w:lvlJc w:val="left"/>
      <w:pPr>
        <w:ind w:left="1530" w:hanging="316"/>
      </w:pPr>
      <w:rPr>
        <w:rFonts w:hint="default"/>
      </w:rPr>
    </w:lvl>
    <w:lvl w:ilvl="3" w:tplc="063CA0F8">
      <w:numFmt w:val="bullet"/>
      <w:lvlText w:val="•"/>
      <w:lvlJc w:val="left"/>
      <w:pPr>
        <w:ind w:left="1985" w:hanging="316"/>
      </w:pPr>
      <w:rPr>
        <w:rFonts w:hint="default"/>
      </w:rPr>
    </w:lvl>
    <w:lvl w:ilvl="4" w:tplc="CA5CDCF8">
      <w:numFmt w:val="bullet"/>
      <w:lvlText w:val="•"/>
      <w:lvlJc w:val="left"/>
      <w:pPr>
        <w:ind w:left="2441" w:hanging="316"/>
      </w:pPr>
      <w:rPr>
        <w:rFonts w:hint="default"/>
      </w:rPr>
    </w:lvl>
    <w:lvl w:ilvl="5" w:tplc="D6725A20">
      <w:numFmt w:val="bullet"/>
      <w:lvlText w:val="•"/>
      <w:lvlJc w:val="left"/>
      <w:pPr>
        <w:ind w:left="2896" w:hanging="316"/>
      </w:pPr>
      <w:rPr>
        <w:rFonts w:hint="default"/>
      </w:rPr>
    </w:lvl>
    <w:lvl w:ilvl="6" w:tplc="10B40EFC">
      <w:numFmt w:val="bullet"/>
      <w:lvlText w:val="•"/>
      <w:lvlJc w:val="left"/>
      <w:pPr>
        <w:ind w:left="3351" w:hanging="316"/>
      </w:pPr>
      <w:rPr>
        <w:rFonts w:hint="default"/>
      </w:rPr>
    </w:lvl>
    <w:lvl w:ilvl="7" w:tplc="1E8ADDBA">
      <w:numFmt w:val="bullet"/>
      <w:lvlText w:val="•"/>
      <w:lvlJc w:val="left"/>
      <w:pPr>
        <w:ind w:left="3807" w:hanging="316"/>
      </w:pPr>
      <w:rPr>
        <w:rFonts w:hint="default"/>
      </w:rPr>
    </w:lvl>
    <w:lvl w:ilvl="8" w:tplc="B8FAFF82">
      <w:numFmt w:val="bullet"/>
      <w:lvlText w:val="•"/>
      <w:lvlJc w:val="left"/>
      <w:pPr>
        <w:ind w:left="4262" w:hanging="316"/>
      </w:pPr>
      <w:rPr>
        <w:rFonts w:hint="default"/>
      </w:rPr>
    </w:lvl>
  </w:abstractNum>
  <w:abstractNum w:abstractNumId="6" w15:restartNumberingAfterBreak="0">
    <w:nsid w:val="0AAF07F9"/>
    <w:multiLevelType w:val="hybridMultilevel"/>
    <w:tmpl w:val="0B90054A"/>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214D0"/>
    <w:multiLevelType w:val="hybridMultilevel"/>
    <w:tmpl w:val="0B66885C"/>
    <w:lvl w:ilvl="0" w:tplc="B03ED66E">
      <w:start w:val="1"/>
      <w:numFmt w:val="lowerLetter"/>
      <w:lvlText w:val="(%1)"/>
      <w:lvlJc w:val="left"/>
      <w:pPr>
        <w:ind w:left="1461" w:hanging="326"/>
      </w:pPr>
      <w:rPr>
        <w:rFonts w:hint="default"/>
        <w:i w:val="0"/>
        <w:spacing w:val="-2"/>
        <w:w w:val="108"/>
        <w:sz w:val="14"/>
        <w:szCs w:val="14"/>
      </w:rPr>
    </w:lvl>
    <w:lvl w:ilvl="1" w:tplc="8564ED10">
      <w:numFmt w:val="bullet"/>
      <w:lvlText w:val="•"/>
      <w:lvlJc w:val="left"/>
      <w:pPr>
        <w:ind w:left="1906" w:hanging="326"/>
      </w:pPr>
      <w:rPr>
        <w:rFonts w:hint="default"/>
      </w:rPr>
    </w:lvl>
    <w:lvl w:ilvl="2" w:tplc="1A22DF60">
      <w:numFmt w:val="bullet"/>
      <w:lvlText w:val="•"/>
      <w:lvlJc w:val="left"/>
      <w:pPr>
        <w:ind w:left="2353" w:hanging="326"/>
      </w:pPr>
      <w:rPr>
        <w:rFonts w:hint="default"/>
      </w:rPr>
    </w:lvl>
    <w:lvl w:ilvl="3" w:tplc="25D26DD4">
      <w:numFmt w:val="bullet"/>
      <w:lvlText w:val="•"/>
      <w:lvlJc w:val="left"/>
      <w:pPr>
        <w:ind w:left="2800" w:hanging="326"/>
      </w:pPr>
      <w:rPr>
        <w:rFonts w:hint="default"/>
      </w:rPr>
    </w:lvl>
    <w:lvl w:ilvl="4" w:tplc="E1CAA1C6">
      <w:numFmt w:val="bullet"/>
      <w:lvlText w:val="•"/>
      <w:lvlJc w:val="left"/>
      <w:pPr>
        <w:ind w:left="3248" w:hanging="326"/>
      </w:pPr>
      <w:rPr>
        <w:rFonts w:hint="default"/>
      </w:rPr>
    </w:lvl>
    <w:lvl w:ilvl="5" w:tplc="D3EED3DA">
      <w:numFmt w:val="bullet"/>
      <w:lvlText w:val="•"/>
      <w:lvlJc w:val="left"/>
      <w:pPr>
        <w:ind w:left="3695" w:hanging="326"/>
      </w:pPr>
      <w:rPr>
        <w:rFonts w:hint="default"/>
      </w:rPr>
    </w:lvl>
    <w:lvl w:ilvl="6" w:tplc="01686F64">
      <w:numFmt w:val="bullet"/>
      <w:lvlText w:val="•"/>
      <w:lvlJc w:val="left"/>
      <w:pPr>
        <w:ind w:left="4142" w:hanging="326"/>
      </w:pPr>
      <w:rPr>
        <w:rFonts w:hint="default"/>
      </w:rPr>
    </w:lvl>
    <w:lvl w:ilvl="7" w:tplc="DD70C662">
      <w:numFmt w:val="bullet"/>
      <w:lvlText w:val="•"/>
      <w:lvlJc w:val="left"/>
      <w:pPr>
        <w:ind w:left="4590" w:hanging="326"/>
      </w:pPr>
      <w:rPr>
        <w:rFonts w:hint="default"/>
      </w:rPr>
    </w:lvl>
    <w:lvl w:ilvl="8" w:tplc="57DA9816">
      <w:numFmt w:val="bullet"/>
      <w:lvlText w:val="•"/>
      <w:lvlJc w:val="left"/>
      <w:pPr>
        <w:ind w:left="5037" w:hanging="326"/>
      </w:pPr>
      <w:rPr>
        <w:rFonts w:hint="default"/>
      </w:rPr>
    </w:lvl>
  </w:abstractNum>
  <w:abstractNum w:abstractNumId="8" w15:restartNumberingAfterBreak="0">
    <w:nsid w:val="188D16F9"/>
    <w:multiLevelType w:val="hybridMultilevel"/>
    <w:tmpl w:val="194CDD24"/>
    <w:lvl w:ilvl="0" w:tplc="08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55C9E"/>
    <w:multiLevelType w:val="hybridMultilevel"/>
    <w:tmpl w:val="CD304666"/>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0" w15:restartNumberingAfterBreak="0">
    <w:nsid w:val="1D906729"/>
    <w:multiLevelType w:val="hybridMultilevel"/>
    <w:tmpl w:val="21482AE8"/>
    <w:lvl w:ilvl="0" w:tplc="08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20E84"/>
    <w:multiLevelType w:val="hybridMultilevel"/>
    <w:tmpl w:val="17124ABE"/>
    <w:lvl w:ilvl="0" w:tplc="E412181A">
      <w:start w:val="4"/>
      <w:numFmt w:val="upperRoman"/>
      <w:lvlText w:val="%1."/>
      <w:lvlJc w:val="left"/>
      <w:pPr>
        <w:ind w:left="1287" w:hanging="430"/>
        <w:jc w:val="right"/>
      </w:pPr>
      <w:rPr>
        <w:rFonts w:hint="default"/>
        <w:b/>
        <w:bCs/>
        <w:spacing w:val="-1"/>
        <w:w w:val="108"/>
      </w:rPr>
    </w:lvl>
    <w:lvl w:ilvl="1" w:tplc="E00E0D8A">
      <w:numFmt w:val="bullet"/>
      <w:lvlText w:val="•"/>
      <w:lvlJc w:val="left"/>
      <w:pPr>
        <w:ind w:left="2066" w:hanging="430"/>
      </w:pPr>
      <w:rPr>
        <w:rFonts w:hint="default"/>
      </w:rPr>
    </w:lvl>
    <w:lvl w:ilvl="2" w:tplc="AA6A2EBA">
      <w:numFmt w:val="bullet"/>
      <w:lvlText w:val="•"/>
      <w:lvlJc w:val="left"/>
      <w:pPr>
        <w:ind w:left="2852" w:hanging="430"/>
      </w:pPr>
      <w:rPr>
        <w:rFonts w:hint="default"/>
      </w:rPr>
    </w:lvl>
    <w:lvl w:ilvl="3" w:tplc="EF74C2CC">
      <w:numFmt w:val="bullet"/>
      <w:lvlText w:val="•"/>
      <w:lvlJc w:val="left"/>
      <w:pPr>
        <w:ind w:left="3639" w:hanging="430"/>
      </w:pPr>
      <w:rPr>
        <w:rFonts w:hint="default"/>
      </w:rPr>
    </w:lvl>
    <w:lvl w:ilvl="4" w:tplc="823EF95C">
      <w:numFmt w:val="bullet"/>
      <w:lvlText w:val="•"/>
      <w:lvlJc w:val="left"/>
      <w:pPr>
        <w:ind w:left="4425" w:hanging="430"/>
      </w:pPr>
      <w:rPr>
        <w:rFonts w:hint="default"/>
      </w:rPr>
    </w:lvl>
    <w:lvl w:ilvl="5" w:tplc="09A8B2EA">
      <w:numFmt w:val="bullet"/>
      <w:lvlText w:val="•"/>
      <w:lvlJc w:val="left"/>
      <w:pPr>
        <w:ind w:left="5212" w:hanging="430"/>
      </w:pPr>
      <w:rPr>
        <w:rFonts w:hint="default"/>
      </w:rPr>
    </w:lvl>
    <w:lvl w:ilvl="6" w:tplc="6B8A21FE">
      <w:numFmt w:val="bullet"/>
      <w:lvlText w:val="•"/>
      <w:lvlJc w:val="left"/>
      <w:pPr>
        <w:ind w:left="5998" w:hanging="430"/>
      </w:pPr>
      <w:rPr>
        <w:rFonts w:hint="default"/>
      </w:rPr>
    </w:lvl>
    <w:lvl w:ilvl="7" w:tplc="5922CBD0">
      <w:numFmt w:val="bullet"/>
      <w:lvlText w:val="•"/>
      <w:lvlJc w:val="left"/>
      <w:pPr>
        <w:ind w:left="6785" w:hanging="430"/>
      </w:pPr>
      <w:rPr>
        <w:rFonts w:hint="default"/>
      </w:rPr>
    </w:lvl>
    <w:lvl w:ilvl="8" w:tplc="8E96B1DC">
      <w:numFmt w:val="bullet"/>
      <w:lvlText w:val="•"/>
      <w:lvlJc w:val="left"/>
      <w:pPr>
        <w:ind w:left="7571" w:hanging="430"/>
      </w:pPr>
      <w:rPr>
        <w:rFonts w:hint="default"/>
      </w:rPr>
    </w:lvl>
  </w:abstractNum>
  <w:abstractNum w:abstractNumId="12" w15:restartNumberingAfterBreak="0">
    <w:nsid w:val="22166AB3"/>
    <w:multiLevelType w:val="hybridMultilevel"/>
    <w:tmpl w:val="4D52C87C"/>
    <w:lvl w:ilvl="0" w:tplc="AFBC59DE">
      <w:start w:val="1"/>
      <w:numFmt w:val="lowerLetter"/>
      <w:lvlText w:val="(%1)"/>
      <w:lvlJc w:val="left"/>
      <w:pPr>
        <w:ind w:left="890" w:hanging="322"/>
      </w:pPr>
      <w:rPr>
        <w:rFonts w:hint="default"/>
        <w:spacing w:val="-2"/>
        <w:w w:val="108"/>
        <w:sz w:val="14"/>
        <w:szCs w:val="14"/>
      </w:rPr>
    </w:lvl>
    <w:lvl w:ilvl="1" w:tplc="F710D7E6">
      <w:numFmt w:val="bullet"/>
      <w:lvlText w:val="•"/>
      <w:lvlJc w:val="left"/>
      <w:pPr>
        <w:ind w:left="1285" w:hanging="322"/>
      </w:pPr>
      <w:rPr>
        <w:rFonts w:hint="default"/>
      </w:rPr>
    </w:lvl>
    <w:lvl w:ilvl="2" w:tplc="3BF20C7A">
      <w:numFmt w:val="bullet"/>
      <w:lvlText w:val="•"/>
      <w:lvlJc w:val="left"/>
      <w:pPr>
        <w:ind w:left="1675" w:hanging="322"/>
      </w:pPr>
      <w:rPr>
        <w:rFonts w:hint="default"/>
      </w:rPr>
    </w:lvl>
    <w:lvl w:ilvl="3" w:tplc="17FC9C64">
      <w:numFmt w:val="bullet"/>
      <w:lvlText w:val="•"/>
      <w:lvlJc w:val="left"/>
      <w:pPr>
        <w:ind w:left="2064" w:hanging="322"/>
      </w:pPr>
      <w:rPr>
        <w:rFonts w:hint="default"/>
      </w:rPr>
    </w:lvl>
    <w:lvl w:ilvl="4" w:tplc="1A569AB4">
      <w:numFmt w:val="bullet"/>
      <w:lvlText w:val="•"/>
      <w:lvlJc w:val="left"/>
      <w:pPr>
        <w:ind w:left="2454" w:hanging="322"/>
      </w:pPr>
      <w:rPr>
        <w:rFonts w:hint="default"/>
      </w:rPr>
    </w:lvl>
    <w:lvl w:ilvl="5" w:tplc="57FA7472">
      <w:numFmt w:val="bullet"/>
      <w:lvlText w:val="•"/>
      <w:lvlJc w:val="left"/>
      <w:pPr>
        <w:ind w:left="2844" w:hanging="322"/>
      </w:pPr>
      <w:rPr>
        <w:rFonts w:hint="default"/>
      </w:rPr>
    </w:lvl>
    <w:lvl w:ilvl="6" w:tplc="A0FC7D94">
      <w:numFmt w:val="bullet"/>
      <w:lvlText w:val="•"/>
      <w:lvlJc w:val="left"/>
      <w:pPr>
        <w:ind w:left="3233" w:hanging="322"/>
      </w:pPr>
      <w:rPr>
        <w:rFonts w:hint="default"/>
      </w:rPr>
    </w:lvl>
    <w:lvl w:ilvl="7" w:tplc="2BCEC8BA">
      <w:numFmt w:val="bullet"/>
      <w:lvlText w:val="•"/>
      <w:lvlJc w:val="left"/>
      <w:pPr>
        <w:ind w:left="3623" w:hanging="322"/>
      </w:pPr>
      <w:rPr>
        <w:rFonts w:hint="default"/>
      </w:rPr>
    </w:lvl>
    <w:lvl w:ilvl="8" w:tplc="2ED4F984">
      <w:numFmt w:val="bullet"/>
      <w:lvlText w:val="•"/>
      <w:lvlJc w:val="left"/>
      <w:pPr>
        <w:ind w:left="4013" w:hanging="322"/>
      </w:pPr>
      <w:rPr>
        <w:rFonts w:hint="default"/>
      </w:rPr>
    </w:lvl>
  </w:abstractNum>
  <w:abstractNum w:abstractNumId="13" w15:restartNumberingAfterBreak="0">
    <w:nsid w:val="24A17907"/>
    <w:multiLevelType w:val="hybridMultilevel"/>
    <w:tmpl w:val="8DA0C2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4A327C7"/>
    <w:multiLevelType w:val="hybridMultilevel"/>
    <w:tmpl w:val="5768A8C0"/>
    <w:lvl w:ilvl="0" w:tplc="44EEC6FC">
      <w:start w:val="1"/>
      <w:numFmt w:val="lowerLetter"/>
      <w:lvlText w:val="(%1)"/>
      <w:lvlJc w:val="left"/>
      <w:pPr>
        <w:ind w:left="682" w:hanging="318"/>
      </w:pPr>
      <w:rPr>
        <w:rFonts w:ascii="Arial" w:eastAsia="Arial" w:hAnsi="Arial" w:cs="Arial" w:hint="default"/>
        <w:color w:val="515555"/>
        <w:spacing w:val="-1"/>
        <w:w w:val="110"/>
        <w:sz w:val="14"/>
        <w:szCs w:val="14"/>
      </w:rPr>
    </w:lvl>
    <w:lvl w:ilvl="1" w:tplc="55EEF5F8">
      <w:numFmt w:val="bullet"/>
      <w:lvlText w:val="•"/>
      <w:lvlJc w:val="left"/>
      <w:pPr>
        <w:ind w:left="1144" w:hanging="318"/>
      </w:pPr>
      <w:rPr>
        <w:rFonts w:hint="default"/>
      </w:rPr>
    </w:lvl>
    <w:lvl w:ilvl="2" w:tplc="D6E0C7C0">
      <w:numFmt w:val="bullet"/>
      <w:lvlText w:val="•"/>
      <w:lvlJc w:val="left"/>
      <w:pPr>
        <w:ind w:left="1608" w:hanging="318"/>
      </w:pPr>
      <w:rPr>
        <w:rFonts w:hint="default"/>
      </w:rPr>
    </w:lvl>
    <w:lvl w:ilvl="3" w:tplc="B67401C2">
      <w:numFmt w:val="bullet"/>
      <w:lvlText w:val="•"/>
      <w:lvlJc w:val="left"/>
      <w:pPr>
        <w:ind w:left="2072" w:hanging="318"/>
      </w:pPr>
      <w:rPr>
        <w:rFonts w:hint="default"/>
      </w:rPr>
    </w:lvl>
    <w:lvl w:ilvl="4" w:tplc="AB046CBA">
      <w:numFmt w:val="bullet"/>
      <w:lvlText w:val="•"/>
      <w:lvlJc w:val="left"/>
      <w:pPr>
        <w:ind w:left="2537" w:hanging="318"/>
      </w:pPr>
      <w:rPr>
        <w:rFonts w:hint="default"/>
      </w:rPr>
    </w:lvl>
    <w:lvl w:ilvl="5" w:tplc="B02AC468">
      <w:numFmt w:val="bullet"/>
      <w:lvlText w:val="•"/>
      <w:lvlJc w:val="left"/>
      <w:pPr>
        <w:ind w:left="3001" w:hanging="318"/>
      </w:pPr>
      <w:rPr>
        <w:rFonts w:hint="default"/>
      </w:rPr>
    </w:lvl>
    <w:lvl w:ilvl="6" w:tplc="5C6C071C">
      <w:numFmt w:val="bullet"/>
      <w:lvlText w:val="•"/>
      <w:lvlJc w:val="left"/>
      <w:pPr>
        <w:ind w:left="3465" w:hanging="318"/>
      </w:pPr>
      <w:rPr>
        <w:rFonts w:hint="default"/>
      </w:rPr>
    </w:lvl>
    <w:lvl w:ilvl="7" w:tplc="FBFCA68A">
      <w:numFmt w:val="bullet"/>
      <w:lvlText w:val="•"/>
      <w:lvlJc w:val="left"/>
      <w:pPr>
        <w:ind w:left="3929" w:hanging="318"/>
      </w:pPr>
      <w:rPr>
        <w:rFonts w:hint="default"/>
      </w:rPr>
    </w:lvl>
    <w:lvl w:ilvl="8" w:tplc="8C1209F8">
      <w:numFmt w:val="bullet"/>
      <w:lvlText w:val="•"/>
      <w:lvlJc w:val="left"/>
      <w:pPr>
        <w:ind w:left="4394" w:hanging="318"/>
      </w:pPr>
      <w:rPr>
        <w:rFonts w:hint="default"/>
      </w:rPr>
    </w:lvl>
  </w:abstractNum>
  <w:abstractNum w:abstractNumId="15" w15:restartNumberingAfterBreak="0">
    <w:nsid w:val="29235309"/>
    <w:multiLevelType w:val="hybridMultilevel"/>
    <w:tmpl w:val="080C1EEE"/>
    <w:lvl w:ilvl="0" w:tplc="AA32AF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6D7BD8"/>
    <w:multiLevelType w:val="hybridMultilevel"/>
    <w:tmpl w:val="B8AC19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44B582D"/>
    <w:multiLevelType w:val="hybridMultilevel"/>
    <w:tmpl w:val="ED1288EA"/>
    <w:lvl w:ilvl="0" w:tplc="8AEC08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F05D86"/>
    <w:multiLevelType w:val="hybridMultilevel"/>
    <w:tmpl w:val="68FA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0F787E"/>
    <w:multiLevelType w:val="hybridMultilevel"/>
    <w:tmpl w:val="F4AE3B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1F9355C"/>
    <w:multiLevelType w:val="multilevel"/>
    <w:tmpl w:val="DEF291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ED2EDD"/>
    <w:multiLevelType w:val="hybridMultilevel"/>
    <w:tmpl w:val="31FC1456"/>
    <w:lvl w:ilvl="0" w:tplc="AA5C35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884FA3"/>
    <w:multiLevelType w:val="hybridMultilevel"/>
    <w:tmpl w:val="D986A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6F77D6"/>
    <w:multiLevelType w:val="hybridMultilevel"/>
    <w:tmpl w:val="55367330"/>
    <w:lvl w:ilvl="0" w:tplc="904A0004">
      <w:start w:val="1"/>
      <w:numFmt w:val="lowerLetter"/>
      <w:lvlText w:val="(%1)"/>
      <w:lvlJc w:val="left"/>
      <w:pPr>
        <w:ind w:left="1261" w:hanging="327"/>
      </w:pPr>
      <w:rPr>
        <w:rFonts w:ascii="Arial" w:eastAsia="Arial" w:hAnsi="Arial" w:cs="Arial" w:hint="default"/>
        <w:color w:val="666C6A"/>
        <w:spacing w:val="-2"/>
        <w:w w:val="112"/>
        <w:sz w:val="14"/>
        <w:szCs w:val="14"/>
      </w:rPr>
    </w:lvl>
    <w:lvl w:ilvl="1" w:tplc="114613C4">
      <w:numFmt w:val="bullet"/>
      <w:lvlText w:val="•"/>
      <w:lvlJc w:val="left"/>
      <w:pPr>
        <w:ind w:left="1645" w:hanging="327"/>
      </w:pPr>
      <w:rPr>
        <w:rFonts w:hint="default"/>
      </w:rPr>
    </w:lvl>
    <w:lvl w:ilvl="2" w:tplc="90743F6A">
      <w:numFmt w:val="bullet"/>
      <w:lvlText w:val="•"/>
      <w:lvlJc w:val="left"/>
      <w:pPr>
        <w:ind w:left="2030" w:hanging="327"/>
      </w:pPr>
      <w:rPr>
        <w:rFonts w:hint="default"/>
      </w:rPr>
    </w:lvl>
    <w:lvl w:ilvl="3" w:tplc="33C0AD52">
      <w:numFmt w:val="bullet"/>
      <w:lvlText w:val="•"/>
      <w:lvlJc w:val="left"/>
      <w:pPr>
        <w:ind w:left="2415" w:hanging="327"/>
      </w:pPr>
      <w:rPr>
        <w:rFonts w:hint="default"/>
      </w:rPr>
    </w:lvl>
    <w:lvl w:ilvl="4" w:tplc="BB16EF28">
      <w:numFmt w:val="bullet"/>
      <w:lvlText w:val="•"/>
      <w:lvlJc w:val="left"/>
      <w:pPr>
        <w:ind w:left="2800" w:hanging="327"/>
      </w:pPr>
      <w:rPr>
        <w:rFonts w:hint="default"/>
      </w:rPr>
    </w:lvl>
    <w:lvl w:ilvl="5" w:tplc="5D502470">
      <w:numFmt w:val="bullet"/>
      <w:lvlText w:val="•"/>
      <w:lvlJc w:val="left"/>
      <w:pPr>
        <w:ind w:left="3185" w:hanging="327"/>
      </w:pPr>
      <w:rPr>
        <w:rFonts w:hint="default"/>
      </w:rPr>
    </w:lvl>
    <w:lvl w:ilvl="6" w:tplc="535EA570">
      <w:numFmt w:val="bullet"/>
      <w:lvlText w:val="•"/>
      <w:lvlJc w:val="left"/>
      <w:pPr>
        <w:ind w:left="3570" w:hanging="327"/>
      </w:pPr>
      <w:rPr>
        <w:rFonts w:hint="default"/>
      </w:rPr>
    </w:lvl>
    <w:lvl w:ilvl="7" w:tplc="3EEC5658">
      <w:numFmt w:val="bullet"/>
      <w:lvlText w:val="•"/>
      <w:lvlJc w:val="left"/>
      <w:pPr>
        <w:ind w:left="3955" w:hanging="327"/>
      </w:pPr>
      <w:rPr>
        <w:rFonts w:hint="default"/>
      </w:rPr>
    </w:lvl>
    <w:lvl w:ilvl="8" w:tplc="F252DE66">
      <w:numFmt w:val="bullet"/>
      <w:lvlText w:val="•"/>
      <w:lvlJc w:val="left"/>
      <w:pPr>
        <w:ind w:left="4341" w:hanging="327"/>
      </w:pPr>
      <w:rPr>
        <w:rFonts w:hint="default"/>
      </w:rPr>
    </w:lvl>
  </w:abstractNum>
  <w:abstractNum w:abstractNumId="24" w15:restartNumberingAfterBreak="0">
    <w:nsid w:val="4C1579A0"/>
    <w:multiLevelType w:val="hybridMultilevel"/>
    <w:tmpl w:val="60CAA994"/>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5" w15:restartNumberingAfterBreak="0">
    <w:nsid w:val="4DF20E96"/>
    <w:multiLevelType w:val="hybridMultilevel"/>
    <w:tmpl w:val="68A4D4D4"/>
    <w:lvl w:ilvl="0" w:tplc="7EE8FE64">
      <w:start w:val="1"/>
      <w:numFmt w:val="upperLetter"/>
      <w:lvlText w:val="%1."/>
      <w:lvlJc w:val="left"/>
      <w:pPr>
        <w:ind w:left="599" w:hanging="315"/>
        <w:jc w:val="right"/>
      </w:pPr>
      <w:rPr>
        <w:rFonts w:hint="default"/>
        <w:b/>
        <w:bCs/>
        <w:spacing w:val="-2"/>
        <w:w w:val="107"/>
      </w:rPr>
    </w:lvl>
    <w:lvl w:ilvl="1" w:tplc="FDB8095E">
      <w:start w:val="1"/>
      <w:numFmt w:val="lowerLetter"/>
      <w:lvlText w:val="(%2)"/>
      <w:lvlJc w:val="left"/>
      <w:pPr>
        <w:ind w:left="1118" w:hanging="321"/>
      </w:pPr>
      <w:rPr>
        <w:rFonts w:ascii="Arial" w:eastAsia="Arial" w:hAnsi="Arial" w:cs="Arial" w:hint="default"/>
        <w:color w:val="515555"/>
        <w:spacing w:val="-2"/>
        <w:w w:val="106"/>
        <w:sz w:val="14"/>
        <w:szCs w:val="14"/>
      </w:rPr>
    </w:lvl>
    <w:lvl w:ilvl="2" w:tplc="CFC8A092">
      <w:numFmt w:val="bullet"/>
      <w:lvlText w:val="•"/>
      <w:lvlJc w:val="left"/>
      <w:pPr>
        <w:ind w:left="982" w:hanging="321"/>
      </w:pPr>
      <w:rPr>
        <w:rFonts w:hint="default"/>
      </w:rPr>
    </w:lvl>
    <w:lvl w:ilvl="3" w:tplc="9D6CB608">
      <w:numFmt w:val="bullet"/>
      <w:lvlText w:val="•"/>
      <w:lvlJc w:val="left"/>
      <w:pPr>
        <w:ind w:left="845" w:hanging="321"/>
      </w:pPr>
      <w:rPr>
        <w:rFonts w:hint="default"/>
      </w:rPr>
    </w:lvl>
    <w:lvl w:ilvl="4" w:tplc="D5329D0A">
      <w:numFmt w:val="bullet"/>
      <w:lvlText w:val="•"/>
      <w:lvlJc w:val="left"/>
      <w:pPr>
        <w:ind w:left="708" w:hanging="321"/>
      </w:pPr>
      <w:rPr>
        <w:rFonts w:hint="default"/>
      </w:rPr>
    </w:lvl>
    <w:lvl w:ilvl="5" w:tplc="2244E180">
      <w:numFmt w:val="bullet"/>
      <w:lvlText w:val="•"/>
      <w:lvlJc w:val="left"/>
      <w:pPr>
        <w:ind w:left="571" w:hanging="321"/>
      </w:pPr>
      <w:rPr>
        <w:rFonts w:hint="default"/>
      </w:rPr>
    </w:lvl>
    <w:lvl w:ilvl="6" w:tplc="6A407A8E">
      <w:numFmt w:val="bullet"/>
      <w:lvlText w:val="•"/>
      <w:lvlJc w:val="left"/>
      <w:pPr>
        <w:ind w:left="433" w:hanging="321"/>
      </w:pPr>
      <w:rPr>
        <w:rFonts w:hint="default"/>
      </w:rPr>
    </w:lvl>
    <w:lvl w:ilvl="7" w:tplc="FE8A8E54">
      <w:numFmt w:val="bullet"/>
      <w:lvlText w:val="•"/>
      <w:lvlJc w:val="left"/>
      <w:pPr>
        <w:ind w:left="296" w:hanging="321"/>
      </w:pPr>
      <w:rPr>
        <w:rFonts w:hint="default"/>
      </w:rPr>
    </w:lvl>
    <w:lvl w:ilvl="8" w:tplc="97B80146">
      <w:numFmt w:val="bullet"/>
      <w:lvlText w:val="•"/>
      <w:lvlJc w:val="left"/>
      <w:pPr>
        <w:ind w:left="159" w:hanging="321"/>
      </w:pPr>
      <w:rPr>
        <w:rFonts w:hint="default"/>
      </w:rPr>
    </w:lvl>
  </w:abstractNum>
  <w:abstractNum w:abstractNumId="26" w15:restartNumberingAfterBreak="0">
    <w:nsid w:val="54EB7295"/>
    <w:multiLevelType w:val="hybridMultilevel"/>
    <w:tmpl w:val="279E5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C112F1B"/>
    <w:multiLevelType w:val="hybridMultilevel"/>
    <w:tmpl w:val="D7C0A1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CFE3546"/>
    <w:multiLevelType w:val="hybridMultilevel"/>
    <w:tmpl w:val="E08874AC"/>
    <w:lvl w:ilvl="0" w:tplc="68D0685E">
      <w:start w:val="1"/>
      <w:numFmt w:val="lowerLetter"/>
      <w:lvlText w:val="(%1)"/>
      <w:lvlJc w:val="left"/>
      <w:pPr>
        <w:ind w:left="1025" w:hanging="315"/>
      </w:pPr>
      <w:rPr>
        <w:rFonts w:ascii="Arial" w:eastAsia="Arial" w:hAnsi="Arial" w:cs="Arial" w:hint="default"/>
        <w:color w:val="515555"/>
        <w:spacing w:val="-2"/>
        <w:w w:val="106"/>
        <w:sz w:val="14"/>
        <w:szCs w:val="14"/>
      </w:rPr>
    </w:lvl>
    <w:lvl w:ilvl="1" w:tplc="576C1E20">
      <w:start w:val="1"/>
      <w:numFmt w:val="decimal"/>
      <w:lvlText w:val="%2."/>
      <w:lvlJc w:val="left"/>
      <w:pPr>
        <w:ind w:left="1010" w:hanging="309"/>
      </w:pPr>
      <w:rPr>
        <w:rFonts w:hint="default"/>
        <w:spacing w:val="0"/>
        <w:w w:val="102"/>
      </w:rPr>
    </w:lvl>
    <w:lvl w:ilvl="2" w:tplc="3AF643CA">
      <w:start w:val="1"/>
      <w:numFmt w:val="lowerLetter"/>
      <w:lvlText w:val="%3."/>
      <w:lvlJc w:val="left"/>
      <w:pPr>
        <w:ind w:left="1744" w:hanging="297"/>
      </w:pPr>
      <w:rPr>
        <w:rFonts w:hint="default"/>
        <w:w w:val="109"/>
      </w:rPr>
    </w:lvl>
    <w:lvl w:ilvl="3" w:tplc="2CC0275E">
      <w:start w:val="1"/>
      <w:numFmt w:val="decimal"/>
      <w:lvlText w:val="%4."/>
      <w:lvlJc w:val="left"/>
      <w:pPr>
        <w:ind w:left="2467" w:hanging="297"/>
      </w:pPr>
      <w:rPr>
        <w:rFonts w:ascii="Times New Roman" w:eastAsia="Times New Roman" w:hAnsi="Times New Roman" w:cs="Times New Roman" w:hint="default"/>
        <w:b/>
        <w:bCs/>
        <w:color w:val="2E3230"/>
        <w:w w:val="108"/>
        <w:sz w:val="16"/>
        <w:szCs w:val="16"/>
      </w:rPr>
    </w:lvl>
    <w:lvl w:ilvl="4" w:tplc="CF0229AE">
      <w:numFmt w:val="bullet"/>
      <w:lvlText w:val="•"/>
      <w:lvlJc w:val="left"/>
      <w:pPr>
        <w:ind w:left="2460" w:hanging="297"/>
      </w:pPr>
      <w:rPr>
        <w:rFonts w:hint="default"/>
      </w:rPr>
    </w:lvl>
    <w:lvl w:ilvl="5" w:tplc="4D18288C">
      <w:numFmt w:val="bullet"/>
      <w:lvlText w:val="•"/>
      <w:lvlJc w:val="left"/>
      <w:pPr>
        <w:ind w:left="2937" w:hanging="297"/>
      </w:pPr>
      <w:rPr>
        <w:rFonts w:hint="default"/>
      </w:rPr>
    </w:lvl>
    <w:lvl w:ilvl="6" w:tplc="CD501DDA">
      <w:numFmt w:val="bullet"/>
      <w:lvlText w:val="•"/>
      <w:lvlJc w:val="left"/>
      <w:pPr>
        <w:ind w:left="3414" w:hanging="297"/>
      </w:pPr>
      <w:rPr>
        <w:rFonts w:hint="default"/>
      </w:rPr>
    </w:lvl>
    <w:lvl w:ilvl="7" w:tplc="AA8C4802">
      <w:numFmt w:val="bullet"/>
      <w:lvlText w:val="•"/>
      <w:lvlJc w:val="left"/>
      <w:pPr>
        <w:ind w:left="3891" w:hanging="297"/>
      </w:pPr>
      <w:rPr>
        <w:rFonts w:hint="default"/>
      </w:rPr>
    </w:lvl>
    <w:lvl w:ilvl="8" w:tplc="ED1E329E">
      <w:numFmt w:val="bullet"/>
      <w:lvlText w:val="•"/>
      <w:lvlJc w:val="left"/>
      <w:pPr>
        <w:ind w:left="4368" w:hanging="297"/>
      </w:pPr>
      <w:rPr>
        <w:rFonts w:hint="default"/>
      </w:rPr>
    </w:lvl>
  </w:abstractNum>
  <w:abstractNum w:abstractNumId="29" w15:restartNumberingAfterBreak="0">
    <w:nsid w:val="5F5F1B07"/>
    <w:multiLevelType w:val="hybridMultilevel"/>
    <w:tmpl w:val="36AA862E"/>
    <w:lvl w:ilvl="0" w:tplc="312276CE">
      <w:start w:val="1"/>
      <w:numFmt w:val="lowerLetter"/>
      <w:lvlText w:val="(%1)"/>
      <w:lvlJc w:val="left"/>
      <w:pPr>
        <w:ind w:left="1115" w:hanging="318"/>
      </w:pPr>
      <w:rPr>
        <w:rFonts w:ascii="Arial" w:eastAsia="Arial" w:hAnsi="Arial" w:cs="Arial" w:hint="default"/>
        <w:color w:val="515555"/>
        <w:spacing w:val="-1"/>
        <w:w w:val="110"/>
        <w:sz w:val="14"/>
        <w:szCs w:val="14"/>
      </w:rPr>
    </w:lvl>
    <w:lvl w:ilvl="1" w:tplc="46BC2026">
      <w:numFmt w:val="bullet"/>
      <w:lvlText w:val="•"/>
      <w:lvlJc w:val="left"/>
      <w:pPr>
        <w:ind w:left="1504" w:hanging="318"/>
      </w:pPr>
      <w:rPr>
        <w:rFonts w:hint="default"/>
      </w:rPr>
    </w:lvl>
    <w:lvl w:ilvl="2" w:tplc="9E62AD48">
      <w:numFmt w:val="bullet"/>
      <w:lvlText w:val="•"/>
      <w:lvlJc w:val="left"/>
      <w:pPr>
        <w:ind w:left="1888" w:hanging="318"/>
      </w:pPr>
      <w:rPr>
        <w:rFonts w:hint="default"/>
      </w:rPr>
    </w:lvl>
    <w:lvl w:ilvl="3" w:tplc="246002A2">
      <w:numFmt w:val="bullet"/>
      <w:lvlText w:val="•"/>
      <w:lvlJc w:val="left"/>
      <w:pPr>
        <w:ind w:left="2272" w:hanging="318"/>
      </w:pPr>
      <w:rPr>
        <w:rFonts w:hint="default"/>
      </w:rPr>
    </w:lvl>
    <w:lvl w:ilvl="4" w:tplc="4970D138">
      <w:numFmt w:val="bullet"/>
      <w:lvlText w:val="•"/>
      <w:lvlJc w:val="left"/>
      <w:pPr>
        <w:ind w:left="2656" w:hanging="318"/>
      </w:pPr>
      <w:rPr>
        <w:rFonts w:hint="default"/>
      </w:rPr>
    </w:lvl>
    <w:lvl w:ilvl="5" w:tplc="CDB89746">
      <w:numFmt w:val="bullet"/>
      <w:lvlText w:val="•"/>
      <w:lvlJc w:val="left"/>
      <w:pPr>
        <w:ind w:left="3040" w:hanging="318"/>
      </w:pPr>
      <w:rPr>
        <w:rFonts w:hint="default"/>
      </w:rPr>
    </w:lvl>
    <w:lvl w:ilvl="6" w:tplc="E8E68630">
      <w:numFmt w:val="bullet"/>
      <w:lvlText w:val="•"/>
      <w:lvlJc w:val="left"/>
      <w:pPr>
        <w:ind w:left="3425" w:hanging="318"/>
      </w:pPr>
      <w:rPr>
        <w:rFonts w:hint="default"/>
      </w:rPr>
    </w:lvl>
    <w:lvl w:ilvl="7" w:tplc="8A6CF632">
      <w:numFmt w:val="bullet"/>
      <w:lvlText w:val="•"/>
      <w:lvlJc w:val="left"/>
      <w:pPr>
        <w:ind w:left="3809" w:hanging="318"/>
      </w:pPr>
      <w:rPr>
        <w:rFonts w:hint="default"/>
      </w:rPr>
    </w:lvl>
    <w:lvl w:ilvl="8" w:tplc="5F3627AA">
      <w:numFmt w:val="bullet"/>
      <w:lvlText w:val="•"/>
      <w:lvlJc w:val="left"/>
      <w:pPr>
        <w:ind w:left="4193" w:hanging="318"/>
      </w:pPr>
      <w:rPr>
        <w:rFonts w:hint="default"/>
      </w:rPr>
    </w:lvl>
  </w:abstractNum>
  <w:abstractNum w:abstractNumId="30" w15:restartNumberingAfterBreak="0">
    <w:nsid w:val="6699488C"/>
    <w:multiLevelType w:val="hybridMultilevel"/>
    <w:tmpl w:val="D1AC5604"/>
    <w:lvl w:ilvl="0" w:tplc="27589FEE">
      <w:start w:val="1"/>
      <w:numFmt w:val="lowerLetter"/>
      <w:lvlText w:val="(%1)"/>
      <w:lvlJc w:val="left"/>
      <w:pPr>
        <w:ind w:left="1309" w:hanging="324"/>
      </w:pPr>
      <w:rPr>
        <w:rFonts w:ascii="Arial" w:eastAsia="Arial" w:hAnsi="Arial" w:cs="Arial" w:hint="default"/>
        <w:color w:val="555A58"/>
        <w:spacing w:val="-2"/>
        <w:w w:val="114"/>
        <w:sz w:val="14"/>
        <w:szCs w:val="14"/>
      </w:rPr>
    </w:lvl>
    <w:lvl w:ilvl="1" w:tplc="D4E29790">
      <w:numFmt w:val="bullet"/>
      <w:lvlText w:val="•"/>
      <w:lvlJc w:val="left"/>
      <w:pPr>
        <w:ind w:left="1681" w:hanging="324"/>
      </w:pPr>
      <w:rPr>
        <w:rFonts w:hint="default"/>
      </w:rPr>
    </w:lvl>
    <w:lvl w:ilvl="2" w:tplc="FEBC02C2">
      <w:numFmt w:val="bullet"/>
      <w:lvlText w:val="•"/>
      <w:lvlJc w:val="left"/>
      <w:pPr>
        <w:ind w:left="2062" w:hanging="324"/>
      </w:pPr>
      <w:rPr>
        <w:rFonts w:hint="default"/>
      </w:rPr>
    </w:lvl>
    <w:lvl w:ilvl="3" w:tplc="347E5270">
      <w:numFmt w:val="bullet"/>
      <w:lvlText w:val="•"/>
      <w:lvlJc w:val="left"/>
      <w:pPr>
        <w:ind w:left="2443" w:hanging="324"/>
      </w:pPr>
      <w:rPr>
        <w:rFonts w:hint="default"/>
      </w:rPr>
    </w:lvl>
    <w:lvl w:ilvl="4" w:tplc="2B18BDD8">
      <w:numFmt w:val="bullet"/>
      <w:lvlText w:val="•"/>
      <w:lvlJc w:val="left"/>
      <w:pPr>
        <w:ind w:left="2824" w:hanging="324"/>
      </w:pPr>
      <w:rPr>
        <w:rFonts w:hint="default"/>
      </w:rPr>
    </w:lvl>
    <w:lvl w:ilvl="5" w:tplc="BE262A58">
      <w:numFmt w:val="bullet"/>
      <w:lvlText w:val="•"/>
      <w:lvlJc w:val="left"/>
      <w:pPr>
        <w:ind w:left="3205" w:hanging="324"/>
      </w:pPr>
      <w:rPr>
        <w:rFonts w:hint="default"/>
      </w:rPr>
    </w:lvl>
    <w:lvl w:ilvl="6" w:tplc="FF2262F4">
      <w:numFmt w:val="bullet"/>
      <w:lvlText w:val="•"/>
      <w:lvlJc w:val="left"/>
      <w:pPr>
        <w:ind w:left="3586" w:hanging="324"/>
      </w:pPr>
      <w:rPr>
        <w:rFonts w:hint="default"/>
      </w:rPr>
    </w:lvl>
    <w:lvl w:ilvl="7" w:tplc="9F7A8010">
      <w:numFmt w:val="bullet"/>
      <w:lvlText w:val="•"/>
      <w:lvlJc w:val="left"/>
      <w:pPr>
        <w:ind w:left="3967" w:hanging="324"/>
      </w:pPr>
      <w:rPr>
        <w:rFonts w:hint="default"/>
      </w:rPr>
    </w:lvl>
    <w:lvl w:ilvl="8" w:tplc="8C04E024">
      <w:numFmt w:val="bullet"/>
      <w:lvlText w:val="•"/>
      <w:lvlJc w:val="left"/>
      <w:pPr>
        <w:ind w:left="4349" w:hanging="324"/>
      </w:pPr>
      <w:rPr>
        <w:rFonts w:hint="default"/>
      </w:rPr>
    </w:lvl>
  </w:abstractNum>
  <w:abstractNum w:abstractNumId="31" w15:restartNumberingAfterBreak="0">
    <w:nsid w:val="66BD24D3"/>
    <w:multiLevelType w:val="hybridMultilevel"/>
    <w:tmpl w:val="D81EAB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9E65EA8"/>
    <w:multiLevelType w:val="hybridMultilevel"/>
    <w:tmpl w:val="5D609FCE"/>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33" w15:restartNumberingAfterBreak="0">
    <w:nsid w:val="73BC4AE8"/>
    <w:multiLevelType w:val="hybridMultilevel"/>
    <w:tmpl w:val="D794BF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5837CEE"/>
    <w:multiLevelType w:val="hybridMultilevel"/>
    <w:tmpl w:val="25B641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8FA6C73"/>
    <w:multiLevelType w:val="hybridMultilevel"/>
    <w:tmpl w:val="9D7C3822"/>
    <w:lvl w:ilvl="0" w:tplc="C5D617D8">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9E77523"/>
    <w:multiLevelType w:val="hybridMultilevel"/>
    <w:tmpl w:val="3A7E609A"/>
    <w:lvl w:ilvl="0" w:tplc="0C090001">
      <w:start w:val="1"/>
      <w:numFmt w:val="bullet"/>
      <w:lvlText w:val=""/>
      <w:lvlJc w:val="left"/>
      <w:pPr>
        <w:ind w:left="981" w:hanging="360"/>
      </w:pPr>
      <w:rPr>
        <w:rFonts w:ascii="Symbol" w:hAnsi="Symbol" w:hint="default"/>
      </w:rPr>
    </w:lvl>
    <w:lvl w:ilvl="1" w:tplc="0C090003" w:tentative="1">
      <w:start w:val="1"/>
      <w:numFmt w:val="bullet"/>
      <w:lvlText w:val="o"/>
      <w:lvlJc w:val="left"/>
      <w:pPr>
        <w:ind w:left="1701" w:hanging="360"/>
      </w:pPr>
      <w:rPr>
        <w:rFonts w:ascii="Courier New" w:hAnsi="Courier New" w:cs="Courier New" w:hint="default"/>
      </w:rPr>
    </w:lvl>
    <w:lvl w:ilvl="2" w:tplc="0C090005" w:tentative="1">
      <w:start w:val="1"/>
      <w:numFmt w:val="bullet"/>
      <w:lvlText w:val=""/>
      <w:lvlJc w:val="left"/>
      <w:pPr>
        <w:ind w:left="2421" w:hanging="360"/>
      </w:pPr>
      <w:rPr>
        <w:rFonts w:ascii="Wingdings" w:hAnsi="Wingdings" w:hint="default"/>
      </w:rPr>
    </w:lvl>
    <w:lvl w:ilvl="3" w:tplc="0C090001" w:tentative="1">
      <w:start w:val="1"/>
      <w:numFmt w:val="bullet"/>
      <w:lvlText w:val=""/>
      <w:lvlJc w:val="left"/>
      <w:pPr>
        <w:ind w:left="3141" w:hanging="360"/>
      </w:pPr>
      <w:rPr>
        <w:rFonts w:ascii="Symbol" w:hAnsi="Symbol" w:hint="default"/>
      </w:rPr>
    </w:lvl>
    <w:lvl w:ilvl="4" w:tplc="0C090003" w:tentative="1">
      <w:start w:val="1"/>
      <w:numFmt w:val="bullet"/>
      <w:lvlText w:val="o"/>
      <w:lvlJc w:val="left"/>
      <w:pPr>
        <w:ind w:left="3861" w:hanging="360"/>
      </w:pPr>
      <w:rPr>
        <w:rFonts w:ascii="Courier New" w:hAnsi="Courier New" w:cs="Courier New" w:hint="default"/>
      </w:rPr>
    </w:lvl>
    <w:lvl w:ilvl="5" w:tplc="0C090005" w:tentative="1">
      <w:start w:val="1"/>
      <w:numFmt w:val="bullet"/>
      <w:lvlText w:val=""/>
      <w:lvlJc w:val="left"/>
      <w:pPr>
        <w:ind w:left="4581" w:hanging="360"/>
      </w:pPr>
      <w:rPr>
        <w:rFonts w:ascii="Wingdings" w:hAnsi="Wingdings" w:hint="default"/>
      </w:rPr>
    </w:lvl>
    <w:lvl w:ilvl="6" w:tplc="0C090001" w:tentative="1">
      <w:start w:val="1"/>
      <w:numFmt w:val="bullet"/>
      <w:lvlText w:val=""/>
      <w:lvlJc w:val="left"/>
      <w:pPr>
        <w:ind w:left="5301" w:hanging="360"/>
      </w:pPr>
      <w:rPr>
        <w:rFonts w:ascii="Symbol" w:hAnsi="Symbol" w:hint="default"/>
      </w:rPr>
    </w:lvl>
    <w:lvl w:ilvl="7" w:tplc="0C090003" w:tentative="1">
      <w:start w:val="1"/>
      <w:numFmt w:val="bullet"/>
      <w:lvlText w:val="o"/>
      <w:lvlJc w:val="left"/>
      <w:pPr>
        <w:ind w:left="6021" w:hanging="360"/>
      </w:pPr>
      <w:rPr>
        <w:rFonts w:ascii="Courier New" w:hAnsi="Courier New" w:cs="Courier New" w:hint="default"/>
      </w:rPr>
    </w:lvl>
    <w:lvl w:ilvl="8" w:tplc="0C090005" w:tentative="1">
      <w:start w:val="1"/>
      <w:numFmt w:val="bullet"/>
      <w:lvlText w:val=""/>
      <w:lvlJc w:val="left"/>
      <w:pPr>
        <w:ind w:left="6741" w:hanging="360"/>
      </w:pPr>
      <w:rPr>
        <w:rFonts w:ascii="Wingdings" w:hAnsi="Wingdings" w:hint="default"/>
      </w:rPr>
    </w:lvl>
  </w:abstractNum>
  <w:abstractNum w:abstractNumId="37" w15:restartNumberingAfterBreak="0">
    <w:nsid w:val="7B8E4B7C"/>
    <w:multiLevelType w:val="hybridMultilevel"/>
    <w:tmpl w:val="480EAE32"/>
    <w:lvl w:ilvl="0" w:tplc="54D00120">
      <w:start w:val="1"/>
      <w:numFmt w:val="lowerLetter"/>
      <w:lvlText w:val="(%1)"/>
      <w:lvlJc w:val="left"/>
      <w:pPr>
        <w:ind w:left="894" w:hanging="326"/>
      </w:pPr>
      <w:rPr>
        <w:rFonts w:ascii="Arial" w:eastAsia="Arial" w:hAnsi="Arial" w:cs="Arial" w:hint="default"/>
        <w:color w:val="666C6A"/>
        <w:spacing w:val="-1"/>
        <w:w w:val="110"/>
        <w:sz w:val="14"/>
        <w:szCs w:val="14"/>
      </w:rPr>
    </w:lvl>
    <w:lvl w:ilvl="1" w:tplc="A18AA34E">
      <w:numFmt w:val="bullet"/>
      <w:lvlText w:val="•"/>
      <w:lvlJc w:val="left"/>
      <w:pPr>
        <w:ind w:left="1345" w:hanging="326"/>
      </w:pPr>
      <w:rPr>
        <w:rFonts w:hint="default"/>
      </w:rPr>
    </w:lvl>
    <w:lvl w:ilvl="2" w:tplc="76C62244">
      <w:numFmt w:val="bullet"/>
      <w:lvlText w:val="•"/>
      <w:lvlJc w:val="left"/>
      <w:pPr>
        <w:ind w:left="1788" w:hanging="326"/>
      </w:pPr>
      <w:rPr>
        <w:rFonts w:hint="default"/>
      </w:rPr>
    </w:lvl>
    <w:lvl w:ilvl="3" w:tplc="0F2C759E">
      <w:numFmt w:val="bullet"/>
      <w:lvlText w:val="•"/>
      <w:lvlJc w:val="left"/>
      <w:pPr>
        <w:ind w:left="2231" w:hanging="326"/>
      </w:pPr>
      <w:rPr>
        <w:rFonts w:hint="default"/>
      </w:rPr>
    </w:lvl>
    <w:lvl w:ilvl="4" w:tplc="B8A8A4C8">
      <w:numFmt w:val="bullet"/>
      <w:lvlText w:val="•"/>
      <w:lvlJc w:val="left"/>
      <w:pPr>
        <w:ind w:left="2675" w:hanging="326"/>
      </w:pPr>
      <w:rPr>
        <w:rFonts w:hint="default"/>
      </w:rPr>
    </w:lvl>
    <w:lvl w:ilvl="5" w:tplc="F7A8A74E">
      <w:numFmt w:val="bullet"/>
      <w:lvlText w:val="•"/>
      <w:lvlJc w:val="left"/>
      <w:pPr>
        <w:ind w:left="3118" w:hanging="326"/>
      </w:pPr>
      <w:rPr>
        <w:rFonts w:hint="default"/>
      </w:rPr>
    </w:lvl>
    <w:lvl w:ilvl="6" w:tplc="FFBA4714">
      <w:numFmt w:val="bullet"/>
      <w:lvlText w:val="•"/>
      <w:lvlJc w:val="left"/>
      <w:pPr>
        <w:ind w:left="3561" w:hanging="326"/>
      </w:pPr>
      <w:rPr>
        <w:rFonts w:hint="default"/>
      </w:rPr>
    </w:lvl>
    <w:lvl w:ilvl="7" w:tplc="3C7832E0">
      <w:numFmt w:val="bullet"/>
      <w:lvlText w:val="•"/>
      <w:lvlJc w:val="left"/>
      <w:pPr>
        <w:ind w:left="4005" w:hanging="326"/>
      </w:pPr>
      <w:rPr>
        <w:rFonts w:hint="default"/>
      </w:rPr>
    </w:lvl>
    <w:lvl w:ilvl="8" w:tplc="0B24D858">
      <w:numFmt w:val="bullet"/>
      <w:lvlText w:val="•"/>
      <w:lvlJc w:val="left"/>
      <w:pPr>
        <w:ind w:left="4448" w:hanging="326"/>
      </w:pPr>
      <w:rPr>
        <w:rFonts w:hint="default"/>
      </w:rPr>
    </w:lvl>
  </w:abstractNum>
  <w:num w:numId="1">
    <w:abstractNumId w:val="10"/>
  </w:num>
  <w:num w:numId="2">
    <w:abstractNumId w:val="6"/>
  </w:num>
  <w:num w:numId="3">
    <w:abstractNumId w:val="8"/>
  </w:num>
  <w:num w:numId="4">
    <w:abstractNumId w:val="33"/>
  </w:num>
  <w:num w:numId="5">
    <w:abstractNumId w:val="15"/>
  </w:num>
  <w:num w:numId="6">
    <w:abstractNumId w:val="17"/>
  </w:num>
  <w:num w:numId="7">
    <w:abstractNumId w:val="21"/>
  </w:num>
  <w:num w:numId="8">
    <w:abstractNumId w:val="35"/>
  </w:num>
  <w:num w:numId="9">
    <w:abstractNumId w:val="22"/>
  </w:num>
  <w:num w:numId="10">
    <w:abstractNumId w:val="20"/>
  </w:num>
  <w:num w:numId="11">
    <w:abstractNumId w:val="19"/>
  </w:num>
  <w:num w:numId="12">
    <w:abstractNumId w:val="3"/>
  </w:num>
  <w:num w:numId="13">
    <w:abstractNumId w:val="1"/>
  </w:num>
  <w:num w:numId="14">
    <w:abstractNumId w:val="0"/>
  </w:num>
  <w:num w:numId="15">
    <w:abstractNumId w:val="31"/>
  </w:num>
  <w:num w:numId="16">
    <w:abstractNumId w:val="13"/>
  </w:num>
  <w:num w:numId="17">
    <w:abstractNumId w:val="16"/>
  </w:num>
  <w:num w:numId="18">
    <w:abstractNumId w:val="26"/>
  </w:num>
  <w:num w:numId="19">
    <w:abstractNumId w:val="34"/>
  </w:num>
  <w:num w:numId="20">
    <w:abstractNumId w:val="36"/>
  </w:num>
  <w:num w:numId="21">
    <w:abstractNumId w:val="11"/>
  </w:num>
  <w:num w:numId="22">
    <w:abstractNumId w:val="28"/>
  </w:num>
  <w:num w:numId="23">
    <w:abstractNumId w:val="14"/>
  </w:num>
  <w:num w:numId="24">
    <w:abstractNumId w:val="29"/>
  </w:num>
  <w:num w:numId="25">
    <w:abstractNumId w:val="4"/>
  </w:num>
  <w:num w:numId="26">
    <w:abstractNumId w:val="37"/>
  </w:num>
  <w:num w:numId="27">
    <w:abstractNumId w:val="7"/>
  </w:num>
  <w:num w:numId="28">
    <w:abstractNumId w:val="5"/>
  </w:num>
  <w:num w:numId="29">
    <w:abstractNumId w:val="30"/>
  </w:num>
  <w:num w:numId="30">
    <w:abstractNumId w:val="23"/>
  </w:num>
  <w:num w:numId="31">
    <w:abstractNumId w:val="25"/>
  </w:num>
  <w:num w:numId="32">
    <w:abstractNumId w:val="12"/>
  </w:num>
  <w:num w:numId="33">
    <w:abstractNumId w:val="9"/>
  </w:num>
  <w:num w:numId="34">
    <w:abstractNumId w:val="27"/>
  </w:num>
  <w:num w:numId="35">
    <w:abstractNumId w:val="24"/>
  </w:num>
  <w:num w:numId="36">
    <w:abstractNumId w:val="18"/>
  </w:num>
  <w:num w:numId="37">
    <w:abstractNumId w:val="3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6FD"/>
    <w:rsid w:val="00011A54"/>
    <w:rsid w:val="00012003"/>
    <w:rsid w:val="00042541"/>
    <w:rsid w:val="000A0E28"/>
    <w:rsid w:val="000B6C04"/>
    <w:rsid w:val="000B6F8D"/>
    <w:rsid w:val="000D325F"/>
    <w:rsid w:val="000D4587"/>
    <w:rsid w:val="00115B61"/>
    <w:rsid w:val="001167A5"/>
    <w:rsid w:val="001400E8"/>
    <w:rsid w:val="001B48A4"/>
    <w:rsid w:val="001F7F79"/>
    <w:rsid w:val="0020234C"/>
    <w:rsid w:val="00283209"/>
    <w:rsid w:val="002D2B48"/>
    <w:rsid w:val="003017E2"/>
    <w:rsid w:val="00303AF7"/>
    <w:rsid w:val="00360572"/>
    <w:rsid w:val="003B3151"/>
    <w:rsid w:val="003E437F"/>
    <w:rsid w:val="003F05D8"/>
    <w:rsid w:val="004A1C0E"/>
    <w:rsid w:val="004D2E5B"/>
    <w:rsid w:val="004F3BCF"/>
    <w:rsid w:val="004F7298"/>
    <w:rsid w:val="00533CD5"/>
    <w:rsid w:val="00551C8D"/>
    <w:rsid w:val="0057186B"/>
    <w:rsid w:val="005D18D4"/>
    <w:rsid w:val="005D311E"/>
    <w:rsid w:val="00642185"/>
    <w:rsid w:val="00653E18"/>
    <w:rsid w:val="006E0BFC"/>
    <w:rsid w:val="00701419"/>
    <w:rsid w:val="007031CE"/>
    <w:rsid w:val="00784FC3"/>
    <w:rsid w:val="007937CF"/>
    <w:rsid w:val="007949E3"/>
    <w:rsid w:val="007A3F8E"/>
    <w:rsid w:val="007A4AD4"/>
    <w:rsid w:val="007B22DE"/>
    <w:rsid w:val="007E31D4"/>
    <w:rsid w:val="00831328"/>
    <w:rsid w:val="00852838"/>
    <w:rsid w:val="00861963"/>
    <w:rsid w:val="00875D08"/>
    <w:rsid w:val="008B4973"/>
    <w:rsid w:val="009B4602"/>
    <w:rsid w:val="009C4CC1"/>
    <w:rsid w:val="009E0246"/>
    <w:rsid w:val="00A73402"/>
    <w:rsid w:val="00A76F5C"/>
    <w:rsid w:val="00AC7897"/>
    <w:rsid w:val="00B04475"/>
    <w:rsid w:val="00B13520"/>
    <w:rsid w:val="00B236D8"/>
    <w:rsid w:val="00B439B5"/>
    <w:rsid w:val="00BE38F1"/>
    <w:rsid w:val="00C07219"/>
    <w:rsid w:val="00C42304"/>
    <w:rsid w:val="00C555B4"/>
    <w:rsid w:val="00C84F47"/>
    <w:rsid w:val="00D217E7"/>
    <w:rsid w:val="00D37346"/>
    <w:rsid w:val="00DA223B"/>
    <w:rsid w:val="00DB010F"/>
    <w:rsid w:val="00DB0634"/>
    <w:rsid w:val="00DB5F11"/>
    <w:rsid w:val="00DD5180"/>
    <w:rsid w:val="00DF4DE9"/>
    <w:rsid w:val="00E11607"/>
    <w:rsid w:val="00E15D00"/>
    <w:rsid w:val="00E456FD"/>
    <w:rsid w:val="00ED0367"/>
    <w:rsid w:val="00ED70C9"/>
    <w:rsid w:val="00F53392"/>
    <w:rsid w:val="00FC5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524B0C"/>
  <w15:chartTrackingRefBased/>
  <w15:docId w15:val="{7B8FD006-91BF-4E88-80E2-CFE6714C2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53392"/>
    <w:pPr>
      <w:widowControl w:val="0"/>
      <w:autoSpaceDE w:val="0"/>
      <w:autoSpaceDN w:val="0"/>
      <w:spacing w:before="63" w:after="0" w:line="240" w:lineRule="auto"/>
      <w:ind w:left="2322"/>
      <w:outlineLvl w:val="0"/>
    </w:pPr>
    <w:rPr>
      <w:rFonts w:ascii="Arial" w:eastAsia="Arial" w:hAnsi="Arial" w:cs="Arial"/>
      <w:b/>
      <w:bCs/>
      <w:sz w:val="30"/>
      <w:szCs w:val="30"/>
      <w:lang w:val="en-US"/>
    </w:rPr>
  </w:style>
  <w:style w:type="paragraph" w:styleId="Heading2">
    <w:name w:val="heading 2"/>
    <w:basedOn w:val="Normal"/>
    <w:link w:val="Heading2Char"/>
    <w:uiPriority w:val="9"/>
    <w:unhideWhenUsed/>
    <w:qFormat/>
    <w:rsid w:val="00F53392"/>
    <w:pPr>
      <w:widowControl w:val="0"/>
      <w:autoSpaceDE w:val="0"/>
      <w:autoSpaceDN w:val="0"/>
      <w:spacing w:before="114" w:after="0" w:line="240" w:lineRule="auto"/>
      <w:ind w:left="635" w:hanging="318"/>
      <w:outlineLvl w:val="1"/>
    </w:pPr>
    <w:rPr>
      <w:rFonts w:ascii="Arial" w:eastAsia="Arial" w:hAnsi="Arial" w:cs="Arial"/>
      <w:b/>
      <w:bCs/>
      <w:sz w:val="24"/>
      <w:szCs w:val="24"/>
      <w:lang w:val="en-US"/>
    </w:rPr>
  </w:style>
  <w:style w:type="paragraph" w:styleId="Heading3">
    <w:name w:val="heading 3"/>
    <w:basedOn w:val="Normal"/>
    <w:link w:val="Heading3Char"/>
    <w:uiPriority w:val="9"/>
    <w:unhideWhenUsed/>
    <w:qFormat/>
    <w:rsid w:val="00F53392"/>
    <w:pPr>
      <w:widowControl w:val="0"/>
      <w:autoSpaceDE w:val="0"/>
      <w:autoSpaceDN w:val="0"/>
      <w:spacing w:after="0" w:line="240" w:lineRule="auto"/>
      <w:ind w:left="297"/>
      <w:outlineLvl w:val="2"/>
    </w:pPr>
    <w:rPr>
      <w:rFonts w:ascii="Arial" w:eastAsia="Arial" w:hAnsi="Arial" w:cs="Arial"/>
      <w:b/>
      <w:bCs/>
      <w:sz w:val="20"/>
      <w:szCs w:val="20"/>
      <w:lang w:val="en-US"/>
    </w:rPr>
  </w:style>
  <w:style w:type="paragraph" w:styleId="Heading4">
    <w:name w:val="heading 4"/>
    <w:basedOn w:val="Normal"/>
    <w:link w:val="Heading4Char"/>
    <w:uiPriority w:val="9"/>
    <w:unhideWhenUsed/>
    <w:qFormat/>
    <w:rsid w:val="00F53392"/>
    <w:pPr>
      <w:widowControl w:val="0"/>
      <w:autoSpaceDE w:val="0"/>
      <w:autoSpaceDN w:val="0"/>
      <w:spacing w:after="0" w:line="240" w:lineRule="auto"/>
      <w:ind w:left="366"/>
      <w:outlineLvl w:val="3"/>
    </w:pPr>
    <w:rPr>
      <w:rFonts w:ascii="Arial" w:eastAsia="Arial" w:hAnsi="Arial" w:cs="Arial"/>
      <w:b/>
      <w:bCs/>
      <w:sz w:val="17"/>
      <w:szCs w:val="1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E0246"/>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9E024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Header">
    <w:name w:val="header"/>
    <w:basedOn w:val="Normal"/>
    <w:link w:val="HeaderChar"/>
    <w:uiPriority w:val="99"/>
    <w:unhideWhenUsed/>
    <w:rsid w:val="009E0246"/>
    <w:pPr>
      <w:tabs>
        <w:tab w:val="center" w:pos="4513"/>
        <w:tab w:val="right" w:pos="9026"/>
      </w:tabs>
      <w:spacing w:after="0" w:line="240" w:lineRule="auto"/>
    </w:pPr>
    <w:rPr>
      <w:rFonts w:eastAsia="Times New Roman"/>
      <w:spacing w:val="2"/>
      <w:sz w:val="20"/>
      <w:szCs w:val="20"/>
      <w:lang w:eastAsia="en-AU"/>
    </w:rPr>
  </w:style>
  <w:style w:type="character" w:customStyle="1" w:styleId="HeaderChar">
    <w:name w:val="Header Char"/>
    <w:basedOn w:val="DefaultParagraphFont"/>
    <w:link w:val="Header"/>
    <w:uiPriority w:val="99"/>
    <w:rsid w:val="009E0246"/>
    <w:rPr>
      <w:rFonts w:eastAsia="Times New Roman"/>
      <w:spacing w:val="2"/>
      <w:sz w:val="20"/>
      <w:szCs w:val="20"/>
      <w:lang w:eastAsia="en-AU"/>
    </w:rPr>
  </w:style>
  <w:style w:type="paragraph" w:styleId="Footer">
    <w:name w:val="footer"/>
    <w:basedOn w:val="Normal"/>
    <w:link w:val="FooterChar"/>
    <w:uiPriority w:val="99"/>
    <w:unhideWhenUsed/>
    <w:rsid w:val="009E0246"/>
    <w:pPr>
      <w:tabs>
        <w:tab w:val="center" w:pos="4513"/>
        <w:tab w:val="right" w:pos="9026"/>
      </w:tabs>
      <w:spacing w:after="0" w:line="240" w:lineRule="auto"/>
    </w:pPr>
    <w:rPr>
      <w:rFonts w:eastAsia="Times New Roman"/>
      <w:spacing w:val="2"/>
      <w:sz w:val="20"/>
      <w:szCs w:val="20"/>
      <w:lang w:eastAsia="en-AU"/>
    </w:rPr>
  </w:style>
  <w:style w:type="character" w:customStyle="1" w:styleId="FooterChar">
    <w:name w:val="Footer Char"/>
    <w:basedOn w:val="DefaultParagraphFont"/>
    <w:link w:val="Footer"/>
    <w:uiPriority w:val="99"/>
    <w:rsid w:val="009E0246"/>
    <w:rPr>
      <w:rFonts w:eastAsia="Times New Roman"/>
      <w:spacing w:val="2"/>
      <w:sz w:val="20"/>
      <w:szCs w:val="20"/>
      <w:lang w:eastAsia="en-AU"/>
    </w:rPr>
  </w:style>
  <w:style w:type="table" w:customStyle="1" w:styleId="PlainTable21">
    <w:name w:val="Plain Table 21"/>
    <w:basedOn w:val="TableNormal"/>
    <w:uiPriority w:val="42"/>
    <w:rsid w:val="009E0246"/>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PageNumber1">
    <w:name w:val="Page Number1"/>
    <w:uiPriority w:val="49"/>
    <w:rsid w:val="009E0246"/>
    <w:rPr>
      <w:rFonts w:ascii="Calibri" w:hAnsi="Calibri"/>
      <w:b w:val="0"/>
      <w:color w:val="000000"/>
    </w:rPr>
  </w:style>
  <w:style w:type="character" w:styleId="PageNumber">
    <w:name w:val="page number"/>
    <w:basedOn w:val="DefaultParagraphFont"/>
    <w:uiPriority w:val="99"/>
    <w:semiHidden/>
    <w:unhideWhenUsed/>
    <w:rsid w:val="009E0246"/>
  </w:style>
  <w:style w:type="paragraph" w:styleId="BodyText">
    <w:name w:val="Body Text"/>
    <w:basedOn w:val="Normal"/>
    <w:link w:val="BodyTextChar"/>
    <w:uiPriority w:val="1"/>
    <w:unhideWhenUsed/>
    <w:qFormat/>
    <w:rsid w:val="00861963"/>
    <w:pPr>
      <w:spacing w:after="120"/>
    </w:pPr>
  </w:style>
  <w:style w:type="character" w:customStyle="1" w:styleId="BodyTextChar">
    <w:name w:val="Body Text Char"/>
    <w:basedOn w:val="DefaultParagraphFont"/>
    <w:link w:val="BodyText"/>
    <w:uiPriority w:val="1"/>
    <w:rsid w:val="00861963"/>
  </w:style>
  <w:style w:type="paragraph" w:styleId="ListParagraph">
    <w:name w:val="List Paragraph"/>
    <w:basedOn w:val="Normal"/>
    <w:uiPriority w:val="1"/>
    <w:qFormat/>
    <w:rsid w:val="00861963"/>
    <w:pPr>
      <w:ind w:left="720"/>
      <w:contextualSpacing/>
    </w:pPr>
  </w:style>
  <w:style w:type="character" w:customStyle="1" w:styleId="Heading1Char">
    <w:name w:val="Heading 1 Char"/>
    <w:basedOn w:val="DefaultParagraphFont"/>
    <w:link w:val="Heading1"/>
    <w:uiPriority w:val="9"/>
    <w:rsid w:val="00F53392"/>
    <w:rPr>
      <w:rFonts w:ascii="Arial" w:eastAsia="Arial" w:hAnsi="Arial" w:cs="Arial"/>
      <w:b/>
      <w:bCs/>
      <w:sz w:val="30"/>
      <w:szCs w:val="30"/>
      <w:lang w:val="en-US"/>
    </w:rPr>
  </w:style>
  <w:style w:type="character" w:customStyle="1" w:styleId="Heading2Char">
    <w:name w:val="Heading 2 Char"/>
    <w:basedOn w:val="DefaultParagraphFont"/>
    <w:link w:val="Heading2"/>
    <w:uiPriority w:val="9"/>
    <w:rsid w:val="00F53392"/>
    <w:rPr>
      <w:rFonts w:ascii="Arial" w:eastAsia="Arial" w:hAnsi="Arial" w:cs="Arial"/>
      <w:b/>
      <w:bCs/>
      <w:sz w:val="24"/>
      <w:szCs w:val="24"/>
      <w:lang w:val="en-US"/>
    </w:rPr>
  </w:style>
  <w:style w:type="character" w:customStyle="1" w:styleId="Heading3Char">
    <w:name w:val="Heading 3 Char"/>
    <w:basedOn w:val="DefaultParagraphFont"/>
    <w:link w:val="Heading3"/>
    <w:uiPriority w:val="9"/>
    <w:rsid w:val="00F53392"/>
    <w:rPr>
      <w:rFonts w:ascii="Arial" w:eastAsia="Arial" w:hAnsi="Arial" w:cs="Arial"/>
      <w:b/>
      <w:bCs/>
      <w:sz w:val="20"/>
      <w:szCs w:val="20"/>
      <w:lang w:val="en-US"/>
    </w:rPr>
  </w:style>
  <w:style w:type="character" w:customStyle="1" w:styleId="Heading4Char">
    <w:name w:val="Heading 4 Char"/>
    <w:basedOn w:val="DefaultParagraphFont"/>
    <w:link w:val="Heading4"/>
    <w:uiPriority w:val="9"/>
    <w:rsid w:val="00F53392"/>
    <w:rPr>
      <w:rFonts w:ascii="Arial" w:eastAsia="Arial" w:hAnsi="Arial" w:cs="Arial"/>
      <w:b/>
      <w:bCs/>
      <w:sz w:val="17"/>
      <w:szCs w:val="17"/>
      <w:lang w:val="en-US"/>
    </w:rPr>
  </w:style>
  <w:style w:type="numbering" w:customStyle="1" w:styleId="NoList1">
    <w:name w:val="No List1"/>
    <w:next w:val="NoList"/>
    <w:uiPriority w:val="99"/>
    <w:semiHidden/>
    <w:unhideWhenUsed/>
    <w:rsid w:val="00F53392"/>
  </w:style>
  <w:style w:type="paragraph" w:customStyle="1" w:styleId="TableParagraph">
    <w:name w:val="Table Paragraph"/>
    <w:basedOn w:val="Normal"/>
    <w:uiPriority w:val="1"/>
    <w:qFormat/>
    <w:rsid w:val="00F53392"/>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9C4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roads.vic.gov.au" TargetMode="Externa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rocurementServicesPrequal@roads.vic.gov.au" TargetMode="External"/><Relationship Id="rId12" Type="http://schemas.openxmlformats.org/officeDocument/2006/relationships/hyperlink" Target="https://www.dtf.vic.gov.au/public-construction-policy-and-resources/mandatory-evaluation-criteria-industrial-relations-management-attachment-2-instruction-37" TargetMode="External"/><Relationship Id="rId17" Type="http://schemas.openxmlformats.org/officeDocument/2006/relationships/hyperlink" Target="http://www.legislation.vic.gov.au/Domino/Web_Notes/LDMS/PubStatbook.nsf/f932b66241ecf1b7ca256e92000e23be/54d73763ef9dca36ca2571b6002428b0%21OpenDocument"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tf.vic.gov.au/public-construction-policy-and-resources/evaluation-criteria-direction-and-instruction-37"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5440</Words>
  <Characters>31009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Moore</dc:creator>
  <cp:keywords/>
  <dc:description/>
  <cp:lastModifiedBy>Anjila Gregory</cp:lastModifiedBy>
  <cp:revision>3</cp:revision>
  <cp:lastPrinted>2019-08-08T05:01:00Z</cp:lastPrinted>
  <dcterms:created xsi:type="dcterms:W3CDTF">2019-08-14T00:38:00Z</dcterms:created>
  <dcterms:modified xsi:type="dcterms:W3CDTF">2019-08-27T02:25:00Z</dcterms:modified>
</cp:coreProperties>
</file>